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9E26A" w14:textId="16FC2A30" w:rsidR="00A660A1" w:rsidRPr="00CE44CD" w:rsidRDefault="001B3F16" w:rsidP="006D6053">
      <w:pPr>
        <w:spacing w:line="360" w:lineRule="auto"/>
        <w:jc w:val="center"/>
        <w:rPr>
          <w:rFonts w:ascii="Times New Roman" w:hAnsi="Times New Roman" w:cs="Times New Roman"/>
          <w:b/>
        </w:rPr>
      </w:pPr>
      <w:r w:rsidRPr="00CE44CD">
        <w:rPr>
          <w:rFonts w:ascii="Times New Roman" w:hAnsi="Times New Roman" w:cs="Times New Roman"/>
          <w:b/>
        </w:rPr>
        <w:t>The Selectionist Rationale for Evolutionary Progress</w:t>
      </w:r>
    </w:p>
    <w:p w14:paraId="27B36A1B" w14:textId="77777777" w:rsidR="007B4840" w:rsidRPr="00CE44CD" w:rsidRDefault="007B4840" w:rsidP="007B4840">
      <w:pPr>
        <w:spacing w:line="360" w:lineRule="auto"/>
        <w:jc w:val="center"/>
        <w:rPr>
          <w:rFonts w:ascii="Times New Roman" w:hAnsi="Times New Roman" w:cs="Times New Roman"/>
        </w:rPr>
      </w:pPr>
    </w:p>
    <w:p w14:paraId="6E7AD336" w14:textId="77777777" w:rsidR="00681014" w:rsidRPr="00CE44CD" w:rsidRDefault="00D27D94" w:rsidP="006D6053">
      <w:pPr>
        <w:spacing w:line="360" w:lineRule="auto"/>
        <w:jc w:val="center"/>
        <w:rPr>
          <w:rFonts w:ascii="Times New Roman" w:hAnsi="Times New Roman" w:cs="Times New Roman"/>
          <w:b/>
        </w:rPr>
      </w:pPr>
      <w:r w:rsidRPr="00CE44CD">
        <w:rPr>
          <w:rFonts w:ascii="Times New Roman" w:hAnsi="Times New Roman" w:cs="Times New Roman"/>
          <w:b/>
        </w:rPr>
        <w:t>Abstract</w:t>
      </w:r>
    </w:p>
    <w:p w14:paraId="46AC0974" w14:textId="77C9DDEB" w:rsidR="00D73B5C" w:rsidRPr="00CE44CD" w:rsidRDefault="00036BBA" w:rsidP="00D73B5C">
      <w:pPr>
        <w:spacing w:line="360" w:lineRule="auto"/>
        <w:ind w:left="851" w:right="515"/>
        <w:jc w:val="both"/>
        <w:rPr>
          <w:rFonts w:ascii="Times New Roman" w:hAnsi="Times New Roman" w:cs="Times New Roman"/>
        </w:rPr>
      </w:pPr>
      <w:r w:rsidRPr="00CE44CD">
        <w:rPr>
          <w:rFonts w:ascii="Times New Roman" w:hAnsi="Times New Roman" w:cs="Times New Roman"/>
        </w:rPr>
        <w:t>T</w:t>
      </w:r>
      <w:r w:rsidR="0046787D" w:rsidRPr="00CE44CD">
        <w:rPr>
          <w:rFonts w:ascii="Times New Roman" w:hAnsi="Times New Roman" w:cs="Times New Roman"/>
        </w:rPr>
        <w:t xml:space="preserve">he dominant view </w:t>
      </w:r>
      <w:r w:rsidR="0065587D" w:rsidRPr="00CE44CD">
        <w:rPr>
          <w:rFonts w:ascii="Times New Roman" w:hAnsi="Times New Roman" w:cs="Times New Roman"/>
        </w:rPr>
        <w:t xml:space="preserve">today </w:t>
      </w:r>
      <w:r w:rsidR="00341F3A" w:rsidRPr="00CE44CD">
        <w:rPr>
          <w:rFonts w:ascii="Times New Roman" w:hAnsi="Times New Roman" w:cs="Times New Roman"/>
        </w:rPr>
        <w:t>on</w:t>
      </w:r>
      <w:r w:rsidR="0046787D" w:rsidRPr="00CE44CD">
        <w:rPr>
          <w:rFonts w:ascii="Times New Roman" w:hAnsi="Times New Roman" w:cs="Times New Roman"/>
        </w:rPr>
        <w:t xml:space="preserve"> evolutionary progress</w:t>
      </w:r>
      <w:r w:rsidR="00771338" w:rsidRPr="00CE44CD">
        <w:rPr>
          <w:rFonts w:ascii="Times New Roman" w:hAnsi="Times New Roman" w:cs="Times New Roman"/>
        </w:rPr>
        <w:t xml:space="preserve"> </w:t>
      </w:r>
      <w:r w:rsidR="005C11CC" w:rsidRPr="00CE44CD">
        <w:rPr>
          <w:rFonts w:ascii="Times New Roman" w:hAnsi="Times New Roman" w:cs="Times New Roman"/>
        </w:rPr>
        <w:t xml:space="preserve">is that </w:t>
      </w:r>
      <w:r w:rsidR="00341F3A" w:rsidRPr="00CE44CD">
        <w:rPr>
          <w:rFonts w:ascii="Times New Roman" w:hAnsi="Times New Roman" w:cs="Times New Roman"/>
        </w:rPr>
        <w:t xml:space="preserve">it </w:t>
      </w:r>
      <w:r w:rsidR="00121D7F" w:rsidRPr="00CE44CD">
        <w:rPr>
          <w:rFonts w:ascii="Times New Roman" w:hAnsi="Times New Roman" w:cs="Times New Roman"/>
        </w:rPr>
        <w:t>has been</w:t>
      </w:r>
      <w:r w:rsidR="00341F3A" w:rsidRPr="00CE44CD">
        <w:rPr>
          <w:rFonts w:ascii="Times New Roman" w:hAnsi="Times New Roman" w:cs="Times New Roman"/>
        </w:rPr>
        <w:t xml:space="preserve"> thoroughly debunked. </w:t>
      </w:r>
      <w:r w:rsidR="003B2666" w:rsidRPr="00CE44CD">
        <w:rPr>
          <w:rFonts w:ascii="Times New Roman" w:hAnsi="Times New Roman" w:cs="Times New Roman"/>
        </w:rPr>
        <w:t>T</w:t>
      </w:r>
      <w:r w:rsidR="00F923AB" w:rsidRPr="00CE44CD">
        <w:rPr>
          <w:rFonts w:ascii="Times New Roman" w:hAnsi="Times New Roman" w:cs="Times New Roman"/>
        </w:rPr>
        <w:t xml:space="preserve">wo </w:t>
      </w:r>
      <w:r w:rsidR="00B00EED" w:rsidRPr="00CE44CD">
        <w:rPr>
          <w:rFonts w:ascii="Times New Roman" w:hAnsi="Times New Roman" w:cs="Times New Roman"/>
        </w:rPr>
        <w:t xml:space="preserve">important </w:t>
      </w:r>
      <w:r w:rsidR="00F923AB" w:rsidRPr="00CE44CD">
        <w:rPr>
          <w:rFonts w:ascii="Times New Roman" w:hAnsi="Times New Roman" w:cs="Times New Roman"/>
        </w:rPr>
        <w:t xml:space="preserve">theoretical reasons </w:t>
      </w:r>
      <w:r w:rsidR="003B2666" w:rsidRPr="00CE44CD">
        <w:rPr>
          <w:rFonts w:ascii="Times New Roman" w:hAnsi="Times New Roman" w:cs="Times New Roman"/>
        </w:rPr>
        <w:t>are seen to support this view</w:t>
      </w:r>
      <w:r w:rsidR="004F74CA" w:rsidRPr="00CE44CD">
        <w:rPr>
          <w:rFonts w:ascii="Times New Roman" w:hAnsi="Times New Roman" w:cs="Times New Roman"/>
        </w:rPr>
        <w:t>:</w:t>
      </w:r>
      <w:r w:rsidR="004D2A64" w:rsidRPr="00CE44CD">
        <w:rPr>
          <w:rFonts w:ascii="Times New Roman" w:hAnsi="Times New Roman" w:cs="Times New Roman"/>
        </w:rPr>
        <w:t xml:space="preserve"> </w:t>
      </w:r>
      <w:r w:rsidR="00D73B5C" w:rsidRPr="00CE44CD">
        <w:rPr>
          <w:rFonts w:ascii="Times New Roman" w:hAnsi="Times New Roman" w:cs="Times New Roman"/>
        </w:rPr>
        <w:t xml:space="preserve">(1) </w:t>
      </w:r>
      <w:r w:rsidR="00E014BD" w:rsidRPr="00CE44CD">
        <w:rPr>
          <w:rFonts w:ascii="Times New Roman" w:hAnsi="Times New Roman" w:cs="Times New Roman"/>
        </w:rPr>
        <w:t xml:space="preserve">natural selection provides no rationale for progress, </w:t>
      </w:r>
      <w:r w:rsidR="00D73B5C" w:rsidRPr="00CE44CD">
        <w:rPr>
          <w:rFonts w:ascii="Times New Roman" w:hAnsi="Times New Roman" w:cs="Times New Roman"/>
        </w:rPr>
        <w:t xml:space="preserve">and (2) </w:t>
      </w:r>
      <w:r w:rsidR="00C37BED" w:rsidRPr="00CE44CD">
        <w:rPr>
          <w:rFonts w:ascii="Times New Roman" w:hAnsi="Times New Roman" w:cs="Times New Roman"/>
        </w:rPr>
        <w:t xml:space="preserve">natural selection need not even be invoked to explain most </w:t>
      </w:r>
      <w:r w:rsidR="00111959" w:rsidRPr="00CE44CD">
        <w:rPr>
          <w:rFonts w:ascii="Times New Roman" w:hAnsi="Times New Roman" w:cs="Times New Roman"/>
        </w:rPr>
        <w:t xml:space="preserve">large-scale </w:t>
      </w:r>
      <w:r w:rsidR="00C37BED" w:rsidRPr="00CE44CD">
        <w:rPr>
          <w:rFonts w:ascii="Times New Roman" w:hAnsi="Times New Roman" w:cs="Times New Roman"/>
        </w:rPr>
        <w:t>evolutionary trends.</w:t>
      </w:r>
      <w:r w:rsidR="005B4CA2" w:rsidRPr="00CE44CD">
        <w:rPr>
          <w:rFonts w:ascii="Times New Roman" w:hAnsi="Times New Roman" w:cs="Times New Roman"/>
        </w:rPr>
        <w:t xml:space="preserve"> </w:t>
      </w:r>
      <w:r w:rsidR="00D73B5C" w:rsidRPr="00CE44CD">
        <w:rPr>
          <w:rFonts w:ascii="Times New Roman" w:hAnsi="Times New Roman" w:cs="Times New Roman"/>
        </w:rPr>
        <w:t xml:space="preserve">In this paper, I </w:t>
      </w:r>
      <w:r w:rsidR="004A317E" w:rsidRPr="00CE44CD">
        <w:rPr>
          <w:rFonts w:ascii="Times New Roman" w:hAnsi="Times New Roman" w:cs="Times New Roman"/>
        </w:rPr>
        <w:t>challenge</w:t>
      </w:r>
      <w:r w:rsidR="00D73B5C" w:rsidRPr="00CE44CD">
        <w:rPr>
          <w:rFonts w:ascii="Times New Roman" w:hAnsi="Times New Roman" w:cs="Times New Roman"/>
        </w:rPr>
        <w:t xml:space="preserve"> </w:t>
      </w:r>
      <w:r w:rsidR="00B47A0F" w:rsidRPr="00CE44CD">
        <w:rPr>
          <w:rFonts w:ascii="Times New Roman" w:hAnsi="Times New Roman" w:cs="Times New Roman"/>
        </w:rPr>
        <w:t>both reasons</w:t>
      </w:r>
      <w:r w:rsidR="000E50A4" w:rsidRPr="00CE44CD">
        <w:rPr>
          <w:rFonts w:ascii="Times New Roman" w:hAnsi="Times New Roman" w:cs="Times New Roman"/>
        </w:rPr>
        <w:t xml:space="preserve">, and </w:t>
      </w:r>
      <w:r w:rsidR="00D73B5C" w:rsidRPr="00CE44CD">
        <w:rPr>
          <w:rFonts w:ascii="Times New Roman" w:hAnsi="Times New Roman" w:cs="Times New Roman"/>
        </w:rPr>
        <w:t>by analy</w:t>
      </w:r>
      <w:r w:rsidR="00720818" w:rsidRPr="00CE44CD">
        <w:rPr>
          <w:rFonts w:ascii="Times New Roman" w:hAnsi="Times New Roman" w:cs="Times New Roman"/>
        </w:rPr>
        <w:t>s</w:t>
      </w:r>
      <w:r w:rsidR="00D73B5C" w:rsidRPr="00CE44CD">
        <w:rPr>
          <w:rFonts w:ascii="Times New Roman" w:hAnsi="Times New Roman" w:cs="Times New Roman"/>
        </w:rPr>
        <w:t>ing how natural selection acts in heterogeneous environments</w:t>
      </w:r>
      <w:r w:rsidR="00057A40" w:rsidRPr="00CE44CD">
        <w:rPr>
          <w:rFonts w:ascii="Times New Roman" w:hAnsi="Times New Roman" w:cs="Times New Roman"/>
        </w:rPr>
        <w:t xml:space="preserve">, propose that </w:t>
      </w:r>
      <w:r w:rsidR="00D23EDF" w:rsidRPr="00CE44CD">
        <w:rPr>
          <w:rFonts w:ascii="Times New Roman" w:hAnsi="Times New Roman" w:cs="Times New Roman"/>
        </w:rPr>
        <w:t xml:space="preserve">natural selection </w:t>
      </w:r>
      <w:r w:rsidR="0037458C" w:rsidRPr="00CE44CD">
        <w:rPr>
          <w:rFonts w:ascii="Times New Roman" w:hAnsi="Times New Roman" w:cs="Times New Roman"/>
        </w:rPr>
        <w:t xml:space="preserve">over macroevolutionary scales </w:t>
      </w:r>
      <w:r w:rsidR="000331CD" w:rsidRPr="00CE44CD">
        <w:rPr>
          <w:rFonts w:ascii="Times New Roman" w:hAnsi="Times New Roman" w:cs="Times New Roman"/>
        </w:rPr>
        <w:t>provides a rationale for</w:t>
      </w:r>
      <w:r w:rsidR="0037458C" w:rsidRPr="00CE44CD">
        <w:rPr>
          <w:rFonts w:ascii="Times New Roman" w:hAnsi="Times New Roman" w:cs="Times New Roman"/>
        </w:rPr>
        <w:t xml:space="preserve"> a pattern of </w:t>
      </w:r>
      <w:r w:rsidR="00C62E2E" w:rsidRPr="00CE44CD">
        <w:rPr>
          <w:rFonts w:ascii="Times New Roman" w:hAnsi="Times New Roman" w:cs="Times New Roman"/>
        </w:rPr>
        <w:t xml:space="preserve">evolutionary </w:t>
      </w:r>
      <w:r w:rsidR="0037458C" w:rsidRPr="00CE44CD">
        <w:rPr>
          <w:rFonts w:ascii="Times New Roman" w:hAnsi="Times New Roman" w:cs="Times New Roman"/>
        </w:rPr>
        <w:t xml:space="preserve">unfolding, </w:t>
      </w:r>
      <w:r w:rsidR="00D73B5C" w:rsidRPr="00CE44CD">
        <w:rPr>
          <w:rFonts w:ascii="Times New Roman" w:hAnsi="Times New Roman" w:cs="Times New Roman"/>
        </w:rPr>
        <w:t>characteri</w:t>
      </w:r>
      <w:r w:rsidR="00720818" w:rsidRPr="00CE44CD">
        <w:rPr>
          <w:rFonts w:ascii="Times New Roman" w:hAnsi="Times New Roman" w:cs="Times New Roman"/>
        </w:rPr>
        <w:t>s</w:t>
      </w:r>
      <w:r w:rsidR="00D73B5C" w:rsidRPr="00CE44CD">
        <w:rPr>
          <w:rFonts w:ascii="Times New Roman" w:hAnsi="Times New Roman" w:cs="Times New Roman"/>
        </w:rPr>
        <w:t xml:space="preserve">ed by </w:t>
      </w:r>
      <w:r w:rsidR="00EC7031" w:rsidRPr="00CE44CD">
        <w:rPr>
          <w:rFonts w:ascii="Times New Roman" w:hAnsi="Times New Roman" w:cs="Times New Roman"/>
        </w:rPr>
        <w:t>radiation across a</w:t>
      </w:r>
      <w:r w:rsidR="00D73B5C" w:rsidRPr="00CE44CD">
        <w:rPr>
          <w:rFonts w:ascii="Times New Roman" w:hAnsi="Times New Roman" w:cs="Times New Roman"/>
        </w:rPr>
        <w:t>n increased range of exploitation of environmental heterogeneity.</w:t>
      </w:r>
      <w:r w:rsidR="00641965" w:rsidRPr="00CE44CD">
        <w:rPr>
          <w:rFonts w:ascii="Times New Roman" w:hAnsi="Times New Roman" w:cs="Times New Roman"/>
        </w:rPr>
        <w:t xml:space="preserve"> </w:t>
      </w:r>
    </w:p>
    <w:p w14:paraId="49778BCA" w14:textId="77777777" w:rsidR="007C7AE8" w:rsidRPr="00CE44CD" w:rsidRDefault="007C7AE8" w:rsidP="007C7AE8">
      <w:pPr>
        <w:spacing w:line="360" w:lineRule="auto"/>
        <w:jc w:val="both"/>
        <w:rPr>
          <w:rFonts w:ascii="Times New Roman" w:hAnsi="Times New Roman" w:cs="Times New Roman"/>
        </w:rPr>
      </w:pPr>
    </w:p>
    <w:p w14:paraId="47159239" w14:textId="5B8D8165" w:rsidR="00CC09CF" w:rsidRPr="00CC09CF" w:rsidRDefault="00D404DB" w:rsidP="00CC09CF">
      <w:pPr>
        <w:pStyle w:val="ListParagraph"/>
        <w:numPr>
          <w:ilvl w:val="0"/>
          <w:numId w:val="28"/>
        </w:numPr>
        <w:spacing w:line="360" w:lineRule="auto"/>
        <w:jc w:val="both"/>
        <w:rPr>
          <w:rFonts w:ascii="Times New Roman" w:hAnsi="Times New Roman" w:cs="Times New Roman"/>
          <w:b/>
        </w:rPr>
      </w:pPr>
      <w:r w:rsidRPr="00CC09CF">
        <w:rPr>
          <w:rFonts w:ascii="Times New Roman" w:hAnsi="Times New Roman" w:cs="Times New Roman"/>
          <w:b/>
        </w:rPr>
        <w:t>Introduction</w:t>
      </w:r>
      <w:r w:rsidR="00DD6F15" w:rsidRPr="00CC09CF">
        <w:rPr>
          <w:rFonts w:ascii="Times New Roman" w:hAnsi="Times New Roman" w:cs="Times New Roman"/>
          <w:b/>
        </w:rPr>
        <w:t xml:space="preserve"> </w:t>
      </w:r>
    </w:p>
    <w:p w14:paraId="7E5D2589" w14:textId="72D095F3" w:rsidR="00812921" w:rsidRPr="00CC09CF" w:rsidRDefault="0021625A" w:rsidP="00CC09CF">
      <w:pPr>
        <w:spacing w:line="360" w:lineRule="auto"/>
        <w:jc w:val="both"/>
        <w:rPr>
          <w:rFonts w:ascii="Times New Roman" w:hAnsi="Times New Roman" w:cs="Times New Roman"/>
        </w:rPr>
      </w:pPr>
      <w:r w:rsidRPr="00CC09CF">
        <w:rPr>
          <w:rFonts w:ascii="Times New Roman" w:hAnsi="Times New Roman" w:cs="Times New Roman"/>
        </w:rPr>
        <w:t>In the not too distant past, claims that life ha</w:t>
      </w:r>
      <w:r w:rsidR="00720818" w:rsidRPr="00CC09CF">
        <w:rPr>
          <w:rFonts w:ascii="Times New Roman" w:hAnsi="Times New Roman" w:cs="Times New Roman"/>
        </w:rPr>
        <w:t>d</w:t>
      </w:r>
      <w:r w:rsidRPr="00CC09CF">
        <w:rPr>
          <w:rFonts w:ascii="Times New Roman" w:hAnsi="Times New Roman" w:cs="Times New Roman"/>
        </w:rPr>
        <w:t xml:space="preserve"> made some type of ‘progress’ throughout evolutionary history were considered nearly self-evident, even by prominent biologists:</w:t>
      </w:r>
    </w:p>
    <w:p w14:paraId="5675EFD4" w14:textId="1CD60797" w:rsidR="00812921" w:rsidRPr="00CE44CD" w:rsidRDefault="00812921" w:rsidP="00812921">
      <w:pPr>
        <w:ind w:left="720"/>
        <w:jc w:val="both"/>
        <w:rPr>
          <w:rFonts w:ascii="Times New Roman" w:hAnsi="Times New Roman" w:cs="Times New Roman"/>
        </w:rPr>
      </w:pPr>
      <w:r w:rsidRPr="00CE44CD">
        <w:rPr>
          <w:rFonts w:ascii="Times New Roman" w:hAnsi="Times New Roman" w:cs="Times New Roman"/>
        </w:rPr>
        <w:t>During the past billion years, animals as a whole evolved upward in body size, feeding and defensive techniques, brain and behavioral complexity, social organi</w:t>
      </w:r>
      <w:r w:rsidR="00720818" w:rsidRPr="00CE44CD">
        <w:rPr>
          <w:rFonts w:ascii="Times New Roman" w:hAnsi="Times New Roman" w:cs="Times New Roman"/>
        </w:rPr>
        <w:t>s</w:t>
      </w:r>
      <w:r w:rsidRPr="00CE44CD">
        <w:rPr>
          <w:rFonts w:ascii="Times New Roman" w:hAnsi="Times New Roman" w:cs="Times New Roman"/>
        </w:rPr>
        <w:t xml:space="preserve">ation, and precision of environmental control. (…) Let us not pretend to deny in our philosophy what we know in our hearts to be true (Wilson 1992, p. 187). </w:t>
      </w:r>
    </w:p>
    <w:p w14:paraId="057E89FC" w14:textId="77777777" w:rsidR="00812921" w:rsidRPr="00CE44CD" w:rsidRDefault="00812921" w:rsidP="00812921">
      <w:pPr>
        <w:ind w:left="720"/>
        <w:jc w:val="both"/>
        <w:rPr>
          <w:rFonts w:ascii="Times New Roman" w:hAnsi="Times New Roman" w:cs="Times New Roman"/>
        </w:rPr>
      </w:pPr>
    </w:p>
    <w:p w14:paraId="1ED41B7C" w14:textId="08776C5D" w:rsidR="001C7519" w:rsidRPr="00CE44CD" w:rsidRDefault="00765943" w:rsidP="001C7519">
      <w:pPr>
        <w:spacing w:line="360" w:lineRule="auto"/>
        <w:jc w:val="both"/>
        <w:rPr>
          <w:rFonts w:ascii="Times New Roman" w:hAnsi="Times New Roman" w:cs="Times New Roman"/>
        </w:rPr>
      </w:pPr>
      <w:r w:rsidRPr="00CE44CD">
        <w:rPr>
          <w:rFonts w:ascii="Times New Roman" w:hAnsi="Times New Roman" w:cs="Times New Roman"/>
        </w:rPr>
        <w:t xml:space="preserve">Even </w:t>
      </w:r>
      <w:r w:rsidR="002524A1" w:rsidRPr="00CE44CD">
        <w:rPr>
          <w:rFonts w:ascii="Times New Roman" w:hAnsi="Times New Roman" w:cs="Times New Roman"/>
        </w:rPr>
        <w:t xml:space="preserve">at the time </w:t>
      </w:r>
      <w:r w:rsidRPr="00CE44CD">
        <w:rPr>
          <w:rFonts w:ascii="Times New Roman" w:hAnsi="Times New Roman" w:cs="Times New Roman"/>
        </w:rPr>
        <w:t xml:space="preserve">when </w:t>
      </w:r>
      <w:r w:rsidR="00490C89" w:rsidRPr="00CE44CD">
        <w:rPr>
          <w:rFonts w:ascii="Times New Roman" w:hAnsi="Times New Roman" w:cs="Times New Roman"/>
        </w:rPr>
        <w:t>Wilson made that statement</w:t>
      </w:r>
      <w:r w:rsidR="008F678D" w:rsidRPr="00CE44CD">
        <w:rPr>
          <w:rFonts w:ascii="Times New Roman" w:hAnsi="Times New Roman" w:cs="Times New Roman"/>
        </w:rPr>
        <w:t xml:space="preserve">, </w:t>
      </w:r>
      <w:r w:rsidR="001C7519" w:rsidRPr="00CE44CD">
        <w:rPr>
          <w:rFonts w:ascii="Times New Roman" w:hAnsi="Times New Roman" w:cs="Times New Roman"/>
        </w:rPr>
        <w:t xml:space="preserve">evolutionary progress </w:t>
      </w:r>
      <w:r w:rsidR="002262DF" w:rsidRPr="00CE44CD">
        <w:rPr>
          <w:rFonts w:ascii="Times New Roman" w:hAnsi="Times New Roman" w:cs="Times New Roman"/>
        </w:rPr>
        <w:t xml:space="preserve">was </w:t>
      </w:r>
      <w:r w:rsidR="00720818" w:rsidRPr="00CE44CD">
        <w:rPr>
          <w:rFonts w:ascii="Times New Roman" w:hAnsi="Times New Roman" w:cs="Times New Roman"/>
        </w:rPr>
        <w:t xml:space="preserve">viewed </w:t>
      </w:r>
      <w:r w:rsidR="001C7519" w:rsidRPr="00CE44CD">
        <w:rPr>
          <w:rFonts w:ascii="Times New Roman" w:hAnsi="Times New Roman" w:cs="Times New Roman"/>
        </w:rPr>
        <w:t>either</w:t>
      </w:r>
      <w:r w:rsidR="00662157" w:rsidRPr="00CE44CD">
        <w:rPr>
          <w:rFonts w:ascii="Times New Roman" w:hAnsi="Times New Roman" w:cs="Times New Roman"/>
        </w:rPr>
        <w:t xml:space="preserve"> </w:t>
      </w:r>
      <w:r w:rsidR="001C7519" w:rsidRPr="00CE44CD">
        <w:rPr>
          <w:rFonts w:ascii="Times New Roman" w:hAnsi="Times New Roman" w:cs="Times New Roman"/>
        </w:rPr>
        <w:t xml:space="preserve">with “disdain” </w:t>
      </w:r>
      <w:r w:rsidR="001C7519" w:rsidRPr="00CE44CD">
        <w:rPr>
          <w:rFonts w:ascii="Times New Roman" w:hAnsi="Times New Roman" w:cs="Times New Roman"/>
        </w:rPr>
        <w:fldChar w:fldCharType="begin"/>
      </w:r>
      <w:r w:rsidR="009F7C1C" w:rsidRPr="00CE44CD">
        <w:rPr>
          <w:rFonts w:ascii="Times New Roman" w:hAnsi="Times New Roman" w:cs="Times New Roman"/>
        </w:rPr>
        <w:instrText xml:space="preserve"> ADDIN ZOTERO_ITEM CSL_CITATION {"citationID":"gglV5KqC","properties":{"formattedCitation":"(Sober 1994, p. 19)","plainCitation":"(Sober 1994, p. 19)","noteIndex":0},"citationItems":[{"id":3711,"uris":["http://zotero.org/users/4673489/items/TRSLCRZK"],"uri":["http://zotero.org/users/4673489/items/TRSLCRZK"],"itemData":{"id":3711,"type":"chapter","container-title":"Creative Evolution?!","event-place":"Boston, MA","page":"19-34","publisher":"Jones and Bartlett Publishers","publisher-place":"Boston, MA","title":"Progress and Direction in Evolution","author":[{"family":"Sober","given":"Elliott"}],"editor":[{"family":"Campbell","given":"John O."},{"family":"Schopf","given":"J. William"}],"issued":{"date-parts":[["1994"]]}},"locator":"19"}],"schema":"https://github.com/citation-style-language/schema/raw/master/csl-citation.json"} </w:instrText>
      </w:r>
      <w:r w:rsidR="001C7519" w:rsidRPr="00CE44CD">
        <w:rPr>
          <w:rFonts w:ascii="Times New Roman" w:hAnsi="Times New Roman" w:cs="Times New Roman"/>
        </w:rPr>
        <w:fldChar w:fldCharType="separate"/>
      </w:r>
      <w:r w:rsidR="001C7519" w:rsidRPr="00CE44CD">
        <w:rPr>
          <w:rFonts w:ascii="Times New Roman" w:hAnsi="Times New Roman" w:cs="Times New Roman"/>
          <w:noProof/>
        </w:rPr>
        <w:t>(Sober 1994, p. 19)</w:t>
      </w:r>
      <w:r w:rsidR="001C7519" w:rsidRPr="00CE44CD">
        <w:rPr>
          <w:rFonts w:ascii="Times New Roman" w:hAnsi="Times New Roman" w:cs="Times New Roman"/>
        </w:rPr>
        <w:fldChar w:fldCharType="end"/>
      </w:r>
      <w:r w:rsidR="001C7519" w:rsidRPr="00CE44CD">
        <w:rPr>
          <w:rFonts w:ascii="Times New Roman" w:hAnsi="Times New Roman" w:cs="Times New Roman"/>
        </w:rPr>
        <w:t xml:space="preserve">, or at least as thoroughly debunked. </w:t>
      </w:r>
      <w:r w:rsidR="00483D56" w:rsidRPr="00CE44CD">
        <w:rPr>
          <w:rFonts w:ascii="Times New Roman" w:hAnsi="Times New Roman" w:cs="Times New Roman"/>
        </w:rPr>
        <w:t xml:space="preserve">Today, </w:t>
      </w:r>
      <w:r w:rsidR="00ED2330" w:rsidRPr="00CE44CD">
        <w:rPr>
          <w:rFonts w:ascii="Times New Roman" w:hAnsi="Times New Roman" w:cs="Times New Roman"/>
        </w:rPr>
        <w:t>one could say</w:t>
      </w:r>
      <w:r w:rsidR="00FF192D" w:rsidRPr="00CE44CD">
        <w:rPr>
          <w:rFonts w:ascii="Times New Roman" w:hAnsi="Times New Roman" w:cs="Times New Roman"/>
        </w:rPr>
        <w:t>,</w:t>
      </w:r>
      <w:r w:rsidR="00ED2330" w:rsidRPr="00CE44CD">
        <w:rPr>
          <w:rFonts w:ascii="Times New Roman" w:hAnsi="Times New Roman" w:cs="Times New Roman"/>
        </w:rPr>
        <w:t xml:space="preserve"> without too much exaggeration</w:t>
      </w:r>
      <w:r w:rsidR="00FF192D" w:rsidRPr="00CE44CD">
        <w:rPr>
          <w:rFonts w:ascii="Times New Roman" w:hAnsi="Times New Roman" w:cs="Times New Roman"/>
        </w:rPr>
        <w:t>,</w:t>
      </w:r>
      <w:r w:rsidR="00ED2330" w:rsidRPr="00CE44CD">
        <w:rPr>
          <w:rFonts w:ascii="Times New Roman" w:hAnsi="Times New Roman" w:cs="Times New Roman"/>
        </w:rPr>
        <w:t xml:space="preserve"> that </w:t>
      </w:r>
      <w:r w:rsidR="00267141" w:rsidRPr="00CE44CD">
        <w:rPr>
          <w:rFonts w:ascii="Times New Roman" w:hAnsi="Times New Roman" w:cs="Times New Roman"/>
        </w:rPr>
        <w:t xml:space="preserve">evolutionary </w:t>
      </w:r>
      <w:r w:rsidR="0007240B" w:rsidRPr="00CE44CD">
        <w:rPr>
          <w:rFonts w:ascii="Times New Roman" w:hAnsi="Times New Roman" w:cs="Times New Roman"/>
        </w:rPr>
        <w:t xml:space="preserve">progress is not </w:t>
      </w:r>
      <w:r w:rsidR="002F5749" w:rsidRPr="00CE44CD">
        <w:rPr>
          <w:rFonts w:ascii="Times New Roman" w:hAnsi="Times New Roman" w:cs="Times New Roman"/>
        </w:rPr>
        <w:t>even</w:t>
      </w:r>
      <w:r w:rsidR="00121D7F" w:rsidRPr="00CE44CD">
        <w:rPr>
          <w:rFonts w:ascii="Times New Roman" w:hAnsi="Times New Roman" w:cs="Times New Roman"/>
        </w:rPr>
        <w:t xml:space="preserve"> considered</w:t>
      </w:r>
      <w:r w:rsidR="002F5749" w:rsidRPr="00CE44CD">
        <w:rPr>
          <w:rFonts w:ascii="Times New Roman" w:hAnsi="Times New Roman" w:cs="Times New Roman"/>
        </w:rPr>
        <w:t xml:space="preserve"> </w:t>
      </w:r>
      <w:r w:rsidR="0007240B" w:rsidRPr="00CE44CD">
        <w:rPr>
          <w:rFonts w:ascii="Times New Roman" w:hAnsi="Times New Roman" w:cs="Times New Roman"/>
        </w:rPr>
        <w:t xml:space="preserve">worthy of </w:t>
      </w:r>
      <w:r w:rsidR="000A2627" w:rsidRPr="00CE44CD">
        <w:rPr>
          <w:rFonts w:ascii="Times New Roman" w:hAnsi="Times New Roman" w:cs="Times New Roman"/>
        </w:rPr>
        <w:t xml:space="preserve">serious discussion. </w:t>
      </w:r>
      <w:r w:rsidR="00683940" w:rsidRPr="00CE44CD">
        <w:rPr>
          <w:rFonts w:ascii="Times New Roman" w:hAnsi="Times New Roman" w:cs="Times New Roman"/>
        </w:rPr>
        <w:t>T</w:t>
      </w:r>
      <w:r w:rsidR="001C7519" w:rsidRPr="00CE44CD">
        <w:rPr>
          <w:rFonts w:ascii="Times New Roman" w:hAnsi="Times New Roman" w:cs="Times New Roman"/>
        </w:rPr>
        <w:t xml:space="preserve">he main </w:t>
      </w:r>
      <w:r w:rsidR="002B6558" w:rsidRPr="00CE44CD">
        <w:rPr>
          <w:rFonts w:ascii="Times New Roman" w:hAnsi="Times New Roman" w:cs="Times New Roman"/>
        </w:rPr>
        <w:t>areas</w:t>
      </w:r>
      <w:r w:rsidR="001C7519" w:rsidRPr="00CE44CD">
        <w:rPr>
          <w:rFonts w:ascii="Times New Roman" w:hAnsi="Times New Roman" w:cs="Times New Roman"/>
        </w:rPr>
        <w:t xml:space="preserve"> where the </w:t>
      </w:r>
      <w:r w:rsidR="00B227A7" w:rsidRPr="00CE44CD">
        <w:rPr>
          <w:rFonts w:ascii="Times New Roman" w:hAnsi="Times New Roman" w:cs="Times New Roman"/>
        </w:rPr>
        <w:t xml:space="preserve">concept </w:t>
      </w:r>
      <w:r w:rsidR="001C7519" w:rsidRPr="00CE44CD">
        <w:rPr>
          <w:rFonts w:ascii="Times New Roman" w:hAnsi="Times New Roman" w:cs="Times New Roman"/>
        </w:rPr>
        <w:t>of evolutionary progress finds a</w:t>
      </w:r>
      <w:r w:rsidR="00F515BD" w:rsidRPr="00CE44CD">
        <w:rPr>
          <w:rFonts w:ascii="Times New Roman" w:hAnsi="Times New Roman" w:cs="Times New Roman"/>
        </w:rPr>
        <w:t>n intellectual</w:t>
      </w:r>
      <w:r w:rsidR="001C7519" w:rsidRPr="00CE44CD">
        <w:rPr>
          <w:rFonts w:ascii="Times New Roman" w:hAnsi="Times New Roman" w:cs="Times New Roman"/>
        </w:rPr>
        <w:t xml:space="preserve"> home is either among anthropologists interested in </w:t>
      </w:r>
      <w:r w:rsidR="0084314F" w:rsidRPr="00CE44CD">
        <w:rPr>
          <w:rFonts w:ascii="Times New Roman" w:hAnsi="Times New Roman" w:cs="Times New Roman"/>
        </w:rPr>
        <w:t>understanding why</w:t>
      </w:r>
      <w:r w:rsidR="00A010F0" w:rsidRPr="00CE44CD">
        <w:rPr>
          <w:rFonts w:ascii="Times New Roman" w:hAnsi="Times New Roman" w:cs="Times New Roman"/>
        </w:rPr>
        <w:t xml:space="preserve"> </w:t>
      </w:r>
      <w:r w:rsidR="00E7041A" w:rsidRPr="00CE44CD">
        <w:rPr>
          <w:rFonts w:ascii="Times New Roman" w:hAnsi="Times New Roman" w:cs="Times New Roman"/>
        </w:rPr>
        <w:t xml:space="preserve">people </w:t>
      </w:r>
      <w:r w:rsidR="00BB0CD7" w:rsidRPr="00CE44CD">
        <w:rPr>
          <w:rFonts w:ascii="Times New Roman" w:hAnsi="Times New Roman" w:cs="Times New Roman"/>
        </w:rPr>
        <w:t>spontaneously</w:t>
      </w:r>
      <w:r w:rsidR="00E7041A" w:rsidRPr="00CE44CD">
        <w:rPr>
          <w:rFonts w:ascii="Times New Roman" w:hAnsi="Times New Roman" w:cs="Times New Roman"/>
        </w:rPr>
        <w:t xml:space="preserve"> believe in</w:t>
      </w:r>
      <w:r w:rsidR="00A010F0" w:rsidRPr="00CE44CD">
        <w:rPr>
          <w:rFonts w:ascii="Times New Roman" w:hAnsi="Times New Roman" w:cs="Times New Roman"/>
        </w:rPr>
        <w:t xml:space="preserve"> </w:t>
      </w:r>
      <w:r w:rsidR="001C7519" w:rsidRPr="00CE44CD">
        <w:rPr>
          <w:rFonts w:ascii="Times New Roman" w:hAnsi="Times New Roman" w:cs="Times New Roman"/>
        </w:rPr>
        <w:t xml:space="preserve">‘higher’ and ‘lower’ organisms </w:t>
      </w:r>
      <w:r w:rsidR="001C7519" w:rsidRPr="00CE44CD">
        <w:rPr>
          <w:rFonts w:ascii="Times New Roman" w:hAnsi="Times New Roman" w:cs="Times New Roman"/>
        </w:rPr>
        <w:fldChar w:fldCharType="begin"/>
      </w:r>
      <w:r w:rsidR="009F7C1C" w:rsidRPr="00CE44CD">
        <w:rPr>
          <w:rFonts w:ascii="Times New Roman" w:hAnsi="Times New Roman" w:cs="Times New Roman"/>
        </w:rPr>
        <w:instrText xml:space="preserve"> ADDIN ZOTERO_ITEM CSL_CITATION {"citationID":"0PriTOhk","properties":{"formattedCitation":"(Atran 1998)","plainCitation":"(Atran 1998)","dontUpdate":true,"noteIndex":0},"citationItems":[{"id":3122,"uris":["http://zotero.org/users/4673489/items/IZFAVNYM"],"uri":["http://zotero.org/users/4673489/items/IZFAVNYM"],"itemData":{"id":3122,"type":"article-journal","abstract":"This essay in the “anthropology of science” is about how cognition constrains culture in producing science. The example is folk biology, whose cultural recurrence issues from the very same domain-specific cognitive universals that provide the historical backbone of systematic biology. Humans everywhere think about plants and animals in highly structured ways. People have similar folkbiological taxonomies composed of essence-based, species-like groups and the ranking of species into lower- and higher-order groups. Such taxonomies are not as arbitrary in structure and content, nor as variable across cultures, as the assembly of entities into cosmologies, materials, or social groups. These structures are routine products of our “habits of mind,” which may in part be naturally selected to grasp relevant and recurrent “habits of the world.” An experiment illustrates that the same taxonomic rank is preferred for making biological inferences in two diverse populations: Lowland Maya and Midwest Americans. These findings cannot be explained by domaingeneral models of similarity because such models cannot account for why both cultures prefer species-like groups, although Americans have relatively little actual knowledge or experience at this level. This supports a modular view of folk biology as a core domain of human knowledge and as a special player, or “core meme,” in the selection processes by which cultures evolve. Structural aspects of folk taxonomy provide people in different cultures with the built-in constraints and flexibility that allow them to understand and respond appropriately to different cultural and ecological settings. Another set of reasoning experiments shows that Maya, American folk, and scientists use similarly structured taxonomies in somewhat different ways to extend their understanding of the world in the face of uncertainty. Although folk and scientific taxonomies diverge historically, they continue to interact. The theory of evolution may ultimately dispense with the core concepts of folk biology, including species, taxonomy, and teleology; in practice, however, these may remain indispensable to doing scientific work. Moreover, theory-driven scientific knowledge cannot simply replace folk knowledge in everyday life. Folk-biological knowledge is not driven by implicit or inchoate theories of the sort science aims to make more accurate and perfect.","container-title":"Behavioral and Brain Sciences","DOI":"10.1017/S0140525X98001277","ISSN":"0140-525X, 1469-1825","issue":"04","language":"en","source":"Crossref","title":"Folk biology and the anthropology of science: Cognitive universals and cultural particulars","title-short":"Folk biology and the anthropology of science","URL":"http://www.journals.cambridge.org/abstract_S0140525X98001277","volume":"21","author":[{"family":"Atran","given":"Scott"}],"accessed":{"date-parts":[["2018",12,2]]},"issued":{"date-parts":[["1998",8]]}}}],"schema":"https://github.com/citation-style-language/schema/raw/master/csl-citation.json"} </w:instrText>
      </w:r>
      <w:r w:rsidR="001C7519" w:rsidRPr="00CE44CD">
        <w:rPr>
          <w:rFonts w:ascii="Times New Roman" w:hAnsi="Times New Roman" w:cs="Times New Roman"/>
        </w:rPr>
        <w:fldChar w:fldCharType="separate"/>
      </w:r>
      <w:r w:rsidR="001C7519" w:rsidRPr="00CE44CD">
        <w:rPr>
          <w:rFonts w:ascii="Times New Roman" w:hAnsi="Times New Roman" w:cs="Times New Roman"/>
          <w:noProof/>
        </w:rPr>
        <w:t>(e.g. Atran 1998)</w:t>
      </w:r>
      <w:r w:rsidR="001C7519" w:rsidRPr="00CE44CD">
        <w:rPr>
          <w:rFonts w:ascii="Times New Roman" w:hAnsi="Times New Roman" w:cs="Times New Roman"/>
        </w:rPr>
        <w:fldChar w:fldCharType="end"/>
      </w:r>
      <w:r w:rsidR="001C7519" w:rsidRPr="00CE44CD">
        <w:rPr>
          <w:rFonts w:ascii="Times New Roman" w:hAnsi="Times New Roman" w:cs="Times New Roman"/>
        </w:rPr>
        <w:t xml:space="preserve">, </w:t>
      </w:r>
      <w:r w:rsidR="00A602F3" w:rsidRPr="00CE44CD">
        <w:rPr>
          <w:rFonts w:ascii="Times New Roman" w:hAnsi="Times New Roman" w:cs="Times New Roman"/>
        </w:rPr>
        <w:t xml:space="preserve">or </w:t>
      </w:r>
      <w:r w:rsidR="001C7519" w:rsidRPr="00CE44CD">
        <w:rPr>
          <w:rFonts w:ascii="Times New Roman" w:hAnsi="Times New Roman" w:cs="Times New Roman"/>
        </w:rPr>
        <w:t>among science educators interested in wean</w:t>
      </w:r>
      <w:r w:rsidR="006D3C37" w:rsidRPr="00CE44CD">
        <w:rPr>
          <w:rFonts w:ascii="Times New Roman" w:hAnsi="Times New Roman" w:cs="Times New Roman"/>
        </w:rPr>
        <w:t>ing</w:t>
      </w:r>
      <w:r w:rsidR="001C7519" w:rsidRPr="00CE44CD">
        <w:rPr>
          <w:rFonts w:ascii="Times New Roman" w:hAnsi="Times New Roman" w:cs="Times New Roman"/>
        </w:rPr>
        <w:t xml:space="preserve"> students off </w:t>
      </w:r>
      <w:r w:rsidR="00A40DCA" w:rsidRPr="00CE44CD">
        <w:rPr>
          <w:rFonts w:ascii="Times New Roman" w:hAnsi="Times New Roman" w:cs="Times New Roman"/>
        </w:rPr>
        <w:t xml:space="preserve">similar beliefs </w:t>
      </w:r>
      <w:r w:rsidR="001C7519" w:rsidRPr="00CE44CD">
        <w:rPr>
          <w:rFonts w:ascii="Times New Roman" w:hAnsi="Times New Roman" w:cs="Times New Roman"/>
        </w:rPr>
        <w:fldChar w:fldCharType="begin"/>
      </w:r>
      <w:r w:rsidR="009F7C1C" w:rsidRPr="00CE44CD">
        <w:rPr>
          <w:rFonts w:ascii="Times New Roman" w:hAnsi="Times New Roman" w:cs="Times New Roman"/>
        </w:rPr>
        <w:instrText xml:space="preserve"> ADDIN ZOTERO_ITEM CSL_CITATION {"citationID":"4rGGF9cT","properties":{"formattedCitation":"(Johnson et al. 2012; Werth 2012)","plainCitation":"(Johnson et al. 2012; Werth 2012)","dontUpdate":true,"noteIndex":0},"citationItems":[{"id":3129,"uris":["http://zotero.org/users/4673489/items/YYLLJ7R8"],"uri":["http://zotero.org/users/4673489/items/YYLLJ7R8"],"itemData":{"id":3129,"type":"article-journal","abstract":"People reflexively see all change as implying inevitably increasing progress and complexity. This expected directionality is especially observed in students’ views of living things, with some species envisioned as “higher” or more evolved. Students tend naturally to see all evolutionary change as adaptive, progressive, optimal, and teleological, with improvement achieved as needed or desired by organisms (if not as planned in advance). Following an extended outline of many interrelated ways, this basic yet unfortunately widespread and deep-seated misconception of evolutionary thinking ensnares students and hinders proper understanding of the actual pattern and process of evolution, a more useful pedagogical approach is presented. A strategy that involves eliciting preconceptions, engaging in numerous counterexamples, and continually reinforcing an alternative view is generally effective. This is best achieved by tackling the misconception of progress head-on, with an active learning model that forces students to come up with substitute explanations. Several examples of exercises and activities to combat the universal and automatically intuitive inclination toward teleological notions of progress are given, including analyses of paleontology, ecology, biochemistry, development, and systematics.","container-title":"Evolution: Education and Outreach","DOI":"10.1007/s12052-012-0417-y","ISSN":"1936-6434","issue":"2","journalAbbreviation":"Evo Edu Outreach","language":"en","page":"249-265","source":"Springer Link","title":"Avoiding the Pitfall of Progress and Associated Perils of Evolutionary Education","volume":"5","author":[{"family":"Werth","given":"Alexander"}],"issued":{"date-parts":[["2012",6,1]]}}},{"id":3682,"uris":["http://zotero.org/users/4673489/items/BBRZNT9Y"],"uri":["http://zotero.org/users/4673489/items/BBRZNT9Y"],"itemData":{"id":3682,"type":"article-journal","abstract":"Contrary to popular belief, evolution is not necessarily progressive. Indeed, traits are often lost or substantially reduced in the process of evolution. In this article, we present several case studies that can be used in the classroom to illustrate both the ubiquity and diversity of cases of trait loss. Our recently acquired knowledge of genetic and developmental processes can provide insight into how traits are gained and lost through evolution. Several practical applications also emerge from studies of trait loss and degeneration, and we focus on those with medical relevance. Examining trait loss also provides perspective on the crucial differences between Darwinian evolution and social Darwinism. We encourage educators to devote greater attention to trait loss in secondary biology and undergraduate evolution courses, and discuss how such information may be best incorporated into evolution curricula.","container-title":"Evolution: Education and Outreach","DOI":"10.1007/s12052-011-0381-y","ISSN":"1936-6434","issue":"1","journalAbbreviation":"Evo Edu Outreach","language":"en","page":"128-138","source":"Springer Link","title":"Combating the Assumption of Evolutionary Progress: Lessons from the Decay and Loss of Traits","title-short":"Combating the Assumption of Evolutionary Progress","volume":"5","author":[{"family":"Johnson","given":"Norman A."},{"family":"Lahti","given":"David C."},{"family":"Blumstein","given":"Daniel T."}],"issued":{"date-parts":[["2012",3,1]]}}}],"schema":"https://github.com/citation-style-language/schema/raw/master/csl-citation.json"} </w:instrText>
      </w:r>
      <w:r w:rsidR="001C7519" w:rsidRPr="00CE44CD">
        <w:rPr>
          <w:rFonts w:ascii="Times New Roman" w:hAnsi="Times New Roman" w:cs="Times New Roman"/>
        </w:rPr>
        <w:fldChar w:fldCharType="separate"/>
      </w:r>
      <w:r w:rsidR="001C7519" w:rsidRPr="00CE44CD">
        <w:rPr>
          <w:rFonts w:ascii="Times New Roman" w:hAnsi="Times New Roman" w:cs="Times New Roman"/>
          <w:noProof/>
        </w:rPr>
        <w:t>(e.g. Johnson et al. 2012; Werth 2012)</w:t>
      </w:r>
      <w:r w:rsidR="001C7519" w:rsidRPr="00CE44CD">
        <w:rPr>
          <w:rFonts w:ascii="Times New Roman" w:hAnsi="Times New Roman" w:cs="Times New Roman"/>
        </w:rPr>
        <w:fldChar w:fldCharType="end"/>
      </w:r>
      <w:r w:rsidR="001C7519" w:rsidRPr="00CE44CD">
        <w:rPr>
          <w:rFonts w:ascii="Times New Roman" w:hAnsi="Times New Roman" w:cs="Times New Roman"/>
        </w:rPr>
        <w:t xml:space="preserve">. </w:t>
      </w:r>
    </w:p>
    <w:p w14:paraId="6339C45A" w14:textId="2A10C98C" w:rsidR="00564853" w:rsidRPr="00CE44CD" w:rsidRDefault="00023E45" w:rsidP="00B90A85">
      <w:pPr>
        <w:spacing w:line="360" w:lineRule="auto"/>
        <w:ind w:firstLine="720"/>
        <w:jc w:val="both"/>
        <w:rPr>
          <w:rFonts w:ascii="Times New Roman" w:hAnsi="Times New Roman" w:cs="Times New Roman"/>
        </w:rPr>
      </w:pPr>
      <w:r w:rsidRPr="00CE44CD">
        <w:rPr>
          <w:rFonts w:ascii="Times New Roman" w:hAnsi="Times New Roman" w:cs="Times New Roman"/>
        </w:rPr>
        <w:t>While t</w:t>
      </w:r>
      <w:r w:rsidR="00CB35D5" w:rsidRPr="00CE44CD">
        <w:rPr>
          <w:rFonts w:ascii="Times New Roman" w:hAnsi="Times New Roman" w:cs="Times New Roman"/>
        </w:rPr>
        <w:t xml:space="preserve">he concept of progress is fraught with sociological and ethical connotations, </w:t>
      </w:r>
      <w:r w:rsidR="00696463" w:rsidRPr="00CE44CD">
        <w:rPr>
          <w:rFonts w:ascii="Times New Roman" w:hAnsi="Times New Roman" w:cs="Times New Roman"/>
        </w:rPr>
        <w:t>this paper will focus on</w:t>
      </w:r>
      <w:r w:rsidR="00A30A38" w:rsidRPr="00CE44CD">
        <w:rPr>
          <w:rFonts w:ascii="Times New Roman" w:hAnsi="Times New Roman" w:cs="Times New Roman"/>
        </w:rPr>
        <w:t xml:space="preserve"> its</w:t>
      </w:r>
      <w:r w:rsidR="00696463" w:rsidRPr="00CE44CD">
        <w:rPr>
          <w:rFonts w:ascii="Times New Roman" w:hAnsi="Times New Roman" w:cs="Times New Roman"/>
        </w:rPr>
        <w:t xml:space="preserve"> </w:t>
      </w:r>
      <w:r w:rsidR="00DF4BB4" w:rsidRPr="00CE44CD">
        <w:rPr>
          <w:rFonts w:ascii="Times New Roman" w:hAnsi="Times New Roman" w:cs="Times New Roman"/>
        </w:rPr>
        <w:t xml:space="preserve">theoretical </w:t>
      </w:r>
      <w:r w:rsidR="00A30A38" w:rsidRPr="00CE44CD">
        <w:rPr>
          <w:rFonts w:ascii="Times New Roman" w:hAnsi="Times New Roman" w:cs="Times New Roman"/>
        </w:rPr>
        <w:t>underpinning</w:t>
      </w:r>
      <w:r w:rsidRPr="00CE44CD">
        <w:rPr>
          <w:rFonts w:ascii="Times New Roman" w:hAnsi="Times New Roman" w:cs="Times New Roman"/>
        </w:rPr>
        <w:t>s</w:t>
      </w:r>
      <w:r w:rsidR="00DF4BB4" w:rsidRPr="00CE44CD">
        <w:rPr>
          <w:rFonts w:ascii="Times New Roman" w:hAnsi="Times New Roman" w:cs="Times New Roman"/>
        </w:rPr>
        <w:t xml:space="preserve">. </w:t>
      </w:r>
      <w:r w:rsidR="001C0300" w:rsidRPr="00CE44CD">
        <w:rPr>
          <w:rFonts w:ascii="Times New Roman" w:hAnsi="Times New Roman" w:cs="Times New Roman"/>
        </w:rPr>
        <w:t xml:space="preserve">And </w:t>
      </w:r>
      <w:r w:rsidR="0086245E" w:rsidRPr="00CE44CD">
        <w:rPr>
          <w:rFonts w:ascii="Times New Roman" w:hAnsi="Times New Roman" w:cs="Times New Roman"/>
        </w:rPr>
        <w:t xml:space="preserve">there are </w:t>
      </w:r>
      <w:r w:rsidR="00021D11" w:rsidRPr="00CE44CD">
        <w:rPr>
          <w:rFonts w:ascii="Times New Roman" w:hAnsi="Times New Roman" w:cs="Times New Roman"/>
        </w:rPr>
        <w:t>strong</w:t>
      </w:r>
      <w:r w:rsidR="0086245E" w:rsidRPr="00CE44CD">
        <w:rPr>
          <w:rFonts w:ascii="Times New Roman" w:hAnsi="Times New Roman" w:cs="Times New Roman"/>
        </w:rPr>
        <w:t xml:space="preserve"> </w:t>
      </w:r>
      <w:r w:rsidR="00172299" w:rsidRPr="00CE44CD">
        <w:rPr>
          <w:rFonts w:ascii="Times New Roman" w:hAnsi="Times New Roman" w:cs="Times New Roman"/>
        </w:rPr>
        <w:t xml:space="preserve">reasons </w:t>
      </w:r>
      <w:r w:rsidR="00F120F8" w:rsidRPr="00CE44CD">
        <w:rPr>
          <w:rFonts w:ascii="Times New Roman" w:hAnsi="Times New Roman" w:cs="Times New Roman"/>
        </w:rPr>
        <w:t xml:space="preserve">to deny </w:t>
      </w:r>
      <w:r w:rsidR="00D10A0D" w:rsidRPr="00CE44CD">
        <w:rPr>
          <w:rFonts w:ascii="Times New Roman" w:hAnsi="Times New Roman" w:cs="Times New Roman"/>
        </w:rPr>
        <w:t xml:space="preserve">that </w:t>
      </w:r>
      <w:r w:rsidR="00E41202" w:rsidRPr="00CE44CD">
        <w:rPr>
          <w:rFonts w:ascii="Times New Roman" w:hAnsi="Times New Roman" w:cs="Times New Roman"/>
        </w:rPr>
        <w:t xml:space="preserve">progress has </w:t>
      </w:r>
      <w:r w:rsidR="00F120F8" w:rsidRPr="00CE44CD">
        <w:rPr>
          <w:rFonts w:ascii="Times New Roman" w:hAnsi="Times New Roman" w:cs="Times New Roman"/>
        </w:rPr>
        <w:t>any such underpinning</w:t>
      </w:r>
      <w:r w:rsidR="00E41202" w:rsidRPr="00CE44CD">
        <w:rPr>
          <w:rFonts w:ascii="Times New Roman" w:hAnsi="Times New Roman" w:cs="Times New Roman"/>
        </w:rPr>
        <w:t>s</w:t>
      </w:r>
      <w:r w:rsidR="00F120F8" w:rsidRPr="00CE44CD">
        <w:rPr>
          <w:rFonts w:ascii="Times New Roman" w:hAnsi="Times New Roman" w:cs="Times New Roman"/>
        </w:rPr>
        <w:t xml:space="preserve">. </w:t>
      </w:r>
      <w:r w:rsidR="005D2B94" w:rsidRPr="00CE44CD">
        <w:rPr>
          <w:rFonts w:ascii="Times New Roman" w:hAnsi="Times New Roman" w:cs="Times New Roman"/>
        </w:rPr>
        <w:t xml:space="preserve">One </w:t>
      </w:r>
      <w:r w:rsidR="00CF0E11" w:rsidRPr="00CE44CD">
        <w:rPr>
          <w:rFonts w:ascii="Times New Roman" w:hAnsi="Times New Roman" w:cs="Times New Roman"/>
        </w:rPr>
        <w:t xml:space="preserve">reason </w:t>
      </w:r>
      <w:r w:rsidR="005D2B94" w:rsidRPr="00CE44CD">
        <w:rPr>
          <w:rFonts w:ascii="Times New Roman" w:hAnsi="Times New Roman" w:cs="Times New Roman"/>
        </w:rPr>
        <w:t xml:space="preserve">lies in the </w:t>
      </w:r>
      <w:r w:rsidR="00AC3DC8" w:rsidRPr="00CE44CD">
        <w:rPr>
          <w:rFonts w:ascii="Times New Roman" w:hAnsi="Times New Roman" w:cs="Times New Roman"/>
        </w:rPr>
        <w:t xml:space="preserve">nature of natural selection itself. </w:t>
      </w:r>
      <w:r w:rsidR="005A21C7" w:rsidRPr="00CE44CD">
        <w:rPr>
          <w:rFonts w:ascii="Times New Roman" w:hAnsi="Times New Roman" w:cs="Times New Roman"/>
        </w:rPr>
        <w:t xml:space="preserve">Echoing earlier </w:t>
      </w:r>
      <w:r w:rsidR="00BF04BD" w:rsidRPr="00CE44CD">
        <w:rPr>
          <w:rFonts w:ascii="Times New Roman" w:hAnsi="Times New Roman" w:cs="Times New Roman"/>
        </w:rPr>
        <w:t>statements by G.</w:t>
      </w:r>
      <w:r w:rsidR="00D02F2C" w:rsidRPr="00CE44CD">
        <w:rPr>
          <w:rFonts w:ascii="Times New Roman" w:hAnsi="Times New Roman" w:cs="Times New Roman"/>
        </w:rPr>
        <w:t xml:space="preserve"> </w:t>
      </w:r>
      <w:r w:rsidR="00BF04BD" w:rsidRPr="00CE44CD">
        <w:rPr>
          <w:rFonts w:ascii="Times New Roman" w:hAnsi="Times New Roman" w:cs="Times New Roman"/>
        </w:rPr>
        <w:t>C. Williams</w:t>
      </w:r>
      <w:r w:rsidR="00BF04BD" w:rsidRPr="00CE44CD">
        <w:rPr>
          <w:rStyle w:val="FootnoteReference"/>
          <w:rFonts w:ascii="Times New Roman" w:hAnsi="Times New Roman" w:cs="Times New Roman"/>
        </w:rPr>
        <w:footnoteReference w:id="1"/>
      </w:r>
      <w:r w:rsidR="00A800A6" w:rsidRPr="00CE44CD">
        <w:rPr>
          <w:rFonts w:ascii="Times New Roman" w:hAnsi="Times New Roman" w:cs="Times New Roman"/>
        </w:rPr>
        <w:t xml:space="preserve">, </w:t>
      </w:r>
      <w:r w:rsidR="009349F3" w:rsidRPr="00CE44CD">
        <w:rPr>
          <w:rFonts w:ascii="Times New Roman" w:hAnsi="Times New Roman" w:cs="Times New Roman"/>
        </w:rPr>
        <w:t>S. J. Gould</w:t>
      </w:r>
      <w:r w:rsidR="00F666CA" w:rsidRPr="00CE44CD">
        <w:rPr>
          <w:rFonts w:ascii="Times New Roman" w:hAnsi="Times New Roman" w:cs="Times New Roman"/>
        </w:rPr>
        <w:t xml:space="preserve"> writes</w:t>
      </w:r>
      <w:r w:rsidR="005D5889" w:rsidRPr="00CE44CD">
        <w:rPr>
          <w:rFonts w:ascii="Times New Roman" w:hAnsi="Times New Roman" w:cs="Times New Roman"/>
        </w:rPr>
        <w:t>:</w:t>
      </w:r>
    </w:p>
    <w:p w14:paraId="67FE5FE0" w14:textId="4D21EBDB" w:rsidR="00A961E9" w:rsidRPr="00CE44CD" w:rsidRDefault="00CA3159" w:rsidP="00187837">
      <w:pPr>
        <w:ind w:left="720"/>
        <w:jc w:val="both"/>
        <w:rPr>
          <w:rFonts w:ascii="Times New Roman" w:hAnsi="Times New Roman" w:cs="Times New Roman"/>
        </w:rPr>
      </w:pPr>
      <w:r w:rsidRPr="00CE44CD">
        <w:rPr>
          <w:rFonts w:ascii="Times New Roman" w:hAnsi="Times New Roman" w:cs="Times New Roman"/>
        </w:rPr>
        <w:lastRenderedPageBreak/>
        <w:t>T</w:t>
      </w:r>
      <w:r w:rsidR="008741CA" w:rsidRPr="00CE44CD">
        <w:rPr>
          <w:rFonts w:ascii="Times New Roman" w:hAnsi="Times New Roman" w:cs="Times New Roman"/>
        </w:rPr>
        <w:t xml:space="preserve">he bare-bones mechanics of the theory of natural selection provides no </w:t>
      </w:r>
      <w:r w:rsidR="008741CA" w:rsidRPr="00CE44CD">
        <w:rPr>
          <w:rFonts w:ascii="Times New Roman" w:hAnsi="Times New Roman" w:cs="Times New Roman"/>
          <w:i/>
          <w:iCs/>
        </w:rPr>
        <w:t>rationale</w:t>
      </w:r>
      <w:r w:rsidR="008741CA" w:rsidRPr="00CE44CD">
        <w:rPr>
          <w:rFonts w:ascii="Times New Roman" w:hAnsi="Times New Roman" w:cs="Times New Roman"/>
        </w:rPr>
        <w:t xml:space="preserve"> </w:t>
      </w:r>
      <w:r w:rsidR="008741CA" w:rsidRPr="00CE44CD">
        <w:rPr>
          <w:rFonts w:ascii="Times New Roman" w:hAnsi="Times New Roman" w:cs="Times New Roman"/>
          <w:i/>
          <w:iCs/>
        </w:rPr>
        <w:t>for progress</w:t>
      </w:r>
      <w:r w:rsidR="008741CA" w:rsidRPr="00CE44CD">
        <w:rPr>
          <w:rFonts w:ascii="Times New Roman" w:hAnsi="Times New Roman" w:cs="Times New Roman"/>
        </w:rPr>
        <w:t xml:space="preserve"> because the theory speaks only of adaptation to local changing environments</w:t>
      </w:r>
      <w:r w:rsidR="00BB3C19" w:rsidRPr="00CE44CD">
        <w:rPr>
          <w:rFonts w:ascii="Times New Roman" w:hAnsi="Times New Roman" w:cs="Times New Roman"/>
        </w:rPr>
        <w:t xml:space="preserve"> </w:t>
      </w:r>
      <w:r w:rsidR="00A91D10" w:rsidRPr="00CE44CD">
        <w:rPr>
          <w:rFonts w:ascii="Times New Roman" w:hAnsi="Times New Roman" w:cs="Times New Roman"/>
        </w:rPr>
        <w:fldChar w:fldCharType="begin"/>
      </w:r>
      <w:r w:rsidR="009F7C1C" w:rsidRPr="00CE44CD">
        <w:rPr>
          <w:rFonts w:ascii="Times New Roman" w:hAnsi="Times New Roman" w:cs="Times New Roman"/>
        </w:rPr>
        <w:instrText xml:space="preserve"> ADDIN ZOTERO_ITEM CSL_CITATION {"citationID":"9oVZX027","properties":{"formattedCitation":"(Gould 2002, pp. 467\\uc0\\u8211{}468)","plainCitation":"(Gould 2002, pp. 467–468)","dontUpdate":true,"noteIndex":0},"citationItems":[{"id":2970,"uris":["http://zotero.org/users/4673489/items/L8JP72MJ"],"uri":["http://zotero.org/users/4673489/items/L8JP72MJ"],"itemData":{"id":2970,"type":"book","call-number":"QH366.2 .G663 2002","event-place":"Cambridge, MA","ISBN":"978-0-674-00613-3","language":"en","number-of-pages":"1433","publisher":"Belknap Press of Harvard University Press","publisher-place":"Cambridge, MA","source":"Library of Congress ISBN","title":"The structure of evolutionary theory","author":[{"family":"Gould","given":"Stephen Jay"}],"issued":{"date-parts":[["2002"]]}},"locator":"467-468"}],"schema":"https://github.com/citation-style-language/schema/raw/master/csl-citation.json"} </w:instrText>
      </w:r>
      <w:r w:rsidR="00A91D10" w:rsidRPr="00CE44CD">
        <w:rPr>
          <w:rFonts w:ascii="Times New Roman" w:hAnsi="Times New Roman" w:cs="Times New Roman"/>
        </w:rPr>
        <w:fldChar w:fldCharType="separate"/>
      </w:r>
      <w:r w:rsidR="00351F10" w:rsidRPr="00CE44CD">
        <w:rPr>
          <w:rFonts w:ascii="Times New Roman" w:hAnsi="Times New Roman" w:cs="Times New Roman"/>
        </w:rPr>
        <w:t>(Gould 2002, pp. 467–468</w:t>
      </w:r>
      <w:r w:rsidR="00301145" w:rsidRPr="00CE44CD">
        <w:rPr>
          <w:rFonts w:ascii="Times New Roman" w:hAnsi="Times New Roman" w:cs="Times New Roman"/>
        </w:rPr>
        <w:t>, my emphasis</w:t>
      </w:r>
      <w:r w:rsidR="00351F10" w:rsidRPr="00CE44CD">
        <w:rPr>
          <w:rFonts w:ascii="Times New Roman" w:hAnsi="Times New Roman" w:cs="Times New Roman"/>
        </w:rPr>
        <w:t>)</w:t>
      </w:r>
      <w:r w:rsidR="00A91D10" w:rsidRPr="00CE44CD">
        <w:rPr>
          <w:rFonts w:ascii="Times New Roman" w:hAnsi="Times New Roman" w:cs="Times New Roman"/>
        </w:rPr>
        <w:fldChar w:fldCharType="end"/>
      </w:r>
      <w:r w:rsidR="00143C8D" w:rsidRPr="00CE44CD">
        <w:rPr>
          <w:rFonts w:ascii="Times New Roman" w:hAnsi="Times New Roman" w:cs="Times New Roman"/>
        </w:rPr>
        <w:t>.</w:t>
      </w:r>
    </w:p>
    <w:p w14:paraId="3A2E9EFE" w14:textId="36D15610" w:rsidR="00A8607F" w:rsidRPr="00CE44CD" w:rsidRDefault="00A8607F" w:rsidP="00187837">
      <w:pPr>
        <w:ind w:left="720"/>
        <w:jc w:val="both"/>
        <w:rPr>
          <w:rFonts w:ascii="Times New Roman" w:hAnsi="Times New Roman" w:cs="Times New Roman"/>
        </w:rPr>
      </w:pPr>
    </w:p>
    <w:p w14:paraId="080B577B" w14:textId="02A13C46" w:rsidR="00664587" w:rsidRPr="00CE44CD" w:rsidRDefault="00330A54" w:rsidP="00FB0ABF">
      <w:pPr>
        <w:spacing w:line="360" w:lineRule="auto"/>
        <w:jc w:val="both"/>
        <w:rPr>
          <w:rFonts w:ascii="Times New Roman" w:hAnsi="Times New Roman" w:cs="Times New Roman"/>
        </w:rPr>
      </w:pPr>
      <w:r w:rsidRPr="00CE44CD">
        <w:rPr>
          <w:rFonts w:ascii="Times New Roman" w:hAnsi="Times New Roman" w:cs="Times New Roman"/>
        </w:rPr>
        <w:t>Consider</w:t>
      </w:r>
      <w:r w:rsidR="00BD50A1" w:rsidRPr="00CE44CD">
        <w:rPr>
          <w:rFonts w:ascii="Times New Roman" w:hAnsi="Times New Roman" w:cs="Times New Roman"/>
        </w:rPr>
        <w:t>, for instance,</w:t>
      </w:r>
      <w:r w:rsidR="00CC72E8" w:rsidRPr="00CE44CD">
        <w:rPr>
          <w:rFonts w:ascii="Times New Roman" w:hAnsi="Times New Roman" w:cs="Times New Roman"/>
        </w:rPr>
        <w:t xml:space="preserve"> the</w:t>
      </w:r>
      <w:r w:rsidRPr="00CE44CD">
        <w:rPr>
          <w:rFonts w:ascii="Times New Roman" w:hAnsi="Times New Roman" w:cs="Times New Roman"/>
        </w:rPr>
        <w:t xml:space="preserve"> following </w:t>
      </w:r>
      <w:r w:rsidR="005A0CAE" w:rsidRPr="00CE44CD">
        <w:rPr>
          <w:rFonts w:ascii="Times New Roman" w:hAnsi="Times New Roman" w:cs="Times New Roman"/>
        </w:rPr>
        <w:t xml:space="preserve">rationale: </w:t>
      </w:r>
      <w:r w:rsidR="00B50923" w:rsidRPr="00CE44CD">
        <w:rPr>
          <w:rFonts w:ascii="Times New Roman" w:hAnsi="Times New Roman" w:cs="Times New Roman"/>
        </w:rPr>
        <w:t>evolution</w:t>
      </w:r>
      <w:r w:rsidR="005F5FF8" w:rsidRPr="00CE44CD">
        <w:rPr>
          <w:rFonts w:ascii="Times New Roman" w:hAnsi="Times New Roman" w:cs="Times New Roman"/>
        </w:rPr>
        <w:t>ary history</w:t>
      </w:r>
      <w:r w:rsidR="00B50923" w:rsidRPr="00CE44CD">
        <w:rPr>
          <w:rFonts w:ascii="Times New Roman" w:hAnsi="Times New Roman" w:cs="Times New Roman"/>
        </w:rPr>
        <w:t xml:space="preserve"> </w:t>
      </w:r>
      <w:r w:rsidR="007B4F61" w:rsidRPr="00CE44CD">
        <w:rPr>
          <w:rFonts w:ascii="Times New Roman" w:hAnsi="Times New Roman" w:cs="Times New Roman"/>
        </w:rPr>
        <w:t xml:space="preserve">has </w:t>
      </w:r>
      <w:r w:rsidR="00B50923" w:rsidRPr="00CE44CD">
        <w:rPr>
          <w:rFonts w:ascii="Times New Roman" w:hAnsi="Times New Roman" w:cs="Times New Roman"/>
        </w:rPr>
        <w:t>‘progressed’ towards</w:t>
      </w:r>
      <w:r w:rsidR="00121D7F" w:rsidRPr="00CE44CD">
        <w:rPr>
          <w:rFonts w:ascii="Times New Roman" w:hAnsi="Times New Roman" w:cs="Times New Roman"/>
        </w:rPr>
        <w:t xml:space="preserve"> a</w:t>
      </w:r>
      <w:r w:rsidR="00B50923" w:rsidRPr="00CE44CD">
        <w:rPr>
          <w:rFonts w:ascii="Times New Roman" w:hAnsi="Times New Roman" w:cs="Times New Roman"/>
        </w:rPr>
        <w:t xml:space="preserve"> </w:t>
      </w:r>
      <w:r w:rsidR="007F7375" w:rsidRPr="00CE44CD">
        <w:rPr>
          <w:rFonts w:ascii="Times New Roman" w:hAnsi="Times New Roman" w:cs="Times New Roman"/>
        </w:rPr>
        <w:t xml:space="preserve">greater </w:t>
      </w:r>
      <w:r w:rsidR="001B3DD8" w:rsidRPr="00CE44CD">
        <w:rPr>
          <w:rFonts w:ascii="Times New Roman" w:hAnsi="Times New Roman" w:cs="Times New Roman"/>
        </w:rPr>
        <w:t>ability</w:t>
      </w:r>
      <w:r w:rsidR="00F465F5" w:rsidRPr="00CE44CD">
        <w:rPr>
          <w:rFonts w:ascii="Times New Roman" w:hAnsi="Times New Roman" w:cs="Times New Roman"/>
        </w:rPr>
        <w:t xml:space="preserve"> to process environmental information</w:t>
      </w:r>
      <w:r w:rsidR="009E4FF5" w:rsidRPr="00CE44CD">
        <w:rPr>
          <w:rFonts w:ascii="Times New Roman" w:hAnsi="Times New Roman" w:cs="Times New Roman"/>
        </w:rPr>
        <w:t xml:space="preserve"> </w:t>
      </w:r>
      <w:r w:rsidR="00D5690B" w:rsidRPr="00CE44CD">
        <w:rPr>
          <w:rFonts w:ascii="Times New Roman" w:hAnsi="Times New Roman" w:cs="Times New Roman"/>
        </w:rPr>
        <w:t xml:space="preserve">because </w:t>
      </w:r>
      <w:r w:rsidR="009C292A" w:rsidRPr="00CE44CD">
        <w:rPr>
          <w:rFonts w:ascii="Times New Roman" w:hAnsi="Times New Roman" w:cs="Times New Roman"/>
        </w:rPr>
        <w:t xml:space="preserve">it allows an organism to respond more adaptively to an environmental change and hence is </w:t>
      </w:r>
      <w:r w:rsidR="00FF17AB" w:rsidRPr="00CE44CD">
        <w:rPr>
          <w:rFonts w:ascii="Times New Roman" w:hAnsi="Times New Roman" w:cs="Times New Roman"/>
        </w:rPr>
        <w:t>selec</w:t>
      </w:r>
      <w:r w:rsidR="003247EC" w:rsidRPr="00CE44CD">
        <w:rPr>
          <w:rFonts w:ascii="Times New Roman" w:hAnsi="Times New Roman" w:cs="Times New Roman"/>
        </w:rPr>
        <w:t>t</w:t>
      </w:r>
      <w:r w:rsidR="00FF17AB" w:rsidRPr="00CE44CD">
        <w:rPr>
          <w:rFonts w:ascii="Times New Roman" w:hAnsi="Times New Roman" w:cs="Times New Roman"/>
        </w:rPr>
        <w:t>ively</w:t>
      </w:r>
      <w:r w:rsidR="004415AE" w:rsidRPr="00CE44CD">
        <w:rPr>
          <w:rFonts w:ascii="Times New Roman" w:hAnsi="Times New Roman" w:cs="Times New Roman"/>
        </w:rPr>
        <w:t xml:space="preserve"> favo</w:t>
      </w:r>
      <w:r w:rsidR="002459EF" w:rsidRPr="00CE44CD">
        <w:rPr>
          <w:rFonts w:ascii="Times New Roman" w:hAnsi="Times New Roman" w:cs="Times New Roman"/>
        </w:rPr>
        <w:t>u</w:t>
      </w:r>
      <w:r w:rsidR="004415AE" w:rsidRPr="00CE44CD">
        <w:rPr>
          <w:rFonts w:ascii="Times New Roman" w:hAnsi="Times New Roman" w:cs="Times New Roman"/>
        </w:rPr>
        <w:t>red</w:t>
      </w:r>
      <w:r w:rsidR="00B70500" w:rsidRPr="00CE44CD">
        <w:rPr>
          <w:rFonts w:ascii="Times New Roman" w:hAnsi="Times New Roman" w:cs="Times New Roman"/>
        </w:rPr>
        <w:t xml:space="preserve"> </w:t>
      </w:r>
      <w:r w:rsidR="00EC149C" w:rsidRPr="00CE44CD">
        <w:rPr>
          <w:rFonts w:ascii="Times New Roman" w:hAnsi="Times New Roman" w:cs="Times New Roman"/>
        </w:rPr>
        <w:t xml:space="preserve">across </w:t>
      </w:r>
      <w:r w:rsidR="00E3200E" w:rsidRPr="00CE44CD">
        <w:rPr>
          <w:rFonts w:ascii="Times New Roman" w:hAnsi="Times New Roman" w:cs="Times New Roman"/>
        </w:rPr>
        <w:t xml:space="preserve">many if not all </w:t>
      </w:r>
      <w:r w:rsidR="00EC149C" w:rsidRPr="00CE44CD">
        <w:rPr>
          <w:rFonts w:ascii="Times New Roman" w:hAnsi="Times New Roman" w:cs="Times New Roman"/>
        </w:rPr>
        <w:t>environments</w:t>
      </w:r>
      <w:r w:rsidR="00FA37E0" w:rsidRPr="00CE44CD">
        <w:rPr>
          <w:rFonts w:ascii="Times New Roman" w:hAnsi="Times New Roman" w:cs="Times New Roman"/>
        </w:rPr>
        <w:t>.</w:t>
      </w:r>
      <w:r w:rsidR="002915AA" w:rsidRPr="00CE44CD">
        <w:rPr>
          <w:rFonts w:ascii="Times New Roman" w:hAnsi="Times New Roman" w:cs="Times New Roman"/>
        </w:rPr>
        <w:t xml:space="preserve"> </w:t>
      </w:r>
      <w:r w:rsidR="00FA5FD1" w:rsidRPr="00CE44CD">
        <w:rPr>
          <w:rFonts w:ascii="Times New Roman" w:hAnsi="Times New Roman" w:cs="Times New Roman"/>
        </w:rPr>
        <w:t>(</w:t>
      </w:r>
      <w:r w:rsidR="00FA37E0" w:rsidRPr="00CE44CD">
        <w:rPr>
          <w:rFonts w:ascii="Times New Roman" w:hAnsi="Times New Roman" w:cs="Times New Roman"/>
        </w:rPr>
        <w:t>T</w:t>
      </w:r>
      <w:r w:rsidR="003E00B5" w:rsidRPr="00CE44CD">
        <w:rPr>
          <w:rFonts w:ascii="Times New Roman" w:hAnsi="Times New Roman" w:cs="Times New Roman"/>
        </w:rPr>
        <w:t xml:space="preserve">his was </w:t>
      </w:r>
      <w:r w:rsidR="00FA5FD1" w:rsidRPr="00CE44CD">
        <w:rPr>
          <w:rFonts w:ascii="Times New Roman" w:hAnsi="Times New Roman" w:cs="Times New Roman"/>
        </w:rPr>
        <w:t xml:space="preserve">a popular </w:t>
      </w:r>
      <w:r w:rsidR="005E32E9" w:rsidRPr="00CE44CD">
        <w:rPr>
          <w:rFonts w:ascii="Times New Roman" w:hAnsi="Times New Roman" w:cs="Times New Roman"/>
        </w:rPr>
        <w:t xml:space="preserve">candidate in </w:t>
      </w:r>
      <w:r w:rsidR="00121D7F" w:rsidRPr="00CE44CD">
        <w:rPr>
          <w:rFonts w:ascii="Times New Roman" w:hAnsi="Times New Roman" w:cs="Times New Roman"/>
        </w:rPr>
        <w:t xml:space="preserve">the </w:t>
      </w:r>
      <w:r w:rsidR="005E32E9" w:rsidRPr="00CE44CD">
        <w:rPr>
          <w:rFonts w:ascii="Times New Roman" w:hAnsi="Times New Roman" w:cs="Times New Roman"/>
        </w:rPr>
        <w:t>early 20</w:t>
      </w:r>
      <w:r w:rsidR="005E32E9" w:rsidRPr="00CE44CD">
        <w:rPr>
          <w:rFonts w:ascii="Times New Roman" w:hAnsi="Times New Roman" w:cs="Times New Roman"/>
          <w:vertAlign w:val="superscript"/>
        </w:rPr>
        <w:t>th</w:t>
      </w:r>
      <w:r w:rsidR="005E32E9" w:rsidRPr="00CE44CD">
        <w:rPr>
          <w:rFonts w:ascii="Times New Roman" w:hAnsi="Times New Roman" w:cs="Times New Roman"/>
        </w:rPr>
        <w:t xml:space="preserve"> century</w:t>
      </w:r>
      <w:r w:rsidR="00FA5FD1" w:rsidRPr="00CE44CD">
        <w:rPr>
          <w:rFonts w:ascii="Times New Roman" w:hAnsi="Times New Roman" w:cs="Times New Roman"/>
        </w:rPr>
        <w:t xml:space="preserve">: </w:t>
      </w:r>
      <w:r w:rsidR="005810AB" w:rsidRPr="00CE44CD">
        <w:rPr>
          <w:rFonts w:ascii="Times New Roman" w:hAnsi="Times New Roman" w:cs="Times New Roman"/>
        </w:rPr>
        <w:t xml:space="preserve">see </w:t>
      </w:r>
      <w:r w:rsidR="00FA5FD1" w:rsidRPr="00CE44CD">
        <w:rPr>
          <w:rFonts w:ascii="Times New Roman" w:hAnsi="Times New Roman" w:cs="Times New Roman"/>
        </w:rPr>
        <w:fldChar w:fldCharType="begin"/>
      </w:r>
      <w:r w:rsidR="009F7C1C" w:rsidRPr="00CE44CD">
        <w:rPr>
          <w:rFonts w:ascii="Times New Roman" w:hAnsi="Times New Roman" w:cs="Times New Roman"/>
        </w:rPr>
        <w:instrText xml:space="preserve"> ADDIN ZOTERO_ITEM CSL_CITATION {"citationID":"x6mcfkQp","properties":{"formattedCitation":"(Rosslenbroich 2006)","plainCitation":"(Rosslenbroich 2006)","dontUpdate":true,"noteIndex":0},"citationItems":[{"id":1074,"uris":["http://zotero.org/users/4673489/items/96VF7RRG"],"uri":["http://zotero.org/users/4673489/items/96VF7RRG"],"itemData":{"id":1074,"type":"article-journal","abstract":"Modern biology is ambivalent about the notion of evolutionary progress. Although most evolutionists imply in their writings that they still understand large-scale macroevolution as a somewhat progressive process, the use of the term ‘‘progress’’ is increasingly criticized and avoided. The paper shows that this ambivalence has a long history and results mainly from three problems: (1) The term ‘‘progress’’ carries historical, theoretical and social implications which are not congruent with modern knowledge of the course of evolution; (2) An incongruence exists between the notion of progress and Darwin’s theory of selection; (3) It is still not possible to give more than a rudimentary deﬁnition of the general patterns that were generated during the macroevolution of organisms. The paper consists of two parts: the ﬁrst is a historical overview of the roots of the term ‘‘progress’’ in evolutionary biology, the second discusses epistemological, ontological and empirical problems. It is stated that the term has so far served as a metaphor for general patterns generated amongst organisms during evolution. It is proposed that a reformulation is needed to eliminate historically imported implications and that it is necessary to develop a concept for an appropriate empirical description of macroevolutionary patterns. This is the third way between, on the one hand, using the term indiscriminately and, on the other hand, ignoring the general patterns that evolution has produced.","container-title":"Biology &amp; Philosophy","DOI":"10.1007/s10539-005-0957-4","ISSN":"0169-3867, 1572-8404","issue":"1","language":"en","page":"41-70","source":"CrossRef","title":"The Notion of Progress in Evolutionary Biology – The Unresolved Problem and an Empirical Suggestion","volume":"21","author":[{"family":"Rosslenbroich","given":"Bernd"}],"issued":{"date-parts":[["2006",1]]}}}],"schema":"https://github.com/citation-style-language/schema/raw/master/csl-citation.json"} </w:instrText>
      </w:r>
      <w:r w:rsidR="00FA5FD1" w:rsidRPr="00CE44CD">
        <w:rPr>
          <w:rFonts w:ascii="Times New Roman" w:hAnsi="Times New Roman" w:cs="Times New Roman"/>
        </w:rPr>
        <w:fldChar w:fldCharType="separate"/>
      </w:r>
      <w:r w:rsidR="00FA5FD1" w:rsidRPr="00CE44CD">
        <w:rPr>
          <w:rFonts w:ascii="Times New Roman" w:hAnsi="Times New Roman" w:cs="Times New Roman"/>
          <w:noProof/>
        </w:rPr>
        <w:t>Rosslenbroich 2006</w:t>
      </w:r>
      <w:r w:rsidR="00FA37E0" w:rsidRPr="00CE44CD">
        <w:rPr>
          <w:rFonts w:ascii="Times New Roman" w:hAnsi="Times New Roman" w:cs="Times New Roman"/>
          <w:noProof/>
        </w:rPr>
        <w:t>.</w:t>
      </w:r>
      <w:r w:rsidR="00FA5FD1" w:rsidRPr="00CE44CD">
        <w:rPr>
          <w:rFonts w:ascii="Times New Roman" w:hAnsi="Times New Roman" w:cs="Times New Roman"/>
          <w:noProof/>
        </w:rPr>
        <w:t>)</w:t>
      </w:r>
      <w:r w:rsidR="00FA5FD1" w:rsidRPr="00CE44CD">
        <w:rPr>
          <w:rFonts w:ascii="Times New Roman" w:hAnsi="Times New Roman" w:cs="Times New Roman"/>
        </w:rPr>
        <w:fldChar w:fldCharType="end"/>
      </w:r>
      <w:r w:rsidR="005A0CAE" w:rsidRPr="00CE44CD">
        <w:rPr>
          <w:rFonts w:ascii="Times New Roman" w:hAnsi="Times New Roman" w:cs="Times New Roman"/>
        </w:rPr>
        <w:t xml:space="preserve"> </w:t>
      </w:r>
      <w:r w:rsidR="00A52C96" w:rsidRPr="00CE44CD">
        <w:rPr>
          <w:rFonts w:ascii="Times New Roman" w:hAnsi="Times New Roman" w:cs="Times New Roman"/>
        </w:rPr>
        <w:t>So w</w:t>
      </w:r>
      <w:r w:rsidR="00417543" w:rsidRPr="00CE44CD">
        <w:rPr>
          <w:rFonts w:ascii="Times New Roman" w:hAnsi="Times New Roman" w:cs="Times New Roman"/>
        </w:rPr>
        <w:t xml:space="preserve">hat </w:t>
      </w:r>
      <w:r w:rsidR="00F666CA" w:rsidRPr="00CE44CD">
        <w:rPr>
          <w:rFonts w:ascii="Times New Roman" w:hAnsi="Times New Roman" w:cs="Times New Roman"/>
        </w:rPr>
        <w:t xml:space="preserve">either </w:t>
      </w:r>
      <w:r w:rsidR="00417543" w:rsidRPr="00CE44CD">
        <w:rPr>
          <w:rFonts w:ascii="Times New Roman" w:hAnsi="Times New Roman" w:cs="Times New Roman"/>
        </w:rPr>
        <w:t xml:space="preserve">Gould </w:t>
      </w:r>
      <w:r w:rsidR="00871612" w:rsidRPr="00CE44CD">
        <w:rPr>
          <w:rFonts w:ascii="Times New Roman" w:hAnsi="Times New Roman" w:cs="Times New Roman"/>
        </w:rPr>
        <w:t xml:space="preserve">or Williams </w:t>
      </w:r>
      <w:r w:rsidR="00F666CA" w:rsidRPr="00CE44CD">
        <w:rPr>
          <w:rFonts w:ascii="Times New Roman" w:hAnsi="Times New Roman" w:cs="Times New Roman"/>
        </w:rPr>
        <w:t xml:space="preserve">is </w:t>
      </w:r>
      <w:r w:rsidR="00417543" w:rsidRPr="00CE44CD">
        <w:rPr>
          <w:rFonts w:ascii="Times New Roman" w:hAnsi="Times New Roman" w:cs="Times New Roman"/>
        </w:rPr>
        <w:t xml:space="preserve">saying here is not that </w:t>
      </w:r>
      <w:r w:rsidR="00717CE9" w:rsidRPr="00CE44CD">
        <w:rPr>
          <w:rFonts w:ascii="Times New Roman" w:hAnsi="Times New Roman" w:cs="Times New Roman"/>
        </w:rPr>
        <w:t>such a</w:t>
      </w:r>
      <w:r w:rsidR="001A5BE8" w:rsidRPr="00CE44CD">
        <w:rPr>
          <w:rFonts w:ascii="Times New Roman" w:hAnsi="Times New Roman" w:cs="Times New Roman"/>
        </w:rPr>
        <w:t xml:space="preserve"> </w:t>
      </w:r>
      <w:r w:rsidR="005B5650" w:rsidRPr="00CE44CD">
        <w:rPr>
          <w:rFonts w:ascii="Times New Roman" w:hAnsi="Times New Roman" w:cs="Times New Roman"/>
        </w:rPr>
        <w:t xml:space="preserve">selectionist </w:t>
      </w:r>
      <w:r w:rsidR="005C5940" w:rsidRPr="00CE44CD">
        <w:rPr>
          <w:rFonts w:ascii="Times New Roman" w:hAnsi="Times New Roman" w:cs="Times New Roman"/>
        </w:rPr>
        <w:t xml:space="preserve">rationale </w:t>
      </w:r>
      <w:r w:rsidR="00717CE9" w:rsidRPr="00CE44CD">
        <w:rPr>
          <w:rFonts w:ascii="Times New Roman" w:hAnsi="Times New Roman" w:cs="Times New Roman"/>
        </w:rPr>
        <w:t>is</w:t>
      </w:r>
      <w:r w:rsidR="005C5940" w:rsidRPr="00CE44CD">
        <w:rPr>
          <w:rFonts w:ascii="Times New Roman" w:hAnsi="Times New Roman" w:cs="Times New Roman"/>
        </w:rPr>
        <w:t xml:space="preserve"> false</w:t>
      </w:r>
      <w:r w:rsidR="00EA6DFA" w:rsidRPr="00CE44CD">
        <w:rPr>
          <w:rFonts w:ascii="Times New Roman" w:hAnsi="Times New Roman" w:cs="Times New Roman"/>
        </w:rPr>
        <w:t xml:space="preserve"> per se</w:t>
      </w:r>
      <w:r w:rsidR="005C5940" w:rsidRPr="00CE44CD">
        <w:rPr>
          <w:rFonts w:ascii="Times New Roman" w:hAnsi="Times New Roman" w:cs="Times New Roman"/>
        </w:rPr>
        <w:t xml:space="preserve"> –</w:t>
      </w:r>
      <w:r w:rsidR="00D92FCB" w:rsidRPr="00CE44CD">
        <w:rPr>
          <w:rFonts w:ascii="Times New Roman" w:hAnsi="Times New Roman" w:cs="Times New Roman"/>
        </w:rPr>
        <w:t xml:space="preserve"> </w:t>
      </w:r>
      <w:r w:rsidR="005C5940" w:rsidRPr="00CE44CD">
        <w:rPr>
          <w:rFonts w:ascii="Times New Roman" w:hAnsi="Times New Roman" w:cs="Times New Roman"/>
        </w:rPr>
        <w:t xml:space="preserve">it </w:t>
      </w:r>
      <w:r w:rsidR="00D92FCB" w:rsidRPr="00CE44CD">
        <w:rPr>
          <w:rFonts w:ascii="Times New Roman" w:hAnsi="Times New Roman" w:cs="Times New Roman"/>
        </w:rPr>
        <w:t>may be</w:t>
      </w:r>
      <w:r w:rsidR="005C5940" w:rsidRPr="00CE44CD">
        <w:rPr>
          <w:rFonts w:ascii="Times New Roman" w:hAnsi="Times New Roman" w:cs="Times New Roman"/>
        </w:rPr>
        <w:t xml:space="preserve"> true </w:t>
      </w:r>
      <w:r w:rsidR="0051728F" w:rsidRPr="00CE44CD">
        <w:rPr>
          <w:rFonts w:ascii="Times New Roman" w:hAnsi="Times New Roman" w:cs="Times New Roman"/>
        </w:rPr>
        <w:t>that</w:t>
      </w:r>
      <w:r w:rsidR="00E412BF" w:rsidRPr="00CE44CD">
        <w:rPr>
          <w:rFonts w:ascii="Times New Roman" w:hAnsi="Times New Roman" w:cs="Times New Roman"/>
        </w:rPr>
        <w:t xml:space="preserve"> some kind of</w:t>
      </w:r>
      <w:r w:rsidR="0051728F" w:rsidRPr="00CE44CD">
        <w:rPr>
          <w:rFonts w:ascii="Times New Roman" w:hAnsi="Times New Roman" w:cs="Times New Roman"/>
        </w:rPr>
        <w:t xml:space="preserve"> </w:t>
      </w:r>
      <w:r w:rsidR="00871612" w:rsidRPr="00CE44CD">
        <w:rPr>
          <w:rFonts w:ascii="Times New Roman" w:hAnsi="Times New Roman" w:cs="Times New Roman"/>
        </w:rPr>
        <w:t>information processing ability is</w:t>
      </w:r>
      <w:r w:rsidR="0051728F" w:rsidRPr="00CE44CD">
        <w:rPr>
          <w:rFonts w:ascii="Times New Roman" w:hAnsi="Times New Roman" w:cs="Times New Roman"/>
        </w:rPr>
        <w:t xml:space="preserve"> consistently </w:t>
      </w:r>
      <w:r w:rsidR="00A263DB" w:rsidRPr="00CE44CD">
        <w:rPr>
          <w:rFonts w:ascii="Times New Roman" w:hAnsi="Times New Roman" w:cs="Times New Roman"/>
        </w:rPr>
        <w:t>favo</w:t>
      </w:r>
      <w:r w:rsidR="00CC72E8" w:rsidRPr="00CE44CD">
        <w:rPr>
          <w:rFonts w:ascii="Times New Roman" w:hAnsi="Times New Roman" w:cs="Times New Roman"/>
        </w:rPr>
        <w:t>u</w:t>
      </w:r>
      <w:r w:rsidR="00A263DB" w:rsidRPr="00CE44CD">
        <w:rPr>
          <w:rFonts w:ascii="Times New Roman" w:hAnsi="Times New Roman" w:cs="Times New Roman"/>
        </w:rPr>
        <w:t xml:space="preserve">red </w:t>
      </w:r>
      <w:r w:rsidR="002244E0" w:rsidRPr="00CE44CD">
        <w:rPr>
          <w:rFonts w:ascii="Times New Roman" w:hAnsi="Times New Roman" w:cs="Times New Roman"/>
        </w:rPr>
        <w:t xml:space="preserve">across selective environments </w:t>
      </w:r>
      <w:r w:rsidR="00ED50B3" w:rsidRPr="00CE44CD">
        <w:rPr>
          <w:rFonts w:ascii="Times New Roman" w:hAnsi="Times New Roman" w:cs="Times New Roman"/>
        </w:rPr>
        <w:t>–</w:t>
      </w:r>
      <w:r w:rsidR="0051728F" w:rsidRPr="00CE44CD">
        <w:rPr>
          <w:rFonts w:ascii="Times New Roman" w:hAnsi="Times New Roman" w:cs="Times New Roman"/>
        </w:rPr>
        <w:t xml:space="preserve"> </w:t>
      </w:r>
      <w:r w:rsidR="00962A72" w:rsidRPr="00CE44CD">
        <w:rPr>
          <w:rFonts w:ascii="Times New Roman" w:hAnsi="Times New Roman" w:cs="Times New Roman"/>
        </w:rPr>
        <w:t xml:space="preserve">but rather that the causal structure of natural selection itself provides no reason to believe that </w:t>
      </w:r>
      <w:r w:rsidR="00E24FAF" w:rsidRPr="00CE44CD">
        <w:rPr>
          <w:rFonts w:ascii="Times New Roman" w:hAnsi="Times New Roman" w:cs="Times New Roman"/>
        </w:rPr>
        <w:t>it is</w:t>
      </w:r>
      <w:r w:rsidR="00962A72" w:rsidRPr="00CE44CD">
        <w:rPr>
          <w:rFonts w:ascii="Times New Roman" w:hAnsi="Times New Roman" w:cs="Times New Roman"/>
        </w:rPr>
        <w:t xml:space="preserve"> true.</w:t>
      </w:r>
      <w:r w:rsidR="00EF5410" w:rsidRPr="00CE44CD">
        <w:rPr>
          <w:rFonts w:ascii="Times New Roman" w:hAnsi="Times New Roman" w:cs="Times New Roman"/>
        </w:rPr>
        <w:t xml:space="preserve"> </w:t>
      </w:r>
      <w:r w:rsidR="00645D84" w:rsidRPr="00CE44CD">
        <w:rPr>
          <w:rFonts w:ascii="Times New Roman" w:hAnsi="Times New Roman" w:cs="Times New Roman"/>
        </w:rPr>
        <w:t xml:space="preserve">One would need to assume, speculatively, </w:t>
      </w:r>
      <w:r w:rsidR="00553E11" w:rsidRPr="00CE44CD">
        <w:rPr>
          <w:rFonts w:ascii="Times New Roman" w:hAnsi="Times New Roman" w:cs="Times New Roman"/>
        </w:rPr>
        <w:t xml:space="preserve">that </w:t>
      </w:r>
      <w:r w:rsidR="002721D3" w:rsidRPr="00CE44CD">
        <w:rPr>
          <w:rFonts w:ascii="Times New Roman" w:hAnsi="Times New Roman" w:cs="Times New Roman"/>
        </w:rPr>
        <w:t>favourable selective environments</w:t>
      </w:r>
      <w:r w:rsidR="00784360" w:rsidRPr="00CE44CD">
        <w:rPr>
          <w:rFonts w:ascii="Times New Roman" w:hAnsi="Times New Roman" w:cs="Times New Roman"/>
        </w:rPr>
        <w:t xml:space="preserve"> </w:t>
      </w:r>
      <w:r w:rsidR="0051086B" w:rsidRPr="00CE44CD">
        <w:rPr>
          <w:rFonts w:ascii="Times New Roman" w:hAnsi="Times New Roman" w:cs="Times New Roman"/>
        </w:rPr>
        <w:t xml:space="preserve">occur more often than </w:t>
      </w:r>
      <w:r w:rsidR="00121D7F" w:rsidRPr="00CE44CD">
        <w:rPr>
          <w:rFonts w:ascii="Times New Roman" w:hAnsi="Times New Roman" w:cs="Times New Roman"/>
        </w:rPr>
        <w:t xml:space="preserve">unfavourable </w:t>
      </w:r>
      <w:r w:rsidR="0051086B" w:rsidRPr="00CE44CD">
        <w:rPr>
          <w:rFonts w:ascii="Times New Roman" w:hAnsi="Times New Roman" w:cs="Times New Roman"/>
        </w:rPr>
        <w:t xml:space="preserve">ones. </w:t>
      </w:r>
      <w:r w:rsidR="009E3AEF" w:rsidRPr="00CE44CD">
        <w:rPr>
          <w:rFonts w:ascii="Times New Roman" w:hAnsi="Times New Roman" w:cs="Times New Roman"/>
        </w:rPr>
        <w:t xml:space="preserve">I call this the </w:t>
      </w:r>
      <w:r w:rsidR="00371D78" w:rsidRPr="00CE44CD">
        <w:rPr>
          <w:rFonts w:ascii="Times New Roman" w:hAnsi="Times New Roman" w:cs="Times New Roman"/>
          <w:i/>
          <w:iCs/>
        </w:rPr>
        <w:t xml:space="preserve">groundedness </w:t>
      </w:r>
      <w:r w:rsidR="008C138A" w:rsidRPr="00CE44CD">
        <w:rPr>
          <w:rFonts w:ascii="Times New Roman" w:hAnsi="Times New Roman" w:cs="Times New Roman"/>
          <w:i/>
          <w:iCs/>
        </w:rPr>
        <w:t>problem:</w:t>
      </w:r>
      <w:r w:rsidR="008C138A" w:rsidRPr="00CE44CD">
        <w:rPr>
          <w:rFonts w:ascii="Times New Roman" w:hAnsi="Times New Roman" w:cs="Times New Roman"/>
        </w:rPr>
        <w:t xml:space="preserve"> </w:t>
      </w:r>
      <w:r w:rsidR="009E458A" w:rsidRPr="00CE44CD">
        <w:rPr>
          <w:rFonts w:ascii="Times New Roman" w:hAnsi="Times New Roman" w:cs="Times New Roman"/>
        </w:rPr>
        <w:t>no</w:t>
      </w:r>
      <w:r w:rsidR="000C1999" w:rsidRPr="00CE44CD">
        <w:rPr>
          <w:rFonts w:ascii="Times New Roman" w:hAnsi="Times New Roman" w:cs="Times New Roman"/>
        </w:rPr>
        <w:t xml:space="preserve"> </w:t>
      </w:r>
      <w:r w:rsidR="008C138A" w:rsidRPr="00CE44CD">
        <w:rPr>
          <w:rFonts w:ascii="Times New Roman" w:hAnsi="Times New Roman" w:cs="Times New Roman"/>
        </w:rPr>
        <w:t xml:space="preserve">selectionist rationale for progress </w:t>
      </w:r>
      <w:r w:rsidR="00690A74" w:rsidRPr="00CE44CD">
        <w:rPr>
          <w:rFonts w:ascii="Times New Roman" w:hAnsi="Times New Roman" w:cs="Times New Roman"/>
        </w:rPr>
        <w:t>seem</w:t>
      </w:r>
      <w:r w:rsidR="009E458A" w:rsidRPr="00CE44CD">
        <w:rPr>
          <w:rFonts w:ascii="Times New Roman" w:hAnsi="Times New Roman" w:cs="Times New Roman"/>
        </w:rPr>
        <w:t>s</w:t>
      </w:r>
      <w:r w:rsidR="00690A74" w:rsidRPr="00CE44CD">
        <w:rPr>
          <w:rFonts w:ascii="Times New Roman" w:hAnsi="Times New Roman" w:cs="Times New Roman"/>
        </w:rPr>
        <w:t xml:space="preserve"> </w:t>
      </w:r>
      <w:r w:rsidR="008C7653" w:rsidRPr="00CE44CD">
        <w:rPr>
          <w:rFonts w:ascii="Times New Roman" w:hAnsi="Times New Roman" w:cs="Times New Roman"/>
        </w:rPr>
        <w:t xml:space="preserve">to </w:t>
      </w:r>
      <w:r w:rsidR="0082225D" w:rsidRPr="00CE44CD">
        <w:rPr>
          <w:rFonts w:ascii="Times New Roman" w:hAnsi="Times New Roman" w:cs="Times New Roman"/>
        </w:rPr>
        <w:t xml:space="preserve">be </w:t>
      </w:r>
      <w:r w:rsidR="009E458A" w:rsidRPr="00CE44CD">
        <w:rPr>
          <w:rFonts w:ascii="Times New Roman" w:hAnsi="Times New Roman" w:cs="Times New Roman"/>
        </w:rPr>
        <w:t>grounded</w:t>
      </w:r>
      <w:r w:rsidR="008C138A" w:rsidRPr="00CE44CD">
        <w:rPr>
          <w:rFonts w:ascii="Times New Roman" w:hAnsi="Times New Roman" w:cs="Times New Roman"/>
        </w:rPr>
        <w:t xml:space="preserve"> </w:t>
      </w:r>
      <w:r w:rsidR="009E458A" w:rsidRPr="00CE44CD">
        <w:rPr>
          <w:rFonts w:ascii="Times New Roman" w:hAnsi="Times New Roman" w:cs="Times New Roman"/>
        </w:rPr>
        <w:t xml:space="preserve">in </w:t>
      </w:r>
      <w:r w:rsidR="008C138A" w:rsidRPr="00CE44CD">
        <w:rPr>
          <w:rFonts w:ascii="Times New Roman" w:hAnsi="Times New Roman" w:cs="Times New Roman"/>
        </w:rPr>
        <w:t>the nature of natural selection.</w:t>
      </w:r>
      <w:r w:rsidR="00EA2A43" w:rsidRPr="00CE44CD">
        <w:rPr>
          <w:rFonts w:ascii="Times New Roman" w:hAnsi="Times New Roman" w:cs="Times New Roman"/>
        </w:rPr>
        <w:t xml:space="preserve"> </w:t>
      </w:r>
    </w:p>
    <w:p w14:paraId="67D20F50" w14:textId="4EA24B23" w:rsidR="00C022E7" w:rsidRPr="00CE44CD" w:rsidRDefault="00026B9E" w:rsidP="00C022E7">
      <w:pPr>
        <w:spacing w:line="360" w:lineRule="auto"/>
        <w:ind w:firstLine="720"/>
        <w:jc w:val="both"/>
        <w:rPr>
          <w:rFonts w:ascii="Times New Roman" w:hAnsi="Times New Roman" w:cs="Times New Roman"/>
        </w:rPr>
      </w:pPr>
      <w:r w:rsidRPr="00CE44CD">
        <w:rPr>
          <w:rFonts w:ascii="Times New Roman" w:hAnsi="Times New Roman" w:cs="Times New Roman"/>
        </w:rPr>
        <w:t xml:space="preserve">Besides the </w:t>
      </w:r>
      <w:r w:rsidR="00CE2D3B" w:rsidRPr="00CE44CD">
        <w:rPr>
          <w:rFonts w:ascii="Times New Roman" w:hAnsi="Times New Roman" w:cs="Times New Roman"/>
        </w:rPr>
        <w:t>groundedness</w:t>
      </w:r>
      <w:r w:rsidRPr="00CE44CD">
        <w:rPr>
          <w:rFonts w:ascii="Times New Roman" w:hAnsi="Times New Roman" w:cs="Times New Roman"/>
        </w:rPr>
        <w:t xml:space="preserve"> problem, d</w:t>
      </w:r>
      <w:r w:rsidR="009738D7" w:rsidRPr="00CE44CD">
        <w:rPr>
          <w:rFonts w:ascii="Times New Roman" w:hAnsi="Times New Roman" w:cs="Times New Roman"/>
        </w:rPr>
        <w:t xml:space="preserve">etractors of evolutionary progress often </w:t>
      </w:r>
      <w:r w:rsidRPr="00CE44CD">
        <w:rPr>
          <w:rFonts w:ascii="Times New Roman" w:hAnsi="Times New Roman" w:cs="Times New Roman"/>
        </w:rPr>
        <w:t xml:space="preserve">strengthen their case by pointing to what could be called </w:t>
      </w:r>
      <w:r w:rsidR="001857B1" w:rsidRPr="00CE44CD">
        <w:rPr>
          <w:rFonts w:ascii="Times New Roman" w:hAnsi="Times New Roman" w:cs="Times New Roman"/>
        </w:rPr>
        <w:t xml:space="preserve">the </w:t>
      </w:r>
      <w:r w:rsidR="001857B1" w:rsidRPr="00CE44CD">
        <w:rPr>
          <w:rFonts w:ascii="Times New Roman" w:hAnsi="Times New Roman" w:cs="Times New Roman"/>
          <w:i/>
          <w:iCs/>
        </w:rPr>
        <w:t xml:space="preserve">redundancy problem, </w:t>
      </w:r>
      <w:r w:rsidR="007A2BD4" w:rsidRPr="00CE44CD">
        <w:rPr>
          <w:rFonts w:ascii="Times New Roman" w:hAnsi="Times New Roman" w:cs="Times New Roman"/>
        </w:rPr>
        <w:t xml:space="preserve">where selection is </w:t>
      </w:r>
      <w:r w:rsidR="005F571C" w:rsidRPr="00CE44CD">
        <w:rPr>
          <w:rFonts w:ascii="Times New Roman" w:hAnsi="Times New Roman" w:cs="Times New Roman"/>
        </w:rPr>
        <w:t xml:space="preserve">claimed to be </w:t>
      </w:r>
      <w:r w:rsidR="007A2BD4" w:rsidRPr="00CE44CD">
        <w:rPr>
          <w:rFonts w:ascii="Times New Roman" w:hAnsi="Times New Roman" w:cs="Times New Roman"/>
        </w:rPr>
        <w:t>simply superfluous</w:t>
      </w:r>
      <w:r w:rsidR="008D623F" w:rsidRPr="00CE44CD">
        <w:rPr>
          <w:rFonts w:ascii="Times New Roman" w:hAnsi="Times New Roman" w:cs="Times New Roman"/>
        </w:rPr>
        <w:t xml:space="preserve"> for explaining evolutionary trends</w:t>
      </w:r>
      <w:r w:rsidR="007A2BD4" w:rsidRPr="00CE44CD">
        <w:rPr>
          <w:rFonts w:ascii="Times New Roman" w:hAnsi="Times New Roman" w:cs="Times New Roman"/>
        </w:rPr>
        <w:t>, since m</w:t>
      </w:r>
      <w:r w:rsidR="00E57D3A" w:rsidRPr="00CE44CD">
        <w:rPr>
          <w:rFonts w:ascii="Times New Roman" w:hAnsi="Times New Roman" w:cs="Times New Roman"/>
        </w:rPr>
        <w:t xml:space="preserve">ost </w:t>
      </w:r>
      <w:r w:rsidR="00D33C04" w:rsidRPr="00CE44CD">
        <w:rPr>
          <w:rFonts w:ascii="Times New Roman" w:hAnsi="Times New Roman" w:cs="Times New Roman"/>
        </w:rPr>
        <w:t xml:space="preserve">trends </w:t>
      </w:r>
      <w:r w:rsidR="00E57D3A" w:rsidRPr="00CE44CD">
        <w:rPr>
          <w:rFonts w:ascii="Times New Roman" w:hAnsi="Times New Roman" w:cs="Times New Roman"/>
        </w:rPr>
        <w:t xml:space="preserve">can be explained </w:t>
      </w:r>
      <w:r w:rsidR="00D33C04" w:rsidRPr="00CE44CD">
        <w:rPr>
          <w:rFonts w:ascii="Times New Roman" w:hAnsi="Times New Roman" w:cs="Times New Roman"/>
        </w:rPr>
        <w:t xml:space="preserve">as resulting from </w:t>
      </w:r>
      <w:r w:rsidR="00121D7F" w:rsidRPr="00CE44CD">
        <w:rPr>
          <w:rFonts w:ascii="Times New Roman" w:hAnsi="Times New Roman" w:cs="Times New Roman"/>
        </w:rPr>
        <w:t xml:space="preserve">a </w:t>
      </w:r>
      <w:r w:rsidR="00D33C04" w:rsidRPr="00CE44CD">
        <w:rPr>
          <w:rFonts w:ascii="Times New Roman" w:hAnsi="Times New Roman" w:cs="Times New Roman"/>
        </w:rPr>
        <w:t>species’ evolution resembling a random walk</w:t>
      </w:r>
      <w:r w:rsidR="00303D31" w:rsidRPr="00CE44CD">
        <w:rPr>
          <w:rFonts w:ascii="Times New Roman" w:hAnsi="Times New Roman" w:cs="Times New Roman"/>
        </w:rPr>
        <w:t>, or a ‘diffusion from the left wall’:</w:t>
      </w:r>
    </w:p>
    <w:p w14:paraId="152333DA" w14:textId="4AE03650" w:rsidR="009E051E" w:rsidRPr="00CE44CD" w:rsidRDefault="00C022E7" w:rsidP="009E051E">
      <w:pPr>
        <w:ind w:left="720"/>
        <w:jc w:val="both"/>
        <w:rPr>
          <w:rFonts w:ascii="Times New Roman" w:hAnsi="Times New Roman" w:cs="Times New Roman"/>
        </w:rPr>
      </w:pPr>
      <w:r w:rsidRPr="00CE44CD">
        <w:rPr>
          <w:rFonts w:ascii="Times New Roman" w:hAnsi="Times New Roman" w:cs="Times New Roman"/>
        </w:rPr>
        <w:t xml:space="preserve">Since space remains available away from the left wall and toward the direction of greater complexity, new species occasionally wander into this previously unoccupied domain, giving the bell curve of complexity for all species a right skew, with capacity for increased skewing through time (…) Such an extension of the right tail will occur in a regime of entirely random motion for each item, so long as the system begins at a wall </w:t>
      </w:r>
      <w:r w:rsidRPr="00CE44CD">
        <w:rPr>
          <w:rFonts w:ascii="Times New Roman" w:hAnsi="Times New Roman" w:cs="Times New Roman"/>
        </w:rPr>
        <w:fldChar w:fldCharType="begin"/>
      </w:r>
      <w:r w:rsidR="009F7C1C" w:rsidRPr="00CE44CD">
        <w:rPr>
          <w:rFonts w:ascii="Times New Roman" w:hAnsi="Times New Roman" w:cs="Times New Roman"/>
        </w:rPr>
        <w:instrText xml:space="preserve"> ADDIN ZOTERO_ITEM CSL_CITATION {"citationID":"6EZr5SxI","properties":{"formattedCitation":"(Gould 1996, pp. 105\\uc0\\u8211{}106)","plainCitation":"(Gould 1996, pp. 105–106)","noteIndex":0},"citationItems":[{"id":1952,"uris":["http://zotero.org/users/4673489/items/Q3FRI7TB"],"uri":["http://zotero.org/users/4673489/items/Q3FRI7TB"],"itemData":{"id":1952,"type":"book","event-place":"Cambridge, MA and London, England","ISBN":"978-0-674-06339-6","language":"en","note":"original-date: 1996","publisher":"Harvard University Press","publisher-place":"Cambridge, MA and London, England","source":"Crossref","title":"Full House: The Spread of Excellence from Plato to Darwin","title-short":"Full House","author":[{"family":"Gould","given":"Stephen Jay"}],"issued":{"date-parts":[["1996"]]}},"locator":"105-106"}],"schema":"https://github.com/citation-style-language/schema/raw/master/csl-citation.json"} </w:instrText>
      </w:r>
      <w:r w:rsidRPr="00CE44CD">
        <w:rPr>
          <w:rFonts w:ascii="Times New Roman" w:hAnsi="Times New Roman" w:cs="Times New Roman"/>
        </w:rPr>
        <w:fldChar w:fldCharType="separate"/>
      </w:r>
      <w:r w:rsidR="00A76192" w:rsidRPr="00CE44CD">
        <w:rPr>
          <w:rFonts w:ascii="Times New Roman" w:hAnsi="Times New Roman" w:cs="Times New Roman"/>
        </w:rPr>
        <w:t>(Gould 1996, pp. 105–106)</w:t>
      </w:r>
      <w:r w:rsidRPr="00CE44CD">
        <w:rPr>
          <w:rFonts w:ascii="Times New Roman" w:hAnsi="Times New Roman" w:cs="Times New Roman"/>
        </w:rPr>
        <w:fldChar w:fldCharType="end"/>
      </w:r>
      <w:r w:rsidRPr="00CE44CD">
        <w:rPr>
          <w:rFonts w:ascii="Times New Roman" w:hAnsi="Times New Roman" w:cs="Times New Roman"/>
        </w:rPr>
        <w:t>.</w:t>
      </w:r>
    </w:p>
    <w:p w14:paraId="45DF66F2" w14:textId="77777777" w:rsidR="009E051E" w:rsidRPr="00CE44CD" w:rsidRDefault="009E051E" w:rsidP="009E051E">
      <w:pPr>
        <w:jc w:val="both"/>
        <w:rPr>
          <w:rFonts w:ascii="Times New Roman" w:hAnsi="Times New Roman" w:cs="Times New Roman"/>
        </w:rPr>
      </w:pPr>
    </w:p>
    <w:p w14:paraId="6F6CE726" w14:textId="1ACC20E0" w:rsidR="0056387E" w:rsidRPr="00CE44CD" w:rsidRDefault="0056387E" w:rsidP="0056387E">
      <w:pPr>
        <w:spacing w:line="360" w:lineRule="auto"/>
        <w:jc w:val="both"/>
        <w:rPr>
          <w:rFonts w:ascii="Times New Roman" w:hAnsi="Times New Roman" w:cs="Times New Roman"/>
        </w:rPr>
      </w:pPr>
      <w:r w:rsidRPr="00CE44CD">
        <w:rPr>
          <w:rFonts w:ascii="Times New Roman" w:hAnsi="Times New Roman" w:cs="Times New Roman"/>
        </w:rPr>
        <w:t xml:space="preserve">I will </w:t>
      </w:r>
      <w:r w:rsidR="000D434C" w:rsidRPr="00CE44CD">
        <w:rPr>
          <w:rFonts w:ascii="Times New Roman" w:hAnsi="Times New Roman" w:cs="Times New Roman"/>
        </w:rPr>
        <w:t xml:space="preserve">later </w:t>
      </w:r>
      <w:r w:rsidRPr="00CE44CD">
        <w:rPr>
          <w:rFonts w:ascii="Times New Roman" w:hAnsi="Times New Roman" w:cs="Times New Roman"/>
        </w:rPr>
        <w:t xml:space="preserve">show how this ‘neutral’ view of trends is distinctively mathematical </w:t>
      </w:r>
      <w:r w:rsidRPr="00CE44CD">
        <w:rPr>
          <w:rFonts w:ascii="Times New Roman" w:hAnsi="Times New Roman" w:cs="Times New Roman"/>
        </w:rPr>
        <w:fldChar w:fldCharType="begin"/>
      </w:r>
      <w:r w:rsidR="009F7C1C" w:rsidRPr="00CE44CD">
        <w:rPr>
          <w:rFonts w:ascii="Times New Roman" w:hAnsi="Times New Roman" w:cs="Times New Roman"/>
        </w:rPr>
        <w:instrText xml:space="preserve"> ADDIN ZOTERO_ITEM CSL_CITATION {"citationID":"BphWtB4r","properties":{"formattedCitation":"(Huneman 2010; Lange 2013)","plainCitation":"(Huneman 2010; Lange 2013)","noteIndex":0},"citationItems":[{"id":742,"uris":["http://zotero.org/users/4673489/items/7WP27Y4A"],"uri":["http://zotero.org/users/4673489/items/7WP27Y4A"],"itemData":{"id":742,"type":"article-journal","abstract":"This paper argues that besides mechanistic explanations, there is a kind of explanation that relies upon “topological” properties of systems in order to derive the explanandum as a consequence, and which does not consider mechanisms or causal processes. I ﬁrst investigate topological explanations in the case of ecological research on the stability of ecosystems. Then I contrast them with mechanistic explanations, thereby distinguishing the kind of realization they involve from the realization relations entailed by mechanistic explanations, and explain how both kinds of explanations may be articulated in practice. The second section, expanding on the case of ecological stability, considers the phenomenon of robustness at all levels of the biological hierarchy in order to show that topological explanations are indeed pervasive there. Reasons are suggested for this, in which “neutral network” explanations are singled out as a form of topological explanation that spans across many levels. Finally, I appeal to the distinction of explanatory regimes to cast light on a controversy in philosophy of biology, the issue of contingence in evolution, which is shown to essentially involve issues about realization.","container-title":"Synthese","DOI":"10.1007/s11229-010-9842-z","ISSN":"0039-7857, 1573-0964","issue":"2","language":"en","page":"213-245","source":"CrossRef","title":"Topological explanations and robustness in biological sciences","volume":"177","author":[{"family":"Huneman","given":"Philippe"}],"issued":{"date-parts":[["2010",11]]}}},{"id":634,"uris":["http://zotero.org/users/4673489/items/ZTWZ226Q"],"uri":["http://zotero.org/users/4673489/items/ZTWZ226Q"],"itemData":{"id":634,"type":"article-journal","container-title":"The British Journal for the Philosophy of Science","DOI":"10.1093/bjps/axs012","ISSN":"0007-0882, 1464-3537","issue":"3","language":"en","page":"485-511","source":"CrossRef","title":"What Makes a Scientific Explanation Distinctively Mathematical?","volume":"64","author":[{"family":"Lange","given":"M."}],"issued":{"date-parts":[["2013",9,1]]}}}],"schema":"https://github.com/citation-style-language/schema/raw/master/csl-citation.json"} </w:instrText>
      </w:r>
      <w:r w:rsidRPr="00CE44CD">
        <w:rPr>
          <w:rFonts w:ascii="Times New Roman" w:hAnsi="Times New Roman" w:cs="Times New Roman"/>
        </w:rPr>
        <w:fldChar w:fldCharType="separate"/>
      </w:r>
      <w:r w:rsidRPr="00CE44CD">
        <w:rPr>
          <w:rFonts w:ascii="Times New Roman" w:hAnsi="Times New Roman" w:cs="Times New Roman"/>
          <w:noProof/>
        </w:rPr>
        <w:t>(Huneman 2010; Lange 2013)</w:t>
      </w:r>
      <w:r w:rsidRPr="00CE44CD">
        <w:rPr>
          <w:rFonts w:ascii="Times New Roman" w:hAnsi="Times New Roman" w:cs="Times New Roman"/>
        </w:rPr>
        <w:fldChar w:fldCharType="end"/>
      </w:r>
      <w:r w:rsidRPr="00CE44CD">
        <w:rPr>
          <w:rFonts w:ascii="Times New Roman" w:hAnsi="Times New Roman" w:cs="Times New Roman"/>
        </w:rPr>
        <w:t xml:space="preserve">, and because </w:t>
      </w:r>
      <w:r w:rsidR="009E309F" w:rsidRPr="00CE44CD">
        <w:rPr>
          <w:rFonts w:ascii="Times New Roman" w:hAnsi="Times New Roman" w:cs="Times New Roman"/>
        </w:rPr>
        <w:t xml:space="preserve">of this </w:t>
      </w:r>
      <w:r w:rsidRPr="00CE44CD">
        <w:rPr>
          <w:rFonts w:ascii="Times New Roman" w:hAnsi="Times New Roman" w:cs="Times New Roman"/>
        </w:rPr>
        <w:t xml:space="preserve"> is often treated as the null for explaining passive trends.</w:t>
      </w:r>
      <w:r w:rsidR="000D434C" w:rsidRPr="00CE44CD">
        <w:rPr>
          <w:rFonts w:ascii="Times New Roman" w:hAnsi="Times New Roman" w:cs="Times New Roman"/>
        </w:rPr>
        <w:t xml:space="preserve"> </w:t>
      </w:r>
      <w:r w:rsidR="008F3C1D" w:rsidRPr="00CE44CD">
        <w:rPr>
          <w:rFonts w:ascii="Times New Roman" w:hAnsi="Times New Roman" w:cs="Times New Roman"/>
        </w:rPr>
        <w:t xml:space="preserve">This </w:t>
      </w:r>
      <w:r w:rsidR="00C332DB" w:rsidRPr="00CE44CD">
        <w:rPr>
          <w:rFonts w:ascii="Times New Roman" w:hAnsi="Times New Roman" w:cs="Times New Roman"/>
        </w:rPr>
        <w:t>leads to the</w:t>
      </w:r>
      <w:r w:rsidR="000D434C" w:rsidRPr="00CE44CD">
        <w:rPr>
          <w:rFonts w:ascii="Times New Roman" w:hAnsi="Times New Roman" w:cs="Times New Roman"/>
        </w:rPr>
        <w:t xml:space="preserve"> redundancy problem</w:t>
      </w:r>
      <w:r w:rsidR="00F95AB1" w:rsidRPr="00CE44CD">
        <w:rPr>
          <w:rFonts w:ascii="Times New Roman" w:hAnsi="Times New Roman" w:cs="Times New Roman"/>
        </w:rPr>
        <w:t xml:space="preserve">, which </w:t>
      </w:r>
      <w:r w:rsidR="005810AB" w:rsidRPr="00CE44CD">
        <w:rPr>
          <w:rFonts w:ascii="Times New Roman" w:hAnsi="Times New Roman" w:cs="Times New Roman"/>
        </w:rPr>
        <w:t xml:space="preserve">holds that </w:t>
      </w:r>
      <w:r w:rsidRPr="00CE44CD">
        <w:rPr>
          <w:rFonts w:ascii="Times New Roman" w:hAnsi="Times New Roman" w:cs="Times New Roman"/>
        </w:rPr>
        <w:t xml:space="preserve">selectionist explanations </w:t>
      </w:r>
      <w:r w:rsidR="00121D7F" w:rsidRPr="00CE44CD">
        <w:rPr>
          <w:rFonts w:ascii="Times New Roman" w:hAnsi="Times New Roman" w:cs="Times New Roman"/>
        </w:rPr>
        <w:t xml:space="preserve">are </w:t>
      </w:r>
      <w:r w:rsidR="005810AB" w:rsidRPr="00CE44CD">
        <w:rPr>
          <w:rFonts w:ascii="Times New Roman" w:hAnsi="Times New Roman" w:cs="Times New Roman"/>
        </w:rPr>
        <w:t xml:space="preserve">superfluous because they </w:t>
      </w:r>
      <w:r w:rsidRPr="00CE44CD">
        <w:rPr>
          <w:rFonts w:ascii="Times New Roman" w:hAnsi="Times New Roman" w:cs="Times New Roman"/>
        </w:rPr>
        <w:t>are insufficient to dislodge this null</w:t>
      </w:r>
      <w:r w:rsidR="00C332DB" w:rsidRPr="00CE44CD">
        <w:rPr>
          <w:rFonts w:ascii="Times New Roman" w:hAnsi="Times New Roman" w:cs="Times New Roman"/>
        </w:rPr>
        <w:t xml:space="preserve"> explanation</w:t>
      </w:r>
      <w:r w:rsidR="000D434C" w:rsidRPr="00CE44CD">
        <w:rPr>
          <w:rFonts w:ascii="Times New Roman" w:hAnsi="Times New Roman" w:cs="Times New Roman"/>
        </w:rPr>
        <w:t xml:space="preserve">. </w:t>
      </w:r>
    </w:p>
    <w:p w14:paraId="4188A898" w14:textId="683FBB67" w:rsidR="005E4624" w:rsidRPr="00CE44CD" w:rsidRDefault="0056387E" w:rsidP="0056387E">
      <w:pPr>
        <w:spacing w:line="360" w:lineRule="auto"/>
        <w:jc w:val="both"/>
        <w:rPr>
          <w:rFonts w:ascii="Times New Roman" w:hAnsi="Times New Roman" w:cs="Times New Roman"/>
        </w:rPr>
      </w:pPr>
      <w:r w:rsidRPr="00CE44CD">
        <w:rPr>
          <w:rFonts w:ascii="Times New Roman" w:hAnsi="Times New Roman" w:cs="Times New Roman"/>
        </w:rPr>
        <w:tab/>
      </w:r>
      <w:r w:rsidR="009521FB" w:rsidRPr="00CE44CD">
        <w:rPr>
          <w:rFonts w:ascii="Times New Roman" w:hAnsi="Times New Roman" w:cs="Times New Roman"/>
        </w:rPr>
        <w:t>Taken together,</w:t>
      </w:r>
      <w:r w:rsidR="00715EB2" w:rsidRPr="00CE44CD">
        <w:rPr>
          <w:rFonts w:ascii="Times New Roman" w:hAnsi="Times New Roman" w:cs="Times New Roman"/>
        </w:rPr>
        <w:t xml:space="preserve"> t</w:t>
      </w:r>
      <w:r w:rsidRPr="00CE44CD">
        <w:rPr>
          <w:rFonts w:ascii="Times New Roman" w:hAnsi="Times New Roman" w:cs="Times New Roman"/>
        </w:rPr>
        <w:t xml:space="preserve">he </w:t>
      </w:r>
      <w:r w:rsidR="00CE2D3B" w:rsidRPr="00CE44CD">
        <w:rPr>
          <w:rFonts w:ascii="Times New Roman" w:hAnsi="Times New Roman" w:cs="Times New Roman"/>
        </w:rPr>
        <w:t>groundedness</w:t>
      </w:r>
      <w:r w:rsidRPr="00CE44CD">
        <w:rPr>
          <w:rFonts w:ascii="Times New Roman" w:hAnsi="Times New Roman" w:cs="Times New Roman"/>
        </w:rPr>
        <w:t xml:space="preserve"> and redundancy problems </w:t>
      </w:r>
      <w:r w:rsidR="00646F35" w:rsidRPr="00CE44CD">
        <w:rPr>
          <w:rFonts w:ascii="Times New Roman" w:hAnsi="Times New Roman" w:cs="Times New Roman"/>
        </w:rPr>
        <w:t xml:space="preserve">seem to </w:t>
      </w:r>
      <w:r w:rsidR="00715EB2" w:rsidRPr="00CE44CD">
        <w:rPr>
          <w:rFonts w:ascii="Times New Roman" w:hAnsi="Times New Roman" w:cs="Times New Roman"/>
        </w:rPr>
        <w:t>undermine selectionist rationale</w:t>
      </w:r>
      <w:r w:rsidR="00BC2C5D" w:rsidRPr="00CE44CD">
        <w:rPr>
          <w:rFonts w:ascii="Times New Roman" w:hAnsi="Times New Roman" w:cs="Times New Roman"/>
        </w:rPr>
        <w:t>s</w:t>
      </w:r>
      <w:r w:rsidR="00715EB2" w:rsidRPr="00CE44CD">
        <w:rPr>
          <w:rFonts w:ascii="Times New Roman" w:hAnsi="Times New Roman" w:cs="Times New Roman"/>
        </w:rPr>
        <w:t xml:space="preserve"> for large-scale evolutionary trends.</w:t>
      </w:r>
      <w:r w:rsidRPr="00CE44CD">
        <w:rPr>
          <w:rFonts w:ascii="Times New Roman" w:hAnsi="Times New Roman" w:cs="Times New Roman"/>
        </w:rPr>
        <w:t xml:space="preserve"> </w:t>
      </w:r>
      <w:r w:rsidR="00F61983" w:rsidRPr="00CE44CD">
        <w:rPr>
          <w:rFonts w:ascii="Times New Roman" w:hAnsi="Times New Roman" w:cs="Times New Roman"/>
        </w:rPr>
        <w:t>By extension, selectionist rationales for evolutionary progress are undermined: n</w:t>
      </w:r>
      <w:r w:rsidR="00240EEC" w:rsidRPr="00CE44CD">
        <w:rPr>
          <w:rFonts w:ascii="Times New Roman" w:hAnsi="Times New Roman" w:cs="Times New Roman"/>
        </w:rPr>
        <w:t xml:space="preserve">ot </w:t>
      </w:r>
      <w:r w:rsidR="00665713" w:rsidRPr="00CE44CD">
        <w:rPr>
          <w:rFonts w:ascii="Times New Roman" w:hAnsi="Times New Roman" w:cs="Times New Roman"/>
        </w:rPr>
        <w:t>only</w:t>
      </w:r>
      <w:r w:rsidR="00121D7F" w:rsidRPr="00CE44CD">
        <w:rPr>
          <w:rFonts w:ascii="Times New Roman" w:hAnsi="Times New Roman" w:cs="Times New Roman"/>
        </w:rPr>
        <w:t xml:space="preserve"> are</w:t>
      </w:r>
      <w:r w:rsidR="00665713" w:rsidRPr="00CE44CD">
        <w:rPr>
          <w:rFonts w:ascii="Times New Roman" w:hAnsi="Times New Roman" w:cs="Times New Roman"/>
        </w:rPr>
        <w:t xml:space="preserve"> </w:t>
      </w:r>
      <w:r w:rsidR="002E60D0" w:rsidRPr="00CE44CD">
        <w:rPr>
          <w:rFonts w:ascii="Times New Roman" w:hAnsi="Times New Roman" w:cs="Times New Roman"/>
        </w:rPr>
        <w:t>such</w:t>
      </w:r>
      <w:r w:rsidR="001550F3" w:rsidRPr="00CE44CD">
        <w:rPr>
          <w:rFonts w:ascii="Times New Roman" w:hAnsi="Times New Roman" w:cs="Times New Roman"/>
        </w:rPr>
        <w:t xml:space="preserve"> rationales not grounded in natural selection itself (and any claim</w:t>
      </w:r>
      <w:r w:rsidR="00D87967" w:rsidRPr="00CE44CD">
        <w:rPr>
          <w:rFonts w:ascii="Times New Roman" w:hAnsi="Times New Roman" w:cs="Times New Roman"/>
        </w:rPr>
        <w:t xml:space="preserve"> that </w:t>
      </w:r>
      <w:r w:rsidR="00F1436D" w:rsidRPr="00CE44CD">
        <w:rPr>
          <w:rFonts w:ascii="Times New Roman" w:hAnsi="Times New Roman" w:cs="Times New Roman"/>
        </w:rPr>
        <w:t>they are just evinces a misunderstanding of natural selection)</w:t>
      </w:r>
      <w:r w:rsidR="007A6651" w:rsidRPr="00CE44CD">
        <w:rPr>
          <w:rFonts w:ascii="Times New Roman" w:hAnsi="Times New Roman" w:cs="Times New Roman"/>
        </w:rPr>
        <w:t xml:space="preserve">, but </w:t>
      </w:r>
      <w:r w:rsidR="00380C68" w:rsidRPr="00CE44CD">
        <w:rPr>
          <w:rFonts w:ascii="Times New Roman" w:hAnsi="Times New Roman" w:cs="Times New Roman"/>
        </w:rPr>
        <w:t xml:space="preserve">they </w:t>
      </w:r>
      <w:r w:rsidR="00121D7F" w:rsidRPr="00CE44CD">
        <w:rPr>
          <w:rFonts w:ascii="Times New Roman" w:hAnsi="Times New Roman" w:cs="Times New Roman"/>
        </w:rPr>
        <w:t xml:space="preserve">are </w:t>
      </w:r>
      <w:r w:rsidR="009A444B" w:rsidRPr="00CE44CD">
        <w:rPr>
          <w:rFonts w:ascii="Times New Roman" w:hAnsi="Times New Roman" w:cs="Times New Roman"/>
        </w:rPr>
        <w:t>explanator</w:t>
      </w:r>
      <w:r w:rsidR="0084230D" w:rsidRPr="00CE44CD">
        <w:rPr>
          <w:rFonts w:ascii="Times New Roman" w:hAnsi="Times New Roman" w:cs="Times New Roman"/>
        </w:rPr>
        <w:t xml:space="preserve">ily useless. </w:t>
      </w:r>
      <w:r w:rsidR="00D443C6" w:rsidRPr="00CE44CD">
        <w:rPr>
          <w:rFonts w:ascii="Times New Roman" w:hAnsi="Times New Roman" w:cs="Times New Roman"/>
        </w:rPr>
        <w:t xml:space="preserve">Hence, </w:t>
      </w:r>
      <w:r w:rsidR="000D434C" w:rsidRPr="00CE44CD">
        <w:rPr>
          <w:rFonts w:ascii="Times New Roman" w:hAnsi="Times New Roman" w:cs="Times New Roman"/>
        </w:rPr>
        <w:t xml:space="preserve">any </w:t>
      </w:r>
      <w:r w:rsidR="00B8192C" w:rsidRPr="00CE44CD">
        <w:rPr>
          <w:rFonts w:ascii="Times New Roman" w:hAnsi="Times New Roman" w:cs="Times New Roman"/>
        </w:rPr>
        <w:t xml:space="preserve">argument that progress has resulted </w:t>
      </w:r>
      <w:r w:rsidR="00B8192C" w:rsidRPr="00CE44CD">
        <w:rPr>
          <w:rFonts w:ascii="Times New Roman" w:hAnsi="Times New Roman" w:cs="Times New Roman"/>
        </w:rPr>
        <w:lastRenderedPageBreak/>
        <w:t xml:space="preserve">from selection </w:t>
      </w:r>
      <w:r w:rsidR="000D434C" w:rsidRPr="00CE44CD">
        <w:rPr>
          <w:rFonts w:ascii="Times New Roman" w:hAnsi="Times New Roman" w:cs="Times New Roman"/>
        </w:rPr>
        <w:t>automatically becomes suspect (i.e., what really motivates a biologist to invoke selection if a random walk can do the trick?).</w:t>
      </w:r>
    </w:p>
    <w:p w14:paraId="516DAB72" w14:textId="04E418F5" w:rsidR="00275FFA" w:rsidRPr="00CE44CD" w:rsidRDefault="00C235F4" w:rsidP="00F87BAE">
      <w:pPr>
        <w:spacing w:line="360" w:lineRule="auto"/>
        <w:ind w:firstLine="720"/>
        <w:jc w:val="both"/>
        <w:rPr>
          <w:rFonts w:ascii="Times New Roman" w:hAnsi="Times New Roman" w:cs="Times New Roman"/>
        </w:rPr>
      </w:pPr>
      <w:r w:rsidRPr="00CE44CD">
        <w:rPr>
          <w:rFonts w:ascii="Times New Roman" w:hAnsi="Times New Roman" w:cs="Times New Roman"/>
        </w:rPr>
        <w:t xml:space="preserve">The goal of this paper is to argue that there is at least one selectionist rationale for evolutionary progress that is </w:t>
      </w:r>
      <w:r w:rsidR="00275FFA" w:rsidRPr="00CE44CD">
        <w:rPr>
          <w:rFonts w:ascii="Times New Roman" w:hAnsi="Times New Roman" w:cs="Times New Roman"/>
        </w:rPr>
        <w:t>(1)</w:t>
      </w:r>
      <w:r w:rsidRPr="00CE44CD">
        <w:rPr>
          <w:rFonts w:ascii="Times New Roman" w:hAnsi="Times New Roman" w:cs="Times New Roman"/>
        </w:rPr>
        <w:t xml:space="preserve"> grounded in the causal structure of natural selection, and </w:t>
      </w:r>
      <w:r w:rsidR="00275FFA" w:rsidRPr="00CE44CD">
        <w:rPr>
          <w:rFonts w:ascii="Times New Roman" w:hAnsi="Times New Roman" w:cs="Times New Roman"/>
        </w:rPr>
        <w:t xml:space="preserve">(2) </w:t>
      </w:r>
      <w:r w:rsidRPr="00CE44CD">
        <w:rPr>
          <w:rFonts w:ascii="Times New Roman" w:hAnsi="Times New Roman" w:cs="Times New Roman"/>
        </w:rPr>
        <w:t>not explanatorily redundant.</w:t>
      </w:r>
      <w:r w:rsidR="00275FFA" w:rsidRPr="00CE44CD">
        <w:rPr>
          <w:rFonts w:ascii="Times New Roman" w:hAnsi="Times New Roman" w:cs="Times New Roman"/>
        </w:rPr>
        <w:t xml:space="preserve"> Th</w:t>
      </w:r>
      <w:r w:rsidR="00331E87" w:rsidRPr="00CE44CD">
        <w:rPr>
          <w:rFonts w:ascii="Times New Roman" w:hAnsi="Times New Roman" w:cs="Times New Roman"/>
        </w:rPr>
        <w:t xml:space="preserve">e core proposal is that </w:t>
      </w:r>
      <w:r w:rsidR="00AD2534" w:rsidRPr="00CE44CD">
        <w:rPr>
          <w:rFonts w:ascii="Times New Roman" w:hAnsi="Times New Roman" w:cs="Times New Roman"/>
        </w:rPr>
        <w:t xml:space="preserve">environmental </w:t>
      </w:r>
      <w:r w:rsidR="00331E87" w:rsidRPr="00CE44CD">
        <w:rPr>
          <w:rFonts w:ascii="Times New Roman" w:hAnsi="Times New Roman" w:cs="Times New Roman"/>
        </w:rPr>
        <w:t xml:space="preserve">heterogeneity </w:t>
      </w:r>
      <w:r w:rsidR="00CC6F44" w:rsidRPr="00CE44CD">
        <w:rPr>
          <w:rFonts w:ascii="Times New Roman" w:hAnsi="Times New Roman" w:cs="Times New Roman"/>
        </w:rPr>
        <w:t xml:space="preserve">– </w:t>
      </w:r>
      <w:r w:rsidR="00C4126F" w:rsidRPr="00CE44CD">
        <w:rPr>
          <w:rFonts w:ascii="Times New Roman" w:hAnsi="Times New Roman" w:cs="Times New Roman"/>
        </w:rPr>
        <w:t>including</w:t>
      </w:r>
      <w:r w:rsidR="00B6451E" w:rsidRPr="00CE44CD">
        <w:rPr>
          <w:rFonts w:ascii="Times New Roman" w:hAnsi="Times New Roman" w:cs="Times New Roman"/>
        </w:rPr>
        <w:t xml:space="preserve"> the</w:t>
      </w:r>
      <w:r w:rsidR="00CC6F44" w:rsidRPr="00CE44CD">
        <w:rPr>
          <w:rFonts w:ascii="Times New Roman" w:hAnsi="Times New Roman" w:cs="Times New Roman"/>
        </w:rPr>
        <w:t xml:space="preserve"> </w:t>
      </w:r>
      <w:r w:rsidR="00BC1629" w:rsidRPr="00CE44CD">
        <w:rPr>
          <w:rFonts w:ascii="Times New Roman" w:hAnsi="Times New Roman" w:cs="Times New Roman"/>
        </w:rPr>
        <w:t>“</w:t>
      </w:r>
      <w:r w:rsidR="00CC6F44" w:rsidRPr="00CE44CD">
        <w:rPr>
          <w:rFonts w:ascii="Times New Roman" w:hAnsi="Times New Roman" w:cs="Times New Roman"/>
        </w:rPr>
        <w:t>local changing environments</w:t>
      </w:r>
      <w:r w:rsidR="00BC1629" w:rsidRPr="00CE44CD">
        <w:rPr>
          <w:rFonts w:ascii="Times New Roman" w:hAnsi="Times New Roman" w:cs="Times New Roman"/>
        </w:rPr>
        <w:t>”</w:t>
      </w:r>
      <w:r w:rsidR="00CC6F44" w:rsidRPr="00CE44CD">
        <w:rPr>
          <w:rFonts w:ascii="Times New Roman" w:hAnsi="Times New Roman" w:cs="Times New Roman"/>
        </w:rPr>
        <w:t xml:space="preserve"> in the citation above </w:t>
      </w:r>
      <w:r w:rsidR="00F87BAE" w:rsidRPr="00CE44CD">
        <w:rPr>
          <w:rFonts w:ascii="Times New Roman" w:hAnsi="Times New Roman" w:cs="Times New Roman"/>
        </w:rPr>
        <w:t>–</w:t>
      </w:r>
      <w:r w:rsidR="00CC6F44" w:rsidRPr="00CE44CD">
        <w:rPr>
          <w:rFonts w:ascii="Times New Roman" w:hAnsi="Times New Roman" w:cs="Times New Roman"/>
        </w:rPr>
        <w:t xml:space="preserve"> </w:t>
      </w:r>
      <w:r w:rsidR="00AD2534" w:rsidRPr="00CE44CD">
        <w:rPr>
          <w:rFonts w:ascii="Times New Roman" w:hAnsi="Times New Roman" w:cs="Times New Roman"/>
        </w:rPr>
        <w:t xml:space="preserve">does not </w:t>
      </w:r>
      <w:r w:rsidR="00331E87" w:rsidRPr="00CE44CD">
        <w:rPr>
          <w:rFonts w:ascii="Times New Roman" w:hAnsi="Times New Roman" w:cs="Times New Roman"/>
        </w:rPr>
        <w:t>simply a</w:t>
      </w:r>
      <w:r w:rsidR="00154FCA" w:rsidRPr="00CE44CD">
        <w:rPr>
          <w:rFonts w:ascii="Times New Roman" w:hAnsi="Times New Roman" w:cs="Times New Roman"/>
        </w:rPr>
        <w:t>ct as a</w:t>
      </w:r>
      <w:r w:rsidR="00331E87" w:rsidRPr="00CE44CD">
        <w:rPr>
          <w:rFonts w:ascii="Times New Roman" w:hAnsi="Times New Roman" w:cs="Times New Roman"/>
        </w:rPr>
        <w:t xml:space="preserve"> source of contingency, but rather gives rise to selective processes </w:t>
      </w:r>
      <w:r w:rsidR="00564E1E" w:rsidRPr="00CE44CD">
        <w:rPr>
          <w:rFonts w:ascii="Times New Roman" w:hAnsi="Times New Roman" w:cs="Times New Roman"/>
        </w:rPr>
        <w:t xml:space="preserve">that </w:t>
      </w:r>
      <w:r w:rsidR="00331E87" w:rsidRPr="00CE44CD">
        <w:rPr>
          <w:rFonts w:ascii="Times New Roman" w:hAnsi="Times New Roman" w:cs="Times New Roman"/>
        </w:rPr>
        <w:t xml:space="preserve">causally explain a large-scale trend towards species </w:t>
      </w:r>
      <w:r w:rsidR="00121D7F" w:rsidRPr="00CE44CD">
        <w:rPr>
          <w:rFonts w:ascii="Times New Roman" w:hAnsi="Times New Roman" w:cs="Times New Roman"/>
        </w:rPr>
        <w:t xml:space="preserve">that are </w:t>
      </w:r>
      <w:r w:rsidR="00331E87" w:rsidRPr="00CE44CD">
        <w:rPr>
          <w:rFonts w:ascii="Times New Roman" w:hAnsi="Times New Roman" w:cs="Times New Roman"/>
        </w:rPr>
        <w:t xml:space="preserve">better able to exploit environmental heterogeneity. </w:t>
      </w:r>
      <w:r w:rsidR="005F0346" w:rsidRPr="00CE44CD">
        <w:rPr>
          <w:rFonts w:ascii="Times New Roman" w:hAnsi="Times New Roman" w:cs="Times New Roman"/>
        </w:rPr>
        <w:t>This then re-opens the question to what extent value-neutral concept</w:t>
      </w:r>
      <w:r w:rsidR="00373F40" w:rsidRPr="00CE44CD">
        <w:rPr>
          <w:rFonts w:ascii="Times New Roman" w:hAnsi="Times New Roman" w:cs="Times New Roman"/>
        </w:rPr>
        <w:t>s</w:t>
      </w:r>
      <w:r w:rsidR="005F0346" w:rsidRPr="00CE44CD">
        <w:rPr>
          <w:rFonts w:ascii="Times New Roman" w:hAnsi="Times New Roman" w:cs="Times New Roman"/>
        </w:rPr>
        <w:t xml:space="preserve"> of progress are viable</w:t>
      </w:r>
      <w:r w:rsidR="00817D17" w:rsidRPr="00CE44CD">
        <w:rPr>
          <w:rFonts w:ascii="Times New Roman" w:hAnsi="Times New Roman" w:cs="Times New Roman"/>
        </w:rPr>
        <w:t xml:space="preserve"> from a fundamental theoretical perspectives</w:t>
      </w:r>
      <w:r w:rsidR="001B334E" w:rsidRPr="00CE44CD">
        <w:rPr>
          <w:rFonts w:ascii="Times New Roman" w:hAnsi="Times New Roman" w:cs="Times New Roman"/>
        </w:rPr>
        <w:t>. Such concepts construe ‘better’ and ‘worse’ in selectionist terms such as more and less competitive, or superiorly and inferiorly adapted.</w:t>
      </w:r>
      <w:r w:rsidR="003D38D7" w:rsidRPr="00CE44CD">
        <w:rPr>
          <w:rFonts w:ascii="Times New Roman" w:hAnsi="Times New Roman" w:cs="Times New Roman"/>
        </w:rPr>
        <w:t xml:space="preserve"> </w:t>
      </w:r>
      <w:r w:rsidR="00A670BA" w:rsidRPr="00CE44CD">
        <w:rPr>
          <w:rFonts w:ascii="Times New Roman" w:hAnsi="Times New Roman" w:cs="Times New Roman"/>
        </w:rPr>
        <w:t xml:space="preserve"> </w:t>
      </w:r>
      <w:r w:rsidR="005F0346" w:rsidRPr="00CE44CD">
        <w:rPr>
          <w:rFonts w:ascii="Times New Roman" w:hAnsi="Times New Roman" w:cs="Times New Roman"/>
        </w:rPr>
        <w:t xml:space="preserve">I will discuss </w:t>
      </w:r>
      <w:r w:rsidR="00B134D7" w:rsidRPr="00CE44CD">
        <w:rPr>
          <w:rFonts w:ascii="Times New Roman" w:hAnsi="Times New Roman" w:cs="Times New Roman"/>
        </w:rPr>
        <w:t>two concepts that seem viable: unfolding progress and competitive progress</w:t>
      </w:r>
      <w:r w:rsidR="00A65B57" w:rsidRPr="00CE44CD">
        <w:rPr>
          <w:rFonts w:ascii="Times New Roman" w:hAnsi="Times New Roman" w:cs="Times New Roman"/>
        </w:rPr>
        <w:t>.</w:t>
      </w:r>
    </w:p>
    <w:p w14:paraId="1F768D77" w14:textId="3F890CA7" w:rsidR="00320E80" w:rsidRPr="00CE44CD" w:rsidRDefault="000A6892" w:rsidP="00320E80">
      <w:pPr>
        <w:spacing w:line="360" w:lineRule="auto"/>
        <w:ind w:firstLine="720"/>
        <w:jc w:val="both"/>
        <w:rPr>
          <w:rFonts w:ascii="Times New Roman" w:hAnsi="Times New Roman" w:cs="Times New Roman"/>
        </w:rPr>
      </w:pPr>
      <w:r w:rsidRPr="00CE44CD">
        <w:rPr>
          <w:rFonts w:ascii="Times New Roman" w:hAnsi="Times New Roman" w:cs="Times New Roman"/>
        </w:rPr>
        <w:t xml:space="preserve">There are two caveats about the scope of the argument. First, </w:t>
      </w:r>
      <w:r w:rsidR="00585511" w:rsidRPr="00CE44CD">
        <w:rPr>
          <w:rFonts w:ascii="Times New Roman" w:hAnsi="Times New Roman" w:cs="Times New Roman"/>
        </w:rPr>
        <w:t xml:space="preserve">some may reject </w:t>
      </w:r>
      <w:r w:rsidR="00C535B0" w:rsidRPr="00CE44CD">
        <w:rPr>
          <w:rFonts w:ascii="Times New Roman" w:hAnsi="Times New Roman" w:cs="Times New Roman"/>
        </w:rPr>
        <w:t xml:space="preserve">value-neutral progress concepts for </w:t>
      </w:r>
      <w:r w:rsidR="00C535B0" w:rsidRPr="00CE44CD">
        <w:rPr>
          <w:rFonts w:ascii="Times New Roman" w:hAnsi="Times New Roman" w:cs="Times New Roman"/>
          <w:i/>
          <w:iCs/>
        </w:rPr>
        <w:t xml:space="preserve">a priori </w:t>
      </w:r>
      <w:r w:rsidR="00C535B0" w:rsidRPr="00CE44CD">
        <w:rPr>
          <w:rFonts w:ascii="Times New Roman" w:hAnsi="Times New Roman" w:cs="Times New Roman"/>
        </w:rPr>
        <w:t xml:space="preserve">reasons, and hold </w:t>
      </w:r>
      <w:r w:rsidR="00E75F0D" w:rsidRPr="00CE44CD">
        <w:rPr>
          <w:rFonts w:ascii="Times New Roman" w:hAnsi="Times New Roman" w:cs="Times New Roman"/>
        </w:rPr>
        <w:t xml:space="preserve">that the </w:t>
      </w:r>
      <w:r w:rsidR="000D4271" w:rsidRPr="00CE44CD">
        <w:rPr>
          <w:rFonts w:ascii="Times New Roman" w:hAnsi="Times New Roman" w:cs="Times New Roman"/>
        </w:rPr>
        <w:t>word</w:t>
      </w:r>
      <w:r w:rsidR="00E75F0D" w:rsidRPr="00CE44CD">
        <w:rPr>
          <w:rFonts w:ascii="Times New Roman" w:hAnsi="Times New Roman" w:cs="Times New Roman"/>
        </w:rPr>
        <w:t xml:space="preserve"> “progress”</w:t>
      </w:r>
      <w:r w:rsidR="00914455" w:rsidRPr="00CE44CD">
        <w:rPr>
          <w:rFonts w:ascii="Times New Roman" w:hAnsi="Times New Roman" w:cs="Times New Roman"/>
        </w:rPr>
        <w:t xml:space="preserve"> </w:t>
      </w:r>
      <w:r w:rsidR="001B6F3E" w:rsidRPr="00CE44CD">
        <w:rPr>
          <w:rFonts w:ascii="Times New Roman" w:hAnsi="Times New Roman" w:cs="Times New Roman"/>
        </w:rPr>
        <w:t>essentially</w:t>
      </w:r>
      <w:r w:rsidR="00E75F0D" w:rsidRPr="00CE44CD">
        <w:rPr>
          <w:rFonts w:ascii="Times New Roman" w:hAnsi="Times New Roman" w:cs="Times New Roman"/>
        </w:rPr>
        <w:t xml:space="preserve"> involves the imposition of societal and/or ethical values.</w:t>
      </w:r>
      <w:r w:rsidR="003C3FE0" w:rsidRPr="00CE44CD">
        <w:rPr>
          <w:rFonts w:ascii="Times New Roman" w:hAnsi="Times New Roman" w:cs="Times New Roman"/>
        </w:rPr>
        <w:t xml:space="preserve"> </w:t>
      </w:r>
      <w:r w:rsidR="000E161A" w:rsidRPr="00CE44CD">
        <w:rPr>
          <w:rFonts w:ascii="Times New Roman" w:hAnsi="Times New Roman" w:cs="Times New Roman"/>
        </w:rPr>
        <w:t>Addressing this issue is beyond the scope of this paper</w:t>
      </w:r>
      <w:r w:rsidR="005F4D17" w:rsidRPr="00CE44CD">
        <w:rPr>
          <w:rFonts w:ascii="Times New Roman" w:hAnsi="Times New Roman" w:cs="Times New Roman"/>
        </w:rPr>
        <w:t xml:space="preserve">; suffice it to say that the value-neutral usage is not uncommon </w:t>
      </w:r>
      <w:r w:rsidR="0084408B" w:rsidRPr="00CE44CD">
        <w:rPr>
          <w:rFonts w:ascii="Times New Roman" w:hAnsi="Times New Roman" w:cs="Times New Roman"/>
        </w:rPr>
        <w:fldChar w:fldCharType="begin"/>
      </w:r>
      <w:r w:rsidR="000B34B2" w:rsidRPr="00CE44CD">
        <w:rPr>
          <w:rFonts w:ascii="Times New Roman" w:hAnsi="Times New Roman" w:cs="Times New Roman"/>
        </w:rPr>
        <w:instrText xml:space="preserve"> ADDIN ZOTERO_ITEM CSL_CITATION {"citationID":"rBwkxibG","properties":{"formattedCitation":"(Conway Morris 2003; Dawkins 1997; Dennett 1995; Mayr 1994)","plainCitation":"(Conway Morris 2003; Dawkins 1997; Dennett 1995; Mayr 1994)","noteIndex":0},"citationItems":[{"id":1282,"uris":["http://zotero.org/users/4673489/items/K555PCDQ"],"uri":["http://zotero.org/users/4673489/items/K555PCDQ"],"itemData":{"id":1282,"type":"book","event-place":"Cambridge, UK","language":"en","publisher":"Cambridge University Press","publisher-place":"Cambridge, UK","source":"Zotero","title":"Life’s Solution: Inevitable Humans in a Lonely Universe","author":[{"family":"Conway Morris","given":"Simon"}],"issued":{"date-parts":[["2003"]]}}},{"id":4990,"uris":["http://zotero.org/users/4673489/items/VIFDL25U"],"uri":["http://zotero.org/users/4673489/items/VIFDL25U"],"itemData":{"id":4990,"type":"article-journal","container-title":"Evolution","DOI":"10.1111/j.1558-5646.1997.tb03686.x","ISSN":"00143820","issue":"3","journalAbbreviation":"Evolution","language":"en","page":"1015-1020","source":"DOI.org (Crossref)","title":"Human Chauvinism","volume":"51","author":[{"family":"Dawkins","given":"Richard"}],"issued":{"date-parts":[["1997",6]]}}},{"id":2300,"uris":["http://zotero.org/users/4673489/items/WYY6BTWE"],"uri":["http://zotero.org/users/4673489/items/WYY6BTWE"],"itemData":{"id":2300,"type":"book","event-place":"London","publisher":"Penguin Books","publisher-place":"London","title":"Darwin's Dangerous Idea","author":[{"family":"Dennett","given":"Daniel C."}],"issued":{"date-parts":[["1995"]]}}},{"id":6568,"uris":["http://zotero.org/users/4673489/items/V8KGU7ZZ"],"uri":["http://zotero.org/users/4673489/items/V8KGU7ZZ"],"itemData":{"id":6568,"type":"chapter","container-title":"Creative Evolution?!","event-place":"Boston, MA","page":"35-47","publisher":"Jones &amp; Bartlett Learning","publisher-place":"Boston, MA","title":"The Resistance to Darwinism and the Misconceptions on which it was Based","author":[{"family":"Mayr","given":"Ernst"}],"editor":[{"family":"Campbell","given":"John Howland"},{"family":"Schopf","given":"J. William"}],"issued":{"date-parts":[["1994"]]}}}],"schema":"https://github.com/citation-style-language/schema/raw/master/csl-citation.json"} </w:instrText>
      </w:r>
      <w:r w:rsidR="0084408B" w:rsidRPr="00CE44CD">
        <w:rPr>
          <w:rFonts w:ascii="Times New Roman" w:hAnsi="Times New Roman" w:cs="Times New Roman"/>
        </w:rPr>
        <w:fldChar w:fldCharType="separate"/>
      </w:r>
      <w:r w:rsidR="000B34B2" w:rsidRPr="00CE44CD">
        <w:rPr>
          <w:rFonts w:ascii="Times New Roman" w:hAnsi="Times New Roman" w:cs="Times New Roman"/>
          <w:noProof/>
        </w:rPr>
        <w:t>(e.g. Conway Morris 2003; Dawkins 1997; Dennett 1995; Mayr 1994)</w:t>
      </w:r>
      <w:r w:rsidR="0084408B" w:rsidRPr="00CE44CD">
        <w:rPr>
          <w:rFonts w:ascii="Times New Roman" w:hAnsi="Times New Roman" w:cs="Times New Roman"/>
        </w:rPr>
        <w:fldChar w:fldCharType="end"/>
      </w:r>
      <w:r w:rsidR="00E25887" w:rsidRPr="00CE44CD">
        <w:rPr>
          <w:rFonts w:ascii="Times New Roman" w:hAnsi="Times New Roman" w:cs="Times New Roman"/>
        </w:rPr>
        <w:t xml:space="preserve">, and </w:t>
      </w:r>
      <w:r w:rsidR="00AB2E2E" w:rsidRPr="00CE44CD">
        <w:rPr>
          <w:rFonts w:ascii="Times New Roman" w:hAnsi="Times New Roman" w:cs="Times New Roman"/>
        </w:rPr>
        <w:t>it was this usage that Gould aimed to undermine</w:t>
      </w:r>
      <w:r w:rsidR="00682A30" w:rsidRPr="00CE44CD">
        <w:rPr>
          <w:rFonts w:ascii="Times New Roman" w:hAnsi="Times New Roman" w:cs="Times New Roman"/>
        </w:rPr>
        <w:t xml:space="preserve"> in the quote above</w:t>
      </w:r>
      <w:r w:rsidR="00973DEF" w:rsidRPr="00CE44CD">
        <w:rPr>
          <w:rFonts w:ascii="Times New Roman" w:hAnsi="Times New Roman" w:cs="Times New Roman"/>
        </w:rPr>
        <w:t>3</w:t>
      </w:r>
      <w:r w:rsidR="00F24E56" w:rsidRPr="00CE44CD">
        <w:rPr>
          <w:rFonts w:ascii="Times New Roman" w:hAnsi="Times New Roman" w:cs="Times New Roman"/>
        </w:rPr>
        <w:t xml:space="preserve">. The question for this paper is whether </w:t>
      </w:r>
      <w:r w:rsidR="00292552" w:rsidRPr="00CE44CD">
        <w:rPr>
          <w:rFonts w:ascii="Times New Roman" w:hAnsi="Times New Roman" w:cs="Times New Roman"/>
        </w:rPr>
        <w:t xml:space="preserve">there is any </w:t>
      </w:r>
      <w:r w:rsidR="00415244" w:rsidRPr="00CE44CD">
        <w:rPr>
          <w:rFonts w:ascii="Times New Roman" w:hAnsi="Times New Roman" w:cs="Times New Roman"/>
        </w:rPr>
        <w:t xml:space="preserve">grounded selectionist rationale for it. </w:t>
      </w:r>
      <w:r w:rsidR="005B6E07" w:rsidRPr="00CE44CD">
        <w:rPr>
          <w:rFonts w:ascii="Times New Roman" w:hAnsi="Times New Roman" w:cs="Times New Roman"/>
        </w:rPr>
        <w:t xml:space="preserve">The second caveat is </w:t>
      </w:r>
      <w:r w:rsidR="00615A72" w:rsidRPr="00CE44CD">
        <w:rPr>
          <w:rFonts w:ascii="Times New Roman" w:hAnsi="Times New Roman" w:cs="Times New Roman"/>
        </w:rPr>
        <w:t xml:space="preserve">this paper will not take a stand on whether or not evolution actually “progresses”. The focus </w:t>
      </w:r>
      <w:r w:rsidR="00320E80" w:rsidRPr="00CE44CD">
        <w:rPr>
          <w:rFonts w:ascii="Times New Roman" w:hAnsi="Times New Roman" w:cs="Times New Roman"/>
        </w:rPr>
        <w:t xml:space="preserve">is on the </w:t>
      </w:r>
      <w:r w:rsidR="00320E80" w:rsidRPr="00CE44CD">
        <w:rPr>
          <w:rFonts w:ascii="Times New Roman" w:hAnsi="Times New Roman" w:cs="Times New Roman"/>
          <w:i/>
          <w:iCs/>
        </w:rPr>
        <w:t>coherence</w:t>
      </w:r>
      <w:r w:rsidR="00320E80" w:rsidRPr="00CE44CD">
        <w:rPr>
          <w:rFonts w:ascii="Times New Roman" w:hAnsi="Times New Roman" w:cs="Times New Roman"/>
        </w:rPr>
        <w:t xml:space="preserve"> of rationales for progress with fundamental theoretical principles – not on the truth of such rationales. Claims that evolution has progressed may be wrong for a variety of reasons, both </w:t>
      </w:r>
      <w:r w:rsidR="00691E08" w:rsidRPr="00CE44CD">
        <w:rPr>
          <w:rFonts w:ascii="Times New Roman" w:hAnsi="Times New Roman" w:cs="Times New Roman"/>
        </w:rPr>
        <w:t>empirical</w:t>
      </w:r>
      <w:r w:rsidR="00691E08" w:rsidRPr="00CE44CD">
        <w:rPr>
          <w:rFonts w:ascii="Times New Roman" w:hAnsi="Times New Roman" w:cs="Times New Roman"/>
          <w:i/>
          <w:iCs/>
        </w:rPr>
        <w:t xml:space="preserve"> </w:t>
      </w:r>
      <w:r w:rsidR="00691E08" w:rsidRPr="00CE44CD">
        <w:rPr>
          <w:rFonts w:ascii="Times New Roman" w:hAnsi="Times New Roman" w:cs="Times New Roman"/>
        </w:rPr>
        <w:t xml:space="preserve">and </w:t>
      </w:r>
      <w:r w:rsidR="00320E80" w:rsidRPr="00CE44CD">
        <w:rPr>
          <w:rFonts w:ascii="Times New Roman" w:hAnsi="Times New Roman" w:cs="Times New Roman"/>
          <w:i/>
          <w:iCs/>
        </w:rPr>
        <w:t>a priori</w:t>
      </w:r>
      <w:r w:rsidR="00320E80" w:rsidRPr="00CE44CD">
        <w:rPr>
          <w:rFonts w:ascii="Times New Roman" w:hAnsi="Times New Roman" w:cs="Times New Roman"/>
        </w:rPr>
        <w:t>; the modest argument of this paper is only that, if they are wrong, it is not because the selectionist rationales for them cannot cohere with the causal structure of natural selection.</w:t>
      </w:r>
    </w:p>
    <w:p w14:paraId="7DB9FABD" w14:textId="6CE01C29" w:rsidR="0056387E" w:rsidRPr="00CE44CD" w:rsidRDefault="0056387E" w:rsidP="0056387E">
      <w:pPr>
        <w:spacing w:line="360" w:lineRule="auto"/>
        <w:ind w:firstLine="720"/>
        <w:jc w:val="both"/>
        <w:rPr>
          <w:rFonts w:ascii="Times New Roman" w:hAnsi="Times New Roman" w:cs="Times New Roman"/>
        </w:rPr>
      </w:pPr>
      <w:r w:rsidRPr="00CE44CD">
        <w:rPr>
          <w:rFonts w:ascii="Times New Roman" w:hAnsi="Times New Roman" w:cs="Times New Roman"/>
        </w:rPr>
        <w:t>The paper is structured as follows. In the</w:t>
      </w:r>
      <w:r w:rsidR="006E2884" w:rsidRPr="00CE44CD">
        <w:rPr>
          <w:rFonts w:ascii="Times New Roman" w:hAnsi="Times New Roman" w:cs="Times New Roman"/>
        </w:rPr>
        <w:t xml:space="preserve"> following</w:t>
      </w:r>
      <w:r w:rsidRPr="00CE44CD">
        <w:rPr>
          <w:rFonts w:ascii="Times New Roman" w:hAnsi="Times New Roman" w:cs="Times New Roman"/>
        </w:rPr>
        <w:t xml:space="preserve"> second section I explain what is intended by a ‘selectionist rationale for progress’. In the third and fourth sections I analy</w:t>
      </w:r>
      <w:r w:rsidR="00971730" w:rsidRPr="00CE44CD">
        <w:rPr>
          <w:rFonts w:ascii="Times New Roman" w:hAnsi="Times New Roman" w:cs="Times New Roman"/>
        </w:rPr>
        <w:t>s</w:t>
      </w:r>
      <w:r w:rsidRPr="00CE44CD">
        <w:rPr>
          <w:rFonts w:ascii="Times New Roman" w:hAnsi="Times New Roman" w:cs="Times New Roman"/>
        </w:rPr>
        <w:t xml:space="preserve">e and </w:t>
      </w:r>
      <w:r w:rsidR="0003039E" w:rsidRPr="00CE44CD">
        <w:rPr>
          <w:rFonts w:ascii="Times New Roman" w:hAnsi="Times New Roman" w:cs="Times New Roman"/>
        </w:rPr>
        <w:t xml:space="preserve">argue against </w:t>
      </w:r>
      <w:r w:rsidRPr="00CE44CD">
        <w:rPr>
          <w:rFonts w:ascii="Times New Roman" w:hAnsi="Times New Roman" w:cs="Times New Roman"/>
        </w:rPr>
        <w:t xml:space="preserve">the neutral view of evolutionary trends. In the fifth section I distinguish between two processes of selection in heterogeneous environments, only one of which can be said to be a source of evolutionary contingency on the largest scales. In the sixth section I make the case for a selectionist rationale for a trend in EH-exploitation. This overcomes the </w:t>
      </w:r>
      <w:r w:rsidR="00CE2D3B" w:rsidRPr="00CE44CD">
        <w:rPr>
          <w:rFonts w:ascii="Times New Roman" w:hAnsi="Times New Roman" w:cs="Times New Roman"/>
        </w:rPr>
        <w:t>groundedness</w:t>
      </w:r>
      <w:r w:rsidRPr="00CE44CD">
        <w:rPr>
          <w:rFonts w:ascii="Times New Roman" w:hAnsi="Times New Roman" w:cs="Times New Roman"/>
        </w:rPr>
        <w:t xml:space="preserve"> problem, and in closing I suggest what a selectionist rationale for progress could look like.</w:t>
      </w:r>
    </w:p>
    <w:p w14:paraId="23379757" w14:textId="77777777" w:rsidR="003B2C2C" w:rsidRPr="00CE44CD" w:rsidRDefault="003B2C2C" w:rsidP="00060DC9">
      <w:pPr>
        <w:spacing w:line="360" w:lineRule="auto"/>
        <w:rPr>
          <w:rFonts w:ascii="Times New Roman" w:hAnsi="Times New Roman" w:cs="Times New Roman"/>
          <w:b/>
        </w:rPr>
      </w:pPr>
    </w:p>
    <w:p w14:paraId="0F4CCDCD" w14:textId="2FEA63F9" w:rsidR="004F2A93" w:rsidRPr="00CE44CD" w:rsidRDefault="004F2A93" w:rsidP="00060DC9">
      <w:pPr>
        <w:spacing w:line="360" w:lineRule="auto"/>
        <w:rPr>
          <w:rFonts w:ascii="Times New Roman" w:hAnsi="Times New Roman" w:cs="Times New Roman"/>
          <w:b/>
        </w:rPr>
      </w:pPr>
      <w:r w:rsidRPr="00CE44CD">
        <w:rPr>
          <w:rFonts w:ascii="Times New Roman" w:hAnsi="Times New Roman" w:cs="Times New Roman"/>
          <w:b/>
        </w:rPr>
        <w:t>2</w:t>
      </w:r>
      <w:r w:rsidR="003B2C2C" w:rsidRPr="00CE44CD">
        <w:rPr>
          <w:rFonts w:ascii="Times New Roman" w:hAnsi="Times New Roman" w:cs="Times New Roman"/>
          <w:b/>
        </w:rPr>
        <w:t xml:space="preserve">. </w:t>
      </w:r>
      <w:r w:rsidR="004674D4" w:rsidRPr="00CE44CD">
        <w:rPr>
          <w:rFonts w:ascii="Times New Roman" w:hAnsi="Times New Roman" w:cs="Times New Roman"/>
          <w:b/>
        </w:rPr>
        <w:t>The Structure of Selectionist Rationales for Progress</w:t>
      </w:r>
    </w:p>
    <w:p w14:paraId="2B081BC7" w14:textId="5DE71D90" w:rsidR="004F2A93" w:rsidRPr="00CE44CD" w:rsidRDefault="00F41FEB" w:rsidP="00BA66ED">
      <w:pPr>
        <w:spacing w:line="360" w:lineRule="auto"/>
        <w:jc w:val="both"/>
        <w:rPr>
          <w:rFonts w:ascii="Times New Roman" w:hAnsi="Times New Roman" w:cs="Times New Roman"/>
          <w:bCs/>
        </w:rPr>
      </w:pPr>
      <w:r w:rsidRPr="00CE44CD">
        <w:rPr>
          <w:rFonts w:ascii="Times New Roman" w:hAnsi="Times New Roman" w:cs="Times New Roman"/>
          <w:bCs/>
        </w:rPr>
        <w:lastRenderedPageBreak/>
        <w:t>Claims about evolutionary progress are vast generali</w:t>
      </w:r>
      <w:r w:rsidR="00AA57C1" w:rsidRPr="00CE44CD">
        <w:rPr>
          <w:rFonts w:ascii="Times New Roman" w:hAnsi="Times New Roman" w:cs="Times New Roman"/>
          <w:bCs/>
        </w:rPr>
        <w:t>s</w:t>
      </w:r>
      <w:r w:rsidRPr="00CE44CD">
        <w:rPr>
          <w:rFonts w:ascii="Times New Roman" w:hAnsi="Times New Roman" w:cs="Times New Roman"/>
          <w:bCs/>
        </w:rPr>
        <w:t xml:space="preserve">ations </w:t>
      </w:r>
      <w:r w:rsidR="00AE4FAE" w:rsidRPr="00CE44CD">
        <w:rPr>
          <w:rFonts w:ascii="Times New Roman" w:hAnsi="Times New Roman" w:cs="Times New Roman"/>
          <w:bCs/>
        </w:rPr>
        <w:t>about the history of life</w:t>
      </w:r>
      <w:r w:rsidR="0077479B" w:rsidRPr="00CE44CD">
        <w:rPr>
          <w:rFonts w:ascii="Times New Roman" w:hAnsi="Times New Roman" w:cs="Times New Roman"/>
          <w:bCs/>
        </w:rPr>
        <w:t xml:space="preserve"> – often  generali</w:t>
      </w:r>
      <w:r w:rsidR="00AA57C1" w:rsidRPr="00CE44CD">
        <w:rPr>
          <w:rFonts w:ascii="Times New Roman" w:hAnsi="Times New Roman" w:cs="Times New Roman"/>
          <w:bCs/>
        </w:rPr>
        <w:t>s</w:t>
      </w:r>
      <w:r w:rsidR="0077479B" w:rsidRPr="00CE44CD">
        <w:rPr>
          <w:rFonts w:ascii="Times New Roman" w:hAnsi="Times New Roman" w:cs="Times New Roman"/>
          <w:bCs/>
        </w:rPr>
        <w:t xml:space="preserve">ing </w:t>
      </w:r>
      <w:r w:rsidR="0003039E" w:rsidRPr="00CE44CD">
        <w:rPr>
          <w:rFonts w:ascii="Times New Roman" w:hAnsi="Times New Roman" w:cs="Times New Roman"/>
          <w:bCs/>
        </w:rPr>
        <w:t xml:space="preserve">not only </w:t>
      </w:r>
      <w:r w:rsidR="0077479B" w:rsidRPr="00CE44CD">
        <w:rPr>
          <w:rFonts w:ascii="Times New Roman" w:hAnsi="Times New Roman" w:cs="Times New Roman"/>
          <w:bCs/>
        </w:rPr>
        <w:t xml:space="preserve">about how life actually evolved, but also </w:t>
      </w:r>
      <w:r w:rsidR="00664C6C" w:rsidRPr="00CE44CD">
        <w:rPr>
          <w:rFonts w:ascii="Times New Roman" w:hAnsi="Times New Roman" w:cs="Times New Roman"/>
          <w:bCs/>
        </w:rPr>
        <w:t xml:space="preserve">about how life could have </w:t>
      </w:r>
      <w:r w:rsidR="00664C6C" w:rsidRPr="00CE44CD">
        <w:rPr>
          <w:rFonts w:ascii="Times New Roman" w:hAnsi="Times New Roman" w:cs="Times New Roman"/>
          <w:bCs/>
          <w:i/>
          <w:iCs/>
        </w:rPr>
        <w:t xml:space="preserve">possibly </w:t>
      </w:r>
      <w:r w:rsidR="00664C6C" w:rsidRPr="00CE44CD">
        <w:rPr>
          <w:rFonts w:ascii="Times New Roman" w:hAnsi="Times New Roman" w:cs="Times New Roman"/>
          <w:bCs/>
        </w:rPr>
        <w:t xml:space="preserve">evolved. </w:t>
      </w:r>
      <w:r w:rsidR="008A3591" w:rsidRPr="00CE44CD">
        <w:rPr>
          <w:rFonts w:ascii="Times New Roman" w:hAnsi="Times New Roman" w:cs="Times New Roman"/>
          <w:bCs/>
        </w:rPr>
        <w:t>Since the danger exists that such c</w:t>
      </w:r>
      <w:r w:rsidR="008B2118" w:rsidRPr="00CE44CD">
        <w:rPr>
          <w:rFonts w:ascii="Times New Roman" w:hAnsi="Times New Roman" w:cs="Times New Roman"/>
          <w:bCs/>
        </w:rPr>
        <w:t xml:space="preserve">laims </w:t>
      </w:r>
      <w:r w:rsidR="00B7618B" w:rsidRPr="00CE44CD">
        <w:rPr>
          <w:rFonts w:ascii="Times New Roman" w:hAnsi="Times New Roman" w:cs="Times New Roman"/>
          <w:bCs/>
        </w:rPr>
        <w:t>fall short of all sorts of epistemic standards</w:t>
      </w:r>
      <w:r w:rsidR="007D74BD" w:rsidRPr="00CE44CD">
        <w:rPr>
          <w:rFonts w:ascii="Times New Roman" w:hAnsi="Times New Roman" w:cs="Times New Roman"/>
          <w:bCs/>
        </w:rPr>
        <w:t xml:space="preserve"> – and devolve into mere speculation – it is important to </w:t>
      </w:r>
      <w:r w:rsidR="00023D5A" w:rsidRPr="00CE44CD">
        <w:rPr>
          <w:rFonts w:ascii="Times New Roman" w:hAnsi="Times New Roman" w:cs="Times New Roman"/>
          <w:bCs/>
        </w:rPr>
        <w:t>analyse the</w:t>
      </w:r>
      <w:r w:rsidR="00BF614F" w:rsidRPr="00CE44CD">
        <w:rPr>
          <w:rFonts w:ascii="Times New Roman" w:hAnsi="Times New Roman" w:cs="Times New Roman"/>
          <w:bCs/>
        </w:rPr>
        <w:t xml:space="preserve"> structure of the</w:t>
      </w:r>
      <w:r w:rsidR="00023D5A" w:rsidRPr="00CE44CD">
        <w:rPr>
          <w:rFonts w:ascii="Times New Roman" w:hAnsi="Times New Roman" w:cs="Times New Roman"/>
          <w:bCs/>
        </w:rPr>
        <w:t xml:space="preserve">se </w:t>
      </w:r>
      <w:r w:rsidR="00195207" w:rsidRPr="00CE44CD">
        <w:rPr>
          <w:rFonts w:ascii="Times New Roman" w:hAnsi="Times New Roman" w:cs="Times New Roman"/>
          <w:bCs/>
        </w:rPr>
        <w:t>claims</w:t>
      </w:r>
      <w:r w:rsidR="005D3282" w:rsidRPr="00CE44CD">
        <w:rPr>
          <w:rFonts w:ascii="Times New Roman" w:hAnsi="Times New Roman" w:cs="Times New Roman"/>
          <w:bCs/>
        </w:rPr>
        <w:t>.</w:t>
      </w:r>
    </w:p>
    <w:p w14:paraId="63B8A597" w14:textId="4497A5EF" w:rsidR="004F2A93" w:rsidRPr="00CE44CD" w:rsidRDefault="004F2A93" w:rsidP="00060DC9">
      <w:pPr>
        <w:spacing w:line="360" w:lineRule="auto"/>
        <w:rPr>
          <w:rFonts w:ascii="Times New Roman" w:hAnsi="Times New Roman" w:cs="Times New Roman"/>
          <w:b/>
        </w:rPr>
      </w:pPr>
    </w:p>
    <w:p w14:paraId="4F319EC4" w14:textId="74033114" w:rsidR="00B50EC1" w:rsidRPr="00930A3F" w:rsidRDefault="004F2A93" w:rsidP="00930A3F">
      <w:pPr>
        <w:spacing w:line="360" w:lineRule="auto"/>
        <w:rPr>
          <w:rFonts w:ascii="Times New Roman" w:hAnsi="Times New Roman" w:cs="Times New Roman"/>
          <w:b/>
        </w:rPr>
      </w:pPr>
      <w:r w:rsidRPr="00CE44CD">
        <w:rPr>
          <w:rFonts w:ascii="Times New Roman" w:hAnsi="Times New Roman" w:cs="Times New Roman"/>
          <w:b/>
        </w:rPr>
        <w:t>2.</w:t>
      </w:r>
      <w:r w:rsidR="002E15B5" w:rsidRPr="00CE44CD">
        <w:rPr>
          <w:rFonts w:ascii="Times New Roman" w:hAnsi="Times New Roman" w:cs="Times New Roman"/>
          <w:b/>
        </w:rPr>
        <w:t>1</w:t>
      </w:r>
      <w:r w:rsidRPr="00CE44CD">
        <w:rPr>
          <w:rFonts w:ascii="Times New Roman" w:hAnsi="Times New Roman" w:cs="Times New Roman"/>
          <w:b/>
        </w:rPr>
        <w:t xml:space="preserve"> </w:t>
      </w:r>
      <w:r w:rsidR="00812D1E" w:rsidRPr="00CE44CD">
        <w:rPr>
          <w:rFonts w:ascii="Times New Roman" w:hAnsi="Times New Roman" w:cs="Times New Roman"/>
          <w:b/>
        </w:rPr>
        <w:t>Laws of Evolutionary History</w:t>
      </w:r>
      <w:r w:rsidR="00930A3F">
        <w:rPr>
          <w:rFonts w:ascii="Times New Roman" w:hAnsi="Times New Roman" w:cs="Times New Roman"/>
          <w:b/>
        </w:rPr>
        <w:t xml:space="preserve">. </w:t>
      </w:r>
      <w:r w:rsidR="00B50EC1" w:rsidRPr="00CE44CD">
        <w:rPr>
          <w:rFonts w:ascii="Times New Roman" w:hAnsi="Times New Roman" w:cs="Times New Roman"/>
        </w:rPr>
        <w:t xml:space="preserve">In </w:t>
      </w:r>
      <w:r w:rsidR="00E66FE1" w:rsidRPr="00CE44CD">
        <w:rPr>
          <w:rFonts w:ascii="Times New Roman" w:hAnsi="Times New Roman" w:cs="Times New Roman"/>
        </w:rPr>
        <w:t xml:space="preserve">claims that evolutionary </w:t>
      </w:r>
      <w:r w:rsidR="00E82533" w:rsidRPr="00CE44CD">
        <w:rPr>
          <w:rFonts w:ascii="Times New Roman" w:hAnsi="Times New Roman" w:cs="Times New Roman"/>
        </w:rPr>
        <w:t xml:space="preserve">history </w:t>
      </w:r>
      <w:r w:rsidR="00E66FE1" w:rsidRPr="00CE44CD">
        <w:rPr>
          <w:rFonts w:ascii="Times New Roman" w:hAnsi="Times New Roman" w:cs="Times New Roman"/>
        </w:rPr>
        <w:t xml:space="preserve">has progressed, or </w:t>
      </w:r>
      <w:r w:rsidR="00B50EC1" w:rsidRPr="00CE44CD">
        <w:rPr>
          <w:rFonts w:ascii="Times New Roman" w:hAnsi="Times New Roman" w:cs="Times New Roman"/>
        </w:rPr>
        <w:t>progress-claims</w:t>
      </w:r>
      <w:r w:rsidR="00E66FE1" w:rsidRPr="00CE44CD">
        <w:rPr>
          <w:rFonts w:ascii="Times New Roman" w:hAnsi="Times New Roman" w:cs="Times New Roman"/>
        </w:rPr>
        <w:t xml:space="preserve"> for short</w:t>
      </w:r>
      <w:r w:rsidR="00B50EC1" w:rsidRPr="00CE44CD">
        <w:rPr>
          <w:rFonts w:ascii="Times New Roman" w:hAnsi="Times New Roman" w:cs="Times New Roman"/>
        </w:rPr>
        <w:t xml:space="preserve">, only </w:t>
      </w:r>
      <w:r w:rsidR="0029491F" w:rsidRPr="00CE44CD">
        <w:rPr>
          <w:rFonts w:ascii="Times New Roman" w:hAnsi="Times New Roman" w:cs="Times New Roman"/>
        </w:rPr>
        <w:t>a</w:t>
      </w:r>
      <w:r w:rsidR="00B50EC1" w:rsidRPr="00CE44CD">
        <w:rPr>
          <w:rFonts w:ascii="Times New Roman" w:hAnsi="Times New Roman" w:cs="Times New Roman"/>
        </w:rPr>
        <w:t xml:space="preserve"> very particular aspect of </w:t>
      </w:r>
      <w:r w:rsidR="00E82533" w:rsidRPr="00CE44CD">
        <w:rPr>
          <w:rFonts w:ascii="Times New Roman" w:hAnsi="Times New Roman" w:cs="Times New Roman"/>
        </w:rPr>
        <w:t xml:space="preserve">that </w:t>
      </w:r>
      <w:r w:rsidR="00B50EC1" w:rsidRPr="00CE44CD">
        <w:rPr>
          <w:rFonts w:ascii="Times New Roman" w:hAnsi="Times New Roman" w:cs="Times New Roman"/>
        </w:rPr>
        <w:t xml:space="preserve">history </w:t>
      </w:r>
      <w:r w:rsidR="0029491F" w:rsidRPr="00CE44CD">
        <w:rPr>
          <w:rFonts w:ascii="Times New Roman" w:hAnsi="Times New Roman" w:cs="Times New Roman"/>
        </w:rPr>
        <w:t>is</w:t>
      </w:r>
      <w:r w:rsidR="00F666CA" w:rsidRPr="00CE44CD">
        <w:rPr>
          <w:rFonts w:ascii="Times New Roman" w:hAnsi="Times New Roman" w:cs="Times New Roman"/>
        </w:rPr>
        <w:t xml:space="preserve"> </w:t>
      </w:r>
      <w:r w:rsidR="00B50EC1" w:rsidRPr="00CE44CD">
        <w:rPr>
          <w:rFonts w:ascii="Times New Roman" w:hAnsi="Times New Roman" w:cs="Times New Roman"/>
        </w:rPr>
        <w:t xml:space="preserve">of interest, whether complexity, body size, genetic information, and so on. Hence a measure </w:t>
      </w:r>
      <w:r w:rsidR="00B50EC1" w:rsidRPr="00CE44CD">
        <w:rPr>
          <w:rFonts w:ascii="Times New Roman" w:hAnsi="Times New Roman" w:cs="Times New Roman"/>
          <w:i/>
        </w:rPr>
        <w:t>M</w:t>
      </w:r>
      <w:r w:rsidR="00B50EC1" w:rsidRPr="00CE44CD">
        <w:rPr>
          <w:rFonts w:ascii="Times New Roman" w:hAnsi="Times New Roman" w:cs="Times New Roman"/>
        </w:rPr>
        <w:t xml:space="preserve"> is introduced that assigns a real number to any given lineage</w:t>
      </w:r>
      <w:r w:rsidR="00EC478C" w:rsidRPr="00CE44CD">
        <w:rPr>
          <w:rFonts w:ascii="Times New Roman" w:hAnsi="Times New Roman" w:cs="Times New Roman"/>
        </w:rPr>
        <w:t xml:space="preserve"> in evolutionary history</w:t>
      </w:r>
      <w:r w:rsidR="00812DC0" w:rsidRPr="00CE44CD">
        <w:rPr>
          <w:rFonts w:ascii="Times New Roman" w:hAnsi="Times New Roman" w:cs="Times New Roman"/>
        </w:rPr>
        <w:t xml:space="preserve"> (Figure</w:t>
      </w:r>
      <w:r w:rsidR="00EC478C" w:rsidRPr="00CE44CD">
        <w:rPr>
          <w:rFonts w:ascii="Times New Roman" w:hAnsi="Times New Roman" w:cs="Times New Roman"/>
        </w:rPr>
        <w:t>s</w:t>
      </w:r>
      <w:r w:rsidR="00812DC0" w:rsidRPr="00CE44CD">
        <w:rPr>
          <w:rFonts w:ascii="Times New Roman" w:hAnsi="Times New Roman" w:cs="Times New Roman"/>
        </w:rPr>
        <w:t xml:space="preserve"> 1</w:t>
      </w:r>
      <w:r w:rsidR="00EC478C" w:rsidRPr="00CE44CD">
        <w:rPr>
          <w:rFonts w:ascii="Times New Roman" w:hAnsi="Times New Roman" w:cs="Times New Roman"/>
        </w:rPr>
        <w:t>a,</w:t>
      </w:r>
      <w:r w:rsidR="00E82533" w:rsidRPr="00CE44CD">
        <w:rPr>
          <w:rFonts w:ascii="Times New Roman" w:hAnsi="Times New Roman" w:cs="Times New Roman"/>
        </w:rPr>
        <w:t xml:space="preserve"> </w:t>
      </w:r>
      <w:r w:rsidR="00812DC0" w:rsidRPr="00CE44CD">
        <w:rPr>
          <w:rFonts w:ascii="Times New Roman" w:hAnsi="Times New Roman" w:cs="Times New Roman"/>
        </w:rPr>
        <w:t>b)</w:t>
      </w:r>
      <w:r w:rsidR="002C3FCE" w:rsidRPr="00CE44CD">
        <w:rPr>
          <w:rFonts w:ascii="Times New Roman" w:hAnsi="Times New Roman" w:cs="Times New Roman"/>
        </w:rPr>
        <w:t xml:space="preserve">. In this </w:t>
      </w:r>
      <w:r w:rsidR="00B50EC1" w:rsidRPr="00CE44CD">
        <w:rPr>
          <w:rFonts w:ascii="Times New Roman" w:hAnsi="Times New Roman" w:cs="Times New Roman"/>
        </w:rPr>
        <w:t xml:space="preserve">way a time-slice of evolutionary history </w:t>
      </w:r>
      <w:r w:rsidR="002C3FCE" w:rsidRPr="00CE44CD">
        <w:rPr>
          <w:rFonts w:ascii="Times New Roman" w:hAnsi="Times New Roman" w:cs="Times New Roman"/>
        </w:rPr>
        <w:t>can be represented as</w:t>
      </w:r>
      <w:r w:rsidR="00B50EC1" w:rsidRPr="00CE44CD">
        <w:rPr>
          <w:rFonts w:ascii="Times New Roman" w:hAnsi="Times New Roman" w:cs="Times New Roman"/>
        </w:rPr>
        <w:t xml:space="preserve"> a frequency distribution, which changes over time</w:t>
      </w:r>
      <w:r w:rsidR="00812DC0" w:rsidRPr="00CE44CD">
        <w:rPr>
          <w:rFonts w:ascii="Times New Roman" w:hAnsi="Times New Roman" w:cs="Times New Roman"/>
        </w:rPr>
        <w:t xml:space="preserve"> (Figure 1c)</w:t>
      </w:r>
      <w:r w:rsidR="00B50EC1" w:rsidRPr="00CE44CD">
        <w:rPr>
          <w:rFonts w:ascii="Times New Roman" w:hAnsi="Times New Roman" w:cs="Times New Roman"/>
        </w:rPr>
        <w:t xml:space="preserve">. A </w:t>
      </w:r>
      <w:r w:rsidR="00B50EC1" w:rsidRPr="00CE44CD">
        <w:rPr>
          <w:rFonts w:ascii="Times New Roman" w:hAnsi="Times New Roman" w:cs="Times New Roman"/>
          <w:i/>
        </w:rPr>
        <w:t>pattern P</w:t>
      </w:r>
      <w:r w:rsidR="00B50EC1" w:rsidRPr="00CE44CD">
        <w:rPr>
          <w:rFonts w:ascii="Times New Roman" w:hAnsi="Times New Roman" w:cs="Times New Roman"/>
        </w:rPr>
        <w:t xml:space="preserve"> is a further abstraction of this frequency distribution, obtained by isolating one particular statistical property of this distribution, and mapping </w:t>
      </w:r>
      <w:r w:rsidR="00E82533" w:rsidRPr="00CE44CD">
        <w:rPr>
          <w:rFonts w:ascii="Times New Roman" w:hAnsi="Times New Roman" w:cs="Times New Roman"/>
        </w:rPr>
        <w:t>its changes</w:t>
      </w:r>
      <w:r w:rsidR="00B50EC1" w:rsidRPr="00CE44CD">
        <w:rPr>
          <w:rFonts w:ascii="Times New Roman" w:hAnsi="Times New Roman" w:cs="Times New Roman"/>
        </w:rPr>
        <w:t xml:space="preserve"> over time</w:t>
      </w:r>
      <w:r w:rsidR="00812DC0" w:rsidRPr="00CE44CD">
        <w:rPr>
          <w:rFonts w:ascii="Times New Roman" w:hAnsi="Times New Roman" w:cs="Times New Roman"/>
        </w:rPr>
        <w:t xml:space="preserve"> (Figure 1d)</w:t>
      </w:r>
      <w:r w:rsidR="00B50EC1" w:rsidRPr="00CE44CD">
        <w:rPr>
          <w:rFonts w:ascii="Times New Roman" w:hAnsi="Times New Roman" w:cs="Times New Roman"/>
        </w:rPr>
        <w:t xml:space="preserve">. For instance, a pattern can describe how the maximum of the frequency distribution changes over time. Patterns can also concern either the minimum or the average – or any statistical property for that matter (skew, kurtosis, etc.). When the pattern </w:t>
      </w:r>
      <w:r w:rsidR="005B7662" w:rsidRPr="00CE44CD">
        <w:rPr>
          <w:rFonts w:ascii="Times New Roman" w:hAnsi="Times New Roman" w:cs="Times New Roman"/>
        </w:rPr>
        <w:t>describes</w:t>
      </w:r>
      <w:r w:rsidR="00B50EC1" w:rsidRPr="00CE44CD">
        <w:rPr>
          <w:rFonts w:ascii="Times New Roman" w:hAnsi="Times New Roman" w:cs="Times New Roman"/>
        </w:rPr>
        <w:t xml:space="preserve"> a series of increases in the statistical property, it is called a </w:t>
      </w:r>
      <w:r w:rsidR="00B50EC1" w:rsidRPr="00CE44CD">
        <w:rPr>
          <w:rFonts w:ascii="Times New Roman" w:hAnsi="Times New Roman" w:cs="Times New Roman"/>
          <w:i/>
        </w:rPr>
        <w:t>trend</w:t>
      </w:r>
      <w:r w:rsidR="00B50EC1" w:rsidRPr="00CE44CD">
        <w:rPr>
          <w:rFonts w:ascii="Times New Roman" w:hAnsi="Times New Roman" w:cs="Times New Roman"/>
        </w:rPr>
        <w:t xml:space="preserve">. </w:t>
      </w:r>
    </w:p>
    <w:p w14:paraId="3DA49E25" w14:textId="77777777" w:rsidR="00B50EC1" w:rsidRPr="00CE44CD" w:rsidRDefault="00B50EC1" w:rsidP="00B50EC1">
      <w:pPr>
        <w:spacing w:line="360" w:lineRule="auto"/>
        <w:jc w:val="both"/>
        <w:rPr>
          <w:rFonts w:ascii="Times New Roman" w:hAnsi="Times New Roman" w:cs="Times New Roman"/>
        </w:rPr>
      </w:pPr>
    </w:p>
    <w:p w14:paraId="6F53BC38" w14:textId="5A231A07" w:rsidR="00B50EC1" w:rsidRPr="00CE44CD" w:rsidRDefault="002C3FCE" w:rsidP="00B50EC1">
      <w:pPr>
        <w:spacing w:line="360" w:lineRule="auto"/>
        <w:jc w:val="center"/>
        <w:rPr>
          <w:rFonts w:ascii="Times New Roman" w:hAnsi="Times New Roman" w:cs="Times New Roman"/>
        </w:rPr>
      </w:pPr>
      <w:r w:rsidRPr="00CE44CD">
        <w:rPr>
          <w:rFonts w:ascii="Times New Roman" w:hAnsi="Times New Roman" w:cs="Times New Roman"/>
          <w:noProof/>
        </w:rPr>
        <w:drawing>
          <wp:inline distT="0" distB="0" distL="0" distR="0" wp14:anchorId="0FAA5829" wp14:editId="5B74FFC7">
            <wp:extent cx="4293357" cy="34070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tterns.eps"/>
                    <pic:cNvPicPr/>
                  </pic:nvPicPr>
                  <pic:blipFill>
                    <a:blip r:embed="rId8">
                      <a:extLst>
                        <a:ext uri="{28A0092B-C50C-407E-A947-70E740481C1C}">
                          <a14:useLocalDpi xmlns:a14="http://schemas.microsoft.com/office/drawing/2010/main" val="0"/>
                        </a:ext>
                      </a:extLst>
                    </a:blip>
                    <a:stretch>
                      <a:fillRect/>
                    </a:stretch>
                  </pic:blipFill>
                  <pic:spPr>
                    <a:xfrm>
                      <a:off x="0" y="0"/>
                      <a:ext cx="4314346" cy="3423735"/>
                    </a:xfrm>
                    <a:prstGeom prst="rect">
                      <a:avLst/>
                    </a:prstGeom>
                  </pic:spPr>
                </pic:pic>
              </a:graphicData>
            </a:graphic>
          </wp:inline>
        </w:drawing>
      </w:r>
    </w:p>
    <w:p w14:paraId="7A6894D2" w14:textId="301965FB" w:rsidR="00B50EC1" w:rsidRPr="00CE44CD" w:rsidRDefault="00B50EC1" w:rsidP="00B50EC1">
      <w:pPr>
        <w:pStyle w:val="Caption"/>
        <w:jc w:val="center"/>
        <w:rPr>
          <w:rFonts w:ascii="Times New Roman" w:hAnsi="Times New Roman" w:cs="Times New Roman"/>
          <w:i w:val="0"/>
          <w:color w:val="000000" w:themeColor="text1"/>
          <w:sz w:val="24"/>
          <w:szCs w:val="24"/>
        </w:rPr>
      </w:pPr>
      <w:r w:rsidRPr="00CE44CD">
        <w:rPr>
          <w:rFonts w:ascii="Times New Roman" w:hAnsi="Times New Roman" w:cs="Times New Roman"/>
          <w:i w:val="0"/>
          <w:color w:val="000000" w:themeColor="text1"/>
          <w:sz w:val="24"/>
          <w:szCs w:val="24"/>
        </w:rPr>
        <w:t xml:space="preserve">Figure </w:t>
      </w:r>
      <w:r w:rsidRPr="00CE44CD">
        <w:rPr>
          <w:rFonts w:ascii="Times New Roman" w:hAnsi="Times New Roman" w:cs="Times New Roman"/>
          <w:i w:val="0"/>
          <w:color w:val="000000" w:themeColor="text1"/>
          <w:sz w:val="24"/>
          <w:szCs w:val="24"/>
        </w:rPr>
        <w:fldChar w:fldCharType="begin"/>
      </w:r>
      <w:r w:rsidRPr="00CE44CD">
        <w:rPr>
          <w:rFonts w:ascii="Times New Roman" w:hAnsi="Times New Roman" w:cs="Times New Roman"/>
          <w:i w:val="0"/>
          <w:color w:val="000000" w:themeColor="text1"/>
          <w:sz w:val="24"/>
          <w:szCs w:val="24"/>
        </w:rPr>
        <w:instrText xml:space="preserve"> SEQ Figure \* ARABIC </w:instrText>
      </w:r>
      <w:r w:rsidRPr="00CE44CD">
        <w:rPr>
          <w:rFonts w:ascii="Times New Roman" w:hAnsi="Times New Roman" w:cs="Times New Roman"/>
          <w:i w:val="0"/>
          <w:color w:val="000000" w:themeColor="text1"/>
          <w:sz w:val="24"/>
          <w:szCs w:val="24"/>
        </w:rPr>
        <w:fldChar w:fldCharType="separate"/>
      </w:r>
      <w:r w:rsidR="001F12B2" w:rsidRPr="00CE44CD">
        <w:rPr>
          <w:rFonts w:ascii="Times New Roman" w:hAnsi="Times New Roman" w:cs="Times New Roman"/>
          <w:i w:val="0"/>
          <w:noProof/>
          <w:color w:val="000000" w:themeColor="text1"/>
          <w:sz w:val="24"/>
          <w:szCs w:val="24"/>
        </w:rPr>
        <w:t>1</w:t>
      </w:r>
      <w:r w:rsidRPr="00CE44CD">
        <w:rPr>
          <w:rFonts w:ascii="Times New Roman" w:hAnsi="Times New Roman" w:cs="Times New Roman"/>
          <w:i w:val="0"/>
          <w:color w:val="000000" w:themeColor="text1"/>
          <w:sz w:val="24"/>
          <w:szCs w:val="24"/>
        </w:rPr>
        <w:fldChar w:fldCharType="end"/>
      </w:r>
      <w:r w:rsidRPr="00CE44CD">
        <w:rPr>
          <w:rFonts w:ascii="Times New Roman" w:hAnsi="Times New Roman" w:cs="Times New Roman"/>
          <w:i w:val="0"/>
          <w:color w:val="000000" w:themeColor="text1"/>
          <w:sz w:val="24"/>
          <w:szCs w:val="24"/>
        </w:rPr>
        <w:t>: Patterns in Evolutionary History (clockwise from top</w:t>
      </w:r>
      <w:r w:rsidR="00E82533" w:rsidRPr="00CE44CD">
        <w:rPr>
          <w:rFonts w:ascii="Times New Roman" w:hAnsi="Times New Roman" w:cs="Times New Roman"/>
          <w:i w:val="0"/>
          <w:color w:val="000000" w:themeColor="text1"/>
          <w:sz w:val="24"/>
          <w:szCs w:val="24"/>
        </w:rPr>
        <w:t xml:space="preserve"> </w:t>
      </w:r>
      <w:r w:rsidRPr="00CE44CD">
        <w:rPr>
          <w:rFonts w:ascii="Times New Roman" w:hAnsi="Times New Roman" w:cs="Times New Roman"/>
          <w:i w:val="0"/>
          <w:color w:val="000000" w:themeColor="text1"/>
          <w:sz w:val="24"/>
          <w:szCs w:val="24"/>
        </w:rPr>
        <w:t xml:space="preserve">left): </w:t>
      </w:r>
      <w:r w:rsidR="002C3FCE" w:rsidRPr="00CE44CD">
        <w:rPr>
          <w:rFonts w:ascii="Times New Roman" w:hAnsi="Times New Roman" w:cs="Times New Roman"/>
          <w:i w:val="0"/>
          <w:color w:val="000000" w:themeColor="text1"/>
          <w:sz w:val="24"/>
          <w:szCs w:val="24"/>
        </w:rPr>
        <w:t xml:space="preserve">(a) </w:t>
      </w:r>
      <w:r w:rsidRPr="00CE44CD">
        <w:rPr>
          <w:rFonts w:ascii="Times New Roman" w:hAnsi="Times New Roman" w:cs="Times New Roman"/>
          <w:i w:val="0"/>
          <w:color w:val="000000" w:themeColor="text1"/>
          <w:sz w:val="24"/>
          <w:szCs w:val="24"/>
        </w:rPr>
        <w:t xml:space="preserve">an evolutionary history; </w:t>
      </w:r>
      <w:r w:rsidR="002C3FCE" w:rsidRPr="00CE44CD">
        <w:rPr>
          <w:rFonts w:ascii="Times New Roman" w:hAnsi="Times New Roman" w:cs="Times New Roman"/>
          <w:i w:val="0"/>
          <w:color w:val="000000" w:themeColor="text1"/>
          <w:sz w:val="24"/>
          <w:szCs w:val="24"/>
        </w:rPr>
        <w:t xml:space="preserve">(b) </w:t>
      </w:r>
      <w:r w:rsidRPr="00CE44CD">
        <w:rPr>
          <w:rFonts w:ascii="Times New Roman" w:hAnsi="Times New Roman" w:cs="Times New Roman"/>
          <w:i w:val="0"/>
          <w:color w:val="000000" w:themeColor="text1"/>
          <w:sz w:val="24"/>
          <w:szCs w:val="24"/>
        </w:rPr>
        <w:t xml:space="preserve">the occupation of </w:t>
      </w:r>
      <w:r w:rsidRPr="00CE44CD">
        <w:rPr>
          <w:rFonts w:ascii="Times New Roman" w:hAnsi="Times New Roman" w:cs="Times New Roman"/>
          <w:color w:val="000000" w:themeColor="text1"/>
          <w:sz w:val="24"/>
          <w:szCs w:val="24"/>
        </w:rPr>
        <w:t>M</w:t>
      </w:r>
      <w:r w:rsidRPr="00CE44CD">
        <w:rPr>
          <w:rFonts w:ascii="Times New Roman" w:hAnsi="Times New Roman" w:cs="Times New Roman"/>
          <w:i w:val="0"/>
          <w:color w:val="000000" w:themeColor="text1"/>
          <w:sz w:val="24"/>
          <w:szCs w:val="24"/>
        </w:rPr>
        <w:t xml:space="preserve">-states over time; </w:t>
      </w:r>
      <w:r w:rsidR="002C3FCE" w:rsidRPr="00CE44CD">
        <w:rPr>
          <w:rFonts w:ascii="Times New Roman" w:hAnsi="Times New Roman" w:cs="Times New Roman"/>
          <w:i w:val="0"/>
          <w:color w:val="000000" w:themeColor="text1"/>
          <w:sz w:val="24"/>
          <w:szCs w:val="24"/>
        </w:rPr>
        <w:t xml:space="preserve">(c) </w:t>
      </w:r>
      <w:r w:rsidRPr="00CE44CD">
        <w:rPr>
          <w:rFonts w:ascii="Times New Roman" w:hAnsi="Times New Roman" w:cs="Times New Roman"/>
          <w:i w:val="0"/>
          <w:color w:val="000000" w:themeColor="text1"/>
          <w:sz w:val="24"/>
          <w:szCs w:val="24"/>
        </w:rPr>
        <w:t xml:space="preserve">absolute frequency distributions of </w:t>
      </w:r>
      <w:r w:rsidRPr="00CE44CD">
        <w:rPr>
          <w:rFonts w:ascii="Times New Roman" w:hAnsi="Times New Roman" w:cs="Times New Roman"/>
          <w:i w:val="0"/>
          <w:color w:val="000000" w:themeColor="text1"/>
          <w:sz w:val="24"/>
          <w:szCs w:val="24"/>
        </w:rPr>
        <w:lastRenderedPageBreak/>
        <w:t xml:space="preserve">lineages over </w:t>
      </w:r>
      <w:r w:rsidRPr="00CE44CD">
        <w:rPr>
          <w:rFonts w:ascii="Times New Roman" w:hAnsi="Times New Roman" w:cs="Times New Roman"/>
          <w:color w:val="000000" w:themeColor="text1"/>
          <w:sz w:val="24"/>
          <w:szCs w:val="24"/>
        </w:rPr>
        <w:t>M-</w:t>
      </w:r>
      <w:r w:rsidRPr="00CE44CD">
        <w:rPr>
          <w:rFonts w:ascii="Times New Roman" w:hAnsi="Times New Roman" w:cs="Times New Roman"/>
          <w:i w:val="0"/>
          <w:color w:val="000000" w:themeColor="text1"/>
          <w:sz w:val="24"/>
          <w:szCs w:val="24"/>
        </w:rPr>
        <w:t>states at times t</w:t>
      </w:r>
      <w:r w:rsidRPr="00CE44CD">
        <w:rPr>
          <w:rFonts w:ascii="Times New Roman" w:hAnsi="Times New Roman" w:cs="Times New Roman"/>
          <w:i w:val="0"/>
          <w:color w:val="000000" w:themeColor="text1"/>
          <w:sz w:val="24"/>
          <w:szCs w:val="24"/>
          <w:vertAlign w:val="subscript"/>
        </w:rPr>
        <w:t>1</w:t>
      </w:r>
      <w:r w:rsidRPr="00CE44CD">
        <w:rPr>
          <w:rFonts w:ascii="Times New Roman" w:hAnsi="Times New Roman" w:cs="Times New Roman"/>
          <w:i w:val="0"/>
          <w:color w:val="000000" w:themeColor="text1"/>
          <w:sz w:val="24"/>
          <w:szCs w:val="24"/>
        </w:rPr>
        <w:t xml:space="preserve"> and t</w:t>
      </w:r>
      <w:r w:rsidRPr="00CE44CD">
        <w:rPr>
          <w:rFonts w:ascii="Times New Roman" w:hAnsi="Times New Roman" w:cs="Times New Roman"/>
          <w:i w:val="0"/>
          <w:color w:val="000000" w:themeColor="text1"/>
          <w:sz w:val="24"/>
          <w:szCs w:val="24"/>
          <w:vertAlign w:val="subscript"/>
        </w:rPr>
        <w:t>2</w:t>
      </w:r>
      <w:r w:rsidRPr="00CE44CD">
        <w:rPr>
          <w:rFonts w:ascii="Times New Roman" w:hAnsi="Times New Roman" w:cs="Times New Roman"/>
          <w:i w:val="0"/>
          <w:color w:val="000000" w:themeColor="text1"/>
          <w:sz w:val="24"/>
          <w:szCs w:val="24"/>
        </w:rPr>
        <w:t xml:space="preserve">; </w:t>
      </w:r>
      <w:r w:rsidR="002C3FCE" w:rsidRPr="00CE44CD">
        <w:rPr>
          <w:rFonts w:ascii="Times New Roman" w:hAnsi="Times New Roman" w:cs="Times New Roman"/>
          <w:i w:val="0"/>
          <w:color w:val="000000" w:themeColor="text1"/>
          <w:sz w:val="24"/>
          <w:szCs w:val="24"/>
        </w:rPr>
        <w:t xml:space="preserve">(d) </w:t>
      </w:r>
      <w:r w:rsidRPr="00CE44CD">
        <w:rPr>
          <w:rFonts w:ascii="Times New Roman" w:hAnsi="Times New Roman" w:cs="Times New Roman"/>
          <w:i w:val="0"/>
          <w:color w:val="000000" w:themeColor="text1"/>
          <w:sz w:val="24"/>
          <w:szCs w:val="24"/>
        </w:rPr>
        <w:t xml:space="preserve">an increase in average </w:t>
      </w:r>
      <w:r w:rsidRPr="00CE44CD">
        <w:rPr>
          <w:rFonts w:ascii="Times New Roman" w:hAnsi="Times New Roman" w:cs="Times New Roman"/>
          <w:color w:val="000000" w:themeColor="text1"/>
          <w:sz w:val="24"/>
          <w:szCs w:val="24"/>
        </w:rPr>
        <w:t>M</w:t>
      </w:r>
      <w:r w:rsidRPr="00CE44CD">
        <w:rPr>
          <w:rFonts w:ascii="Times New Roman" w:hAnsi="Times New Roman" w:cs="Times New Roman"/>
          <w:i w:val="0"/>
          <w:color w:val="000000" w:themeColor="text1"/>
          <w:sz w:val="24"/>
          <w:szCs w:val="24"/>
        </w:rPr>
        <w:t xml:space="preserve"> across all extant lineages over time.</w:t>
      </w:r>
    </w:p>
    <w:p w14:paraId="4121C98B" w14:textId="2678EC5D" w:rsidR="00283154" w:rsidRPr="00CE44CD" w:rsidRDefault="00AC19EB" w:rsidP="00283154">
      <w:pPr>
        <w:spacing w:line="360" w:lineRule="auto"/>
        <w:ind w:firstLine="720"/>
        <w:jc w:val="both"/>
        <w:rPr>
          <w:rFonts w:ascii="Times New Roman" w:hAnsi="Times New Roman" w:cs="Times New Roman"/>
        </w:rPr>
      </w:pPr>
      <w:r w:rsidRPr="00CE44CD">
        <w:rPr>
          <w:rFonts w:ascii="Times New Roman" w:hAnsi="Times New Roman" w:cs="Times New Roman"/>
        </w:rPr>
        <w:t xml:space="preserve">The type of progress-claim </w:t>
      </w:r>
      <w:r w:rsidR="00DA1899" w:rsidRPr="00CE44CD">
        <w:rPr>
          <w:rFonts w:ascii="Times New Roman" w:hAnsi="Times New Roman" w:cs="Times New Roman"/>
        </w:rPr>
        <w:t>of interest in this paper will involve a trend of a certain counterfactual robustness</w:t>
      </w:r>
      <w:r w:rsidR="00FD2605" w:rsidRPr="00CE44CD">
        <w:rPr>
          <w:rFonts w:ascii="Times New Roman" w:hAnsi="Times New Roman" w:cs="Times New Roman"/>
        </w:rPr>
        <w:t>,</w:t>
      </w:r>
      <w:r w:rsidR="00DA1899" w:rsidRPr="00CE44CD">
        <w:rPr>
          <w:rFonts w:ascii="Times New Roman" w:hAnsi="Times New Roman" w:cs="Times New Roman"/>
        </w:rPr>
        <w:t xml:space="preserve"> </w:t>
      </w:r>
      <w:r w:rsidR="00283154" w:rsidRPr="00CE44CD">
        <w:rPr>
          <w:rFonts w:ascii="Times New Roman" w:hAnsi="Times New Roman" w:cs="Times New Roman"/>
        </w:rPr>
        <w:t xml:space="preserve">a </w:t>
      </w:r>
      <w:r w:rsidR="00283154" w:rsidRPr="00CE44CD">
        <w:rPr>
          <w:rFonts w:ascii="Times New Roman" w:hAnsi="Times New Roman" w:cs="Times New Roman"/>
          <w:i/>
        </w:rPr>
        <w:t>law of evolutionary history</w:t>
      </w:r>
      <w:r w:rsidR="00283154" w:rsidRPr="00CE44CD">
        <w:rPr>
          <w:rFonts w:ascii="Times New Roman" w:hAnsi="Times New Roman" w:cs="Times New Roman"/>
        </w:rPr>
        <w:t xml:space="preserve"> </w:t>
      </w:r>
      <w:r w:rsidRPr="00CE44CD">
        <w:rPr>
          <w:rFonts w:ascii="Times New Roman" w:hAnsi="Times New Roman" w:cs="Times New Roman"/>
        </w:rPr>
        <w:t>with</w:t>
      </w:r>
      <w:r w:rsidR="00283154" w:rsidRPr="00CE44CD">
        <w:rPr>
          <w:rFonts w:ascii="Times New Roman" w:hAnsi="Times New Roman" w:cs="Times New Roman"/>
        </w:rPr>
        <w:t xml:space="preserve"> </w:t>
      </w:r>
      <w:r w:rsidR="0009729A" w:rsidRPr="00CE44CD">
        <w:rPr>
          <w:rFonts w:ascii="Times New Roman" w:hAnsi="Times New Roman" w:cs="Times New Roman"/>
        </w:rPr>
        <w:t xml:space="preserve">the </w:t>
      </w:r>
      <w:r w:rsidR="00283154" w:rsidRPr="00CE44CD">
        <w:rPr>
          <w:rFonts w:ascii="Times New Roman" w:hAnsi="Times New Roman" w:cs="Times New Roman"/>
        </w:rPr>
        <w:t xml:space="preserve">following </w:t>
      </w:r>
      <w:r w:rsidRPr="00CE44CD">
        <w:rPr>
          <w:rFonts w:ascii="Times New Roman" w:hAnsi="Times New Roman" w:cs="Times New Roman"/>
        </w:rPr>
        <w:t>structure</w:t>
      </w:r>
      <w:r w:rsidR="00283154" w:rsidRPr="00CE44CD">
        <w:rPr>
          <w:rFonts w:ascii="Times New Roman" w:hAnsi="Times New Roman" w:cs="Times New Roman"/>
        </w:rPr>
        <w:t>:</w:t>
      </w:r>
    </w:p>
    <w:p w14:paraId="483DC04C" w14:textId="77777777" w:rsidR="00283154" w:rsidRPr="00CE44CD" w:rsidRDefault="00283154" w:rsidP="00283154">
      <w:pPr>
        <w:spacing w:before="120" w:after="120" w:line="360" w:lineRule="auto"/>
        <w:ind w:left="720" w:firstLine="720"/>
        <w:jc w:val="both"/>
        <w:rPr>
          <w:rFonts w:ascii="Times New Roman" w:hAnsi="Times New Roman" w:cs="Times New Roman"/>
        </w:rPr>
      </w:pPr>
      <w:r w:rsidRPr="00CE44CD">
        <w:rPr>
          <w:rFonts w:ascii="Times New Roman" w:hAnsi="Times New Roman" w:cs="Times New Roman"/>
        </w:rPr>
        <w:t xml:space="preserve"> “All possible evolutionary histories instantiate a pattern P.”</w:t>
      </w:r>
    </w:p>
    <w:p w14:paraId="67C289CD" w14:textId="0665F7D4" w:rsidR="00027D92" w:rsidRPr="00CE44CD" w:rsidRDefault="00283154" w:rsidP="00922801">
      <w:pPr>
        <w:spacing w:line="360" w:lineRule="auto"/>
        <w:jc w:val="both"/>
        <w:rPr>
          <w:rFonts w:ascii="Times New Roman" w:hAnsi="Times New Roman" w:cs="Times New Roman"/>
        </w:rPr>
      </w:pPr>
      <w:r w:rsidRPr="00CE44CD">
        <w:rPr>
          <w:rFonts w:ascii="Times New Roman" w:hAnsi="Times New Roman" w:cs="Times New Roman"/>
        </w:rPr>
        <w:t>Here, an ‘evolutionary history’ is the sum total of lineages</w:t>
      </w:r>
      <w:r w:rsidR="00D46BBF" w:rsidRPr="00CE44CD">
        <w:rPr>
          <w:rFonts w:ascii="Times New Roman" w:hAnsi="Times New Roman" w:cs="Times New Roman"/>
        </w:rPr>
        <w:t xml:space="preserve"> or ancestor-descendant series</w:t>
      </w:r>
      <w:r w:rsidRPr="00CE44CD">
        <w:rPr>
          <w:rFonts w:ascii="Times New Roman" w:hAnsi="Times New Roman" w:cs="Times New Roman"/>
        </w:rPr>
        <w:t xml:space="preserve">, both extant and extinct. </w:t>
      </w:r>
      <w:r w:rsidR="006752EA" w:rsidRPr="00CE44CD">
        <w:rPr>
          <w:rFonts w:ascii="Times New Roman" w:hAnsi="Times New Roman" w:cs="Times New Roman"/>
        </w:rPr>
        <w:t xml:space="preserve">Since </w:t>
      </w:r>
      <w:r w:rsidR="00922801" w:rsidRPr="00CE44CD">
        <w:rPr>
          <w:rFonts w:ascii="Times New Roman" w:hAnsi="Times New Roman" w:cs="Times New Roman"/>
        </w:rPr>
        <w:t xml:space="preserve">large-scale studies in </w:t>
      </w:r>
      <w:r w:rsidR="006C1CA9" w:rsidRPr="00CE44CD">
        <w:rPr>
          <w:rFonts w:ascii="Times New Roman" w:hAnsi="Times New Roman" w:cs="Times New Roman"/>
        </w:rPr>
        <w:t>palaeontology</w:t>
      </w:r>
      <w:r w:rsidR="00922801" w:rsidRPr="00CE44CD">
        <w:rPr>
          <w:rFonts w:ascii="Times New Roman" w:hAnsi="Times New Roman" w:cs="Times New Roman"/>
        </w:rPr>
        <w:t xml:space="preserve"> concern generali</w:t>
      </w:r>
      <w:r w:rsidR="00720818" w:rsidRPr="00CE44CD">
        <w:rPr>
          <w:rFonts w:ascii="Times New Roman" w:hAnsi="Times New Roman" w:cs="Times New Roman"/>
        </w:rPr>
        <w:t>s</w:t>
      </w:r>
      <w:r w:rsidR="00922801" w:rsidRPr="00CE44CD">
        <w:rPr>
          <w:rFonts w:ascii="Times New Roman" w:hAnsi="Times New Roman" w:cs="Times New Roman"/>
        </w:rPr>
        <w:t xml:space="preserve">ations at the level of species </w:t>
      </w:r>
      <w:r w:rsidR="00922801" w:rsidRPr="00CE44CD">
        <w:rPr>
          <w:rFonts w:ascii="Times New Roman" w:hAnsi="Times New Roman" w:cs="Times New Roman"/>
        </w:rPr>
        <w:fldChar w:fldCharType="begin"/>
      </w:r>
      <w:r w:rsidR="009F7C1C" w:rsidRPr="00CE44CD">
        <w:rPr>
          <w:rFonts w:ascii="Times New Roman" w:hAnsi="Times New Roman" w:cs="Times New Roman"/>
        </w:rPr>
        <w:instrText xml:space="preserve"> ADDIN ZOTERO_ITEM CSL_CITATION {"citationID":"v88hMUAg","properties":{"formattedCitation":"(Payne et al. 2009)","plainCitation":"(Payne et al. 2009)","dontUpdate":true,"noteIndex":0},"citationItems":[{"id":1123,"uris":["http://zotero.org/users/4673489/items/MAZBQABS"],"uri":["http://zotero.org/users/4673489/items/MAZBQABS"],"itemData":{"id":1123,"type":"article-journal","container-title":"Proceedings of the National Academy of Sciences","DOI":"10.1073/pnas.0806314106","ISSN":"0027-8424, 1091-6490","issue":"1","language":"en","page":"24-27","source":"CrossRef","title":"Two-phase increase in the maximum size of life over 3.5 billion years reflects biological innovation and environmental opportunity","volume":"106","author":[{"family":"Payne","given":"J. L."},{"family":"Boyer","given":"A. G."},{"family":"Brown","given":"J. H."},{"family":"Finnegan","given":"S."},{"family":"Kowalewski","given":"M."},{"family":"Krause","given":"R. A."},{"family":"Lyons","given":"S. K."},{"family":"McClain","given":"C. R."},{"family":"McShea","given":"D. W."},{"family":"Novack-Gottshall","given":"P. M."},{"family":"Smith","given":"F. A."},{"family":"Stempien","given":"J. A."},{"family":"Wang","given":"S. C."}],"issued":{"date-parts":[["2009",1,6]]}}}],"schema":"https://github.com/citation-style-language/schema/raw/master/csl-citation.json"} </w:instrText>
      </w:r>
      <w:r w:rsidR="00922801" w:rsidRPr="00CE44CD">
        <w:rPr>
          <w:rFonts w:ascii="Times New Roman" w:hAnsi="Times New Roman" w:cs="Times New Roman"/>
        </w:rPr>
        <w:fldChar w:fldCharType="separate"/>
      </w:r>
      <w:r w:rsidR="00922801" w:rsidRPr="00CE44CD">
        <w:rPr>
          <w:rFonts w:ascii="Times New Roman" w:hAnsi="Times New Roman" w:cs="Times New Roman"/>
          <w:noProof/>
        </w:rPr>
        <w:t>(e.g. Payne et al. 2009)</w:t>
      </w:r>
      <w:r w:rsidR="00922801" w:rsidRPr="00CE44CD">
        <w:rPr>
          <w:rFonts w:ascii="Times New Roman" w:hAnsi="Times New Roman" w:cs="Times New Roman"/>
        </w:rPr>
        <w:fldChar w:fldCharType="end"/>
      </w:r>
      <w:r w:rsidR="006752EA" w:rsidRPr="00CE44CD">
        <w:rPr>
          <w:rFonts w:ascii="Times New Roman" w:hAnsi="Times New Roman" w:cs="Times New Roman"/>
        </w:rPr>
        <w:t>, a</w:t>
      </w:r>
      <w:r w:rsidR="00DD49E9" w:rsidRPr="00CE44CD">
        <w:rPr>
          <w:rFonts w:ascii="Times New Roman" w:hAnsi="Times New Roman" w:cs="Times New Roman"/>
        </w:rPr>
        <w:t>n evolutionary history can also be represented as the history of species,</w:t>
      </w:r>
      <w:r w:rsidR="00922801" w:rsidRPr="00CE44CD">
        <w:rPr>
          <w:rFonts w:ascii="Times New Roman" w:hAnsi="Times New Roman" w:cs="Times New Roman"/>
        </w:rPr>
        <w:t xml:space="preserve"> where individual organisms standing in ancestor-descendant relations to each other have been grouped together according to species.</w:t>
      </w:r>
    </w:p>
    <w:p w14:paraId="7CC79EC8" w14:textId="180F63D3" w:rsidR="00ED73E9" w:rsidRPr="00CE44CD" w:rsidRDefault="00ED73E9" w:rsidP="00922801">
      <w:pPr>
        <w:spacing w:line="360" w:lineRule="auto"/>
        <w:jc w:val="both"/>
        <w:rPr>
          <w:rFonts w:ascii="Times New Roman" w:hAnsi="Times New Roman" w:cs="Times New Roman"/>
        </w:rPr>
      </w:pPr>
      <w:r w:rsidRPr="00CE44CD">
        <w:rPr>
          <w:rFonts w:ascii="Times New Roman" w:hAnsi="Times New Roman" w:cs="Times New Roman"/>
        </w:rPr>
        <w:tab/>
      </w:r>
      <w:r w:rsidR="007B18B8" w:rsidRPr="00CE44CD">
        <w:rPr>
          <w:rFonts w:ascii="Times New Roman" w:hAnsi="Times New Roman" w:cs="Times New Roman"/>
        </w:rPr>
        <w:t xml:space="preserve">Implicit here is that </w:t>
      </w:r>
      <w:r w:rsidR="005A14D2" w:rsidRPr="00CE44CD">
        <w:rPr>
          <w:rFonts w:ascii="Times New Roman" w:hAnsi="Times New Roman" w:cs="Times New Roman"/>
        </w:rPr>
        <w:t xml:space="preserve">the space of possible evolutionary histories is restricted to </w:t>
      </w:r>
      <w:r w:rsidR="00AF712C" w:rsidRPr="00CE44CD">
        <w:rPr>
          <w:rFonts w:ascii="Times New Roman" w:hAnsi="Times New Roman" w:cs="Times New Roman"/>
          <w:i/>
          <w:iCs/>
        </w:rPr>
        <w:t xml:space="preserve">biologically </w:t>
      </w:r>
      <w:r w:rsidR="00AF712C" w:rsidRPr="00CE44CD">
        <w:rPr>
          <w:rFonts w:ascii="Times New Roman" w:hAnsi="Times New Roman" w:cs="Times New Roman"/>
        </w:rPr>
        <w:t xml:space="preserve">possible histories. </w:t>
      </w:r>
      <w:r w:rsidR="00515AE8" w:rsidRPr="00CE44CD">
        <w:rPr>
          <w:rFonts w:ascii="Times New Roman" w:hAnsi="Times New Roman" w:cs="Times New Roman"/>
        </w:rPr>
        <w:t xml:space="preserve">The initial conditions of life may be varied (different environments, different concentrations of compounds) but the laws of physics are the same, the periodic table is still the same and so on. </w:t>
      </w:r>
      <w:r w:rsidR="0061269D" w:rsidRPr="00CE44CD">
        <w:rPr>
          <w:rFonts w:ascii="Times New Roman" w:hAnsi="Times New Roman" w:cs="Times New Roman"/>
        </w:rPr>
        <w:t xml:space="preserve">The space of evolutionary histories </w:t>
      </w:r>
      <w:r w:rsidR="00513582" w:rsidRPr="00CE44CD">
        <w:rPr>
          <w:rFonts w:ascii="Times New Roman" w:hAnsi="Times New Roman" w:cs="Times New Roman"/>
        </w:rPr>
        <w:t xml:space="preserve">more or less corresponds to </w:t>
      </w:r>
      <w:r w:rsidRPr="00CE44CD">
        <w:rPr>
          <w:rFonts w:ascii="Times New Roman" w:hAnsi="Times New Roman" w:cs="Times New Roman"/>
        </w:rPr>
        <w:t xml:space="preserve">“replays of life’s tape”, </w:t>
      </w:r>
      <w:r w:rsidR="003478DB" w:rsidRPr="00CE44CD">
        <w:rPr>
          <w:rFonts w:ascii="Times New Roman" w:hAnsi="Times New Roman" w:cs="Times New Roman"/>
        </w:rPr>
        <w:t xml:space="preserve">even though </w:t>
      </w:r>
      <w:r w:rsidR="007A4182" w:rsidRPr="00CE44CD">
        <w:rPr>
          <w:rFonts w:ascii="Times New Roman" w:hAnsi="Times New Roman" w:cs="Times New Roman"/>
        </w:rPr>
        <w:t xml:space="preserve">the formulation is more general, </w:t>
      </w:r>
      <w:r w:rsidR="00767C01" w:rsidRPr="00CE44CD">
        <w:rPr>
          <w:rFonts w:ascii="Times New Roman" w:hAnsi="Times New Roman" w:cs="Times New Roman"/>
        </w:rPr>
        <w:t xml:space="preserve">since </w:t>
      </w:r>
      <w:r w:rsidR="00F51352" w:rsidRPr="00CE44CD">
        <w:rPr>
          <w:rFonts w:ascii="Times New Roman" w:hAnsi="Times New Roman" w:cs="Times New Roman"/>
        </w:rPr>
        <w:t xml:space="preserve">(potential) </w:t>
      </w:r>
      <w:r w:rsidR="00500C23" w:rsidRPr="00CE44CD">
        <w:rPr>
          <w:rFonts w:ascii="Times New Roman" w:hAnsi="Times New Roman" w:cs="Times New Roman"/>
        </w:rPr>
        <w:t>evolutionary histories on other planets</w:t>
      </w:r>
      <w:r w:rsidR="00DC6F42" w:rsidRPr="00CE44CD">
        <w:rPr>
          <w:rFonts w:ascii="Times New Roman" w:hAnsi="Times New Roman" w:cs="Times New Roman"/>
        </w:rPr>
        <w:t xml:space="preserve"> are included as well</w:t>
      </w:r>
      <w:r w:rsidR="007A0CA8" w:rsidRPr="00CE44CD">
        <w:rPr>
          <w:rFonts w:ascii="Times New Roman" w:hAnsi="Times New Roman" w:cs="Times New Roman"/>
        </w:rPr>
        <w:t>.</w:t>
      </w:r>
    </w:p>
    <w:p w14:paraId="75B9F49C" w14:textId="37ED9B14" w:rsidR="00257A2E" w:rsidRPr="00CE44CD" w:rsidRDefault="00D45C77" w:rsidP="00257A2E">
      <w:pPr>
        <w:spacing w:line="360" w:lineRule="auto"/>
        <w:ind w:firstLine="720"/>
        <w:jc w:val="both"/>
        <w:rPr>
          <w:rFonts w:ascii="Times New Roman" w:hAnsi="Times New Roman" w:cs="Times New Roman"/>
        </w:rPr>
      </w:pPr>
      <w:r w:rsidRPr="00CE44CD">
        <w:rPr>
          <w:rFonts w:ascii="Times New Roman" w:hAnsi="Times New Roman" w:cs="Times New Roman"/>
        </w:rPr>
        <w:t xml:space="preserve">Even </w:t>
      </w:r>
      <w:r w:rsidR="00F666CA" w:rsidRPr="00CE44CD">
        <w:rPr>
          <w:rFonts w:ascii="Times New Roman" w:hAnsi="Times New Roman" w:cs="Times New Roman"/>
        </w:rPr>
        <w:t xml:space="preserve">when </w:t>
      </w:r>
      <w:r w:rsidR="00FB2446" w:rsidRPr="00CE44CD">
        <w:rPr>
          <w:rFonts w:ascii="Times New Roman" w:hAnsi="Times New Roman" w:cs="Times New Roman"/>
        </w:rPr>
        <w:t xml:space="preserve">restricted to biologically possible histories, </w:t>
      </w:r>
      <w:r w:rsidR="00785EA4" w:rsidRPr="00CE44CD">
        <w:rPr>
          <w:rFonts w:ascii="Times New Roman" w:hAnsi="Times New Roman" w:cs="Times New Roman"/>
        </w:rPr>
        <w:t>t</w:t>
      </w:r>
      <w:r w:rsidR="00257A2E" w:rsidRPr="00CE44CD">
        <w:rPr>
          <w:rFonts w:ascii="Times New Roman" w:hAnsi="Times New Roman" w:cs="Times New Roman"/>
        </w:rPr>
        <w:t xml:space="preserve">he dominant view </w:t>
      </w:r>
      <w:r w:rsidR="00113D94" w:rsidRPr="00CE44CD">
        <w:rPr>
          <w:rFonts w:ascii="Times New Roman" w:hAnsi="Times New Roman" w:cs="Times New Roman"/>
        </w:rPr>
        <w:t>on</w:t>
      </w:r>
      <w:r w:rsidR="00257A2E" w:rsidRPr="00CE44CD">
        <w:rPr>
          <w:rFonts w:ascii="Times New Roman" w:hAnsi="Times New Roman" w:cs="Times New Roman"/>
        </w:rPr>
        <w:t xml:space="preserve"> laws of evolutionary history </w:t>
      </w:r>
      <w:r w:rsidR="00113D94" w:rsidRPr="00CE44CD">
        <w:rPr>
          <w:rFonts w:ascii="Times New Roman" w:hAnsi="Times New Roman" w:cs="Times New Roman"/>
        </w:rPr>
        <w:t xml:space="preserve">is that they </w:t>
      </w:r>
      <w:r w:rsidR="00257A2E" w:rsidRPr="00CE44CD">
        <w:rPr>
          <w:rFonts w:ascii="Times New Roman" w:hAnsi="Times New Roman" w:cs="Times New Roman"/>
        </w:rPr>
        <w:t>do not exist. Most generali</w:t>
      </w:r>
      <w:r w:rsidR="00720818" w:rsidRPr="00CE44CD">
        <w:rPr>
          <w:rFonts w:ascii="Times New Roman" w:hAnsi="Times New Roman" w:cs="Times New Roman"/>
        </w:rPr>
        <w:t>s</w:t>
      </w:r>
      <w:r w:rsidR="00257A2E" w:rsidRPr="00CE44CD">
        <w:rPr>
          <w:rFonts w:ascii="Times New Roman" w:hAnsi="Times New Roman" w:cs="Times New Roman"/>
        </w:rPr>
        <w:t>ations are deemed at most ‘rules’, like Cope’s Rule which states that populations in the same lineage tend to increase in body size over time. Other generali</w:t>
      </w:r>
      <w:r w:rsidR="00720818" w:rsidRPr="00CE44CD">
        <w:rPr>
          <w:rFonts w:ascii="Times New Roman" w:hAnsi="Times New Roman" w:cs="Times New Roman"/>
        </w:rPr>
        <w:t>s</w:t>
      </w:r>
      <w:r w:rsidR="00257A2E" w:rsidRPr="00CE44CD">
        <w:rPr>
          <w:rFonts w:ascii="Times New Roman" w:hAnsi="Times New Roman" w:cs="Times New Roman"/>
        </w:rPr>
        <w:t>ations may be exceptionless, like Dollo’s law (a lineage that has evolved will never return to its initial state</w:t>
      </w:r>
      <w:r w:rsidR="00257A2E" w:rsidRPr="00CE44CD">
        <w:rPr>
          <w:rFonts w:ascii="Times New Roman" w:hAnsi="Times New Roman" w:cs="Times New Roman"/>
        </w:rPr>
        <w:fldChar w:fldCharType="begin"/>
      </w:r>
      <w:r w:rsidR="009F7C1C" w:rsidRPr="00CE44CD">
        <w:rPr>
          <w:rFonts w:ascii="Times New Roman" w:hAnsi="Times New Roman" w:cs="Times New Roman"/>
        </w:rPr>
        <w:instrText xml:space="preserve"> ADDIN ZOTERO_ITEM CSL_CITATION {"citationID":"6d1X0BLq","properties":{"formattedCitation":"(Dollo 1893)","plainCitation":"(Dollo 1893)","dontUpdate":true,"noteIndex":0},"citationItems":[{"id":5106,"uris":["http://zotero.org/users/4673489/items/XY5IEBGX"],"uri":["http://zotero.org/users/4673489/items/XY5IEBGX"],"itemData":{"id":5106,"type":"article-journal","container-title":"Bulletin de la Société belge de géologie, de paléontologie et d'hydrologie.","language":"en","page":"164-166","source":"Zotero","title":"The Laws of Evolution","volume":"7","author":[{"family":"Dollo","given":"Louis"}],"issued":{"date-parts":[["1893"]]}}}],"schema":"https://github.com/citation-style-language/schema/raw/master/csl-citation.json"} </w:instrText>
      </w:r>
      <w:r w:rsidR="00257A2E" w:rsidRPr="00CE44CD">
        <w:rPr>
          <w:rFonts w:ascii="Times New Roman" w:hAnsi="Times New Roman" w:cs="Times New Roman"/>
        </w:rPr>
        <w:fldChar w:fldCharType="separate"/>
      </w:r>
      <w:r w:rsidR="00257A2E" w:rsidRPr="00CE44CD">
        <w:rPr>
          <w:rFonts w:ascii="Times New Roman" w:hAnsi="Times New Roman" w:cs="Times New Roman"/>
          <w:noProof/>
        </w:rPr>
        <w:t>; Dollo 1893)</w:t>
      </w:r>
      <w:r w:rsidR="00257A2E" w:rsidRPr="00CE44CD">
        <w:rPr>
          <w:rFonts w:ascii="Times New Roman" w:hAnsi="Times New Roman" w:cs="Times New Roman"/>
        </w:rPr>
        <w:fldChar w:fldCharType="end"/>
      </w:r>
      <w:r w:rsidR="00257A2E" w:rsidRPr="00CE44CD">
        <w:rPr>
          <w:rFonts w:ascii="Times New Roman" w:hAnsi="Times New Roman" w:cs="Times New Roman"/>
        </w:rPr>
        <w:t xml:space="preserve"> or the Zero Force Evolutionary Law </w:t>
      </w:r>
      <w:r w:rsidR="00257A2E" w:rsidRPr="00CE44CD">
        <w:rPr>
          <w:rFonts w:ascii="Times New Roman" w:hAnsi="Times New Roman" w:cs="Times New Roman"/>
        </w:rPr>
        <w:fldChar w:fldCharType="begin"/>
      </w:r>
      <w:r w:rsidR="009F7C1C" w:rsidRPr="00CE44CD">
        <w:rPr>
          <w:rFonts w:ascii="Times New Roman" w:hAnsi="Times New Roman" w:cs="Times New Roman"/>
        </w:rPr>
        <w:instrText xml:space="preserve"> ADDIN ZOTERO_ITEM CSL_CITATION {"citationID":"fbivkrJM","properties":{"formattedCitation":"(McShea and Brandon 2010)","plainCitation":"(McShea and Brandon 2010)","noteIndex":0},"citationItems":[{"id":1088,"uris":["http://zotero.org/users/4673489/items/5IYLRLBE"],"uri":["http://zotero.org/users/4673489/items/5IYLRLBE"],"itemData":{"id":1088,"type":"book","call-number":"QH360.5 .M38 2010","event-place":"Chicago ; London","ISBN":"978-0-226-56225-4","language":"en","number-of-pages":"170","publisher":"University of Chicago Press","publisher-place":"Chicago ; London","source":"Library of Congress ISBN","title":"Biology's first law: the tendency for diversity and complexity to increase in evolutionary systems","title-short":"Biology's first law","author":[{"family":"McShea","given":"Daniel W."},{"family":"Brandon","given":"Robert N."}],"issued":{"date-parts":[["2010"]]}}}],"schema":"https://github.com/citation-style-language/schema/raw/master/csl-citation.json"} </w:instrText>
      </w:r>
      <w:r w:rsidR="00257A2E" w:rsidRPr="00CE44CD">
        <w:rPr>
          <w:rFonts w:ascii="Times New Roman" w:hAnsi="Times New Roman" w:cs="Times New Roman"/>
        </w:rPr>
        <w:fldChar w:fldCharType="separate"/>
      </w:r>
      <w:r w:rsidR="00257A2E" w:rsidRPr="00CE44CD">
        <w:rPr>
          <w:rFonts w:ascii="Times New Roman" w:hAnsi="Times New Roman" w:cs="Times New Roman"/>
          <w:noProof/>
        </w:rPr>
        <w:t>(McShea and Brandon 2010)</w:t>
      </w:r>
      <w:r w:rsidR="00257A2E" w:rsidRPr="00CE44CD">
        <w:rPr>
          <w:rFonts w:ascii="Times New Roman" w:hAnsi="Times New Roman" w:cs="Times New Roman"/>
        </w:rPr>
        <w:fldChar w:fldCharType="end"/>
      </w:r>
      <w:r w:rsidR="00257A2E" w:rsidRPr="00CE44CD">
        <w:rPr>
          <w:rFonts w:ascii="Times New Roman" w:hAnsi="Times New Roman" w:cs="Times New Roman"/>
        </w:rPr>
        <w:t>, but these generali</w:t>
      </w:r>
      <w:r w:rsidR="00720818" w:rsidRPr="00CE44CD">
        <w:rPr>
          <w:rFonts w:ascii="Times New Roman" w:hAnsi="Times New Roman" w:cs="Times New Roman"/>
        </w:rPr>
        <w:t>s</w:t>
      </w:r>
      <w:r w:rsidR="00257A2E" w:rsidRPr="00CE44CD">
        <w:rPr>
          <w:rFonts w:ascii="Times New Roman" w:hAnsi="Times New Roman" w:cs="Times New Roman"/>
        </w:rPr>
        <w:t xml:space="preserve">ations are consequences of statistics rather than distinctively biological processes </w:t>
      </w:r>
      <w:r w:rsidR="00257A2E" w:rsidRPr="00CE44CD">
        <w:rPr>
          <w:rFonts w:ascii="Times New Roman" w:hAnsi="Times New Roman" w:cs="Times New Roman"/>
        </w:rPr>
        <w:fldChar w:fldCharType="begin"/>
      </w:r>
      <w:r w:rsidR="009F7C1C" w:rsidRPr="00CE44CD">
        <w:rPr>
          <w:rFonts w:ascii="Times New Roman" w:hAnsi="Times New Roman" w:cs="Times New Roman"/>
        </w:rPr>
        <w:instrText xml:space="preserve"> ADDIN ZOTERO_ITEM CSL_CITATION {"citationID":"VtpKuDxV","properties":{"formattedCitation":"(McShea and Brandon 2010, p. 95)","plainCitation":"(McShea and Brandon 2010, p. 95)","dontUpdate":true,"noteIndex":0},"citationItems":[{"id":1088,"uris":["http://zotero.org/users/4673489/items/5IYLRLBE"],"uri":["http://zotero.org/users/4673489/items/5IYLRLBE"],"itemData":{"id":1088,"type":"book","call-number":"QH360.5 .M38 2010","event-place":"Chicago ; London","ISBN":"978-0-226-56225-4","language":"en","number-of-pages":"170","publisher":"University of Chicago Press","publisher-place":"Chicago ; London","source":"Library of Congress ISBN","title":"Biology's first law: the tendency for diversity and complexity to increase in evolutionary systems","title-short":"Biology's first law","author":[{"family":"McShea","given":"Daniel W."},{"family":"Brandon","given":"Robert N."}],"issued":{"date-parts":[["2010"]]}},"locator":"95"}],"schema":"https://github.com/citation-style-language/schema/raw/master/csl-citation.json"} </w:instrText>
      </w:r>
      <w:r w:rsidR="00257A2E" w:rsidRPr="00CE44CD">
        <w:rPr>
          <w:rFonts w:ascii="Times New Roman" w:hAnsi="Times New Roman" w:cs="Times New Roman"/>
        </w:rPr>
        <w:fldChar w:fldCharType="separate"/>
      </w:r>
      <w:r w:rsidR="00257A2E" w:rsidRPr="00CE44CD">
        <w:rPr>
          <w:rFonts w:ascii="Times New Roman" w:hAnsi="Times New Roman" w:cs="Times New Roman"/>
          <w:noProof/>
        </w:rPr>
        <w:t>(see McShea and Brandon 2010, p. 95)</w:t>
      </w:r>
      <w:r w:rsidR="00257A2E" w:rsidRPr="00CE44CD">
        <w:rPr>
          <w:rFonts w:ascii="Times New Roman" w:hAnsi="Times New Roman" w:cs="Times New Roman"/>
        </w:rPr>
        <w:fldChar w:fldCharType="end"/>
      </w:r>
      <w:r w:rsidR="00257A2E" w:rsidRPr="00CE44CD">
        <w:rPr>
          <w:rFonts w:ascii="Times New Roman" w:hAnsi="Times New Roman" w:cs="Times New Roman"/>
        </w:rPr>
        <w:t xml:space="preserve">. </w:t>
      </w:r>
    </w:p>
    <w:p w14:paraId="79E9F643" w14:textId="79FAF389" w:rsidR="00257A2E" w:rsidRPr="00CE44CD" w:rsidRDefault="00257A2E" w:rsidP="00257A2E">
      <w:pPr>
        <w:spacing w:line="360" w:lineRule="auto"/>
        <w:ind w:firstLine="720"/>
        <w:jc w:val="both"/>
        <w:rPr>
          <w:rFonts w:ascii="Times New Roman" w:hAnsi="Times New Roman" w:cs="Times New Roman"/>
        </w:rPr>
      </w:pPr>
      <w:r w:rsidRPr="00CE44CD">
        <w:rPr>
          <w:rFonts w:ascii="Times New Roman" w:hAnsi="Times New Roman" w:cs="Times New Roman"/>
        </w:rPr>
        <w:t xml:space="preserve">This thought is encapsulated by the Evolutionary Contingency Thesis, or ECT </w:t>
      </w:r>
      <w:r w:rsidRPr="00CE44CD">
        <w:rPr>
          <w:rFonts w:ascii="Times New Roman" w:hAnsi="Times New Roman" w:cs="Times New Roman"/>
        </w:rPr>
        <w:fldChar w:fldCharType="begin"/>
      </w:r>
      <w:r w:rsidR="009F7C1C" w:rsidRPr="00CE44CD">
        <w:rPr>
          <w:rFonts w:ascii="Times New Roman" w:hAnsi="Times New Roman" w:cs="Times New Roman"/>
        </w:rPr>
        <w:instrText xml:space="preserve"> ADDIN ZOTERO_ITEM CSL_CITATION {"citationID":"4Pl4EiYn","properties":{"formattedCitation":"(Beatty 1995)","plainCitation":"(Beatty 1995)","noteIndex":0},"citationItems":[{"id":2975,"uris":["http://zotero.org/users/4673489/items/NKILADNE"],"uri":["http://zotero.org/users/4673489/items/NKILADNE"],"itemData":{"id":2975,"type":"chapter","container-title":"Concepts, Theories, and Rationality in the Biological Sciences","event-place":"Konstanz","publisher":"Universitätsverlag Konstanz - University of Pittsburgh Press","publisher-place":"Konstanz","title":"The Evolutionary Contingency Thesis.","author":[{"family":"Beatty","given":"John"}],"editor":[{"family":"Wolters","given":"Gereon"},{"family":"Lennox","given":"James G."}],"issued":{"date-parts":[["1995"]]}}}],"schema":"https://github.com/citation-style-language/schema/raw/master/csl-citation.json"} </w:instrText>
      </w:r>
      <w:r w:rsidRPr="00CE44CD">
        <w:rPr>
          <w:rFonts w:ascii="Times New Roman" w:hAnsi="Times New Roman" w:cs="Times New Roman"/>
        </w:rPr>
        <w:fldChar w:fldCharType="separate"/>
      </w:r>
      <w:r w:rsidRPr="00CE44CD">
        <w:rPr>
          <w:rFonts w:ascii="Times New Roman" w:hAnsi="Times New Roman" w:cs="Times New Roman"/>
          <w:noProof/>
        </w:rPr>
        <w:t>(Beatty 1995)</w:t>
      </w:r>
      <w:r w:rsidRPr="00CE44CD">
        <w:rPr>
          <w:rFonts w:ascii="Times New Roman" w:hAnsi="Times New Roman" w:cs="Times New Roman"/>
        </w:rPr>
        <w:fldChar w:fldCharType="end"/>
      </w:r>
      <w:r w:rsidRPr="00CE44CD">
        <w:rPr>
          <w:rFonts w:ascii="Times New Roman" w:hAnsi="Times New Roman" w:cs="Times New Roman"/>
        </w:rPr>
        <w:t xml:space="preserve">: </w:t>
      </w:r>
    </w:p>
    <w:p w14:paraId="1F995045" w14:textId="4F03B9FC" w:rsidR="00257A2E" w:rsidRPr="00CE44CD" w:rsidRDefault="00257A2E" w:rsidP="00257A2E">
      <w:pPr>
        <w:ind w:left="720"/>
        <w:jc w:val="both"/>
        <w:rPr>
          <w:rFonts w:ascii="Times New Roman" w:hAnsi="Times New Roman" w:cs="Times New Roman"/>
        </w:rPr>
      </w:pPr>
      <w:r w:rsidRPr="00CE44CD">
        <w:rPr>
          <w:rFonts w:ascii="Times New Roman" w:hAnsi="Times New Roman" w:cs="Times New Roman"/>
        </w:rPr>
        <w:t>All generali</w:t>
      </w:r>
      <w:r w:rsidR="00720818" w:rsidRPr="00CE44CD">
        <w:rPr>
          <w:rFonts w:ascii="Times New Roman" w:hAnsi="Times New Roman" w:cs="Times New Roman"/>
        </w:rPr>
        <w:t>s</w:t>
      </w:r>
      <w:r w:rsidRPr="00CE44CD">
        <w:rPr>
          <w:rFonts w:ascii="Times New Roman" w:hAnsi="Times New Roman" w:cs="Times New Roman"/>
        </w:rPr>
        <w:t>ations about the living world: (a) are just mathematical, physical, or chemical generali</w:t>
      </w:r>
      <w:r w:rsidR="00720818" w:rsidRPr="00CE44CD">
        <w:rPr>
          <w:rFonts w:ascii="Times New Roman" w:hAnsi="Times New Roman" w:cs="Times New Roman"/>
        </w:rPr>
        <w:t>s</w:t>
      </w:r>
      <w:r w:rsidRPr="00CE44CD">
        <w:rPr>
          <w:rFonts w:ascii="Times New Roman" w:hAnsi="Times New Roman" w:cs="Times New Roman"/>
        </w:rPr>
        <w:t xml:space="preserve">ations (…) or (b) are distinctively biological, in which case they describe contingent outcomes of evolution </w:t>
      </w:r>
      <w:r w:rsidRPr="00CE44CD">
        <w:rPr>
          <w:rFonts w:ascii="Times New Roman" w:hAnsi="Times New Roman" w:cs="Times New Roman"/>
        </w:rPr>
        <w:fldChar w:fldCharType="begin"/>
      </w:r>
      <w:r w:rsidR="009F7C1C" w:rsidRPr="00CE44CD">
        <w:rPr>
          <w:rFonts w:ascii="Times New Roman" w:hAnsi="Times New Roman" w:cs="Times New Roman"/>
        </w:rPr>
        <w:instrText xml:space="preserve"> ADDIN ZOTERO_ITEM CSL_CITATION {"citationID":"LcoyvAvB","properties":{"formattedCitation":"(Beatty 1995, pp. 46\\uc0\\u8211{}47)","plainCitation":"(Beatty 1995, pp. 46–47)","noteIndex":0},"citationItems":[{"id":2975,"uris":["http://zotero.org/users/4673489/items/NKILADNE"],"uri":["http://zotero.org/users/4673489/items/NKILADNE"],"itemData":{"id":2975,"type":"chapter","container-title":"Concepts, Theories, and Rationality in the Biological Sciences","event-place":"Konstanz","publisher":"Universitätsverlag Konstanz - University of Pittsburgh Press","publisher-place":"Konstanz","title":"The Evolutionary Contingency Thesis.","author":[{"family":"Beatty","given":"John"}],"editor":[{"family":"Wolters","given":"Gereon"},{"family":"Lennox","given":"James G."}],"issued":{"date-parts":[["1995"]]}},"locator":"46-47"}],"schema":"https://github.com/citation-style-language/schema/raw/master/csl-citation.json"} </w:instrText>
      </w:r>
      <w:r w:rsidRPr="00CE44CD">
        <w:rPr>
          <w:rFonts w:ascii="Times New Roman" w:hAnsi="Times New Roman" w:cs="Times New Roman"/>
        </w:rPr>
        <w:fldChar w:fldCharType="separate"/>
      </w:r>
      <w:r w:rsidRPr="00CE44CD">
        <w:rPr>
          <w:rFonts w:ascii="Times New Roman" w:hAnsi="Times New Roman" w:cs="Times New Roman"/>
        </w:rPr>
        <w:t>(Beatty 1995, pp. 46–47)</w:t>
      </w:r>
      <w:r w:rsidRPr="00CE44CD">
        <w:rPr>
          <w:rFonts w:ascii="Times New Roman" w:hAnsi="Times New Roman" w:cs="Times New Roman"/>
        </w:rPr>
        <w:fldChar w:fldCharType="end"/>
      </w:r>
      <w:r w:rsidRPr="00CE44CD">
        <w:rPr>
          <w:rFonts w:ascii="Times New Roman" w:hAnsi="Times New Roman" w:cs="Times New Roman"/>
        </w:rPr>
        <w:t>.</w:t>
      </w:r>
    </w:p>
    <w:p w14:paraId="57A91825" w14:textId="77777777" w:rsidR="00257A2E" w:rsidRPr="00CE44CD" w:rsidRDefault="00257A2E" w:rsidP="00257A2E">
      <w:pPr>
        <w:jc w:val="both"/>
        <w:rPr>
          <w:rFonts w:ascii="Times New Roman" w:hAnsi="Times New Roman" w:cs="Times New Roman"/>
        </w:rPr>
      </w:pPr>
    </w:p>
    <w:p w14:paraId="53FD07AC" w14:textId="78795AAC" w:rsidR="00BF270C" w:rsidRPr="00CE44CD" w:rsidRDefault="00257A2E" w:rsidP="00257A2E">
      <w:pPr>
        <w:spacing w:line="360" w:lineRule="auto"/>
        <w:jc w:val="both"/>
        <w:rPr>
          <w:rFonts w:ascii="Times New Roman" w:hAnsi="Times New Roman" w:cs="Times New Roman"/>
        </w:rPr>
      </w:pPr>
      <w:r w:rsidRPr="00CE44CD">
        <w:rPr>
          <w:rFonts w:ascii="Times New Roman" w:hAnsi="Times New Roman" w:cs="Times New Roman"/>
        </w:rPr>
        <w:t>Applied to laws of evolutionary history, the ECT implies that any pattern P that is instantiated across all possible evolutionary histories (i.e., non-contingent patterns) must be the consequence of theories in mathematics, physics, or chemistry. There is no pattern that is the consequence of distinctively biological processes, such as genetic mutation, drift, or natural selection.</w:t>
      </w:r>
      <w:r w:rsidR="002F3534" w:rsidRPr="00CE44CD">
        <w:rPr>
          <w:rFonts w:ascii="Times New Roman" w:hAnsi="Times New Roman" w:cs="Times New Roman"/>
        </w:rPr>
        <w:t xml:space="preserve"> The ECT implies that there cannot be a selectionist rationale for a law of evolutionary </w:t>
      </w:r>
      <w:r w:rsidR="002F3534" w:rsidRPr="00CE44CD">
        <w:rPr>
          <w:rFonts w:ascii="Times New Roman" w:hAnsi="Times New Roman" w:cs="Times New Roman"/>
        </w:rPr>
        <w:lastRenderedPageBreak/>
        <w:t>history</w:t>
      </w:r>
      <w:r w:rsidR="00901C5C" w:rsidRPr="00CE44CD">
        <w:rPr>
          <w:rFonts w:ascii="Times New Roman" w:hAnsi="Times New Roman" w:cs="Times New Roman"/>
        </w:rPr>
        <w:t>, as this would be a distinctively biological generalisation describing a non-contingent outcome.</w:t>
      </w:r>
    </w:p>
    <w:p w14:paraId="27DA1B6D" w14:textId="77777777" w:rsidR="00DA1899" w:rsidRPr="00CE44CD" w:rsidRDefault="00DA1899" w:rsidP="00257A2E">
      <w:pPr>
        <w:spacing w:line="360" w:lineRule="auto"/>
        <w:jc w:val="both"/>
        <w:rPr>
          <w:rFonts w:ascii="Times New Roman" w:hAnsi="Times New Roman" w:cs="Times New Roman"/>
        </w:rPr>
      </w:pPr>
    </w:p>
    <w:p w14:paraId="0135D940" w14:textId="25E1CF45" w:rsidR="005E4826" w:rsidRPr="00CE44CD" w:rsidRDefault="005D3282" w:rsidP="00C70433">
      <w:pPr>
        <w:spacing w:line="360" w:lineRule="auto"/>
        <w:jc w:val="both"/>
        <w:rPr>
          <w:rFonts w:ascii="Times New Roman" w:hAnsi="Times New Roman" w:cs="Times New Roman"/>
        </w:rPr>
      </w:pPr>
      <w:r w:rsidRPr="00CE44CD">
        <w:rPr>
          <w:rFonts w:ascii="Times New Roman" w:hAnsi="Times New Roman" w:cs="Times New Roman"/>
          <w:b/>
          <w:bCs/>
        </w:rPr>
        <w:t>2.</w:t>
      </w:r>
      <w:r w:rsidR="00FD2605" w:rsidRPr="00CE44CD">
        <w:rPr>
          <w:rFonts w:ascii="Times New Roman" w:hAnsi="Times New Roman" w:cs="Times New Roman"/>
          <w:b/>
          <w:bCs/>
        </w:rPr>
        <w:t>2</w:t>
      </w:r>
      <w:r w:rsidR="00106A22" w:rsidRPr="00CE44CD">
        <w:rPr>
          <w:rFonts w:ascii="Times New Roman" w:hAnsi="Times New Roman" w:cs="Times New Roman"/>
          <w:b/>
          <w:bCs/>
        </w:rPr>
        <w:t xml:space="preserve"> </w:t>
      </w:r>
      <w:r w:rsidR="00577B71" w:rsidRPr="00CE44CD">
        <w:rPr>
          <w:rFonts w:ascii="Times New Roman" w:hAnsi="Times New Roman" w:cs="Times New Roman"/>
          <w:b/>
          <w:bCs/>
        </w:rPr>
        <w:t xml:space="preserve"> </w:t>
      </w:r>
      <w:r w:rsidR="00825A2C" w:rsidRPr="00CE44CD">
        <w:rPr>
          <w:rFonts w:ascii="Times New Roman" w:hAnsi="Times New Roman" w:cs="Times New Roman"/>
          <w:b/>
          <w:bCs/>
        </w:rPr>
        <w:t xml:space="preserve">Selectionist </w:t>
      </w:r>
      <w:r w:rsidR="00AA57C1" w:rsidRPr="00CE44CD">
        <w:rPr>
          <w:rFonts w:ascii="Times New Roman" w:hAnsi="Times New Roman" w:cs="Times New Roman"/>
          <w:b/>
          <w:bCs/>
        </w:rPr>
        <w:t>R</w:t>
      </w:r>
      <w:r w:rsidR="00825A2C" w:rsidRPr="00CE44CD">
        <w:rPr>
          <w:rFonts w:ascii="Times New Roman" w:hAnsi="Times New Roman" w:cs="Times New Roman"/>
          <w:b/>
          <w:bCs/>
        </w:rPr>
        <w:t>ationales</w:t>
      </w:r>
      <w:r w:rsidR="00C70433">
        <w:rPr>
          <w:rFonts w:ascii="Times New Roman" w:hAnsi="Times New Roman" w:cs="Times New Roman"/>
        </w:rPr>
        <w:t xml:space="preserve">. </w:t>
      </w:r>
      <w:r w:rsidR="007B525C" w:rsidRPr="00CE44CD">
        <w:rPr>
          <w:rFonts w:ascii="Times New Roman" w:hAnsi="Times New Roman" w:cs="Times New Roman"/>
        </w:rPr>
        <w:t xml:space="preserve">Let us now define selectionist rationales with more precision. </w:t>
      </w:r>
      <w:r w:rsidR="005F1DBE" w:rsidRPr="00CE44CD">
        <w:rPr>
          <w:rFonts w:ascii="Times New Roman" w:hAnsi="Times New Roman" w:cs="Times New Roman"/>
        </w:rPr>
        <w:t xml:space="preserve">A </w:t>
      </w:r>
      <w:r w:rsidR="00D55C14" w:rsidRPr="00CE44CD">
        <w:rPr>
          <w:rFonts w:ascii="Times New Roman" w:hAnsi="Times New Roman" w:cs="Times New Roman"/>
        </w:rPr>
        <w:t>‘</w:t>
      </w:r>
      <w:r w:rsidR="005F1DBE" w:rsidRPr="00CE44CD">
        <w:rPr>
          <w:rFonts w:ascii="Times New Roman" w:hAnsi="Times New Roman" w:cs="Times New Roman"/>
        </w:rPr>
        <w:t>rationale</w:t>
      </w:r>
      <w:r w:rsidR="00D55C14" w:rsidRPr="00CE44CD">
        <w:rPr>
          <w:rFonts w:ascii="Times New Roman" w:hAnsi="Times New Roman" w:cs="Times New Roman"/>
        </w:rPr>
        <w:t>’</w:t>
      </w:r>
      <w:r w:rsidR="00971730" w:rsidRPr="00CE44CD">
        <w:rPr>
          <w:rFonts w:ascii="Times New Roman" w:hAnsi="Times New Roman" w:cs="Times New Roman"/>
        </w:rPr>
        <w:t xml:space="preserve"> is</w:t>
      </w:r>
      <w:r w:rsidR="00654EC4" w:rsidRPr="00CE44CD">
        <w:rPr>
          <w:rFonts w:ascii="Times New Roman" w:hAnsi="Times New Roman" w:cs="Times New Roman"/>
        </w:rPr>
        <w:t xml:space="preserve"> not a prediction</w:t>
      </w:r>
      <w:r w:rsidR="001F369A" w:rsidRPr="00CE44CD">
        <w:rPr>
          <w:rFonts w:ascii="Times New Roman" w:hAnsi="Times New Roman" w:cs="Times New Roman"/>
        </w:rPr>
        <w:t xml:space="preserve"> of what patterns occur in actual evolutionary history</w:t>
      </w:r>
      <w:r w:rsidR="00CC24AD" w:rsidRPr="00CE44CD">
        <w:rPr>
          <w:rFonts w:ascii="Times New Roman" w:hAnsi="Times New Roman" w:cs="Times New Roman"/>
        </w:rPr>
        <w:t xml:space="preserve">. </w:t>
      </w:r>
      <w:r w:rsidR="00D934A9" w:rsidRPr="00CE44CD">
        <w:rPr>
          <w:rFonts w:ascii="Times New Roman" w:hAnsi="Times New Roman" w:cs="Times New Roman"/>
        </w:rPr>
        <w:t>A</w:t>
      </w:r>
      <w:r w:rsidR="003733BA" w:rsidRPr="00CE44CD">
        <w:rPr>
          <w:rFonts w:ascii="Times New Roman" w:hAnsi="Times New Roman" w:cs="Times New Roman"/>
        </w:rPr>
        <w:t xml:space="preserve">s I will </w:t>
      </w:r>
      <w:r w:rsidR="00BF43DA" w:rsidRPr="00CE44CD">
        <w:rPr>
          <w:rFonts w:ascii="Times New Roman" w:hAnsi="Times New Roman" w:cs="Times New Roman"/>
        </w:rPr>
        <w:t>understand it</w:t>
      </w:r>
      <w:r w:rsidR="00E82533" w:rsidRPr="00CE44CD">
        <w:rPr>
          <w:rFonts w:ascii="Times New Roman" w:hAnsi="Times New Roman" w:cs="Times New Roman"/>
        </w:rPr>
        <w:t xml:space="preserve"> –</w:t>
      </w:r>
      <w:r w:rsidR="003733BA" w:rsidRPr="00CE44CD">
        <w:rPr>
          <w:rFonts w:ascii="Times New Roman" w:hAnsi="Times New Roman" w:cs="Times New Roman"/>
        </w:rPr>
        <w:t xml:space="preserve"> </w:t>
      </w:r>
      <w:r w:rsidR="002A14E8" w:rsidRPr="00CE44CD">
        <w:rPr>
          <w:rFonts w:ascii="Times New Roman" w:hAnsi="Times New Roman" w:cs="Times New Roman"/>
        </w:rPr>
        <w:t xml:space="preserve">and </w:t>
      </w:r>
      <w:r w:rsidR="003E1207" w:rsidRPr="00CE44CD">
        <w:rPr>
          <w:rFonts w:ascii="Times New Roman" w:hAnsi="Times New Roman" w:cs="Times New Roman"/>
        </w:rPr>
        <w:t>this</w:t>
      </w:r>
      <w:r w:rsidR="00AA57C1" w:rsidRPr="00CE44CD">
        <w:rPr>
          <w:rFonts w:ascii="Times New Roman" w:hAnsi="Times New Roman" w:cs="Times New Roman"/>
        </w:rPr>
        <w:t>,</w:t>
      </w:r>
      <w:r w:rsidR="003E1207" w:rsidRPr="00CE44CD">
        <w:rPr>
          <w:rFonts w:ascii="Times New Roman" w:hAnsi="Times New Roman" w:cs="Times New Roman"/>
        </w:rPr>
        <w:t xml:space="preserve"> </w:t>
      </w:r>
      <w:r w:rsidR="007A72CF" w:rsidRPr="00CE44CD">
        <w:rPr>
          <w:rFonts w:ascii="Times New Roman" w:hAnsi="Times New Roman" w:cs="Times New Roman"/>
        </w:rPr>
        <w:t>I believe</w:t>
      </w:r>
      <w:r w:rsidR="00AA57C1" w:rsidRPr="00CE44CD">
        <w:rPr>
          <w:rFonts w:ascii="Times New Roman" w:hAnsi="Times New Roman" w:cs="Times New Roman"/>
        </w:rPr>
        <w:t>, is</w:t>
      </w:r>
      <w:r w:rsidR="007A72CF" w:rsidRPr="00CE44CD">
        <w:rPr>
          <w:rFonts w:ascii="Times New Roman" w:hAnsi="Times New Roman" w:cs="Times New Roman"/>
        </w:rPr>
        <w:t xml:space="preserve"> </w:t>
      </w:r>
      <w:r w:rsidR="00E630DC" w:rsidRPr="00CE44CD">
        <w:rPr>
          <w:rFonts w:ascii="Times New Roman" w:hAnsi="Times New Roman" w:cs="Times New Roman"/>
        </w:rPr>
        <w:t>compatible with</w:t>
      </w:r>
      <w:r w:rsidR="007A72CF" w:rsidRPr="00CE44CD">
        <w:rPr>
          <w:rFonts w:ascii="Times New Roman" w:hAnsi="Times New Roman" w:cs="Times New Roman"/>
        </w:rPr>
        <w:t xml:space="preserve"> Gould’s usage as well</w:t>
      </w:r>
      <w:r w:rsidR="00E82533" w:rsidRPr="00CE44CD">
        <w:rPr>
          <w:rFonts w:ascii="Times New Roman" w:hAnsi="Times New Roman" w:cs="Times New Roman"/>
        </w:rPr>
        <w:t xml:space="preserve"> –</w:t>
      </w:r>
      <w:r w:rsidR="007A72CF" w:rsidRPr="00CE44CD">
        <w:rPr>
          <w:rFonts w:ascii="Times New Roman" w:hAnsi="Times New Roman" w:cs="Times New Roman"/>
        </w:rPr>
        <w:t xml:space="preserve"> </w:t>
      </w:r>
      <w:r w:rsidR="00B24FDA" w:rsidRPr="00CE44CD">
        <w:rPr>
          <w:rFonts w:ascii="Times New Roman" w:hAnsi="Times New Roman" w:cs="Times New Roman"/>
        </w:rPr>
        <w:t>a</w:t>
      </w:r>
      <w:r w:rsidR="00D934A9" w:rsidRPr="00CE44CD">
        <w:rPr>
          <w:rFonts w:ascii="Times New Roman" w:hAnsi="Times New Roman" w:cs="Times New Roman"/>
        </w:rPr>
        <w:t xml:space="preserve"> rationale </w:t>
      </w:r>
      <w:r w:rsidR="0077304A" w:rsidRPr="00CE44CD">
        <w:rPr>
          <w:rFonts w:ascii="Times New Roman" w:hAnsi="Times New Roman" w:cs="Times New Roman"/>
        </w:rPr>
        <w:t xml:space="preserve">denotes a causal process </w:t>
      </w:r>
      <w:r w:rsidR="00C93DDE" w:rsidRPr="00CE44CD">
        <w:rPr>
          <w:rFonts w:ascii="Times New Roman" w:hAnsi="Times New Roman" w:cs="Times New Roman"/>
        </w:rPr>
        <w:t>that is grounded</w:t>
      </w:r>
      <w:r w:rsidR="00F94C78" w:rsidRPr="00CE44CD">
        <w:rPr>
          <w:rFonts w:ascii="Times New Roman" w:hAnsi="Times New Roman" w:cs="Times New Roman"/>
        </w:rPr>
        <w:t xml:space="preserve"> </w:t>
      </w:r>
      <w:r w:rsidR="00E90D47" w:rsidRPr="00CE44CD">
        <w:rPr>
          <w:rFonts w:ascii="Times New Roman" w:hAnsi="Times New Roman" w:cs="Times New Roman"/>
        </w:rPr>
        <w:t>in an underlying</w:t>
      </w:r>
      <w:r w:rsidR="00E90D47" w:rsidRPr="00CE44CD">
        <w:rPr>
          <w:rFonts w:ascii="Times New Roman" w:hAnsi="Times New Roman" w:cs="Times New Roman"/>
          <w:i/>
          <w:iCs/>
        </w:rPr>
        <w:t xml:space="preserve"> </w:t>
      </w:r>
      <w:r w:rsidR="00E90D47" w:rsidRPr="00CE44CD">
        <w:rPr>
          <w:rFonts w:ascii="Times New Roman" w:hAnsi="Times New Roman" w:cs="Times New Roman"/>
        </w:rPr>
        <w:t xml:space="preserve">theoretical principle. </w:t>
      </w:r>
      <w:r w:rsidR="00BF43DA" w:rsidRPr="00CE44CD">
        <w:rPr>
          <w:rFonts w:ascii="Times New Roman" w:hAnsi="Times New Roman" w:cs="Times New Roman"/>
        </w:rPr>
        <w:t>In particular</w:t>
      </w:r>
      <w:r w:rsidR="00162B96" w:rsidRPr="00CE44CD">
        <w:rPr>
          <w:rFonts w:ascii="Times New Roman" w:hAnsi="Times New Roman" w:cs="Times New Roman"/>
        </w:rPr>
        <w:t xml:space="preserve">, </w:t>
      </w:r>
      <w:r w:rsidR="00735DE1" w:rsidRPr="00CE44CD">
        <w:rPr>
          <w:rFonts w:ascii="Times New Roman" w:hAnsi="Times New Roman" w:cs="Times New Roman"/>
        </w:rPr>
        <w:t>a</w:t>
      </w:r>
      <w:r w:rsidR="00D55C14" w:rsidRPr="00CE44CD">
        <w:rPr>
          <w:rFonts w:ascii="Times New Roman" w:hAnsi="Times New Roman" w:cs="Times New Roman"/>
        </w:rPr>
        <w:t xml:space="preserve"> </w:t>
      </w:r>
      <w:r w:rsidR="00F44715" w:rsidRPr="00CE44CD">
        <w:rPr>
          <w:rFonts w:ascii="Times New Roman" w:hAnsi="Times New Roman" w:cs="Times New Roman"/>
        </w:rPr>
        <w:t>‘</w:t>
      </w:r>
      <w:r w:rsidR="00887A06" w:rsidRPr="00CE44CD">
        <w:rPr>
          <w:rFonts w:ascii="Times New Roman" w:hAnsi="Times New Roman" w:cs="Times New Roman"/>
        </w:rPr>
        <w:t xml:space="preserve">selectionist </w:t>
      </w:r>
      <w:r w:rsidR="00791135" w:rsidRPr="00CE44CD">
        <w:rPr>
          <w:rFonts w:ascii="Times New Roman" w:hAnsi="Times New Roman" w:cs="Times New Roman"/>
        </w:rPr>
        <w:t>rationale</w:t>
      </w:r>
      <w:r w:rsidR="0000084D" w:rsidRPr="00CE44CD">
        <w:rPr>
          <w:rFonts w:ascii="Times New Roman" w:hAnsi="Times New Roman" w:cs="Times New Roman"/>
        </w:rPr>
        <w:t xml:space="preserve"> </w:t>
      </w:r>
      <w:r w:rsidR="00FE60F4" w:rsidRPr="00CE44CD">
        <w:rPr>
          <w:rFonts w:ascii="Times New Roman" w:hAnsi="Times New Roman" w:cs="Times New Roman"/>
        </w:rPr>
        <w:t>for X</w:t>
      </w:r>
      <w:r w:rsidR="00C703FF" w:rsidRPr="00CE44CD">
        <w:rPr>
          <w:rFonts w:ascii="Times New Roman" w:hAnsi="Times New Roman" w:cs="Times New Roman"/>
        </w:rPr>
        <w:t>,</w:t>
      </w:r>
      <w:r w:rsidR="00FE60F4" w:rsidRPr="00CE44CD">
        <w:rPr>
          <w:rFonts w:ascii="Times New Roman" w:hAnsi="Times New Roman" w:cs="Times New Roman"/>
        </w:rPr>
        <w:t xml:space="preserve"> </w:t>
      </w:r>
      <w:r w:rsidR="00DB0230" w:rsidRPr="00CE44CD">
        <w:rPr>
          <w:rFonts w:ascii="Times New Roman" w:hAnsi="Times New Roman" w:cs="Times New Roman"/>
        </w:rPr>
        <w:t>entailed by</w:t>
      </w:r>
      <w:r w:rsidR="00FE60F4" w:rsidRPr="00CE44CD">
        <w:rPr>
          <w:rFonts w:ascii="Times New Roman" w:hAnsi="Times New Roman" w:cs="Times New Roman"/>
        </w:rPr>
        <w:t xml:space="preserve"> Y</w:t>
      </w:r>
      <w:r w:rsidR="00F44715" w:rsidRPr="00CE44CD">
        <w:rPr>
          <w:rFonts w:ascii="Times New Roman" w:hAnsi="Times New Roman" w:cs="Times New Roman"/>
        </w:rPr>
        <w:t xml:space="preserve">’ </w:t>
      </w:r>
      <w:r w:rsidR="0000084D" w:rsidRPr="00CE44CD">
        <w:rPr>
          <w:rFonts w:ascii="Times New Roman" w:hAnsi="Times New Roman" w:cs="Times New Roman"/>
        </w:rPr>
        <w:t xml:space="preserve">denotes </w:t>
      </w:r>
      <w:r w:rsidR="0026341B" w:rsidRPr="00CE44CD">
        <w:rPr>
          <w:rFonts w:ascii="Times New Roman" w:hAnsi="Times New Roman" w:cs="Times New Roman"/>
        </w:rPr>
        <w:t xml:space="preserve">how Y </w:t>
      </w:r>
      <w:r w:rsidR="003A3BF0" w:rsidRPr="00CE44CD">
        <w:rPr>
          <w:rFonts w:ascii="Times New Roman" w:hAnsi="Times New Roman" w:cs="Times New Roman"/>
        </w:rPr>
        <w:t>grounds</w:t>
      </w:r>
      <w:r w:rsidR="0026341B" w:rsidRPr="00CE44CD">
        <w:rPr>
          <w:rFonts w:ascii="Times New Roman" w:hAnsi="Times New Roman" w:cs="Times New Roman"/>
        </w:rPr>
        <w:t xml:space="preserve"> </w:t>
      </w:r>
      <w:r w:rsidR="0000084D" w:rsidRPr="00CE44CD">
        <w:rPr>
          <w:rFonts w:ascii="Times New Roman" w:hAnsi="Times New Roman" w:cs="Times New Roman"/>
        </w:rPr>
        <w:t xml:space="preserve">a </w:t>
      </w:r>
      <w:r w:rsidR="00393A20" w:rsidRPr="00CE44CD">
        <w:rPr>
          <w:rFonts w:ascii="Times New Roman" w:hAnsi="Times New Roman" w:cs="Times New Roman"/>
        </w:rPr>
        <w:t>selective</w:t>
      </w:r>
      <w:r w:rsidR="00BD33B5" w:rsidRPr="00CE44CD">
        <w:rPr>
          <w:rFonts w:ascii="Times New Roman" w:hAnsi="Times New Roman" w:cs="Times New Roman"/>
        </w:rPr>
        <w:t xml:space="preserve"> process </w:t>
      </w:r>
      <w:r w:rsidR="00F44715" w:rsidRPr="00CE44CD">
        <w:rPr>
          <w:rFonts w:ascii="Times New Roman" w:hAnsi="Times New Roman" w:cs="Times New Roman"/>
        </w:rPr>
        <w:t>that leads to X</w:t>
      </w:r>
      <w:r w:rsidR="00ED672C" w:rsidRPr="00CE44CD">
        <w:rPr>
          <w:rFonts w:ascii="Times New Roman" w:hAnsi="Times New Roman" w:cs="Times New Roman"/>
        </w:rPr>
        <w:t>.</w:t>
      </w:r>
      <w:r w:rsidR="00ED0B91" w:rsidRPr="00CE44CD">
        <w:rPr>
          <w:rFonts w:ascii="Times New Roman" w:hAnsi="Times New Roman" w:cs="Times New Roman"/>
        </w:rPr>
        <w:t xml:space="preserve"> </w:t>
      </w:r>
      <w:r w:rsidR="00E92847" w:rsidRPr="00CE44CD">
        <w:rPr>
          <w:rFonts w:ascii="Times New Roman" w:hAnsi="Times New Roman" w:cs="Times New Roman"/>
        </w:rPr>
        <w:t>Thus</w:t>
      </w:r>
      <w:r w:rsidR="006C1CA9" w:rsidRPr="00CE44CD">
        <w:rPr>
          <w:rFonts w:ascii="Times New Roman" w:hAnsi="Times New Roman" w:cs="Times New Roman"/>
        </w:rPr>
        <w:t>,</w:t>
      </w:r>
      <w:r w:rsidR="00E92847" w:rsidRPr="00CE44CD">
        <w:rPr>
          <w:rFonts w:ascii="Times New Roman" w:hAnsi="Times New Roman" w:cs="Times New Roman"/>
        </w:rPr>
        <w:t xml:space="preserve"> a selectionist rationale is a relation between </w:t>
      </w:r>
      <w:r w:rsidR="00925D64" w:rsidRPr="00CE44CD">
        <w:rPr>
          <w:rFonts w:ascii="Times New Roman" w:hAnsi="Times New Roman" w:cs="Times New Roman"/>
        </w:rPr>
        <w:t xml:space="preserve">a causal term (Y) and an outcome term (X). </w:t>
      </w:r>
    </w:p>
    <w:p w14:paraId="21B69D36" w14:textId="33AD1C1B" w:rsidR="00257A2E" w:rsidRPr="00CE44CD" w:rsidRDefault="005E4826" w:rsidP="00BF270C">
      <w:pPr>
        <w:spacing w:line="360" w:lineRule="auto"/>
        <w:ind w:firstLine="720"/>
        <w:jc w:val="both"/>
        <w:rPr>
          <w:rFonts w:ascii="Times New Roman" w:hAnsi="Times New Roman" w:cs="Times New Roman"/>
        </w:rPr>
      </w:pPr>
      <w:r w:rsidRPr="00CE44CD">
        <w:rPr>
          <w:rFonts w:ascii="Times New Roman" w:hAnsi="Times New Roman" w:cs="Times New Roman"/>
        </w:rPr>
        <w:t xml:space="preserve">This allows a more precise formulation of the groundedness problem, which states: natural selection cannot ground a selective process that leads to evolutionary progress. </w:t>
      </w:r>
      <w:r w:rsidR="008420D5" w:rsidRPr="00CE44CD">
        <w:rPr>
          <w:rFonts w:ascii="Times New Roman" w:hAnsi="Times New Roman" w:cs="Times New Roman"/>
        </w:rPr>
        <w:t>And i</w:t>
      </w:r>
      <w:r w:rsidR="007A0004" w:rsidRPr="00CE44CD">
        <w:rPr>
          <w:rFonts w:ascii="Times New Roman" w:hAnsi="Times New Roman" w:cs="Times New Roman"/>
        </w:rPr>
        <w:t>n fact,</w:t>
      </w:r>
      <w:r w:rsidR="0011616E" w:rsidRPr="00CE44CD">
        <w:rPr>
          <w:rFonts w:ascii="Times New Roman" w:hAnsi="Times New Roman" w:cs="Times New Roman"/>
        </w:rPr>
        <w:t xml:space="preserve"> </w:t>
      </w:r>
      <w:r w:rsidR="00DE6A6B" w:rsidRPr="00CE44CD">
        <w:rPr>
          <w:rFonts w:ascii="Times New Roman" w:hAnsi="Times New Roman" w:cs="Times New Roman"/>
        </w:rPr>
        <w:t>m</w:t>
      </w:r>
      <w:r w:rsidR="00127150" w:rsidRPr="00CE44CD">
        <w:rPr>
          <w:rFonts w:ascii="Times New Roman" w:hAnsi="Times New Roman" w:cs="Times New Roman"/>
        </w:rPr>
        <w:t xml:space="preserve">ost </w:t>
      </w:r>
      <w:r w:rsidR="009E6C54" w:rsidRPr="00CE44CD">
        <w:rPr>
          <w:rFonts w:ascii="Times New Roman" w:hAnsi="Times New Roman" w:cs="Times New Roman"/>
        </w:rPr>
        <w:t>historical</w:t>
      </w:r>
      <w:r w:rsidR="0048249C" w:rsidRPr="00CE44CD">
        <w:rPr>
          <w:rFonts w:ascii="Times New Roman" w:hAnsi="Times New Roman" w:cs="Times New Roman"/>
        </w:rPr>
        <w:t xml:space="preserve"> selectionist rationales</w:t>
      </w:r>
      <w:r w:rsidR="00B9661F" w:rsidRPr="00CE44CD">
        <w:rPr>
          <w:rFonts w:ascii="Times New Roman" w:hAnsi="Times New Roman" w:cs="Times New Roman"/>
        </w:rPr>
        <w:t xml:space="preserve"> for progress</w:t>
      </w:r>
      <w:r w:rsidR="00D61653" w:rsidRPr="00CE44CD">
        <w:rPr>
          <w:rFonts w:ascii="Times New Roman" w:hAnsi="Times New Roman" w:cs="Times New Roman"/>
        </w:rPr>
        <w:t xml:space="preserve"> </w:t>
      </w:r>
      <w:r w:rsidR="00100C62" w:rsidRPr="00CE44CD">
        <w:rPr>
          <w:rFonts w:ascii="Times New Roman" w:hAnsi="Times New Roman" w:cs="Times New Roman"/>
        </w:rPr>
        <w:t xml:space="preserve">are not grounded in natural selection itself, but </w:t>
      </w:r>
      <w:r w:rsidR="00B81F46" w:rsidRPr="00CE44CD">
        <w:rPr>
          <w:rFonts w:ascii="Times New Roman" w:hAnsi="Times New Roman" w:cs="Times New Roman"/>
        </w:rPr>
        <w:t xml:space="preserve">in </w:t>
      </w:r>
      <w:r w:rsidR="0071093A" w:rsidRPr="00CE44CD">
        <w:rPr>
          <w:rFonts w:ascii="Times New Roman" w:hAnsi="Times New Roman" w:cs="Times New Roman"/>
        </w:rPr>
        <w:t xml:space="preserve">speculative </w:t>
      </w:r>
      <w:r w:rsidR="00A47234" w:rsidRPr="00CE44CD">
        <w:rPr>
          <w:rFonts w:ascii="Times New Roman" w:hAnsi="Times New Roman" w:cs="Times New Roman"/>
        </w:rPr>
        <w:t>claim</w:t>
      </w:r>
      <w:r w:rsidR="0071093A" w:rsidRPr="00CE44CD">
        <w:rPr>
          <w:rFonts w:ascii="Times New Roman" w:hAnsi="Times New Roman" w:cs="Times New Roman"/>
        </w:rPr>
        <w:t>s</w:t>
      </w:r>
      <w:r w:rsidR="00AC5243" w:rsidRPr="00CE44CD">
        <w:rPr>
          <w:rFonts w:ascii="Times New Roman" w:hAnsi="Times New Roman" w:cs="Times New Roman"/>
        </w:rPr>
        <w:t xml:space="preserve"> that</w:t>
      </w:r>
      <w:r w:rsidR="00C333A3" w:rsidRPr="00CE44CD">
        <w:rPr>
          <w:rFonts w:ascii="Times New Roman" w:hAnsi="Times New Roman" w:cs="Times New Roman"/>
        </w:rPr>
        <w:t xml:space="preserve"> </w:t>
      </w:r>
      <w:r w:rsidR="00E824FA" w:rsidRPr="00CE44CD">
        <w:rPr>
          <w:rFonts w:ascii="Times New Roman" w:hAnsi="Times New Roman" w:cs="Times New Roman"/>
        </w:rPr>
        <w:t xml:space="preserve">certain </w:t>
      </w:r>
      <w:r w:rsidR="00C51BDB" w:rsidRPr="00CE44CD">
        <w:rPr>
          <w:rFonts w:ascii="Times New Roman" w:hAnsi="Times New Roman" w:cs="Times New Roman"/>
        </w:rPr>
        <w:t>type</w:t>
      </w:r>
      <w:r w:rsidR="00F1553C" w:rsidRPr="00CE44CD">
        <w:rPr>
          <w:rFonts w:ascii="Times New Roman" w:hAnsi="Times New Roman" w:cs="Times New Roman"/>
        </w:rPr>
        <w:t>s</w:t>
      </w:r>
      <w:r w:rsidR="00C51BDB" w:rsidRPr="00CE44CD">
        <w:rPr>
          <w:rFonts w:ascii="Times New Roman" w:hAnsi="Times New Roman" w:cs="Times New Roman"/>
        </w:rPr>
        <w:t xml:space="preserve"> of </w:t>
      </w:r>
      <w:r w:rsidR="007B61B4" w:rsidRPr="00CE44CD">
        <w:rPr>
          <w:rFonts w:ascii="Times New Roman" w:hAnsi="Times New Roman" w:cs="Times New Roman"/>
        </w:rPr>
        <w:t>trait</w:t>
      </w:r>
      <w:r w:rsidR="004C3C30" w:rsidRPr="00CE44CD">
        <w:rPr>
          <w:rFonts w:ascii="Times New Roman" w:hAnsi="Times New Roman" w:cs="Times New Roman"/>
        </w:rPr>
        <w:t>s</w:t>
      </w:r>
      <w:r w:rsidR="00C51BDB" w:rsidRPr="00CE44CD">
        <w:rPr>
          <w:rFonts w:ascii="Times New Roman" w:hAnsi="Times New Roman" w:cs="Times New Roman"/>
        </w:rPr>
        <w:t xml:space="preserve"> (body size, </w:t>
      </w:r>
      <w:r w:rsidR="00E2663A" w:rsidRPr="00CE44CD">
        <w:rPr>
          <w:rFonts w:ascii="Times New Roman" w:hAnsi="Times New Roman" w:cs="Times New Roman"/>
        </w:rPr>
        <w:t xml:space="preserve">information processing capacity, etc.) </w:t>
      </w:r>
      <w:r w:rsidR="00F1553C" w:rsidRPr="00CE44CD">
        <w:rPr>
          <w:rFonts w:ascii="Times New Roman" w:hAnsi="Times New Roman" w:cs="Times New Roman"/>
        </w:rPr>
        <w:t>are</w:t>
      </w:r>
      <w:r w:rsidR="007A1C98" w:rsidRPr="00CE44CD">
        <w:rPr>
          <w:rFonts w:ascii="Times New Roman" w:hAnsi="Times New Roman" w:cs="Times New Roman"/>
        </w:rPr>
        <w:t xml:space="preserve"> selectively favo</w:t>
      </w:r>
      <w:r w:rsidR="00E82533" w:rsidRPr="00CE44CD">
        <w:rPr>
          <w:rFonts w:ascii="Times New Roman" w:hAnsi="Times New Roman" w:cs="Times New Roman"/>
        </w:rPr>
        <w:t>u</w:t>
      </w:r>
      <w:r w:rsidR="007A1C98" w:rsidRPr="00CE44CD">
        <w:rPr>
          <w:rFonts w:ascii="Times New Roman" w:hAnsi="Times New Roman" w:cs="Times New Roman"/>
        </w:rPr>
        <w:t xml:space="preserve">red </w:t>
      </w:r>
      <w:r w:rsidR="00545C63" w:rsidRPr="00CE44CD">
        <w:rPr>
          <w:rFonts w:ascii="Times New Roman" w:hAnsi="Times New Roman" w:cs="Times New Roman"/>
        </w:rPr>
        <w:t xml:space="preserve">across most if not all environments. </w:t>
      </w:r>
      <w:r w:rsidR="00BD49F6" w:rsidRPr="00CE44CD">
        <w:rPr>
          <w:rFonts w:ascii="Times New Roman" w:hAnsi="Times New Roman" w:cs="Times New Roman"/>
        </w:rPr>
        <w:t xml:space="preserve">Beatty’s </w:t>
      </w:r>
      <w:r w:rsidR="002119BF" w:rsidRPr="00CE44CD">
        <w:rPr>
          <w:rFonts w:ascii="Times New Roman" w:hAnsi="Times New Roman" w:cs="Times New Roman"/>
        </w:rPr>
        <w:t xml:space="preserve">discussion of the </w:t>
      </w:r>
      <w:r w:rsidR="00BD49F6" w:rsidRPr="00CE44CD">
        <w:rPr>
          <w:rFonts w:ascii="Times New Roman" w:hAnsi="Times New Roman" w:cs="Times New Roman"/>
        </w:rPr>
        <w:t xml:space="preserve">ECT echoes </w:t>
      </w:r>
      <w:r w:rsidR="007022E6" w:rsidRPr="00CE44CD">
        <w:rPr>
          <w:rFonts w:ascii="Times New Roman" w:hAnsi="Times New Roman" w:cs="Times New Roman"/>
        </w:rPr>
        <w:t>the groundedness problem</w:t>
      </w:r>
      <w:r w:rsidR="00BD49F6" w:rsidRPr="00CE44CD">
        <w:rPr>
          <w:rFonts w:ascii="Times New Roman" w:hAnsi="Times New Roman" w:cs="Times New Roman"/>
        </w:rPr>
        <w:t xml:space="preserve">, since he </w:t>
      </w:r>
      <w:r w:rsidR="00257A2E" w:rsidRPr="00CE44CD">
        <w:rPr>
          <w:rFonts w:ascii="Times New Roman" w:hAnsi="Times New Roman" w:cs="Times New Roman"/>
        </w:rPr>
        <w:t>explicitly lists changes in environment as one of the sources of evolutionary contingency (</w:t>
      </w:r>
      <w:r w:rsidR="00257A2E" w:rsidRPr="00CE44CD">
        <w:rPr>
          <w:rFonts w:ascii="Times New Roman" w:hAnsi="Times New Roman" w:cs="Times New Roman"/>
        </w:rPr>
        <w:fldChar w:fldCharType="begin"/>
      </w:r>
      <w:r w:rsidR="009F7C1C" w:rsidRPr="00CE44CD">
        <w:rPr>
          <w:rFonts w:ascii="Times New Roman" w:hAnsi="Times New Roman" w:cs="Times New Roman"/>
        </w:rPr>
        <w:instrText xml:space="preserve"> ADDIN ZOTERO_ITEM CSL_CITATION {"citationID":"HixJxj6Z","properties":{"formattedCitation":"(Beatty 1995, p. 53)","plainCitation":"(Beatty 1995, p. 53)","dontUpdate":true,"noteIndex":0},"citationItems":[{"id":2975,"uris":["http://zotero.org/users/4673489/items/NKILADNE"],"uri":["http://zotero.org/users/4673489/items/NKILADNE"],"itemData":{"id":2975,"type":"chapter","container-title":"Concepts, Theories, and Rationality in the Biological Sciences","event-place":"Konstanz","publisher":"Universitätsverlag Konstanz - University of Pittsburgh Press","publisher-place":"Konstanz","title":"The Evolutionary Contingency Thesis.","author":[{"family":"Beatty","given":"John"}],"editor":[{"family":"Wolters","given":"Gereon"},{"family":"Lennox","given":"James G."}],"issued":{"date-parts":[["1995"]]}},"locator":"53"}],"schema":"https://github.com/citation-style-language/schema/raw/master/csl-citation.json"} </w:instrText>
      </w:r>
      <w:r w:rsidR="00257A2E" w:rsidRPr="00CE44CD">
        <w:rPr>
          <w:rFonts w:ascii="Times New Roman" w:hAnsi="Times New Roman" w:cs="Times New Roman"/>
        </w:rPr>
        <w:fldChar w:fldCharType="separate"/>
      </w:r>
      <w:r w:rsidR="00257A2E" w:rsidRPr="00CE44CD">
        <w:rPr>
          <w:rFonts w:ascii="Times New Roman" w:hAnsi="Times New Roman" w:cs="Times New Roman"/>
          <w:noProof/>
        </w:rPr>
        <w:t>Beatty 1995, p. 53)</w:t>
      </w:r>
      <w:r w:rsidR="00257A2E" w:rsidRPr="00CE44CD">
        <w:rPr>
          <w:rFonts w:ascii="Times New Roman" w:hAnsi="Times New Roman" w:cs="Times New Roman"/>
        </w:rPr>
        <w:fldChar w:fldCharType="end"/>
      </w:r>
      <w:r w:rsidR="00F11A4E" w:rsidRPr="00CE44CD">
        <w:rPr>
          <w:rFonts w:ascii="Times New Roman" w:hAnsi="Times New Roman" w:cs="Times New Roman"/>
        </w:rPr>
        <w:t xml:space="preserve">: </w:t>
      </w:r>
      <w:r w:rsidR="00AD0901" w:rsidRPr="00CE44CD">
        <w:rPr>
          <w:rFonts w:ascii="Times New Roman" w:hAnsi="Times New Roman" w:cs="Times New Roman"/>
        </w:rPr>
        <w:t>this is why</w:t>
      </w:r>
      <w:r w:rsidR="00F11A4E" w:rsidRPr="00CE44CD">
        <w:rPr>
          <w:rFonts w:ascii="Times New Roman" w:hAnsi="Times New Roman" w:cs="Times New Roman"/>
        </w:rPr>
        <w:t xml:space="preserve"> the ECT implies</w:t>
      </w:r>
      <w:r w:rsidR="00775F22" w:rsidRPr="00CE44CD">
        <w:rPr>
          <w:rFonts w:ascii="Times New Roman" w:hAnsi="Times New Roman" w:cs="Times New Roman"/>
        </w:rPr>
        <w:t xml:space="preserve"> there is no selectionist rationale for progress.</w:t>
      </w:r>
      <w:r w:rsidR="00B56782" w:rsidRPr="00CE44CD">
        <w:rPr>
          <w:rStyle w:val="FootnoteReference"/>
          <w:rFonts w:ascii="Times New Roman" w:hAnsi="Times New Roman" w:cs="Times New Roman"/>
        </w:rPr>
        <w:footnoteReference w:id="2"/>
      </w:r>
    </w:p>
    <w:p w14:paraId="565C9E22" w14:textId="6F8AF8F9" w:rsidR="00C53C32" w:rsidRPr="00CE44CD" w:rsidRDefault="004E1F15" w:rsidP="007D496F">
      <w:pPr>
        <w:spacing w:line="360" w:lineRule="auto"/>
        <w:ind w:firstLine="720"/>
        <w:jc w:val="both"/>
        <w:rPr>
          <w:rFonts w:ascii="Times New Roman" w:hAnsi="Times New Roman" w:cs="Times New Roman"/>
        </w:rPr>
      </w:pPr>
      <w:r w:rsidRPr="00CE44CD">
        <w:rPr>
          <w:rFonts w:ascii="Times New Roman" w:hAnsi="Times New Roman" w:cs="Times New Roman"/>
        </w:rPr>
        <w:t xml:space="preserve">While a rationale </w:t>
      </w:r>
      <w:r w:rsidR="00B83C89" w:rsidRPr="00CE44CD">
        <w:rPr>
          <w:rFonts w:ascii="Times New Roman" w:hAnsi="Times New Roman" w:cs="Times New Roman"/>
        </w:rPr>
        <w:t>can be counteracted in empirical evolutionary history</w:t>
      </w:r>
      <w:r w:rsidR="00CA1295" w:rsidRPr="00CE44CD">
        <w:rPr>
          <w:rFonts w:ascii="Times New Roman" w:hAnsi="Times New Roman" w:cs="Times New Roman"/>
        </w:rPr>
        <w:t>, it</w:t>
      </w:r>
      <w:r w:rsidR="00ED1B79" w:rsidRPr="00CE44CD">
        <w:rPr>
          <w:rFonts w:ascii="Times New Roman" w:hAnsi="Times New Roman" w:cs="Times New Roman"/>
        </w:rPr>
        <w:t xml:space="preserve"> does predict </w:t>
      </w:r>
      <w:r w:rsidR="00CA1295" w:rsidRPr="00CE44CD">
        <w:rPr>
          <w:rFonts w:ascii="Times New Roman" w:hAnsi="Times New Roman" w:cs="Times New Roman"/>
        </w:rPr>
        <w:t xml:space="preserve">definite </w:t>
      </w:r>
      <w:r w:rsidR="00A31C8B" w:rsidRPr="00CE44CD">
        <w:rPr>
          <w:rFonts w:ascii="Times New Roman" w:hAnsi="Times New Roman" w:cs="Times New Roman"/>
        </w:rPr>
        <w:t xml:space="preserve">patterns under </w:t>
      </w:r>
      <w:r w:rsidR="00C22B95" w:rsidRPr="00CE44CD">
        <w:rPr>
          <w:rFonts w:ascii="Times New Roman" w:hAnsi="Times New Roman" w:cs="Times New Roman"/>
        </w:rPr>
        <w:t>suitably ideali</w:t>
      </w:r>
      <w:r w:rsidR="00720818" w:rsidRPr="00CE44CD">
        <w:rPr>
          <w:rFonts w:ascii="Times New Roman" w:hAnsi="Times New Roman" w:cs="Times New Roman"/>
        </w:rPr>
        <w:t>s</w:t>
      </w:r>
      <w:r w:rsidR="00C22B95" w:rsidRPr="00CE44CD">
        <w:rPr>
          <w:rFonts w:ascii="Times New Roman" w:hAnsi="Times New Roman" w:cs="Times New Roman"/>
        </w:rPr>
        <w:t xml:space="preserve">ed conditions. </w:t>
      </w:r>
      <w:r w:rsidR="007D496F" w:rsidRPr="00CE44CD">
        <w:rPr>
          <w:rFonts w:ascii="Times New Roman" w:hAnsi="Times New Roman" w:cs="Times New Roman"/>
        </w:rPr>
        <w:t>T</w:t>
      </w:r>
      <w:r w:rsidR="00A31C8B" w:rsidRPr="00CE44CD">
        <w:rPr>
          <w:rFonts w:ascii="Times New Roman" w:hAnsi="Times New Roman" w:cs="Times New Roman"/>
        </w:rPr>
        <w:t>he</w:t>
      </w:r>
      <w:r w:rsidR="007D496F" w:rsidRPr="00CE44CD">
        <w:rPr>
          <w:rFonts w:ascii="Times New Roman" w:hAnsi="Times New Roman" w:cs="Times New Roman"/>
        </w:rPr>
        <w:t xml:space="preserve"> idealised</w:t>
      </w:r>
      <w:r w:rsidR="00A31C8B" w:rsidRPr="00CE44CD">
        <w:rPr>
          <w:rFonts w:ascii="Times New Roman" w:hAnsi="Times New Roman" w:cs="Times New Roman"/>
        </w:rPr>
        <w:t xml:space="preserve"> pattern associated with a selectionist rationale can be called </w:t>
      </w:r>
      <w:r w:rsidR="00A170CC" w:rsidRPr="00CE44CD">
        <w:rPr>
          <w:rFonts w:ascii="Times New Roman" w:hAnsi="Times New Roman" w:cs="Times New Roman"/>
        </w:rPr>
        <w:t xml:space="preserve">a </w:t>
      </w:r>
      <w:r w:rsidR="00A170CC" w:rsidRPr="00CE44CD">
        <w:rPr>
          <w:rFonts w:ascii="Times New Roman" w:hAnsi="Times New Roman" w:cs="Times New Roman"/>
          <w:i/>
          <w:iCs/>
        </w:rPr>
        <w:t>selectionist law of evolutionary history:</w:t>
      </w:r>
    </w:p>
    <w:p w14:paraId="49466B57" w14:textId="1ADB1428" w:rsidR="00B32F99" w:rsidRPr="00CE44CD" w:rsidRDefault="007D496F" w:rsidP="00060DC9">
      <w:pPr>
        <w:spacing w:after="120"/>
        <w:ind w:left="1440" w:right="373"/>
        <w:jc w:val="both"/>
        <w:rPr>
          <w:rFonts w:ascii="Times New Roman" w:hAnsi="Times New Roman" w:cs="Times New Roman"/>
        </w:rPr>
      </w:pPr>
      <w:r w:rsidRPr="00CE44CD">
        <w:rPr>
          <w:rFonts w:ascii="Times New Roman" w:hAnsi="Times New Roman" w:cs="Times New Roman"/>
          <w:iCs/>
        </w:rPr>
        <w:t>Given effectively random environments</w:t>
      </w:r>
      <w:r w:rsidRPr="00CE44CD">
        <w:rPr>
          <w:rFonts w:ascii="Times New Roman" w:hAnsi="Times New Roman" w:cs="Times New Roman"/>
          <w:i/>
        </w:rPr>
        <w:t xml:space="preserve"> </w:t>
      </w:r>
      <w:r w:rsidRPr="00CE44CD">
        <w:rPr>
          <w:rFonts w:ascii="Times New Roman" w:hAnsi="Times New Roman" w:cs="Times New Roman"/>
          <w:iCs/>
        </w:rPr>
        <w:t>and without long-term constraints on natural selection, a</w:t>
      </w:r>
      <w:r w:rsidR="003A3078" w:rsidRPr="00CE44CD">
        <w:rPr>
          <w:rFonts w:ascii="Times New Roman" w:hAnsi="Times New Roman" w:cs="Times New Roman"/>
          <w:iCs/>
        </w:rPr>
        <w:t>ll e</w:t>
      </w:r>
      <w:r w:rsidR="00D50E46" w:rsidRPr="00CE44CD">
        <w:rPr>
          <w:rFonts w:ascii="Times New Roman" w:hAnsi="Times New Roman" w:cs="Times New Roman"/>
          <w:iCs/>
        </w:rPr>
        <w:t>volutionary histories</w:t>
      </w:r>
      <w:r w:rsidR="00DE0502" w:rsidRPr="00CE44CD">
        <w:rPr>
          <w:rFonts w:ascii="Times New Roman" w:hAnsi="Times New Roman" w:cs="Times New Roman"/>
          <w:iCs/>
        </w:rPr>
        <w:t xml:space="preserve"> </w:t>
      </w:r>
      <w:r w:rsidR="00D50E46" w:rsidRPr="00CE44CD">
        <w:rPr>
          <w:rFonts w:ascii="Times New Roman" w:hAnsi="Times New Roman" w:cs="Times New Roman"/>
        </w:rPr>
        <w:t xml:space="preserve">instantiate a </w:t>
      </w:r>
      <w:r w:rsidR="00CE5CCE" w:rsidRPr="00CE44CD">
        <w:rPr>
          <w:rFonts w:ascii="Times New Roman" w:hAnsi="Times New Roman" w:cs="Times New Roman"/>
        </w:rPr>
        <w:t>trend in</w:t>
      </w:r>
      <w:r w:rsidR="00A170CC" w:rsidRPr="00CE44CD">
        <w:rPr>
          <w:rFonts w:ascii="Times New Roman" w:hAnsi="Times New Roman" w:cs="Times New Roman"/>
        </w:rPr>
        <w:t xml:space="preserve"> a measure</w:t>
      </w:r>
      <w:r w:rsidR="00CE5CCE" w:rsidRPr="00CE44CD">
        <w:rPr>
          <w:rFonts w:ascii="Times New Roman" w:hAnsi="Times New Roman" w:cs="Times New Roman"/>
        </w:rPr>
        <w:t xml:space="preserve"> </w:t>
      </w:r>
      <w:r w:rsidR="00CE5CCE" w:rsidRPr="00CE44CD">
        <w:rPr>
          <w:rFonts w:ascii="Times New Roman" w:hAnsi="Times New Roman" w:cs="Times New Roman"/>
          <w:i/>
          <w:iCs/>
        </w:rPr>
        <w:t>M</w:t>
      </w:r>
      <w:r w:rsidR="00D50E46" w:rsidRPr="00CE44CD">
        <w:rPr>
          <w:rFonts w:ascii="Times New Roman" w:hAnsi="Times New Roman" w:cs="Times New Roman"/>
        </w:rPr>
        <w:t xml:space="preserve"> </w:t>
      </w:r>
      <w:r w:rsidR="00D50E46" w:rsidRPr="00CE44CD">
        <w:rPr>
          <w:rFonts w:ascii="Times New Roman" w:hAnsi="Times New Roman" w:cs="Times New Roman"/>
          <w:iCs/>
        </w:rPr>
        <w:t xml:space="preserve">that is </w:t>
      </w:r>
      <w:r w:rsidR="00065807" w:rsidRPr="00CE44CD">
        <w:rPr>
          <w:rFonts w:ascii="Times New Roman" w:hAnsi="Times New Roman" w:cs="Times New Roman"/>
          <w:iCs/>
        </w:rPr>
        <w:t>caused</w:t>
      </w:r>
      <w:r w:rsidR="00B04A84" w:rsidRPr="00CE44CD">
        <w:rPr>
          <w:rFonts w:ascii="Times New Roman" w:hAnsi="Times New Roman" w:cs="Times New Roman"/>
          <w:iCs/>
        </w:rPr>
        <w:t xml:space="preserve"> by</w:t>
      </w:r>
      <w:r w:rsidR="00D50E46" w:rsidRPr="00CE44CD">
        <w:rPr>
          <w:rFonts w:ascii="Times New Roman" w:hAnsi="Times New Roman" w:cs="Times New Roman"/>
          <w:iCs/>
        </w:rPr>
        <w:t xml:space="preserve"> selection</w:t>
      </w:r>
      <w:r w:rsidR="00F42EAE" w:rsidRPr="00CE44CD">
        <w:rPr>
          <w:rFonts w:ascii="Times New Roman" w:hAnsi="Times New Roman" w:cs="Times New Roman"/>
          <w:iCs/>
        </w:rPr>
        <w:t xml:space="preserve"> for increased </w:t>
      </w:r>
      <w:r w:rsidR="00F42EAE" w:rsidRPr="00CE44CD">
        <w:rPr>
          <w:rFonts w:ascii="Times New Roman" w:hAnsi="Times New Roman" w:cs="Times New Roman"/>
          <w:i/>
        </w:rPr>
        <w:t>M</w:t>
      </w:r>
      <w:r w:rsidR="00C55CAC" w:rsidRPr="00CE44CD">
        <w:rPr>
          <w:rFonts w:ascii="Times New Roman" w:hAnsi="Times New Roman" w:cs="Times New Roman"/>
          <w:iCs/>
        </w:rPr>
        <w:t>.</w:t>
      </w:r>
    </w:p>
    <w:p w14:paraId="53EE9E98" w14:textId="1B1229F3" w:rsidR="003B4EBA" w:rsidRPr="00CE44CD" w:rsidRDefault="002A388D" w:rsidP="00060DC9">
      <w:pPr>
        <w:spacing w:line="360" w:lineRule="auto"/>
        <w:jc w:val="both"/>
        <w:rPr>
          <w:rFonts w:ascii="Times New Roman" w:hAnsi="Times New Roman" w:cs="Times New Roman"/>
        </w:rPr>
      </w:pPr>
      <w:r w:rsidRPr="00CE44CD">
        <w:rPr>
          <w:rFonts w:ascii="Times New Roman" w:hAnsi="Times New Roman" w:cs="Times New Roman"/>
        </w:rPr>
        <w:t>Here evolutionary histories are ideali</w:t>
      </w:r>
      <w:r w:rsidR="00720818" w:rsidRPr="00CE44CD">
        <w:rPr>
          <w:rFonts w:ascii="Times New Roman" w:hAnsi="Times New Roman" w:cs="Times New Roman"/>
        </w:rPr>
        <w:t>s</w:t>
      </w:r>
      <w:r w:rsidRPr="00CE44CD">
        <w:rPr>
          <w:rFonts w:ascii="Times New Roman" w:hAnsi="Times New Roman" w:cs="Times New Roman"/>
        </w:rPr>
        <w:t xml:space="preserve">ed </w:t>
      </w:r>
      <w:r w:rsidR="0094230C" w:rsidRPr="00CE44CD">
        <w:rPr>
          <w:rFonts w:ascii="Times New Roman" w:hAnsi="Times New Roman" w:cs="Times New Roman"/>
        </w:rPr>
        <w:t>so that</w:t>
      </w:r>
      <w:r w:rsidR="00DA2A69" w:rsidRPr="00CE44CD">
        <w:rPr>
          <w:rFonts w:ascii="Times New Roman" w:hAnsi="Times New Roman" w:cs="Times New Roman"/>
        </w:rPr>
        <w:t xml:space="preserve"> </w:t>
      </w:r>
      <w:r w:rsidR="00C261AC" w:rsidRPr="00CE44CD">
        <w:rPr>
          <w:rFonts w:ascii="Times New Roman" w:hAnsi="Times New Roman" w:cs="Times New Roman"/>
        </w:rPr>
        <w:t>any</w:t>
      </w:r>
      <w:r w:rsidR="00E0369F" w:rsidRPr="00CE44CD">
        <w:rPr>
          <w:rFonts w:ascii="Times New Roman" w:hAnsi="Times New Roman" w:cs="Times New Roman"/>
        </w:rPr>
        <w:t xml:space="preserve"> causal process arising from the ‘</w:t>
      </w:r>
      <w:r w:rsidR="003B4EBA" w:rsidRPr="00CE44CD">
        <w:rPr>
          <w:rFonts w:ascii="Times New Roman" w:hAnsi="Times New Roman" w:cs="Times New Roman"/>
        </w:rPr>
        <w:t>bare-bone</w:t>
      </w:r>
      <w:r w:rsidR="00E82533" w:rsidRPr="00CE44CD">
        <w:rPr>
          <w:rFonts w:ascii="Times New Roman" w:hAnsi="Times New Roman" w:cs="Times New Roman"/>
        </w:rPr>
        <w:t>s</w:t>
      </w:r>
      <w:r w:rsidR="003B4EBA" w:rsidRPr="00CE44CD">
        <w:rPr>
          <w:rFonts w:ascii="Times New Roman" w:hAnsi="Times New Roman" w:cs="Times New Roman"/>
        </w:rPr>
        <w:t xml:space="preserve"> mechanics of selection</w:t>
      </w:r>
      <w:r w:rsidR="00E0369F" w:rsidRPr="00CE44CD">
        <w:rPr>
          <w:rFonts w:ascii="Times New Roman" w:hAnsi="Times New Roman" w:cs="Times New Roman"/>
        </w:rPr>
        <w:t>’</w:t>
      </w:r>
      <w:r w:rsidR="009912E7" w:rsidRPr="00CE44CD">
        <w:rPr>
          <w:rFonts w:ascii="Times New Roman" w:hAnsi="Times New Roman" w:cs="Times New Roman"/>
        </w:rPr>
        <w:t xml:space="preserve"> </w:t>
      </w:r>
      <w:r w:rsidR="00922F9D" w:rsidRPr="00CE44CD">
        <w:rPr>
          <w:rFonts w:ascii="Times New Roman" w:hAnsi="Times New Roman" w:cs="Times New Roman"/>
        </w:rPr>
        <w:t>is</w:t>
      </w:r>
      <w:r w:rsidR="00E46CC8" w:rsidRPr="00CE44CD">
        <w:rPr>
          <w:rFonts w:ascii="Times New Roman" w:hAnsi="Times New Roman" w:cs="Times New Roman"/>
        </w:rPr>
        <w:t xml:space="preserve"> </w:t>
      </w:r>
      <w:r w:rsidR="0044627B" w:rsidRPr="00CE44CD">
        <w:rPr>
          <w:rFonts w:ascii="Times New Roman" w:hAnsi="Times New Roman" w:cs="Times New Roman"/>
        </w:rPr>
        <w:t xml:space="preserve">translated into </w:t>
      </w:r>
      <w:r w:rsidR="007F3803" w:rsidRPr="00CE44CD">
        <w:rPr>
          <w:rFonts w:ascii="Times New Roman" w:hAnsi="Times New Roman" w:cs="Times New Roman"/>
        </w:rPr>
        <w:t>an empirical trend</w:t>
      </w:r>
      <w:r w:rsidR="00635C25" w:rsidRPr="00CE44CD">
        <w:rPr>
          <w:rFonts w:ascii="Times New Roman" w:hAnsi="Times New Roman" w:cs="Times New Roman"/>
        </w:rPr>
        <w:t>.</w:t>
      </w:r>
      <w:r w:rsidR="003B4EBA" w:rsidRPr="00CE44CD">
        <w:rPr>
          <w:rFonts w:ascii="Times New Roman" w:hAnsi="Times New Roman" w:cs="Times New Roman"/>
        </w:rPr>
        <w:t xml:space="preserve"> </w:t>
      </w:r>
      <w:r w:rsidR="001D42C3" w:rsidRPr="00CE44CD">
        <w:rPr>
          <w:rFonts w:ascii="Times New Roman" w:hAnsi="Times New Roman" w:cs="Times New Roman"/>
        </w:rPr>
        <w:t>Note that this</w:t>
      </w:r>
      <w:r w:rsidR="00ED2E56" w:rsidRPr="00CE44CD">
        <w:rPr>
          <w:rFonts w:ascii="Times New Roman" w:hAnsi="Times New Roman" w:cs="Times New Roman"/>
        </w:rPr>
        <w:t xml:space="preserve"> implies that</w:t>
      </w:r>
      <w:r w:rsidR="00072602" w:rsidRPr="00CE44CD">
        <w:rPr>
          <w:rFonts w:ascii="Times New Roman" w:hAnsi="Times New Roman" w:cs="Times New Roman"/>
        </w:rPr>
        <w:t xml:space="preserve"> in actual evolutionary history, which </w:t>
      </w:r>
      <w:r w:rsidR="00DE2BAD" w:rsidRPr="00CE44CD">
        <w:rPr>
          <w:rFonts w:ascii="Times New Roman" w:hAnsi="Times New Roman" w:cs="Times New Roman"/>
        </w:rPr>
        <w:t xml:space="preserve">may </w:t>
      </w:r>
      <w:r w:rsidR="005B1526" w:rsidRPr="00CE44CD">
        <w:rPr>
          <w:rFonts w:ascii="Times New Roman" w:hAnsi="Times New Roman" w:cs="Times New Roman"/>
        </w:rPr>
        <w:t xml:space="preserve">not </w:t>
      </w:r>
      <w:r w:rsidR="00E82533" w:rsidRPr="00CE44CD">
        <w:rPr>
          <w:rFonts w:ascii="Times New Roman" w:hAnsi="Times New Roman" w:cs="Times New Roman"/>
        </w:rPr>
        <w:t xml:space="preserve">have </w:t>
      </w:r>
      <w:r w:rsidR="00FE2BBA" w:rsidRPr="00CE44CD">
        <w:rPr>
          <w:rFonts w:ascii="Times New Roman" w:hAnsi="Times New Roman" w:cs="Times New Roman"/>
        </w:rPr>
        <w:t>suitabl</w:t>
      </w:r>
      <w:r w:rsidR="000E7162" w:rsidRPr="00CE44CD">
        <w:rPr>
          <w:rFonts w:ascii="Times New Roman" w:hAnsi="Times New Roman" w:cs="Times New Roman"/>
        </w:rPr>
        <w:t>y</w:t>
      </w:r>
      <w:r w:rsidR="00FE2BBA" w:rsidRPr="00CE44CD">
        <w:rPr>
          <w:rFonts w:ascii="Times New Roman" w:hAnsi="Times New Roman" w:cs="Times New Roman"/>
        </w:rPr>
        <w:t xml:space="preserve"> </w:t>
      </w:r>
      <w:r w:rsidR="005B1526" w:rsidRPr="00CE44CD">
        <w:rPr>
          <w:rFonts w:ascii="Times New Roman" w:hAnsi="Times New Roman" w:cs="Times New Roman"/>
        </w:rPr>
        <w:t>ideali</w:t>
      </w:r>
      <w:r w:rsidR="00720818" w:rsidRPr="00CE44CD">
        <w:rPr>
          <w:rFonts w:ascii="Times New Roman" w:hAnsi="Times New Roman" w:cs="Times New Roman"/>
        </w:rPr>
        <w:t>s</w:t>
      </w:r>
      <w:r w:rsidR="005B1526" w:rsidRPr="00CE44CD">
        <w:rPr>
          <w:rFonts w:ascii="Times New Roman" w:hAnsi="Times New Roman" w:cs="Times New Roman"/>
        </w:rPr>
        <w:t xml:space="preserve">ed conditions, </w:t>
      </w:r>
      <w:r w:rsidR="00656C17" w:rsidRPr="00CE44CD">
        <w:rPr>
          <w:rFonts w:ascii="Times New Roman" w:hAnsi="Times New Roman" w:cs="Times New Roman"/>
        </w:rPr>
        <w:t xml:space="preserve">there may not be an observable trend in </w:t>
      </w:r>
      <w:r w:rsidR="00656C17" w:rsidRPr="00CE44CD">
        <w:rPr>
          <w:rFonts w:ascii="Times New Roman" w:hAnsi="Times New Roman" w:cs="Times New Roman"/>
          <w:i/>
          <w:iCs/>
        </w:rPr>
        <w:t xml:space="preserve">M </w:t>
      </w:r>
      <w:r w:rsidR="00656C17" w:rsidRPr="00CE44CD">
        <w:rPr>
          <w:rFonts w:ascii="Times New Roman" w:hAnsi="Times New Roman" w:cs="Times New Roman"/>
        </w:rPr>
        <w:t xml:space="preserve">even though there is a selectionist rationale for </w:t>
      </w:r>
      <w:r w:rsidR="0012127A" w:rsidRPr="00CE44CD">
        <w:rPr>
          <w:rFonts w:ascii="Times New Roman" w:hAnsi="Times New Roman" w:cs="Times New Roman"/>
        </w:rPr>
        <w:t xml:space="preserve">increased </w:t>
      </w:r>
      <w:r w:rsidR="0012127A" w:rsidRPr="00CE44CD">
        <w:rPr>
          <w:rFonts w:ascii="Times New Roman" w:hAnsi="Times New Roman" w:cs="Times New Roman"/>
          <w:i/>
          <w:iCs/>
        </w:rPr>
        <w:t xml:space="preserve">M. </w:t>
      </w:r>
      <w:r w:rsidR="00DE2BAD" w:rsidRPr="00CE44CD">
        <w:rPr>
          <w:rFonts w:ascii="Times New Roman" w:hAnsi="Times New Roman" w:cs="Times New Roman"/>
        </w:rPr>
        <w:t xml:space="preserve"> </w:t>
      </w:r>
    </w:p>
    <w:p w14:paraId="1C705D62" w14:textId="345942C5" w:rsidR="003609FB" w:rsidRPr="00CE44CD" w:rsidRDefault="007077AE" w:rsidP="008C03BF">
      <w:pPr>
        <w:spacing w:line="360" w:lineRule="auto"/>
        <w:ind w:firstLine="720"/>
        <w:jc w:val="both"/>
        <w:rPr>
          <w:rFonts w:ascii="Times New Roman" w:hAnsi="Times New Roman" w:cs="Times New Roman"/>
        </w:rPr>
      </w:pPr>
      <w:r w:rsidRPr="00CE44CD">
        <w:rPr>
          <w:rFonts w:ascii="Times New Roman" w:hAnsi="Times New Roman" w:cs="Times New Roman"/>
        </w:rPr>
        <w:t>B</w:t>
      </w:r>
      <w:r w:rsidR="00F95451" w:rsidRPr="00CE44CD">
        <w:rPr>
          <w:rFonts w:ascii="Times New Roman" w:hAnsi="Times New Roman" w:cs="Times New Roman"/>
        </w:rPr>
        <w:t>efore proceeding</w:t>
      </w:r>
      <w:r w:rsidR="00E82533" w:rsidRPr="00CE44CD">
        <w:rPr>
          <w:rFonts w:ascii="Times New Roman" w:hAnsi="Times New Roman" w:cs="Times New Roman"/>
        </w:rPr>
        <w:t>,</w:t>
      </w:r>
      <w:r w:rsidR="00F95451" w:rsidRPr="00CE44CD">
        <w:rPr>
          <w:rFonts w:ascii="Times New Roman" w:hAnsi="Times New Roman" w:cs="Times New Roman"/>
        </w:rPr>
        <w:t xml:space="preserve"> </w:t>
      </w:r>
      <w:r w:rsidR="00085573" w:rsidRPr="00CE44CD">
        <w:rPr>
          <w:rFonts w:ascii="Times New Roman" w:hAnsi="Times New Roman" w:cs="Times New Roman"/>
        </w:rPr>
        <w:t xml:space="preserve">it is important </w:t>
      </w:r>
      <w:r w:rsidR="00AB4B1B" w:rsidRPr="00CE44CD">
        <w:rPr>
          <w:rFonts w:ascii="Times New Roman" w:hAnsi="Times New Roman" w:cs="Times New Roman"/>
        </w:rPr>
        <w:t xml:space="preserve">to </w:t>
      </w:r>
      <w:r w:rsidR="00D2083A" w:rsidRPr="00CE44CD">
        <w:rPr>
          <w:rFonts w:ascii="Times New Roman" w:hAnsi="Times New Roman" w:cs="Times New Roman"/>
        </w:rPr>
        <w:t>unpack the ideali</w:t>
      </w:r>
      <w:r w:rsidR="00132280" w:rsidRPr="00CE44CD">
        <w:rPr>
          <w:rFonts w:ascii="Times New Roman" w:hAnsi="Times New Roman" w:cs="Times New Roman"/>
        </w:rPr>
        <w:t>sed</w:t>
      </w:r>
      <w:r w:rsidR="00D2083A" w:rsidRPr="00CE44CD">
        <w:rPr>
          <w:rFonts w:ascii="Times New Roman" w:hAnsi="Times New Roman" w:cs="Times New Roman"/>
        </w:rPr>
        <w:t xml:space="preserve"> conditions. The first is that </w:t>
      </w:r>
      <w:r w:rsidR="00F95451" w:rsidRPr="00CE44CD">
        <w:rPr>
          <w:rFonts w:ascii="Times New Roman" w:hAnsi="Times New Roman" w:cs="Times New Roman"/>
        </w:rPr>
        <w:t xml:space="preserve"> </w:t>
      </w:r>
      <w:r w:rsidR="00870270" w:rsidRPr="00CE44CD">
        <w:rPr>
          <w:rFonts w:ascii="Times New Roman" w:hAnsi="Times New Roman" w:cs="Times New Roman"/>
        </w:rPr>
        <w:t xml:space="preserve">evolutionary histories </w:t>
      </w:r>
      <w:r w:rsidR="009A1EEB" w:rsidRPr="00CE44CD">
        <w:rPr>
          <w:rFonts w:ascii="Times New Roman" w:hAnsi="Times New Roman" w:cs="Times New Roman"/>
        </w:rPr>
        <w:t>are constrained to</w:t>
      </w:r>
      <w:r w:rsidR="00870270" w:rsidRPr="00CE44CD">
        <w:rPr>
          <w:rFonts w:ascii="Times New Roman" w:hAnsi="Times New Roman" w:cs="Times New Roman"/>
        </w:rPr>
        <w:t xml:space="preserve"> those with effectively random environments</w:t>
      </w:r>
      <w:r w:rsidR="00B019C5" w:rsidRPr="00CE44CD">
        <w:rPr>
          <w:rFonts w:ascii="Times New Roman" w:hAnsi="Times New Roman" w:cs="Times New Roman"/>
        </w:rPr>
        <w:t xml:space="preserve">. This means that </w:t>
      </w:r>
      <w:r w:rsidR="005F2A6D" w:rsidRPr="00CE44CD">
        <w:rPr>
          <w:rFonts w:ascii="Times New Roman" w:hAnsi="Times New Roman" w:cs="Times New Roman"/>
        </w:rPr>
        <w:t xml:space="preserve">any resulting trend </w:t>
      </w:r>
      <w:r w:rsidR="007561C3" w:rsidRPr="00CE44CD">
        <w:rPr>
          <w:rFonts w:ascii="Times New Roman" w:hAnsi="Times New Roman" w:cs="Times New Roman"/>
        </w:rPr>
        <w:t xml:space="preserve">caused by selection </w:t>
      </w:r>
      <w:r w:rsidR="005F2A6D" w:rsidRPr="00CE44CD">
        <w:rPr>
          <w:rFonts w:ascii="Times New Roman" w:hAnsi="Times New Roman" w:cs="Times New Roman"/>
        </w:rPr>
        <w:t xml:space="preserve">is a </w:t>
      </w:r>
      <w:r w:rsidR="00A96545" w:rsidRPr="00CE44CD">
        <w:rPr>
          <w:rFonts w:ascii="Times New Roman" w:hAnsi="Times New Roman" w:cs="Times New Roman"/>
        </w:rPr>
        <w:t xml:space="preserve">consequence of </w:t>
      </w:r>
      <w:r w:rsidR="00D94601" w:rsidRPr="00CE44CD">
        <w:rPr>
          <w:rFonts w:ascii="Times New Roman" w:hAnsi="Times New Roman" w:cs="Times New Roman"/>
        </w:rPr>
        <w:t xml:space="preserve">selection’s causal structure, rather than </w:t>
      </w:r>
      <w:r w:rsidR="00EB65F5" w:rsidRPr="00CE44CD">
        <w:rPr>
          <w:rFonts w:ascii="Times New Roman" w:hAnsi="Times New Roman" w:cs="Times New Roman"/>
        </w:rPr>
        <w:t xml:space="preserve">a consequence of </w:t>
      </w:r>
      <w:r w:rsidR="0002447E" w:rsidRPr="00CE44CD">
        <w:rPr>
          <w:rFonts w:ascii="Times New Roman" w:hAnsi="Times New Roman" w:cs="Times New Roman"/>
        </w:rPr>
        <w:t>particular environments</w:t>
      </w:r>
      <w:r w:rsidR="003D48E4" w:rsidRPr="00CE44CD">
        <w:rPr>
          <w:rFonts w:ascii="Times New Roman" w:hAnsi="Times New Roman" w:cs="Times New Roman"/>
        </w:rPr>
        <w:t xml:space="preserve"> that happened to </w:t>
      </w:r>
      <w:r w:rsidR="00976AF9" w:rsidRPr="00CE44CD">
        <w:rPr>
          <w:rFonts w:ascii="Times New Roman" w:hAnsi="Times New Roman" w:cs="Times New Roman"/>
        </w:rPr>
        <w:t xml:space="preserve">occur </w:t>
      </w:r>
      <w:r w:rsidR="00976AF9" w:rsidRPr="00CE44CD">
        <w:rPr>
          <w:rFonts w:ascii="Times New Roman" w:hAnsi="Times New Roman" w:cs="Times New Roman"/>
        </w:rPr>
        <w:lastRenderedPageBreak/>
        <w:t>frequently.</w:t>
      </w:r>
      <w:r w:rsidR="004D47A2" w:rsidRPr="00CE44CD">
        <w:rPr>
          <w:rFonts w:ascii="Times New Roman" w:hAnsi="Times New Roman" w:cs="Times New Roman"/>
        </w:rPr>
        <w:t xml:space="preserve"> </w:t>
      </w:r>
      <w:r w:rsidR="00F16E96" w:rsidRPr="00CE44CD">
        <w:rPr>
          <w:rFonts w:ascii="Times New Roman" w:hAnsi="Times New Roman" w:cs="Times New Roman"/>
        </w:rPr>
        <w:t>For Gould</w:t>
      </w:r>
      <w:r w:rsidR="003F4346" w:rsidRPr="00CE44CD">
        <w:rPr>
          <w:rFonts w:ascii="Times New Roman" w:hAnsi="Times New Roman" w:cs="Times New Roman"/>
        </w:rPr>
        <w:t xml:space="preserve"> (as well as Beatty)</w:t>
      </w:r>
      <w:r w:rsidR="00F16E96" w:rsidRPr="00CE44CD">
        <w:rPr>
          <w:rFonts w:ascii="Times New Roman" w:hAnsi="Times New Roman" w:cs="Times New Roman"/>
        </w:rPr>
        <w:t xml:space="preserve">, this </w:t>
      </w:r>
      <w:r w:rsidR="003609FB" w:rsidRPr="00CE44CD">
        <w:rPr>
          <w:rFonts w:ascii="Times New Roman" w:hAnsi="Times New Roman" w:cs="Times New Roman"/>
        </w:rPr>
        <w:t>condition actually</w:t>
      </w:r>
      <w:r w:rsidR="00F16E96" w:rsidRPr="00CE44CD">
        <w:rPr>
          <w:rFonts w:ascii="Times New Roman" w:hAnsi="Times New Roman" w:cs="Times New Roman"/>
        </w:rPr>
        <w:t xml:space="preserve"> </w:t>
      </w:r>
      <w:r w:rsidR="009A5400" w:rsidRPr="00CE44CD">
        <w:rPr>
          <w:rFonts w:ascii="Times New Roman" w:hAnsi="Times New Roman" w:cs="Times New Roman"/>
        </w:rPr>
        <w:t xml:space="preserve">disqualifies </w:t>
      </w:r>
      <w:r w:rsidR="007E6AC2" w:rsidRPr="00CE44CD">
        <w:rPr>
          <w:rFonts w:ascii="Times New Roman" w:hAnsi="Times New Roman" w:cs="Times New Roman"/>
        </w:rPr>
        <w:t>any</w:t>
      </w:r>
      <w:r w:rsidR="00F3414D" w:rsidRPr="00CE44CD">
        <w:rPr>
          <w:rFonts w:ascii="Times New Roman" w:hAnsi="Times New Roman" w:cs="Times New Roman"/>
        </w:rPr>
        <w:t xml:space="preserve"> expectation </w:t>
      </w:r>
      <w:r w:rsidR="00B65E0E" w:rsidRPr="00CE44CD">
        <w:rPr>
          <w:rFonts w:ascii="Times New Roman" w:hAnsi="Times New Roman" w:cs="Times New Roman"/>
        </w:rPr>
        <w:t xml:space="preserve">of </w:t>
      </w:r>
      <w:r w:rsidR="00F3414D" w:rsidRPr="00CE44CD">
        <w:rPr>
          <w:rFonts w:ascii="Times New Roman" w:hAnsi="Times New Roman" w:cs="Times New Roman"/>
        </w:rPr>
        <w:t>a</w:t>
      </w:r>
      <w:r w:rsidR="007E6AC2" w:rsidRPr="00CE44CD">
        <w:rPr>
          <w:rFonts w:ascii="Times New Roman" w:hAnsi="Times New Roman" w:cs="Times New Roman"/>
        </w:rPr>
        <w:t xml:space="preserve"> selection-caused trend</w:t>
      </w:r>
      <w:r w:rsidR="00471956" w:rsidRPr="00CE44CD">
        <w:rPr>
          <w:rFonts w:ascii="Times New Roman" w:hAnsi="Times New Roman" w:cs="Times New Roman"/>
        </w:rPr>
        <w:t xml:space="preserve">, since the </w:t>
      </w:r>
      <w:r w:rsidR="0018728E" w:rsidRPr="00CE44CD">
        <w:rPr>
          <w:rFonts w:ascii="Times New Roman" w:hAnsi="Times New Roman" w:cs="Times New Roman"/>
        </w:rPr>
        <w:t>(mistaken) assumption</w:t>
      </w:r>
      <w:r w:rsidR="00471956" w:rsidRPr="00CE44CD">
        <w:rPr>
          <w:rFonts w:ascii="Times New Roman" w:hAnsi="Times New Roman" w:cs="Times New Roman"/>
        </w:rPr>
        <w:t xml:space="preserve"> is that </w:t>
      </w:r>
      <w:r w:rsidR="007A7896" w:rsidRPr="00CE44CD">
        <w:rPr>
          <w:rFonts w:ascii="Times New Roman" w:hAnsi="Times New Roman" w:cs="Times New Roman"/>
        </w:rPr>
        <w:t>random succession in e</w:t>
      </w:r>
      <w:r w:rsidR="00E5178C" w:rsidRPr="00CE44CD">
        <w:rPr>
          <w:rFonts w:ascii="Times New Roman" w:hAnsi="Times New Roman" w:cs="Times New Roman"/>
        </w:rPr>
        <w:t>n</w:t>
      </w:r>
      <w:r w:rsidR="007A7896" w:rsidRPr="00CE44CD">
        <w:rPr>
          <w:rFonts w:ascii="Times New Roman" w:hAnsi="Times New Roman" w:cs="Times New Roman"/>
        </w:rPr>
        <w:t xml:space="preserve">vironments means </w:t>
      </w:r>
      <w:r w:rsidR="00A41F5C" w:rsidRPr="00CE44CD">
        <w:rPr>
          <w:rFonts w:ascii="Times New Roman" w:hAnsi="Times New Roman" w:cs="Times New Roman"/>
        </w:rPr>
        <w:t xml:space="preserve">random </w:t>
      </w:r>
      <w:r w:rsidR="00E5178C" w:rsidRPr="00CE44CD">
        <w:rPr>
          <w:rFonts w:ascii="Times New Roman" w:hAnsi="Times New Roman" w:cs="Times New Roman"/>
        </w:rPr>
        <w:t>selective processes</w:t>
      </w:r>
      <w:r w:rsidR="00664587" w:rsidRPr="00CE44CD">
        <w:rPr>
          <w:rFonts w:ascii="Times New Roman" w:hAnsi="Times New Roman" w:cs="Times New Roman"/>
        </w:rPr>
        <w:t>.</w:t>
      </w:r>
      <w:r w:rsidR="00664587" w:rsidRPr="00CE44CD">
        <w:rPr>
          <w:rStyle w:val="FootnoteReference"/>
          <w:rFonts w:ascii="Times New Roman" w:hAnsi="Times New Roman" w:cs="Times New Roman"/>
        </w:rPr>
        <w:footnoteReference w:id="3"/>
      </w:r>
      <w:r w:rsidR="008C03BF" w:rsidRPr="00CE44CD">
        <w:rPr>
          <w:rFonts w:ascii="Times New Roman" w:hAnsi="Times New Roman" w:cs="Times New Roman"/>
        </w:rPr>
        <w:t xml:space="preserve"> </w:t>
      </w:r>
    </w:p>
    <w:p w14:paraId="5902513A" w14:textId="3C0B58DC" w:rsidR="00E2064D" w:rsidRPr="00CE44CD" w:rsidRDefault="00372172" w:rsidP="00A4104B">
      <w:pPr>
        <w:spacing w:line="360" w:lineRule="auto"/>
        <w:ind w:firstLine="720"/>
        <w:jc w:val="both"/>
        <w:rPr>
          <w:rFonts w:ascii="Times New Roman" w:hAnsi="Times New Roman" w:cs="Times New Roman"/>
        </w:rPr>
      </w:pPr>
      <w:r w:rsidRPr="00CE44CD">
        <w:rPr>
          <w:rFonts w:ascii="Times New Roman" w:hAnsi="Times New Roman" w:cs="Times New Roman"/>
        </w:rPr>
        <w:t>The second idealised condition</w:t>
      </w:r>
      <w:r w:rsidR="00132280" w:rsidRPr="00CE44CD">
        <w:rPr>
          <w:rFonts w:ascii="Times New Roman" w:hAnsi="Times New Roman" w:cs="Times New Roman"/>
        </w:rPr>
        <w:t xml:space="preserve"> </w:t>
      </w:r>
      <w:r w:rsidR="00A4104B" w:rsidRPr="00CE44CD">
        <w:rPr>
          <w:rFonts w:ascii="Times New Roman" w:hAnsi="Times New Roman" w:cs="Times New Roman"/>
        </w:rPr>
        <w:t>– no long-term constraints on natural selection</w:t>
      </w:r>
      <w:r w:rsidR="00132280" w:rsidRPr="00CE44CD">
        <w:rPr>
          <w:rFonts w:ascii="Times New Roman" w:hAnsi="Times New Roman" w:cs="Times New Roman"/>
        </w:rPr>
        <w:t xml:space="preserve"> </w:t>
      </w:r>
      <w:r w:rsidR="00A4104B" w:rsidRPr="00CE44CD">
        <w:rPr>
          <w:rFonts w:ascii="Times New Roman" w:hAnsi="Times New Roman" w:cs="Times New Roman"/>
        </w:rPr>
        <w:t xml:space="preserve">– is intended to ensure that </w:t>
      </w:r>
      <w:r w:rsidR="007C62D8" w:rsidRPr="00CE44CD">
        <w:rPr>
          <w:rFonts w:ascii="Times New Roman" w:hAnsi="Times New Roman" w:cs="Times New Roman"/>
        </w:rPr>
        <w:t>any genetic or phenotypic constraints in populations would be overcome over time scales of tens to hundreds of millions of years</w:t>
      </w:r>
      <w:r w:rsidR="00345950" w:rsidRPr="00CE44CD">
        <w:rPr>
          <w:rFonts w:ascii="Times New Roman" w:hAnsi="Times New Roman" w:cs="Times New Roman"/>
        </w:rPr>
        <w:t xml:space="preserve">. </w:t>
      </w:r>
      <w:r w:rsidR="00CE2F4C" w:rsidRPr="00CE44CD">
        <w:rPr>
          <w:rFonts w:ascii="Times New Roman" w:hAnsi="Times New Roman" w:cs="Times New Roman"/>
        </w:rPr>
        <w:t>Thus</w:t>
      </w:r>
      <w:r w:rsidR="006C1CA9" w:rsidRPr="00CE44CD">
        <w:rPr>
          <w:rFonts w:ascii="Times New Roman" w:hAnsi="Times New Roman" w:cs="Times New Roman"/>
        </w:rPr>
        <w:t xml:space="preserve">, </w:t>
      </w:r>
      <w:r w:rsidR="00EE273D" w:rsidRPr="00CE44CD">
        <w:rPr>
          <w:rFonts w:ascii="Times New Roman" w:hAnsi="Times New Roman" w:cs="Times New Roman"/>
        </w:rPr>
        <w:t xml:space="preserve">even </w:t>
      </w:r>
      <w:r w:rsidR="00E43241" w:rsidRPr="00CE44CD">
        <w:rPr>
          <w:rFonts w:ascii="Times New Roman" w:hAnsi="Times New Roman" w:cs="Times New Roman"/>
        </w:rPr>
        <w:t xml:space="preserve">if, for instance, entirely </w:t>
      </w:r>
      <w:r w:rsidR="00E24F34" w:rsidRPr="00CE44CD">
        <w:rPr>
          <w:rFonts w:ascii="Times New Roman" w:hAnsi="Times New Roman" w:cs="Times New Roman"/>
        </w:rPr>
        <w:t>different</w:t>
      </w:r>
      <w:r w:rsidR="007F427C" w:rsidRPr="00CE44CD">
        <w:rPr>
          <w:rFonts w:ascii="Times New Roman" w:hAnsi="Times New Roman" w:cs="Times New Roman"/>
        </w:rPr>
        <w:t xml:space="preserve"> </w:t>
      </w:r>
      <w:r w:rsidR="000D18E9" w:rsidRPr="00CE44CD">
        <w:rPr>
          <w:rFonts w:ascii="Times New Roman" w:hAnsi="Times New Roman" w:cs="Times New Roman"/>
          <w:i/>
          <w:iCs/>
        </w:rPr>
        <w:t>Baupläne</w:t>
      </w:r>
      <w:r w:rsidR="007F427C" w:rsidRPr="00CE44CD">
        <w:rPr>
          <w:rFonts w:ascii="Times New Roman" w:hAnsi="Times New Roman" w:cs="Times New Roman"/>
        </w:rPr>
        <w:t xml:space="preserve"> </w:t>
      </w:r>
      <w:r w:rsidR="00D353D3" w:rsidRPr="00CE44CD">
        <w:rPr>
          <w:rFonts w:ascii="Times New Roman" w:hAnsi="Times New Roman" w:cs="Times New Roman"/>
        </w:rPr>
        <w:t>survived the</w:t>
      </w:r>
      <w:r w:rsidR="00FA54C9" w:rsidRPr="00CE44CD">
        <w:rPr>
          <w:rFonts w:ascii="Times New Roman" w:hAnsi="Times New Roman" w:cs="Times New Roman"/>
        </w:rPr>
        <w:t xml:space="preserve"> </w:t>
      </w:r>
      <w:r w:rsidR="00621101" w:rsidRPr="00CE44CD">
        <w:rPr>
          <w:rFonts w:ascii="Times New Roman" w:hAnsi="Times New Roman" w:cs="Times New Roman"/>
        </w:rPr>
        <w:t>Cambrian–Ordovician extinction event</w:t>
      </w:r>
      <w:r w:rsidR="00CC79C2" w:rsidRPr="00CE44CD">
        <w:rPr>
          <w:rFonts w:ascii="Times New Roman" w:hAnsi="Times New Roman" w:cs="Times New Roman"/>
        </w:rPr>
        <w:t xml:space="preserve"> </w:t>
      </w:r>
      <w:r w:rsidR="00F2023F" w:rsidRPr="00CE44CD">
        <w:rPr>
          <w:rFonts w:ascii="Times New Roman" w:hAnsi="Times New Roman" w:cs="Times New Roman"/>
        </w:rPr>
        <w:fldChar w:fldCharType="begin"/>
      </w:r>
      <w:r w:rsidR="009F7C1C" w:rsidRPr="00CE44CD">
        <w:rPr>
          <w:rFonts w:ascii="Times New Roman" w:hAnsi="Times New Roman" w:cs="Times New Roman"/>
        </w:rPr>
        <w:instrText xml:space="preserve"> ADDIN ZOTERO_ITEM CSL_CITATION {"citationID":"z9GjnEZ1","properties":{"formattedCitation":"(Gould 1989)","plainCitation":"(Gould 1989)","dontUpdate":true,"noteIndex":0},"citationItems":[{"id":4239,"uris":["http://zotero.org/users/4673489/items/9A4ZPHAR"],"uri":["http://zotero.org/users/4673489/items/9A4ZPHAR"],"itemData":{"id":4239,"type":"book","abstract":"\"[An] extraordinary book. . . . Mr. Gould is an exceptional combination of scientist and science writer. . . . He is thus exceptionally well placed to tell these stories, and he tells them with fervor and intelligence.\"—James Gleick, New York Times Book Review High in the Canadian Rockies is a small limestone quarry formed 530 million years ago called the Burgess Shale. It hold the remains of an ancient sea where dozens of strange creatures lived—a forgotten corner of evolution preserved in awesome detail. In this book Stephen Jay Gould explores what the Burgess Shale tells us about evolution and the nature of history.","ISBN":"978-0-393-24520-2","language":"en","note":"Google-Books-ID: q8BUAgAAQBAJ","number-of-pages":"350","publisher":"W. W. Norton &amp; Company","source":"Google Books","title":"Wonderful Life: The Burgess Shale and the Nature of History","title-short":"Wonderful Life","author":[{"family":"Gould","given":"Stephen Jay"}],"issued":{"date-parts":[["1989"]]}}}],"schema":"https://github.com/citation-style-language/schema/raw/master/csl-citation.json"} </w:instrText>
      </w:r>
      <w:r w:rsidR="00F2023F" w:rsidRPr="00CE44CD">
        <w:rPr>
          <w:rFonts w:ascii="Times New Roman" w:hAnsi="Times New Roman" w:cs="Times New Roman"/>
        </w:rPr>
        <w:fldChar w:fldCharType="separate"/>
      </w:r>
      <w:r w:rsidR="00F2023F" w:rsidRPr="00CE44CD">
        <w:rPr>
          <w:rFonts w:ascii="Times New Roman" w:hAnsi="Times New Roman" w:cs="Times New Roman"/>
          <w:noProof/>
        </w:rPr>
        <w:t>(see Gould 1989)</w:t>
      </w:r>
      <w:r w:rsidR="00F2023F" w:rsidRPr="00CE44CD">
        <w:rPr>
          <w:rFonts w:ascii="Times New Roman" w:hAnsi="Times New Roman" w:cs="Times New Roman"/>
        </w:rPr>
        <w:fldChar w:fldCharType="end"/>
      </w:r>
      <w:r w:rsidR="009D1A59" w:rsidRPr="00CE44CD">
        <w:rPr>
          <w:rFonts w:ascii="Times New Roman" w:hAnsi="Times New Roman" w:cs="Times New Roman"/>
        </w:rPr>
        <w:t xml:space="preserve">, </w:t>
      </w:r>
      <w:r w:rsidR="00050F66" w:rsidRPr="00CE44CD">
        <w:rPr>
          <w:rFonts w:ascii="Times New Roman" w:hAnsi="Times New Roman" w:cs="Times New Roman"/>
        </w:rPr>
        <w:t xml:space="preserve">a selectionist rationale for </w:t>
      </w:r>
      <w:r w:rsidR="00050F66" w:rsidRPr="00CE44CD">
        <w:rPr>
          <w:rFonts w:ascii="Times New Roman" w:hAnsi="Times New Roman" w:cs="Times New Roman"/>
          <w:i/>
          <w:iCs/>
        </w:rPr>
        <w:t>M</w:t>
      </w:r>
      <w:r w:rsidR="00F872FC" w:rsidRPr="00CE44CD">
        <w:rPr>
          <w:rFonts w:ascii="Times New Roman" w:hAnsi="Times New Roman" w:cs="Times New Roman"/>
          <w:i/>
          <w:iCs/>
        </w:rPr>
        <w:t xml:space="preserve"> </w:t>
      </w:r>
      <w:r w:rsidR="00F872FC" w:rsidRPr="00CE44CD">
        <w:rPr>
          <w:rFonts w:ascii="Times New Roman" w:hAnsi="Times New Roman" w:cs="Times New Roman"/>
        </w:rPr>
        <w:t xml:space="preserve">would eventually </w:t>
      </w:r>
      <w:r w:rsidR="00E43241" w:rsidRPr="00CE44CD">
        <w:rPr>
          <w:rFonts w:ascii="Times New Roman" w:hAnsi="Times New Roman" w:cs="Times New Roman"/>
        </w:rPr>
        <w:t xml:space="preserve">cause a trend in </w:t>
      </w:r>
      <w:r w:rsidR="00E43241" w:rsidRPr="00CE44CD">
        <w:rPr>
          <w:rFonts w:ascii="Times New Roman" w:hAnsi="Times New Roman" w:cs="Times New Roman"/>
          <w:i/>
          <w:iCs/>
        </w:rPr>
        <w:t xml:space="preserve">M </w:t>
      </w:r>
      <w:r w:rsidR="00E43241" w:rsidRPr="00CE44CD">
        <w:rPr>
          <w:rFonts w:ascii="Times New Roman" w:hAnsi="Times New Roman" w:cs="Times New Roman"/>
        </w:rPr>
        <w:t>to occur</w:t>
      </w:r>
      <w:r w:rsidR="00050F66" w:rsidRPr="00CE44CD">
        <w:rPr>
          <w:rFonts w:ascii="Times New Roman" w:hAnsi="Times New Roman" w:cs="Times New Roman"/>
          <w:i/>
          <w:iCs/>
        </w:rPr>
        <w:t xml:space="preserve">. </w:t>
      </w:r>
      <w:r w:rsidR="007C0BB8" w:rsidRPr="00CE44CD">
        <w:rPr>
          <w:rFonts w:ascii="Times New Roman" w:hAnsi="Times New Roman" w:cs="Times New Roman"/>
        </w:rPr>
        <w:t xml:space="preserve">While this </w:t>
      </w:r>
      <w:r w:rsidR="00C562A9" w:rsidRPr="00CE44CD">
        <w:rPr>
          <w:rFonts w:ascii="Times New Roman" w:hAnsi="Times New Roman" w:cs="Times New Roman"/>
        </w:rPr>
        <w:t xml:space="preserve">specification of </w:t>
      </w:r>
      <w:r w:rsidR="00407E79" w:rsidRPr="00CE44CD">
        <w:rPr>
          <w:rFonts w:ascii="Times New Roman" w:hAnsi="Times New Roman" w:cs="Times New Roman"/>
        </w:rPr>
        <w:t>no-constraints</w:t>
      </w:r>
      <w:r w:rsidR="00C1494B" w:rsidRPr="00CE44CD">
        <w:rPr>
          <w:rFonts w:ascii="Times New Roman" w:hAnsi="Times New Roman" w:cs="Times New Roman"/>
        </w:rPr>
        <w:t xml:space="preserve"> is common enough</w:t>
      </w:r>
      <w:r w:rsidR="007A491A" w:rsidRPr="00CE44CD">
        <w:rPr>
          <w:rFonts w:ascii="Times New Roman" w:hAnsi="Times New Roman" w:cs="Times New Roman"/>
        </w:rPr>
        <w:t xml:space="preserve"> </w:t>
      </w:r>
      <w:r w:rsidR="008741A2" w:rsidRPr="00CE44CD">
        <w:rPr>
          <w:rFonts w:ascii="Times New Roman" w:hAnsi="Times New Roman" w:cs="Times New Roman"/>
        </w:rPr>
        <w:fldChar w:fldCharType="begin"/>
      </w:r>
      <w:r w:rsidR="009F7C1C" w:rsidRPr="00CE44CD">
        <w:rPr>
          <w:rFonts w:ascii="Times New Roman" w:hAnsi="Times New Roman" w:cs="Times New Roman"/>
        </w:rPr>
        <w:instrText xml:space="preserve"> ADDIN ZOTERO_ITEM CSL_CITATION {"citationID":"usKwX5Gy","properties":{"formattedCitation":"(McShea and Brandon 2010)","plainCitation":"(McShea and Brandon 2010)","dontUpdate":true,"noteIndex":0},"citationItems":[{"id":1088,"uris":["http://zotero.org/users/4673489/items/5IYLRLBE"],"uri":["http://zotero.org/users/4673489/items/5IYLRLBE"],"itemData":{"id":1088,"type":"book","call-number":"QH360.5 .M38 2010","event-place":"Chicago ; London","ISBN":"978-0-226-56225-4","language":"en","number-of-pages":"170","publisher":"University of Chicago Press","publisher-place":"Chicago ; London","source":"Library of Congress ISBN","title":"Biology's first law: the tendency for diversity and complexity to increase in evolutionary systems","title-short":"Biology's first law","author":[{"family":"McShea","given":"Daniel W."},{"family":"Brandon","given":"Robert N."}],"issued":{"date-parts":[["2010"]]}}}],"schema":"https://github.com/citation-style-language/schema/raw/master/csl-citation.json"} </w:instrText>
      </w:r>
      <w:r w:rsidR="008741A2" w:rsidRPr="00CE44CD">
        <w:rPr>
          <w:rFonts w:ascii="Times New Roman" w:hAnsi="Times New Roman" w:cs="Times New Roman"/>
        </w:rPr>
        <w:fldChar w:fldCharType="separate"/>
      </w:r>
      <w:r w:rsidR="008741A2" w:rsidRPr="00CE44CD">
        <w:rPr>
          <w:rFonts w:ascii="Times New Roman" w:hAnsi="Times New Roman" w:cs="Times New Roman"/>
          <w:noProof/>
        </w:rPr>
        <w:t>(</w:t>
      </w:r>
      <w:r w:rsidR="008B6EAE" w:rsidRPr="00CE44CD">
        <w:rPr>
          <w:rFonts w:ascii="Times New Roman" w:hAnsi="Times New Roman" w:cs="Times New Roman"/>
          <w:noProof/>
        </w:rPr>
        <w:t xml:space="preserve">the </w:t>
      </w:r>
      <w:r w:rsidR="00BA6AF1" w:rsidRPr="00CE44CD">
        <w:rPr>
          <w:rFonts w:ascii="Times New Roman" w:hAnsi="Times New Roman" w:cs="Times New Roman"/>
          <w:noProof/>
        </w:rPr>
        <w:t>special formulation of the Zero Force Evolutionary Law</w:t>
      </w:r>
      <w:r w:rsidR="008B6EAE" w:rsidRPr="00CE44CD">
        <w:rPr>
          <w:rFonts w:ascii="Times New Roman" w:hAnsi="Times New Roman" w:cs="Times New Roman"/>
          <w:noProof/>
        </w:rPr>
        <w:t xml:space="preserve"> </w:t>
      </w:r>
      <w:r w:rsidR="007D0347" w:rsidRPr="00CE44CD">
        <w:rPr>
          <w:rFonts w:ascii="Times New Roman" w:hAnsi="Times New Roman" w:cs="Times New Roman"/>
          <w:noProof/>
        </w:rPr>
        <w:t xml:space="preserve">(ZFEL) </w:t>
      </w:r>
      <w:r w:rsidR="008B6EAE" w:rsidRPr="00CE44CD">
        <w:rPr>
          <w:rFonts w:ascii="Times New Roman" w:hAnsi="Times New Roman" w:cs="Times New Roman"/>
          <w:noProof/>
        </w:rPr>
        <w:t>makes use of it: see</w:t>
      </w:r>
      <w:r w:rsidR="008741A2" w:rsidRPr="00CE44CD">
        <w:rPr>
          <w:rFonts w:ascii="Times New Roman" w:hAnsi="Times New Roman" w:cs="Times New Roman"/>
          <w:noProof/>
        </w:rPr>
        <w:t xml:space="preserve"> McShea and Brandon 2010</w:t>
      </w:r>
      <w:r w:rsidR="00BA6AF1" w:rsidRPr="00CE44CD">
        <w:rPr>
          <w:rFonts w:ascii="Times New Roman" w:hAnsi="Times New Roman" w:cs="Times New Roman"/>
          <w:noProof/>
        </w:rPr>
        <w:t>, p. 3</w:t>
      </w:r>
      <w:r w:rsidR="008741A2" w:rsidRPr="00CE44CD">
        <w:rPr>
          <w:rFonts w:ascii="Times New Roman" w:hAnsi="Times New Roman" w:cs="Times New Roman"/>
          <w:noProof/>
        </w:rPr>
        <w:t>)</w:t>
      </w:r>
      <w:r w:rsidR="008741A2" w:rsidRPr="00CE44CD">
        <w:rPr>
          <w:rFonts w:ascii="Times New Roman" w:hAnsi="Times New Roman" w:cs="Times New Roman"/>
        </w:rPr>
        <w:fldChar w:fldCharType="end"/>
      </w:r>
      <w:r w:rsidR="00C1494B" w:rsidRPr="00CE44CD">
        <w:rPr>
          <w:rFonts w:ascii="Times New Roman" w:hAnsi="Times New Roman" w:cs="Times New Roman"/>
        </w:rPr>
        <w:t>,</w:t>
      </w:r>
      <w:r w:rsidR="00335277" w:rsidRPr="00CE44CD">
        <w:rPr>
          <w:rFonts w:ascii="Times New Roman" w:hAnsi="Times New Roman" w:cs="Times New Roman"/>
        </w:rPr>
        <w:t xml:space="preserve"> and </w:t>
      </w:r>
      <w:r w:rsidR="00665FC0" w:rsidRPr="00CE44CD">
        <w:rPr>
          <w:rFonts w:ascii="Times New Roman" w:hAnsi="Times New Roman" w:cs="Times New Roman"/>
        </w:rPr>
        <w:t xml:space="preserve">while </w:t>
      </w:r>
      <w:r w:rsidR="00A21FA5" w:rsidRPr="00CE44CD">
        <w:rPr>
          <w:rFonts w:ascii="Times New Roman" w:hAnsi="Times New Roman" w:cs="Times New Roman"/>
        </w:rPr>
        <w:t xml:space="preserve">it </w:t>
      </w:r>
      <w:r w:rsidR="00335277" w:rsidRPr="00CE44CD">
        <w:rPr>
          <w:rFonts w:ascii="Times New Roman" w:hAnsi="Times New Roman" w:cs="Times New Roman"/>
        </w:rPr>
        <w:t>underlies the position of strong adaptationism</w:t>
      </w:r>
      <w:r w:rsidR="00FC3BB5" w:rsidRPr="00CE44CD">
        <w:rPr>
          <w:rFonts w:ascii="Times New Roman" w:hAnsi="Times New Roman" w:cs="Times New Roman"/>
        </w:rPr>
        <w:t xml:space="preserve"> </w:t>
      </w:r>
      <w:r w:rsidR="00E017B1" w:rsidRPr="00CE44CD">
        <w:rPr>
          <w:rFonts w:ascii="Times New Roman" w:hAnsi="Times New Roman" w:cs="Times New Roman"/>
        </w:rPr>
        <w:fldChar w:fldCharType="begin"/>
      </w:r>
      <w:r w:rsidR="009F7C1C" w:rsidRPr="00CE44CD">
        <w:rPr>
          <w:rFonts w:ascii="Times New Roman" w:hAnsi="Times New Roman" w:cs="Times New Roman"/>
        </w:rPr>
        <w:instrText xml:space="preserve"> ADDIN ZOTERO_ITEM CSL_CITATION {"citationID":"pmSi1NEq","properties":{"formattedCitation":"(Godfrey-Smith 2001)","plainCitation":"(Godfrey-Smith 2001)","dontUpdate":true,"noteIndex":0},"citationItems":[{"id":4511,"uris":["http://zotero.org/users/4673489/items/ZWFBVUI5"],"uri":["http://zotero.org/users/4673489/items/ZWFBVUI5"],"itemData":{"id":4511,"type":"chapter","container-title":"Adaptationism and Optimality","event-place":"Cambridge","ISBN":"978-0-511-60908-4","language":"en","note":"DOI: 10.1017/CBO9780511609084.012","page":"335-357","publisher":"Cambridge University Press","publisher-place":"Cambridge","source":"DOI.org (Crossref)","title":"Three Kinds of Adaptationism","URL":"https://www.cambridge.org/core/product/identifier/CBO9780511609084A019/type/book_part","editor":[{"family":"Orzack","given":"Steven Hecht"},{"family":"Sober","given":"Elliott"}],"author":[{"family":"Godfrey-Smith","given":"Peter"}],"accessed":{"date-parts":[["2019",6,20]]},"issued":{"date-parts":[["2001"]]}}}],"schema":"https://github.com/citation-style-language/schema/raw/master/csl-citation.json"} </w:instrText>
      </w:r>
      <w:r w:rsidR="00E017B1" w:rsidRPr="00CE44CD">
        <w:rPr>
          <w:rFonts w:ascii="Times New Roman" w:hAnsi="Times New Roman" w:cs="Times New Roman"/>
        </w:rPr>
        <w:fldChar w:fldCharType="separate"/>
      </w:r>
      <w:r w:rsidR="00E017B1" w:rsidRPr="00CE44CD">
        <w:rPr>
          <w:rFonts w:ascii="Times New Roman" w:hAnsi="Times New Roman" w:cs="Times New Roman"/>
          <w:noProof/>
        </w:rPr>
        <w:t>(see Godfrey-Smith 2001)</w:t>
      </w:r>
      <w:r w:rsidR="00E017B1" w:rsidRPr="00CE44CD">
        <w:rPr>
          <w:rFonts w:ascii="Times New Roman" w:hAnsi="Times New Roman" w:cs="Times New Roman"/>
        </w:rPr>
        <w:fldChar w:fldCharType="end"/>
      </w:r>
      <w:r w:rsidR="00FC3BB5" w:rsidRPr="00CE44CD">
        <w:rPr>
          <w:rFonts w:ascii="Times New Roman" w:hAnsi="Times New Roman" w:cs="Times New Roman"/>
        </w:rPr>
        <w:t>,</w:t>
      </w:r>
      <w:r w:rsidR="00C1494B" w:rsidRPr="00CE44CD">
        <w:rPr>
          <w:rFonts w:ascii="Times New Roman" w:hAnsi="Times New Roman" w:cs="Times New Roman"/>
        </w:rPr>
        <w:t xml:space="preserve"> </w:t>
      </w:r>
      <w:r w:rsidR="00D64FBB" w:rsidRPr="00CE44CD">
        <w:rPr>
          <w:rFonts w:ascii="Times New Roman" w:hAnsi="Times New Roman" w:cs="Times New Roman"/>
        </w:rPr>
        <w:t>it</w:t>
      </w:r>
      <w:r w:rsidR="001B1D55" w:rsidRPr="00CE44CD">
        <w:rPr>
          <w:rFonts w:ascii="Times New Roman" w:hAnsi="Times New Roman" w:cs="Times New Roman"/>
        </w:rPr>
        <w:t xml:space="preserve"> should be noted that </w:t>
      </w:r>
      <w:r w:rsidR="00C25590" w:rsidRPr="00CE44CD">
        <w:rPr>
          <w:rFonts w:ascii="Times New Roman" w:hAnsi="Times New Roman" w:cs="Times New Roman"/>
        </w:rPr>
        <w:t xml:space="preserve">some </w:t>
      </w:r>
      <w:r w:rsidR="00B34627" w:rsidRPr="00CE44CD">
        <w:rPr>
          <w:rFonts w:ascii="Times New Roman" w:hAnsi="Times New Roman" w:cs="Times New Roman"/>
        </w:rPr>
        <w:t xml:space="preserve">short-term </w:t>
      </w:r>
      <w:r w:rsidR="00C25590" w:rsidRPr="00CE44CD">
        <w:rPr>
          <w:rFonts w:ascii="Times New Roman" w:hAnsi="Times New Roman" w:cs="Times New Roman"/>
        </w:rPr>
        <w:t xml:space="preserve">constraints </w:t>
      </w:r>
      <w:r w:rsidR="00395A24" w:rsidRPr="00CE44CD">
        <w:rPr>
          <w:rFonts w:ascii="Times New Roman" w:hAnsi="Times New Roman" w:cs="Times New Roman"/>
        </w:rPr>
        <w:t xml:space="preserve">are necessary for there to be </w:t>
      </w:r>
      <w:r w:rsidR="00846D0B" w:rsidRPr="00CE44CD">
        <w:rPr>
          <w:rFonts w:ascii="Times New Roman" w:hAnsi="Times New Roman" w:cs="Times New Roman"/>
        </w:rPr>
        <w:t>an</w:t>
      </w:r>
      <w:r w:rsidR="00BA6AF1" w:rsidRPr="00CE44CD">
        <w:rPr>
          <w:rFonts w:ascii="Times New Roman" w:hAnsi="Times New Roman" w:cs="Times New Roman"/>
        </w:rPr>
        <w:t>y</w:t>
      </w:r>
      <w:r w:rsidR="00846D0B" w:rsidRPr="00CE44CD">
        <w:rPr>
          <w:rFonts w:ascii="Times New Roman" w:hAnsi="Times New Roman" w:cs="Times New Roman"/>
        </w:rPr>
        <w:t xml:space="preserve"> histor</w:t>
      </w:r>
      <w:r w:rsidR="00BA6AF1" w:rsidRPr="00CE44CD">
        <w:rPr>
          <w:rFonts w:ascii="Times New Roman" w:hAnsi="Times New Roman" w:cs="Times New Roman"/>
        </w:rPr>
        <w:t>icity</w:t>
      </w:r>
      <w:r w:rsidR="00846D0B" w:rsidRPr="00CE44CD">
        <w:rPr>
          <w:rFonts w:ascii="Times New Roman" w:hAnsi="Times New Roman" w:cs="Times New Roman"/>
        </w:rPr>
        <w:t xml:space="preserve"> at all, since otherwise </w:t>
      </w:r>
      <w:r w:rsidR="004569F8" w:rsidRPr="00CE44CD">
        <w:rPr>
          <w:rFonts w:ascii="Times New Roman" w:hAnsi="Times New Roman" w:cs="Times New Roman"/>
        </w:rPr>
        <w:t xml:space="preserve">eusocial organisms </w:t>
      </w:r>
      <w:r w:rsidR="0000167C" w:rsidRPr="00CE44CD">
        <w:rPr>
          <w:rFonts w:ascii="Times New Roman" w:hAnsi="Times New Roman" w:cs="Times New Roman"/>
        </w:rPr>
        <w:t xml:space="preserve">could suddenly appear </w:t>
      </w:r>
      <w:r w:rsidR="004569F8" w:rsidRPr="00CE44CD">
        <w:rPr>
          <w:rFonts w:ascii="Times New Roman" w:hAnsi="Times New Roman" w:cs="Times New Roman"/>
        </w:rPr>
        <w:t xml:space="preserve">in </w:t>
      </w:r>
      <w:r w:rsidR="00C37AD1" w:rsidRPr="00CE44CD">
        <w:rPr>
          <w:rFonts w:ascii="Times New Roman" w:hAnsi="Times New Roman" w:cs="Times New Roman"/>
        </w:rPr>
        <w:t>a prokaryotic world</w:t>
      </w:r>
      <w:r w:rsidR="00434DA3" w:rsidRPr="00CE44CD">
        <w:rPr>
          <w:rFonts w:ascii="Times New Roman" w:hAnsi="Times New Roman" w:cs="Times New Roman"/>
        </w:rPr>
        <w:t>.</w:t>
      </w:r>
      <w:r w:rsidR="00CE237D" w:rsidRPr="00CE44CD">
        <w:rPr>
          <w:rStyle w:val="FootnoteReference"/>
          <w:rFonts w:ascii="Times New Roman" w:hAnsi="Times New Roman" w:cs="Times New Roman"/>
        </w:rPr>
        <w:footnoteReference w:id="4"/>
      </w:r>
    </w:p>
    <w:p w14:paraId="6CED6773" w14:textId="0C413F63" w:rsidR="0019162D" w:rsidRPr="00CE44CD" w:rsidRDefault="006E5788" w:rsidP="008E33AE">
      <w:pPr>
        <w:spacing w:line="360" w:lineRule="auto"/>
        <w:ind w:firstLine="720"/>
        <w:jc w:val="both"/>
        <w:rPr>
          <w:rFonts w:ascii="Times New Roman" w:hAnsi="Times New Roman" w:cs="Times New Roman"/>
        </w:rPr>
      </w:pPr>
      <w:r w:rsidRPr="00CE44CD">
        <w:rPr>
          <w:rFonts w:ascii="Times New Roman" w:hAnsi="Times New Roman" w:cs="Times New Roman"/>
        </w:rPr>
        <w:t xml:space="preserve">As a </w:t>
      </w:r>
      <w:r w:rsidR="00AA57C1" w:rsidRPr="00CE44CD">
        <w:rPr>
          <w:rFonts w:ascii="Times New Roman" w:hAnsi="Times New Roman" w:cs="Times New Roman"/>
        </w:rPr>
        <w:t xml:space="preserve">side </w:t>
      </w:r>
      <w:r w:rsidRPr="00CE44CD">
        <w:rPr>
          <w:rFonts w:ascii="Times New Roman" w:hAnsi="Times New Roman" w:cs="Times New Roman"/>
        </w:rPr>
        <w:t>remark</w:t>
      </w:r>
      <w:r w:rsidR="00067099" w:rsidRPr="00CE44CD">
        <w:rPr>
          <w:rFonts w:ascii="Times New Roman" w:hAnsi="Times New Roman" w:cs="Times New Roman"/>
        </w:rPr>
        <w:t xml:space="preserve">, </w:t>
      </w:r>
      <w:r w:rsidR="00E84BB7" w:rsidRPr="00CE44CD">
        <w:rPr>
          <w:rFonts w:ascii="Times New Roman" w:hAnsi="Times New Roman" w:cs="Times New Roman"/>
        </w:rPr>
        <w:t>note</w:t>
      </w:r>
      <w:r w:rsidR="007B3B44" w:rsidRPr="00CE44CD">
        <w:rPr>
          <w:rFonts w:ascii="Times New Roman" w:hAnsi="Times New Roman" w:cs="Times New Roman"/>
        </w:rPr>
        <w:t xml:space="preserve"> that </w:t>
      </w:r>
      <w:r w:rsidR="00F37B46" w:rsidRPr="00CE44CD">
        <w:rPr>
          <w:rFonts w:ascii="Times New Roman" w:hAnsi="Times New Roman" w:cs="Times New Roman"/>
        </w:rPr>
        <w:t xml:space="preserve">a </w:t>
      </w:r>
      <w:r w:rsidR="00291949" w:rsidRPr="00CE44CD">
        <w:rPr>
          <w:rFonts w:ascii="Times New Roman" w:hAnsi="Times New Roman" w:cs="Times New Roman"/>
        </w:rPr>
        <w:t>‘</w:t>
      </w:r>
      <w:r w:rsidR="00F37B46" w:rsidRPr="00CE44CD">
        <w:rPr>
          <w:rFonts w:ascii="Times New Roman" w:hAnsi="Times New Roman" w:cs="Times New Roman"/>
        </w:rPr>
        <w:t>selection-</w:t>
      </w:r>
      <w:r w:rsidR="00065807" w:rsidRPr="00CE44CD">
        <w:rPr>
          <w:rFonts w:ascii="Times New Roman" w:hAnsi="Times New Roman" w:cs="Times New Roman"/>
        </w:rPr>
        <w:t>caused</w:t>
      </w:r>
      <w:r w:rsidR="00BB5DA7" w:rsidRPr="00CE44CD">
        <w:rPr>
          <w:rFonts w:ascii="Times New Roman" w:hAnsi="Times New Roman" w:cs="Times New Roman"/>
        </w:rPr>
        <w:t xml:space="preserve"> </w:t>
      </w:r>
      <w:r w:rsidR="00F37B46" w:rsidRPr="00CE44CD">
        <w:rPr>
          <w:rFonts w:ascii="Times New Roman" w:hAnsi="Times New Roman" w:cs="Times New Roman"/>
        </w:rPr>
        <w:t>trend</w:t>
      </w:r>
      <w:r w:rsidR="00291949" w:rsidRPr="00CE44CD">
        <w:rPr>
          <w:rFonts w:ascii="Times New Roman" w:hAnsi="Times New Roman" w:cs="Times New Roman"/>
        </w:rPr>
        <w:t>’</w:t>
      </w:r>
      <w:r w:rsidR="00F37B46" w:rsidRPr="00CE44CD">
        <w:rPr>
          <w:rFonts w:ascii="Times New Roman" w:hAnsi="Times New Roman" w:cs="Times New Roman"/>
        </w:rPr>
        <w:t xml:space="preserve"> is not the same as a </w:t>
      </w:r>
      <w:r w:rsidR="00EC7446" w:rsidRPr="00CE44CD">
        <w:rPr>
          <w:rFonts w:ascii="Times New Roman" w:hAnsi="Times New Roman" w:cs="Times New Roman"/>
        </w:rPr>
        <w:t>‘</w:t>
      </w:r>
      <w:r w:rsidR="00F37B46" w:rsidRPr="00CE44CD">
        <w:rPr>
          <w:rFonts w:ascii="Times New Roman" w:hAnsi="Times New Roman" w:cs="Times New Roman"/>
        </w:rPr>
        <w:t>selection-driven trend</w:t>
      </w:r>
      <w:r w:rsidR="00EC7446" w:rsidRPr="00CE44CD">
        <w:rPr>
          <w:rFonts w:ascii="Times New Roman" w:hAnsi="Times New Roman" w:cs="Times New Roman"/>
        </w:rPr>
        <w:t>’</w:t>
      </w:r>
      <w:r w:rsidR="000967A8" w:rsidRPr="00CE44CD">
        <w:rPr>
          <w:rFonts w:ascii="Times New Roman" w:hAnsi="Times New Roman" w:cs="Times New Roman"/>
        </w:rPr>
        <w:t xml:space="preserve">, </w:t>
      </w:r>
      <w:r w:rsidR="00016595" w:rsidRPr="00CE44CD">
        <w:rPr>
          <w:rFonts w:ascii="Times New Roman" w:hAnsi="Times New Roman" w:cs="Times New Roman"/>
        </w:rPr>
        <w:t xml:space="preserve">which is the </w:t>
      </w:r>
      <w:r w:rsidR="000877C1" w:rsidRPr="00CE44CD">
        <w:rPr>
          <w:rFonts w:ascii="Times New Roman" w:hAnsi="Times New Roman" w:cs="Times New Roman"/>
        </w:rPr>
        <w:t>common term in the literature on largest-scale evolutionary trends</w:t>
      </w:r>
      <w:r w:rsidR="00FD2832" w:rsidRPr="00CE44CD">
        <w:rPr>
          <w:rFonts w:ascii="Times New Roman" w:hAnsi="Times New Roman" w:cs="Times New Roman"/>
        </w:rPr>
        <w:t xml:space="preserve"> </w:t>
      </w:r>
      <w:r w:rsidR="00FD2832" w:rsidRPr="00CE44CD">
        <w:rPr>
          <w:rFonts w:ascii="Times New Roman" w:hAnsi="Times New Roman" w:cs="Times New Roman"/>
        </w:rPr>
        <w:fldChar w:fldCharType="begin"/>
      </w:r>
      <w:r w:rsidR="009F7C1C" w:rsidRPr="00CE44CD">
        <w:rPr>
          <w:rFonts w:ascii="Times New Roman" w:hAnsi="Times New Roman" w:cs="Times New Roman"/>
        </w:rPr>
        <w:instrText xml:space="preserve"> ADDIN ZOTERO_ITEM CSL_CITATION {"citationID":"XAVrZSHi","properties":{"formattedCitation":"(McShea 1994)","plainCitation":"(McShea 1994)","dontUpdate":true,"noteIndex":0},"citationItems":[{"id":3658,"uris":["http://zotero.org/users/4673489/items/E9SNJ655"],"uri":["http://zotero.org/users/4673489/items/E9SNJ655"],"itemData":{"id":3658,"type":"article-journal","abstract":"Large-scale evolutionary trends may result from driving forces or from passive diffusion in bounded spaces. Such trends are persistent directional changes in higher taxa spanning significant periods of geological time; examples include the frequently cited long-term trends in size, complexity, and fitness in life as a whole, as well as trends in lesser supraspecific taxa and trends in space. In a driven trend, the distribution mean increases on account of a force (which may manifest itself as a bias in the direction of change) that acts on lineages throughout the space in which diversification occurs. In a passive system, no pervasive force or bias exists, but the mean increases because change in one direction is blocked by a boundary, or other inhomogeneity, in some limited region of the space. Two tests have been used to distinguish these trend mechanisms: (1) the test based on the behavior of the minimum; and (2) the ancestor-descendant test, based on comparisons in a random sample of ancestor-descendant pairs that lie far from any possible lower bound. For skewed distributions, a third test is introduced here: (3) the subclade test, based on the mean skewness of a sample of subclades drawn from the tail of a terminal distribution. With certain restrictions, a system is driven if the minimum increases, if increases significantly outnumber decreases among ancestor-descendant pairs, and if the mean skew of subclades is significantly positive. A passive mechanism is more difficult to demonstrate but is the more likely mechanism if decreases outnumber increases and if the mean skew of subclades is negative. Unlike the other tests, the subclade test requires no detailed phylogeny or paleontological time series, but only terminal (e.g., modern) distributions. Monte Carlo simulations of the diversification of a clade are used to show how the subclade test works. In the empirical cases examined, the three tests gave concordant results, suggesting first, that they work, and second, that the passive and driven mechanisms may correspond to natural categories of causes of large-scale trends.","container-title":"Evolution","DOI":"10.1111/j.1558-5646.1994.tb02211.x","ISSN":"1558-5646","issue":"6","language":"en","page":"1747-1763","source":"Wiley Online Library","title":"Mechanisms of Large-Scale Evolutionary Trends","volume":"48","author":[{"family":"McShea","given":"Daniel W."}],"issued":{"date-parts":[["1994"]]}}}],"schema":"https://github.com/citation-style-language/schema/raw/master/csl-citation.json"} </w:instrText>
      </w:r>
      <w:r w:rsidR="00FD2832" w:rsidRPr="00CE44CD">
        <w:rPr>
          <w:rFonts w:ascii="Times New Roman" w:hAnsi="Times New Roman" w:cs="Times New Roman"/>
        </w:rPr>
        <w:fldChar w:fldCharType="separate"/>
      </w:r>
      <w:r w:rsidR="00FD2832" w:rsidRPr="00CE44CD">
        <w:rPr>
          <w:rFonts w:ascii="Times New Roman" w:hAnsi="Times New Roman" w:cs="Times New Roman"/>
          <w:noProof/>
        </w:rPr>
        <w:t>(following McShea 1994)</w:t>
      </w:r>
      <w:r w:rsidR="00FD2832" w:rsidRPr="00CE44CD">
        <w:rPr>
          <w:rFonts w:ascii="Times New Roman" w:hAnsi="Times New Roman" w:cs="Times New Roman"/>
        </w:rPr>
        <w:fldChar w:fldCharType="end"/>
      </w:r>
      <w:r w:rsidR="000877C1" w:rsidRPr="00CE44CD">
        <w:rPr>
          <w:rFonts w:ascii="Times New Roman" w:hAnsi="Times New Roman" w:cs="Times New Roman"/>
        </w:rPr>
        <w:t xml:space="preserve">. </w:t>
      </w:r>
      <w:r w:rsidR="0008654B" w:rsidRPr="00CE44CD">
        <w:rPr>
          <w:rFonts w:ascii="Times New Roman" w:hAnsi="Times New Roman" w:cs="Times New Roman"/>
        </w:rPr>
        <w:t xml:space="preserve">The qualifiers ‘driven’ and ‘passive’ </w:t>
      </w:r>
      <w:r w:rsidR="002E3C53" w:rsidRPr="00CE44CD">
        <w:rPr>
          <w:rFonts w:ascii="Times New Roman" w:hAnsi="Times New Roman" w:cs="Times New Roman"/>
        </w:rPr>
        <w:t>strictly denote statistical properties rather than causes.</w:t>
      </w:r>
      <w:r w:rsidR="006078E8" w:rsidRPr="00CE44CD">
        <w:rPr>
          <w:rFonts w:ascii="Times New Roman" w:hAnsi="Times New Roman" w:cs="Times New Roman"/>
        </w:rPr>
        <w:t xml:space="preserve"> </w:t>
      </w:r>
      <w:r w:rsidR="0047684B" w:rsidRPr="00CE44CD">
        <w:rPr>
          <w:rFonts w:ascii="Times New Roman" w:hAnsi="Times New Roman" w:cs="Times New Roman"/>
        </w:rPr>
        <w:t>In a</w:t>
      </w:r>
      <w:r w:rsidR="00EE4794" w:rsidRPr="00CE44CD">
        <w:rPr>
          <w:rFonts w:ascii="Times New Roman" w:hAnsi="Times New Roman" w:cs="Times New Roman"/>
        </w:rPr>
        <w:t xml:space="preserve"> driven trend, increases in the measure M are more frequent than decreases in a</w:t>
      </w:r>
      <w:r w:rsidR="0067238F" w:rsidRPr="00CE44CD">
        <w:rPr>
          <w:rFonts w:ascii="Times New Roman" w:hAnsi="Times New Roman" w:cs="Times New Roman"/>
        </w:rPr>
        <w:t xml:space="preserve"> lineage</w:t>
      </w:r>
      <w:r w:rsidR="007F51CA" w:rsidRPr="00CE44CD">
        <w:rPr>
          <w:rFonts w:ascii="Times New Roman" w:hAnsi="Times New Roman" w:cs="Times New Roman"/>
        </w:rPr>
        <w:t>; in a passive trend, increases and decreases occur with equal frequency</w:t>
      </w:r>
      <w:r w:rsidR="00536C4A" w:rsidRPr="00CE44CD">
        <w:rPr>
          <w:rFonts w:ascii="Times New Roman" w:hAnsi="Times New Roman" w:cs="Times New Roman"/>
        </w:rPr>
        <w:t xml:space="preserve">. </w:t>
      </w:r>
      <w:r w:rsidR="008C7B3D" w:rsidRPr="00CE44CD">
        <w:rPr>
          <w:rFonts w:ascii="Times New Roman" w:hAnsi="Times New Roman" w:cs="Times New Roman"/>
        </w:rPr>
        <w:t>Not all driven trends are caused by selection</w:t>
      </w:r>
      <w:r w:rsidR="0044749F" w:rsidRPr="00CE44CD">
        <w:rPr>
          <w:rFonts w:ascii="Times New Roman" w:hAnsi="Times New Roman" w:cs="Times New Roman"/>
        </w:rPr>
        <w:t>: some may be caused by</w:t>
      </w:r>
      <w:r w:rsidR="00EE4794" w:rsidRPr="00CE44CD">
        <w:rPr>
          <w:rFonts w:ascii="Times New Roman" w:hAnsi="Times New Roman" w:cs="Times New Roman"/>
        </w:rPr>
        <w:t xml:space="preserve"> developmental ratchets (e.g. Saunders and Ho 1976), to the accumulation of components (e.g., the ‘neutral ratchets’ in Lukeš et al. 2011). </w:t>
      </w:r>
      <w:r w:rsidR="00260971" w:rsidRPr="00CE44CD">
        <w:rPr>
          <w:rFonts w:ascii="Times New Roman" w:hAnsi="Times New Roman" w:cs="Times New Roman"/>
        </w:rPr>
        <w:t xml:space="preserve">Not all driven trends </w:t>
      </w:r>
      <w:r w:rsidR="00812595" w:rsidRPr="00CE44CD">
        <w:rPr>
          <w:rFonts w:ascii="Times New Roman" w:hAnsi="Times New Roman" w:cs="Times New Roman"/>
        </w:rPr>
        <w:t>have</w:t>
      </w:r>
      <w:r w:rsidR="00260971" w:rsidRPr="00CE44CD">
        <w:rPr>
          <w:rFonts w:ascii="Times New Roman" w:hAnsi="Times New Roman" w:cs="Times New Roman"/>
        </w:rPr>
        <w:t xml:space="preserve"> </w:t>
      </w:r>
      <w:r w:rsidR="00812595" w:rsidRPr="00CE44CD">
        <w:rPr>
          <w:rFonts w:ascii="Times New Roman" w:hAnsi="Times New Roman" w:cs="Times New Roman"/>
        </w:rPr>
        <w:t xml:space="preserve">specific </w:t>
      </w:r>
      <w:r w:rsidR="00260971" w:rsidRPr="00CE44CD">
        <w:rPr>
          <w:rFonts w:ascii="Times New Roman" w:hAnsi="Times New Roman" w:cs="Times New Roman"/>
        </w:rPr>
        <w:t xml:space="preserve">causes: </w:t>
      </w:r>
      <w:r w:rsidR="00781FE7" w:rsidRPr="00CE44CD">
        <w:rPr>
          <w:rFonts w:ascii="Times New Roman" w:hAnsi="Times New Roman" w:cs="Times New Roman"/>
        </w:rPr>
        <w:t>the (special formulation of</w:t>
      </w:r>
      <w:r w:rsidR="00283485" w:rsidRPr="00CE44CD">
        <w:rPr>
          <w:rFonts w:ascii="Times New Roman" w:hAnsi="Times New Roman" w:cs="Times New Roman"/>
        </w:rPr>
        <w:t xml:space="preserve"> the</w:t>
      </w:r>
      <w:r w:rsidR="00781FE7" w:rsidRPr="00CE44CD">
        <w:rPr>
          <w:rFonts w:ascii="Times New Roman" w:hAnsi="Times New Roman" w:cs="Times New Roman"/>
        </w:rPr>
        <w:t xml:space="preserve">) </w:t>
      </w:r>
      <w:r w:rsidR="002D6C32" w:rsidRPr="00CE44CD">
        <w:rPr>
          <w:rFonts w:ascii="Times New Roman" w:hAnsi="Times New Roman" w:cs="Times New Roman"/>
        </w:rPr>
        <w:t>ZFEL</w:t>
      </w:r>
      <w:r w:rsidR="00283485" w:rsidRPr="00CE44CD">
        <w:rPr>
          <w:rFonts w:ascii="Times New Roman" w:hAnsi="Times New Roman" w:cs="Times New Roman"/>
        </w:rPr>
        <w:t xml:space="preserve"> </w:t>
      </w:r>
      <w:r w:rsidR="002027D0" w:rsidRPr="00CE44CD">
        <w:rPr>
          <w:rFonts w:ascii="Times New Roman" w:hAnsi="Times New Roman" w:cs="Times New Roman"/>
        </w:rPr>
        <w:t xml:space="preserve">results from </w:t>
      </w:r>
      <w:r w:rsidR="0066579F" w:rsidRPr="00CE44CD">
        <w:rPr>
          <w:rFonts w:ascii="Times New Roman" w:hAnsi="Times New Roman" w:cs="Times New Roman"/>
        </w:rPr>
        <w:t xml:space="preserve">the </w:t>
      </w:r>
      <w:r w:rsidR="002027D0" w:rsidRPr="00CE44CD">
        <w:rPr>
          <w:rFonts w:ascii="Times New Roman" w:hAnsi="Times New Roman" w:cs="Times New Roman"/>
        </w:rPr>
        <w:t xml:space="preserve">statistical </w:t>
      </w:r>
      <w:r w:rsidR="0066579F" w:rsidRPr="00CE44CD">
        <w:rPr>
          <w:rFonts w:ascii="Times New Roman" w:hAnsi="Times New Roman" w:cs="Times New Roman"/>
        </w:rPr>
        <w:t xml:space="preserve">claim that </w:t>
      </w:r>
      <w:r w:rsidR="009D1CB5" w:rsidRPr="00CE44CD">
        <w:rPr>
          <w:rFonts w:ascii="Times New Roman" w:hAnsi="Times New Roman" w:cs="Times New Roman"/>
        </w:rPr>
        <w:t>it is more probable that diversity increases than decrease</w:t>
      </w:r>
      <w:r w:rsidR="00F369BA" w:rsidRPr="00CE44CD">
        <w:rPr>
          <w:rFonts w:ascii="Times New Roman" w:hAnsi="Times New Roman" w:cs="Times New Roman"/>
        </w:rPr>
        <w:t xml:space="preserve">s. </w:t>
      </w:r>
      <w:r w:rsidR="00756C23" w:rsidRPr="00CE44CD">
        <w:rPr>
          <w:rFonts w:ascii="Times New Roman" w:hAnsi="Times New Roman" w:cs="Times New Roman"/>
        </w:rPr>
        <w:t xml:space="preserve">Conversely, </w:t>
      </w:r>
      <w:r w:rsidR="00FB2069" w:rsidRPr="00CE44CD">
        <w:rPr>
          <w:rFonts w:ascii="Times New Roman" w:hAnsi="Times New Roman" w:cs="Times New Roman"/>
        </w:rPr>
        <w:t>a</w:t>
      </w:r>
      <w:r w:rsidR="000E0BC9" w:rsidRPr="00CE44CD">
        <w:rPr>
          <w:rFonts w:ascii="Times New Roman" w:hAnsi="Times New Roman" w:cs="Times New Roman"/>
        </w:rPr>
        <w:t xml:space="preserve"> selection-ca</w:t>
      </w:r>
      <w:r w:rsidR="00D520AF" w:rsidRPr="00CE44CD">
        <w:rPr>
          <w:rFonts w:ascii="Times New Roman" w:hAnsi="Times New Roman" w:cs="Times New Roman"/>
        </w:rPr>
        <w:t>u</w:t>
      </w:r>
      <w:r w:rsidR="000E0BC9" w:rsidRPr="00CE44CD">
        <w:rPr>
          <w:rFonts w:ascii="Times New Roman" w:hAnsi="Times New Roman" w:cs="Times New Roman"/>
        </w:rPr>
        <w:t xml:space="preserve">sed trend </w:t>
      </w:r>
      <w:r w:rsidR="007B1BBC" w:rsidRPr="00CE44CD">
        <w:rPr>
          <w:rFonts w:ascii="Times New Roman" w:hAnsi="Times New Roman" w:cs="Times New Roman"/>
        </w:rPr>
        <w:t xml:space="preserve">can </w:t>
      </w:r>
      <w:r w:rsidR="00773ECA" w:rsidRPr="00CE44CD">
        <w:rPr>
          <w:rFonts w:ascii="Times New Roman" w:hAnsi="Times New Roman" w:cs="Times New Roman"/>
        </w:rPr>
        <w:t xml:space="preserve">be both driven and passive. </w:t>
      </w:r>
      <w:r w:rsidR="008E33AE" w:rsidRPr="00CE44CD">
        <w:rPr>
          <w:rFonts w:ascii="Times New Roman" w:hAnsi="Times New Roman" w:cs="Times New Roman"/>
        </w:rPr>
        <w:t xml:space="preserve">(The neutral view, discussed in sections 3 and 4, assumes that </w:t>
      </w:r>
      <w:r w:rsidR="00913E5A" w:rsidRPr="00CE44CD">
        <w:rPr>
          <w:rFonts w:ascii="Times New Roman" w:hAnsi="Times New Roman" w:cs="Times New Roman"/>
        </w:rPr>
        <w:t xml:space="preserve">all </w:t>
      </w:r>
      <w:r w:rsidR="00E2338B" w:rsidRPr="00CE44CD">
        <w:rPr>
          <w:rFonts w:ascii="Times New Roman" w:hAnsi="Times New Roman" w:cs="Times New Roman"/>
        </w:rPr>
        <w:t>passive trends</w:t>
      </w:r>
      <w:r w:rsidR="00B7757B" w:rsidRPr="00CE44CD">
        <w:rPr>
          <w:rFonts w:ascii="Times New Roman" w:hAnsi="Times New Roman" w:cs="Times New Roman"/>
        </w:rPr>
        <w:t xml:space="preserve"> </w:t>
      </w:r>
      <w:r w:rsidR="00913E5A" w:rsidRPr="00CE44CD">
        <w:rPr>
          <w:rFonts w:ascii="Times New Roman" w:hAnsi="Times New Roman" w:cs="Times New Roman"/>
        </w:rPr>
        <w:t>can</w:t>
      </w:r>
      <w:r w:rsidR="0093429D" w:rsidRPr="00CE44CD">
        <w:rPr>
          <w:rFonts w:ascii="Times New Roman" w:hAnsi="Times New Roman" w:cs="Times New Roman"/>
        </w:rPr>
        <w:t xml:space="preserve"> </w:t>
      </w:r>
      <w:r w:rsidR="008E33AE" w:rsidRPr="00CE44CD">
        <w:rPr>
          <w:rFonts w:ascii="Times New Roman" w:hAnsi="Times New Roman" w:cs="Times New Roman"/>
        </w:rPr>
        <w:t xml:space="preserve">be explained </w:t>
      </w:r>
      <w:r w:rsidR="00592D7A" w:rsidRPr="00CE44CD">
        <w:rPr>
          <w:rFonts w:ascii="Times New Roman" w:hAnsi="Times New Roman" w:cs="Times New Roman"/>
        </w:rPr>
        <w:t xml:space="preserve">without </w:t>
      </w:r>
      <w:r w:rsidR="00DF02FA" w:rsidRPr="00CE44CD">
        <w:rPr>
          <w:rFonts w:ascii="Times New Roman" w:hAnsi="Times New Roman" w:cs="Times New Roman"/>
        </w:rPr>
        <w:t>selective</w:t>
      </w:r>
      <w:r w:rsidR="00592D7A" w:rsidRPr="00CE44CD">
        <w:rPr>
          <w:rFonts w:ascii="Times New Roman" w:hAnsi="Times New Roman" w:cs="Times New Roman"/>
        </w:rPr>
        <w:t xml:space="preserve"> causes</w:t>
      </w:r>
      <w:r w:rsidR="008E33AE" w:rsidRPr="00CE44CD">
        <w:rPr>
          <w:rFonts w:ascii="Times New Roman" w:hAnsi="Times New Roman" w:cs="Times New Roman"/>
        </w:rPr>
        <w:t>.)</w:t>
      </w:r>
      <w:r w:rsidR="00B7757B" w:rsidRPr="00CE44CD">
        <w:rPr>
          <w:rFonts w:ascii="Times New Roman" w:hAnsi="Times New Roman" w:cs="Times New Roman"/>
        </w:rPr>
        <w:t xml:space="preserve"> </w:t>
      </w:r>
    </w:p>
    <w:p w14:paraId="72C64D45" w14:textId="77777777" w:rsidR="002B5D72" w:rsidRPr="00CE44CD" w:rsidRDefault="002B5D72" w:rsidP="002B5D72">
      <w:pPr>
        <w:spacing w:line="360" w:lineRule="auto"/>
        <w:rPr>
          <w:rFonts w:ascii="Times New Roman" w:hAnsi="Times New Roman" w:cs="Times New Roman"/>
          <w:b/>
        </w:rPr>
      </w:pPr>
    </w:p>
    <w:p w14:paraId="5DE53CD2" w14:textId="449B9ED9" w:rsidR="002B5D72" w:rsidRPr="0008343C" w:rsidRDefault="002B5D72" w:rsidP="0008343C">
      <w:pPr>
        <w:spacing w:line="360" w:lineRule="auto"/>
        <w:jc w:val="both"/>
        <w:rPr>
          <w:rFonts w:ascii="Times New Roman" w:hAnsi="Times New Roman" w:cs="Times New Roman"/>
          <w:b/>
        </w:rPr>
      </w:pPr>
      <w:r w:rsidRPr="00CE44CD">
        <w:rPr>
          <w:rFonts w:ascii="Times New Roman" w:hAnsi="Times New Roman" w:cs="Times New Roman"/>
          <w:b/>
        </w:rPr>
        <w:t>2.</w:t>
      </w:r>
      <w:r w:rsidR="00E31D50" w:rsidRPr="00CE44CD">
        <w:rPr>
          <w:rFonts w:ascii="Times New Roman" w:hAnsi="Times New Roman" w:cs="Times New Roman"/>
          <w:b/>
        </w:rPr>
        <w:t>3</w:t>
      </w:r>
      <w:r w:rsidRPr="00CE44CD">
        <w:rPr>
          <w:rFonts w:ascii="Times New Roman" w:hAnsi="Times New Roman" w:cs="Times New Roman"/>
          <w:b/>
        </w:rPr>
        <w:t xml:space="preserve"> </w:t>
      </w:r>
      <w:r w:rsidR="00113737" w:rsidRPr="00CE44CD">
        <w:rPr>
          <w:rFonts w:ascii="Times New Roman" w:hAnsi="Times New Roman" w:cs="Times New Roman"/>
          <w:b/>
          <w:bCs/>
        </w:rPr>
        <w:t xml:space="preserve">Selectionist </w:t>
      </w:r>
      <w:r w:rsidR="00B920AF" w:rsidRPr="00CE44CD">
        <w:rPr>
          <w:rFonts w:ascii="Times New Roman" w:hAnsi="Times New Roman" w:cs="Times New Roman"/>
          <w:b/>
          <w:bCs/>
        </w:rPr>
        <w:t>R</w:t>
      </w:r>
      <w:r w:rsidR="00113737" w:rsidRPr="00CE44CD">
        <w:rPr>
          <w:rFonts w:ascii="Times New Roman" w:hAnsi="Times New Roman" w:cs="Times New Roman"/>
          <w:b/>
          <w:bCs/>
        </w:rPr>
        <w:t>ationales</w:t>
      </w:r>
      <w:r w:rsidR="00113737" w:rsidRPr="00CE44CD">
        <w:rPr>
          <w:rFonts w:ascii="Times New Roman" w:hAnsi="Times New Roman" w:cs="Times New Roman"/>
          <w:b/>
        </w:rPr>
        <w:t xml:space="preserve"> for </w:t>
      </w:r>
      <w:r w:rsidRPr="00CE44CD">
        <w:rPr>
          <w:rFonts w:ascii="Times New Roman" w:hAnsi="Times New Roman" w:cs="Times New Roman"/>
          <w:b/>
        </w:rPr>
        <w:t>Progress</w:t>
      </w:r>
      <w:r w:rsidR="0008343C">
        <w:rPr>
          <w:rFonts w:ascii="Times New Roman" w:hAnsi="Times New Roman" w:cs="Times New Roman"/>
          <w:b/>
        </w:rPr>
        <w:t xml:space="preserve">. </w:t>
      </w:r>
      <w:r w:rsidR="00A404CC" w:rsidRPr="00CE44CD">
        <w:rPr>
          <w:rFonts w:ascii="Times New Roman" w:hAnsi="Times New Roman" w:cs="Times New Roman"/>
        </w:rPr>
        <w:t>How does progress figure in this picture of selectionist rationales</w:t>
      </w:r>
      <w:r w:rsidR="00295B52" w:rsidRPr="00CE44CD">
        <w:rPr>
          <w:rFonts w:ascii="Times New Roman" w:hAnsi="Times New Roman" w:cs="Times New Roman"/>
        </w:rPr>
        <w:t xml:space="preserve"> for evolutionary trends</w:t>
      </w:r>
      <w:r w:rsidR="001F3162" w:rsidRPr="00CE44CD">
        <w:rPr>
          <w:rFonts w:ascii="Times New Roman" w:hAnsi="Times New Roman" w:cs="Times New Roman"/>
        </w:rPr>
        <w:t>?</w:t>
      </w:r>
      <w:r w:rsidRPr="00CE44CD">
        <w:rPr>
          <w:rFonts w:ascii="Times New Roman" w:hAnsi="Times New Roman" w:cs="Times New Roman"/>
        </w:rPr>
        <w:t xml:space="preserve"> A relatively common view is that </w:t>
      </w:r>
      <w:r w:rsidR="001A0938" w:rsidRPr="00CE44CD">
        <w:rPr>
          <w:rFonts w:ascii="Times New Roman" w:hAnsi="Times New Roman" w:cs="Times New Roman"/>
        </w:rPr>
        <w:t>the concept ‘evolutionary progress’</w:t>
      </w:r>
      <w:r w:rsidRPr="00CE44CD">
        <w:rPr>
          <w:rFonts w:ascii="Times New Roman" w:hAnsi="Times New Roman" w:cs="Times New Roman"/>
        </w:rPr>
        <w:t xml:space="preserve"> is strictly non-scientific, involving the grafting of values onto a </w:t>
      </w:r>
      <w:r w:rsidRPr="00CE44CD">
        <w:rPr>
          <w:rFonts w:ascii="Times New Roman" w:hAnsi="Times New Roman" w:cs="Times New Roman"/>
        </w:rPr>
        <w:lastRenderedPageBreak/>
        <w:t xml:space="preserve">scientific concept (i.e., directionality). This stance view is encapsulated by Sober’s pithy formula: “progress = directional change + values” </w:t>
      </w:r>
      <w:r w:rsidRPr="00CE44CD">
        <w:rPr>
          <w:rFonts w:ascii="Times New Roman" w:hAnsi="Times New Roman" w:cs="Times New Roman"/>
        </w:rPr>
        <w:fldChar w:fldCharType="begin"/>
      </w:r>
      <w:r w:rsidR="009F7C1C" w:rsidRPr="00CE44CD">
        <w:rPr>
          <w:rFonts w:ascii="Times New Roman" w:hAnsi="Times New Roman" w:cs="Times New Roman"/>
        </w:rPr>
        <w:instrText xml:space="preserve"> ADDIN ZOTERO_ITEM CSL_CITATION {"citationID":"9Fg02K7k","properties":{"formattedCitation":"(Sober 1994)","plainCitation":"(Sober 1994)","dontUpdate":true,"noteIndex":0},"citationItems":[{"id":3711,"uris":["http://zotero.org/users/4673489/items/TRSLCRZK"],"uri":["http://zotero.org/users/4673489/items/TRSLCRZK"],"itemData":{"id":3711,"type":"chapter","container-title":"Creative Evolution?!","event-place":"Boston, MA","page":"19-34","publisher":"Jones and Bartlett Publishers","publisher-place":"Boston, MA","title":"Progress and Direction in Evolution","author":[{"family":"Sober","given":"Elliott"}],"editor":[{"family":"Campbell","given":"John O."},{"family":"Schopf","given":"J. William"}],"issued":{"date-parts":[["1994"]]}}}],"schema":"https://github.com/citation-style-language/schema/raw/master/csl-citation.json"} </w:instrText>
      </w:r>
      <w:r w:rsidRPr="00CE44CD">
        <w:rPr>
          <w:rFonts w:ascii="Times New Roman" w:hAnsi="Times New Roman" w:cs="Times New Roman"/>
        </w:rPr>
        <w:fldChar w:fldCharType="separate"/>
      </w:r>
      <w:r w:rsidRPr="00CE44CD">
        <w:rPr>
          <w:rFonts w:ascii="Times New Roman" w:hAnsi="Times New Roman" w:cs="Times New Roman"/>
          <w:noProof/>
        </w:rPr>
        <w:t>(Sober 1994, p. 20)</w:t>
      </w:r>
      <w:r w:rsidRPr="00CE44CD">
        <w:rPr>
          <w:rFonts w:ascii="Times New Roman" w:hAnsi="Times New Roman" w:cs="Times New Roman"/>
        </w:rPr>
        <w:fldChar w:fldCharType="end"/>
      </w:r>
      <w:r w:rsidRPr="00CE44CD">
        <w:rPr>
          <w:rFonts w:ascii="Times New Roman" w:hAnsi="Times New Roman" w:cs="Times New Roman"/>
        </w:rPr>
        <w:t xml:space="preserve">. The view also receives expression in Gould’s colourful verdict that progress is “a noxious, culturally embedded, untestable, nonoperational, intractable idea” </w:t>
      </w:r>
      <w:r w:rsidRPr="00CE44CD">
        <w:rPr>
          <w:rFonts w:ascii="Times New Roman" w:hAnsi="Times New Roman" w:cs="Times New Roman"/>
        </w:rPr>
        <w:fldChar w:fldCharType="begin"/>
      </w:r>
      <w:r w:rsidR="009F7C1C" w:rsidRPr="00CE44CD">
        <w:rPr>
          <w:rFonts w:ascii="Times New Roman" w:hAnsi="Times New Roman" w:cs="Times New Roman"/>
        </w:rPr>
        <w:instrText xml:space="preserve"> ADDIN ZOTERO_ITEM CSL_CITATION {"citationID":"gaEh1lVp","properties":{"formattedCitation":"(Gould 1988, p. 319)","plainCitation":"(Gould 1988, p. 319)","noteIndex":0},"citationItems":[{"id":5131,"uris":["http://zotero.org/users/4673489/items/4LSNWSLX"],"uri":["http://zotero.org/users/4673489/items/4LSNWSLX"],"itemData":{"id":5131,"type":"chapter","container-title":"Evolutionary Progress","event-place":"Chicago","page":"319-338","publisher":"University of Chicago Press","publisher-place":"Chicago","title":"On replacing the idea of progress with an operational notion of directionality","author":[{"family":"Gould","given":"Stephen Jay"}],"editor":[{"family":"Nitecki","given":"M. H."}],"issued":{"date-parts":[["1988"]]}},"locator":"319"}],"schema":"https://github.com/citation-style-language/schema/raw/master/csl-citation.json"} </w:instrText>
      </w:r>
      <w:r w:rsidRPr="00CE44CD">
        <w:rPr>
          <w:rFonts w:ascii="Times New Roman" w:hAnsi="Times New Roman" w:cs="Times New Roman"/>
        </w:rPr>
        <w:fldChar w:fldCharType="separate"/>
      </w:r>
      <w:r w:rsidRPr="00CE44CD">
        <w:rPr>
          <w:rFonts w:ascii="Times New Roman" w:hAnsi="Times New Roman" w:cs="Times New Roman"/>
          <w:noProof/>
        </w:rPr>
        <w:t>(Gould 1988, p. 319)</w:t>
      </w:r>
      <w:r w:rsidRPr="00CE44CD">
        <w:rPr>
          <w:rFonts w:ascii="Times New Roman" w:hAnsi="Times New Roman" w:cs="Times New Roman"/>
        </w:rPr>
        <w:fldChar w:fldCharType="end"/>
      </w:r>
      <w:r w:rsidRPr="00CE44CD">
        <w:rPr>
          <w:rFonts w:ascii="Times New Roman" w:hAnsi="Times New Roman" w:cs="Times New Roman"/>
        </w:rPr>
        <w:t>.</w:t>
      </w:r>
    </w:p>
    <w:p w14:paraId="3E5B1C8E" w14:textId="478D65EB" w:rsidR="002B5D72" w:rsidRPr="00CE44CD" w:rsidRDefault="002B5D72" w:rsidP="002B5D72">
      <w:pPr>
        <w:spacing w:line="360" w:lineRule="auto"/>
        <w:ind w:firstLine="720"/>
        <w:jc w:val="both"/>
        <w:rPr>
          <w:rFonts w:ascii="Times New Roman" w:hAnsi="Times New Roman" w:cs="Times New Roman"/>
        </w:rPr>
      </w:pPr>
      <w:r w:rsidRPr="00CE44CD">
        <w:rPr>
          <w:rFonts w:ascii="Times New Roman" w:hAnsi="Times New Roman" w:cs="Times New Roman"/>
        </w:rPr>
        <w:t xml:space="preserve">If this view were </w:t>
      </w:r>
      <w:r w:rsidR="00E31D50" w:rsidRPr="00CE44CD">
        <w:rPr>
          <w:rFonts w:ascii="Times New Roman" w:hAnsi="Times New Roman" w:cs="Times New Roman"/>
        </w:rPr>
        <w:t xml:space="preserve">obviously true, then </w:t>
      </w:r>
      <w:r w:rsidR="00495293" w:rsidRPr="00CE44CD">
        <w:rPr>
          <w:rFonts w:ascii="Times New Roman" w:hAnsi="Times New Roman" w:cs="Times New Roman"/>
        </w:rPr>
        <w:t xml:space="preserve">all </w:t>
      </w:r>
      <w:r w:rsidR="00BC679E" w:rsidRPr="00CE44CD">
        <w:rPr>
          <w:rFonts w:ascii="Times New Roman" w:hAnsi="Times New Roman" w:cs="Times New Roman"/>
        </w:rPr>
        <w:t>progress-claims could be dismissed</w:t>
      </w:r>
      <w:r w:rsidR="00555259" w:rsidRPr="00CE44CD">
        <w:rPr>
          <w:rFonts w:ascii="Times New Roman" w:hAnsi="Times New Roman" w:cs="Times New Roman"/>
        </w:rPr>
        <w:t xml:space="preserve"> without further ado</w:t>
      </w:r>
      <w:r w:rsidR="00BC679E" w:rsidRPr="00CE44CD">
        <w:rPr>
          <w:rFonts w:ascii="Times New Roman" w:hAnsi="Times New Roman" w:cs="Times New Roman"/>
        </w:rPr>
        <w:t xml:space="preserve"> (within </w:t>
      </w:r>
      <w:r w:rsidR="00A226A4" w:rsidRPr="00CE44CD">
        <w:rPr>
          <w:rFonts w:ascii="Times New Roman" w:hAnsi="Times New Roman" w:cs="Times New Roman"/>
        </w:rPr>
        <w:t xml:space="preserve">the </w:t>
      </w:r>
      <w:r w:rsidR="00BC679E" w:rsidRPr="00CE44CD">
        <w:rPr>
          <w:rFonts w:ascii="Times New Roman" w:hAnsi="Times New Roman" w:cs="Times New Roman"/>
        </w:rPr>
        <w:t xml:space="preserve">contexts of </w:t>
      </w:r>
      <w:r w:rsidR="006845DF" w:rsidRPr="00CE44CD">
        <w:rPr>
          <w:rFonts w:ascii="Times New Roman" w:hAnsi="Times New Roman" w:cs="Times New Roman"/>
        </w:rPr>
        <w:t xml:space="preserve">biology </w:t>
      </w:r>
      <w:r w:rsidR="00A337B0" w:rsidRPr="00CE44CD">
        <w:rPr>
          <w:rFonts w:ascii="Times New Roman" w:hAnsi="Times New Roman" w:cs="Times New Roman"/>
        </w:rPr>
        <w:t>and</w:t>
      </w:r>
      <w:r w:rsidR="00BC679E" w:rsidRPr="00CE44CD">
        <w:rPr>
          <w:rFonts w:ascii="Times New Roman" w:hAnsi="Times New Roman" w:cs="Times New Roman"/>
        </w:rPr>
        <w:t xml:space="preserve"> philosophy of </w:t>
      </w:r>
      <w:r w:rsidR="006845DF" w:rsidRPr="00CE44CD">
        <w:rPr>
          <w:rFonts w:ascii="Times New Roman" w:hAnsi="Times New Roman" w:cs="Times New Roman"/>
        </w:rPr>
        <w:t>biology</w:t>
      </w:r>
      <w:r w:rsidR="00BC679E" w:rsidRPr="00CE44CD">
        <w:rPr>
          <w:rFonts w:ascii="Times New Roman" w:hAnsi="Times New Roman" w:cs="Times New Roman"/>
        </w:rPr>
        <w:t>)</w:t>
      </w:r>
      <w:r w:rsidR="00C07E31" w:rsidRPr="00CE44CD">
        <w:rPr>
          <w:rFonts w:ascii="Times New Roman" w:hAnsi="Times New Roman" w:cs="Times New Roman"/>
        </w:rPr>
        <w:t>.</w:t>
      </w:r>
      <w:r w:rsidR="00A72B79" w:rsidRPr="00CE44CD">
        <w:rPr>
          <w:rFonts w:ascii="Times New Roman" w:hAnsi="Times New Roman" w:cs="Times New Roman"/>
        </w:rPr>
        <w:t xml:space="preserve"> However, it is not obviously true – and this may also be why Gould himself </w:t>
      </w:r>
      <w:r w:rsidR="00803030" w:rsidRPr="00CE44CD">
        <w:rPr>
          <w:rFonts w:ascii="Times New Roman" w:hAnsi="Times New Roman" w:cs="Times New Roman"/>
        </w:rPr>
        <w:t xml:space="preserve">puts </w:t>
      </w:r>
      <w:r w:rsidR="00F22629" w:rsidRPr="00CE44CD">
        <w:rPr>
          <w:rFonts w:ascii="Times New Roman" w:hAnsi="Times New Roman" w:cs="Times New Roman"/>
        </w:rPr>
        <w:t xml:space="preserve">so much </w:t>
      </w:r>
      <w:r w:rsidR="00803030" w:rsidRPr="00CE44CD">
        <w:rPr>
          <w:rFonts w:ascii="Times New Roman" w:hAnsi="Times New Roman" w:cs="Times New Roman"/>
        </w:rPr>
        <w:t xml:space="preserve">effort into </w:t>
      </w:r>
      <w:r w:rsidR="005F497F" w:rsidRPr="00CE44CD">
        <w:rPr>
          <w:rFonts w:ascii="Times New Roman" w:hAnsi="Times New Roman" w:cs="Times New Roman"/>
        </w:rPr>
        <w:t xml:space="preserve">undermining </w:t>
      </w:r>
      <w:r w:rsidR="00F22629" w:rsidRPr="00CE44CD">
        <w:rPr>
          <w:rFonts w:ascii="Times New Roman" w:hAnsi="Times New Roman" w:cs="Times New Roman"/>
        </w:rPr>
        <w:t>the theoretical ground for progress</w:t>
      </w:r>
      <w:r w:rsidR="007B3735" w:rsidRPr="00CE44CD">
        <w:rPr>
          <w:rFonts w:ascii="Times New Roman" w:hAnsi="Times New Roman" w:cs="Times New Roman"/>
        </w:rPr>
        <w:t>-claims</w:t>
      </w:r>
      <w:r w:rsidR="00F22629" w:rsidRPr="00CE44CD">
        <w:rPr>
          <w:rFonts w:ascii="Times New Roman" w:hAnsi="Times New Roman" w:cs="Times New Roman"/>
        </w:rPr>
        <w:t xml:space="preserve">. </w:t>
      </w:r>
      <w:r w:rsidR="007505BF" w:rsidRPr="00CE44CD">
        <w:rPr>
          <w:rFonts w:ascii="Times New Roman" w:hAnsi="Times New Roman" w:cs="Times New Roman"/>
        </w:rPr>
        <w:t xml:space="preserve">Upon closer inspection, </w:t>
      </w:r>
      <w:r w:rsidR="00477303" w:rsidRPr="00CE44CD">
        <w:rPr>
          <w:rFonts w:ascii="Times New Roman" w:hAnsi="Times New Roman" w:cs="Times New Roman"/>
        </w:rPr>
        <w:t xml:space="preserve">the link between natural selection and progress is much </w:t>
      </w:r>
      <w:r w:rsidR="00C4344A" w:rsidRPr="00CE44CD">
        <w:rPr>
          <w:rFonts w:ascii="Times New Roman" w:hAnsi="Times New Roman" w:cs="Times New Roman"/>
        </w:rPr>
        <w:t xml:space="preserve">more intricate </w:t>
      </w:r>
      <w:r w:rsidR="00477303" w:rsidRPr="00CE44CD">
        <w:rPr>
          <w:rFonts w:ascii="Times New Roman" w:hAnsi="Times New Roman" w:cs="Times New Roman"/>
        </w:rPr>
        <w:t xml:space="preserve">than would seem from Sober’s formula alone. </w:t>
      </w:r>
      <w:r w:rsidR="00A226A4" w:rsidRPr="00CE44CD">
        <w:rPr>
          <w:rFonts w:ascii="Times New Roman" w:hAnsi="Times New Roman" w:cs="Times New Roman"/>
        </w:rPr>
        <w:t xml:space="preserve"> </w:t>
      </w:r>
    </w:p>
    <w:p w14:paraId="48634C60" w14:textId="0C664A4F" w:rsidR="002B5D72" w:rsidRPr="00CE44CD" w:rsidRDefault="000338CA" w:rsidP="002B5D72">
      <w:pPr>
        <w:spacing w:line="360" w:lineRule="auto"/>
        <w:ind w:firstLine="720"/>
        <w:jc w:val="both"/>
        <w:rPr>
          <w:rFonts w:ascii="Times New Roman" w:hAnsi="Times New Roman" w:cs="Times New Roman"/>
        </w:rPr>
      </w:pPr>
      <w:r w:rsidRPr="00CE44CD">
        <w:rPr>
          <w:rFonts w:ascii="Times New Roman" w:hAnsi="Times New Roman" w:cs="Times New Roman"/>
        </w:rPr>
        <w:t>This link is not apparent if natural selection is simply conceptuali</w:t>
      </w:r>
      <w:r w:rsidR="00B920AF" w:rsidRPr="00CE44CD">
        <w:rPr>
          <w:rFonts w:ascii="Times New Roman" w:hAnsi="Times New Roman" w:cs="Times New Roman"/>
        </w:rPr>
        <w:t>s</w:t>
      </w:r>
      <w:r w:rsidRPr="00CE44CD">
        <w:rPr>
          <w:rFonts w:ascii="Times New Roman" w:hAnsi="Times New Roman" w:cs="Times New Roman"/>
        </w:rPr>
        <w:t xml:space="preserve">ed </w:t>
      </w:r>
      <w:r w:rsidR="002B5D72" w:rsidRPr="00CE44CD">
        <w:rPr>
          <w:rFonts w:ascii="Times New Roman" w:hAnsi="Times New Roman" w:cs="Times New Roman"/>
        </w:rPr>
        <w:t>in terms of the Lewontin conditions</w:t>
      </w:r>
      <w:r w:rsidR="002B5D72" w:rsidRPr="00CE44CD">
        <w:rPr>
          <w:rStyle w:val="FootnoteReference"/>
          <w:rFonts w:ascii="Times New Roman" w:hAnsi="Times New Roman" w:cs="Times New Roman"/>
        </w:rPr>
        <w:footnoteReference w:id="5"/>
      </w:r>
      <w:r w:rsidR="002B5D72" w:rsidRPr="00CE44CD">
        <w:rPr>
          <w:rFonts w:ascii="Times New Roman" w:hAnsi="Times New Roman" w:cs="Times New Roman"/>
        </w:rPr>
        <w:t xml:space="preserve"> – heritable fitness variation. Rather, the link between selection and progress only can make sense when one adopts a concept of natural selection as involving ‘competition’ of some sort, and/or potential to produce adaptation. </w:t>
      </w:r>
      <w:r w:rsidR="00631560" w:rsidRPr="00CE44CD">
        <w:rPr>
          <w:rFonts w:ascii="Times New Roman" w:hAnsi="Times New Roman" w:cs="Times New Roman"/>
        </w:rPr>
        <w:t>Arguing for this would require a separate paper; suffice to say that</w:t>
      </w:r>
      <w:r w:rsidR="00372606" w:rsidRPr="00CE44CD">
        <w:rPr>
          <w:rFonts w:ascii="Times New Roman" w:hAnsi="Times New Roman" w:cs="Times New Roman"/>
        </w:rPr>
        <w:t xml:space="preserve">, in a group of orca and krill, there is heritable phenotypic variation and associated fitness variation, but no natural selection. Note also that </w:t>
      </w:r>
      <w:r w:rsidR="002B5D72" w:rsidRPr="00CE44CD">
        <w:rPr>
          <w:rFonts w:ascii="Times New Roman" w:hAnsi="Times New Roman" w:cs="Times New Roman"/>
        </w:rPr>
        <w:t>Darwin himself primarily wrote about the “struggle for life”, which is quite different from heritable fitness variation (for extensive argument, see Lewens 2010)</w:t>
      </w:r>
      <w:r w:rsidR="00F3194F" w:rsidRPr="00CE44CD">
        <w:rPr>
          <w:rFonts w:ascii="Times New Roman" w:hAnsi="Times New Roman" w:cs="Times New Roman"/>
        </w:rPr>
        <w:t xml:space="preserve">, and that </w:t>
      </w:r>
      <w:r w:rsidR="00A642AE" w:rsidRPr="00CE44CD">
        <w:rPr>
          <w:rFonts w:ascii="Times New Roman" w:hAnsi="Times New Roman" w:cs="Times New Roman"/>
        </w:rPr>
        <w:t xml:space="preserve">some </w:t>
      </w:r>
      <w:r w:rsidR="002B5D72" w:rsidRPr="00CE44CD">
        <w:rPr>
          <w:rFonts w:ascii="Times New Roman" w:hAnsi="Times New Roman" w:cs="Times New Roman"/>
        </w:rPr>
        <w:t xml:space="preserve">recent accounts of natural selection conceive of it </w:t>
      </w:r>
      <w:r w:rsidR="00A642AE" w:rsidRPr="00CE44CD">
        <w:rPr>
          <w:rFonts w:ascii="Times New Roman" w:hAnsi="Times New Roman" w:cs="Times New Roman"/>
        </w:rPr>
        <w:t xml:space="preserve">as </w:t>
      </w:r>
      <w:r w:rsidR="002B5D72" w:rsidRPr="00CE44CD">
        <w:rPr>
          <w:rFonts w:ascii="Times New Roman" w:hAnsi="Times New Roman" w:cs="Times New Roman"/>
        </w:rPr>
        <w:t xml:space="preserve">involving reproductive competition (Godfrey-Smith 2009, pp. 49–53). </w:t>
      </w:r>
    </w:p>
    <w:p w14:paraId="2475E215" w14:textId="6426E86F" w:rsidR="002B5D72" w:rsidRPr="00CE44CD" w:rsidRDefault="00955154" w:rsidP="002B5D72">
      <w:pPr>
        <w:spacing w:line="360" w:lineRule="auto"/>
        <w:ind w:firstLine="720"/>
        <w:jc w:val="both"/>
        <w:rPr>
          <w:rFonts w:ascii="Times New Roman" w:hAnsi="Times New Roman" w:cs="Times New Roman"/>
        </w:rPr>
      </w:pPr>
      <w:r w:rsidRPr="00CE44CD">
        <w:rPr>
          <w:rFonts w:ascii="Times New Roman" w:hAnsi="Times New Roman" w:cs="Times New Roman"/>
        </w:rPr>
        <w:t>This is important, because w</w:t>
      </w:r>
      <w:r w:rsidR="002B5D72" w:rsidRPr="00CE44CD">
        <w:rPr>
          <w:rFonts w:ascii="Times New Roman" w:hAnsi="Times New Roman" w:cs="Times New Roman"/>
        </w:rPr>
        <w:t>hen selection is an adaptation-producing and/or competitive process, the outcomes of a selection-caused trend can be thought of as the ‘victors’ and/or the ‘superiorly adapted’</w:t>
      </w:r>
      <w:r w:rsidR="00B04EB6" w:rsidRPr="00CE44CD">
        <w:rPr>
          <w:rFonts w:ascii="Times New Roman" w:hAnsi="Times New Roman" w:cs="Times New Roman"/>
        </w:rPr>
        <w:t xml:space="preserve"> relative to </w:t>
      </w:r>
      <w:r w:rsidR="00FD4295" w:rsidRPr="00CE44CD">
        <w:rPr>
          <w:rFonts w:ascii="Times New Roman" w:hAnsi="Times New Roman" w:cs="Times New Roman"/>
        </w:rPr>
        <w:t>a given</w:t>
      </w:r>
      <w:r w:rsidR="00B04EB6" w:rsidRPr="00CE44CD">
        <w:rPr>
          <w:rFonts w:ascii="Times New Roman" w:hAnsi="Times New Roman" w:cs="Times New Roman"/>
        </w:rPr>
        <w:t xml:space="preserve"> environme</w:t>
      </w:r>
      <w:r w:rsidR="00D00958" w:rsidRPr="00CE44CD">
        <w:rPr>
          <w:rFonts w:ascii="Times New Roman" w:hAnsi="Times New Roman" w:cs="Times New Roman"/>
        </w:rPr>
        <w:t>nt</w:t>
      </w:r>
      <w:r w:rsidR="002B5D72" w:rsidRPr="00CE44CD">
        <w:rPr>
          <w:rFonts w:ascii="Times New Roman" w:hAnsi="Times New Roman" w:cs="Times New Roman"/>
        </w:rPr>
        <w:t xml:space="preserve">. Evolution by natural selection produces ‘better’ </w:t>
      </w:r>
      <w:r w:rsidR="008260DF" w:rsidRPr="00CE44CD">
        <w:rPr>
          <w:rFonts w:ascii="Times New Roman" w:hAnsi="Times New Roman" w:cs="Times New Roman"/>
        </w:rPr>
        <w:t xml:space="preserve">outcomes </w:t>
      </w:r>
      <w:r w:rsidR="002B5D72" w:rsidRPr="00CE44CD">
        <w:rPr>
          <w:rFonts w:ascii="Times New Roman" w:hAnsi="Times New Roman" w:cs="Times New Roman"/>
        </w:rPr>
        <w:t xml:space="preserve">in the following </w:t>
      </w:r>
      <w:r w:rsidR="00F0441A" w:rsidRPr="00CE44CD">
        <w:rPr>
          <w:rFonts w:ascii="Times New Roman" w:hAnsi="Times New Roman" w:cs="Times New Roman"/>
        </w:rPr>
        <w:t xml:space="preserve">value-neutral </w:t>
      </w:r>
      <w:r w:rsidR="002B5D72" w:rsidRPr="00CE44CD">
        <w:rPr>
          <w:rFonts w:ascii="Times New Roman" w:hAnsi="Times New Roman" w:cs="Times New Roman"/>
        </w:rPr>
        <w:t xml:space="preserve">sense: they </w:t>
      </w:r>
      <w:r w:rsidR="008260DF" w:rsidRPr="00CE44CD">
        <w:rPr>
          <w:rFonts w:ascii="Times New Roman" w:hAnsi="Times New Roman" w:cs="Times New Roman"/>
        </w:rPr>
        <w:t xml:space="preserve">are </w:t>
      </w:r>
      <w:r w:rsidR="002B5D72" w:rsidRPr="00CE44CD">
        <w:rPr>
          <w:rFonts w:ascii="Times New Roman" w:hAnsi="Times New Roman" w:cs="Times New Roman"/>
        </w:rPr>
        <w:t>defined relative to the ‘preferences’ of natural selection, not relative to human moral or societal preferences. The relevant parameters could be better competition, or better adaptation.</w:t>
      </w:r>
    </w:p>
    <w:p w14:paraId="584A975B" w14:textId="687466D2" w:rsidR="00483154" w:rsidRPr="00CE44CD" w:rsidRDefault="002B5D72" w:rsidP="00483154">
      <w:pPr>
        <w:spacing w:line="360" w:lineRule="auto"/>
        <w:ind w:firstLine="720"/>
        <w:jc w:val="both"/>
        <w:rPr>
          <w:rFonts w:ascii="Times New Roman" w:hAnsi="Times New Roman" w:cs="Times New Roman"/>
          <w:bCs/>
        </w:rPr>
      </w:pPr>
      <w:r w:rsidRPr="00CE44CD">
        <w:rPr>
          <w:rFonts w:ascii="Times New Roman" w:hAnsi="Times New Roman" w:cs="Times New Roman"/>
        </w:rPr>
        <w:t xml:space="preserve">This linking of natural selection and progress was present in many historical accounts of evolutionary progress, which relied on an argument that some property – whether complexity, cognition, or something else – allowed general adaptive or competitive superiority across environments (for an overview, see </w:t>
      </w:r>
      <w:r w:rsidRPr="00CE44CD">
        <w:rPr>
          <w:rFonts w:ascii="Times New Roman" w:hAnsi="Times New Roman" w:cs="Times New Roman"/>
        </w:rPr>
        <w:fldChar w:fldCharType="begin"/>
      </w:r>
      <w:r w:rsidR="009F7C1C" w:rsidRPr="00CE44CD">
        <w:rPr>
          <w:rFonts w:ascii="Times New Roman" w:hAnsi="Times New Roman" w:cs="Times New Roman"/>
        </w:rPr>
        <w:instrText xml:space="preserve"> ADDIN ZOTERO_ITEM CSL_CITATION {"citationID":"eBHvb5Z0","properties":{"formattedCitation":"(Rosslenbroich 2006)","plainCitation":"(Rosslenbroich 2006)","dontUpdate":true,"noteIndex":0},"citationItems":[{"id":1074,"uris":["http://zotero.org/users/4673489/items/96VF7RRG"],"uri":["http://zotero.org/users/4673489/items/96VF7RRG"],"itemData":{"id":1074,"type":"article-journal","abstract":"Modern biology is ambivalent about the notion of evolutionary progress. Although most evolutionists imply in their writings that they still understand large-scale macroevolution as a somewhat progressive process, the use of the term ‘‘progress’’ is increasingly criticized and avoided. The paper shows that this ambivalence has a long history and results mainly from three problems: (1) The term ‘‘progress’’ carries historical, theoretical and social implications which are not congruent with modern knowledge of the course of evolution; (2) An incongruence exists between the notion of progress and Darwin’s theory of selection; (3) It is still not possible to give more than a rudimentary deﬁnition of the general patterns that were generated during the macroevolution of organisms. The paper consists of two parts: the ﬁrst is a historical overview of the roots of the term ‘‘progress’’ in evolutionary biology, the second discusses epistemological, ontological and empirical problems. It is stated that the term has so far served as a metaphor for general patterns generated amongst organisms during evolution. It is proposed that a reformulation is needed to eliminate historically imported implications and that it is necessary to develop a concept for an appropriate empirical description of macroevolutionary patterns. This is the third way between, on the one hand, using the term indiscriminately and, on the other hand, ignoring the general patterns that evolution has produced.","container-title":"Biology &amp; Philosophy","DOI":"10.1007/s10539-005-0957-4","ISSN":"0169-3867, 1572-8404","issue":"1","language":"en","page":"41-70","source":"CrossRef","title":"The Notion of Progress in Evolutionary Biology – The Unresolved Problem and an Empirical Suggestion","volume":"21","author":[{"family":"Rosslenbroich","given":"Bernd"}],"issued":{"date-parts":[["2006",1]]}}}],"schema":"https://github.com/citation-style-language/schema/raw/master/csl-citation.json"} </w:instrText>
      </w:r>
      <w:r w:rsidRPr="00CE44CD">
        <w:rPr>
          <w:rFonts w:ascii="Times New Roman" w:hAnsi="Times New Roman" w:cs="Times New Roman"/>
        </w:rPr>
        <w:fldChar w:fldCharType="separate"/>
      </w:r>
      <w:r w:rsidRPr="00CE44CD">
        <w:rPr>
          <w:rFonts w:ascii="Times New Roman" w:hAnsi="Times New Roman" w:cs="Times New Roman"/>
          <w:noProof/>
        </w:rPr>
        <w:t>Rosslenbroich 2006)</w:t>
      </w:r>
      <w:r w:rsidRPr="00CE44CD">
        <w:rPr>
          <w:rFonts w:ascii="Times New Roman" w:hAnsi="Times New Roman" w:cs="Times New Roman"/>
        </w:rPr>
        <w:fldChar w:fldCharType="end"/>
      </w:r>
      <w:r w:rsidRPr="00CE44CD">
        <w:rPr>
          <w:rFonts w:ascii="Times New Roman" w:hAnsi="Times New Roman" w:cs="Times New Roman"/>
        </w:rPr>
        <w:t xml:space="preserve">. It is present in more recent notions of competitive progress’ </w:t>
      </w:r>
      <w:r w:rsidRPr="00CE44CD">
        <w:rPr>
          <w:rFonts w:ascii="Times New Roman" w:hAnsi="Times New Roman" w:cs="Times New Roman"/>
          <w:bCs/>
        </w:rPr>
        <w:fldChar w:fldCharType="begin"/>
      </w:r>
      <w:r w:rsidR="009F7C1C" w:rsidRPr="00CE44CD">
        <w:rPr>
          <w:rFonts w:ascii="Times New Roman" w:hAnsi="Times New Roman" w:cs="Times New Roman"/>
          <w:bCs/>
        </w:rPr>
        <w:instrText xml:space="preserve"> ADDIN ZOTERO_ITEM CSL_CITATION {"citationID":"KJKEkT8i","properties":{"formattedCitation":"(Vermeij 1987, pp. 419\\uc0\\u8211{}421)","plainCitation":"(Vermeij 1987, pp. 419–421)","dontUpdate":true,"noteIndex":0},"citationItems":[{"id":3256,"uris":["http://zotero.org/users/4673489/items/DJXG895V"],"uri":["http://zotero.org/users/4673489/items/DJXG895V"],"itemData":{"id":3256,"type":"book","abstract":"Here is one biologist's interpretation of the chronology of life during the last six hundred million years of earth history: an extended essay that draws on the author's own data and a wide-ranging literature survey to discuss the nature and dynamics of evolutionary change in organisms and their biological surroundings. Geerat Vermeij demonstrates that escalation--the process by which species adapt to, or are limited by, their enemies as the latter increase in ability to acquire and retain resources--has been a dominant theme in the history of life despite frequent episodes of extinction.","ISBN":"978-0-691-00080-0","language":"en","note":"Google-Books-ID: M3pCQ6ks5PEC","number-of-pages":"556","publisher":"Princeton University Press","source":"Google Books","title":"Evolution and Escalation: An Ecological History of Life","title-short":"Evolution and Escalation","author":[{"family":"Vermeij","given":"Geerat J."}],"issued":{"date-parts":[["1987"]]}},"locator":"419-421"}],"schema":"https://github.com/citation-style-language/schema/raw/master/csl-citation.json"} </w:instrText>
      </w:r>
      <w:r w:rsidRPr="00CE44CD">
        <w:rPr>
          <w:rFonts w:ascii="Times New Roman" w:hAnsi="Times New Roman" w:cs="Times New Roman"/>
          <w:bCs/>
        </w:rPr>
        <w:fldChar w:fldCharType="separate"/>
      </w:r>
      <w:r w:rsidRPr="00CE44CD">
        <w:rPr>
          <w:rFonts w:ascii="Times New Roman" w:hAnsi="Times New Roman" w:cs="Times New Roman"/>
        </w:rPr>
        <w:t>(e.g.  Vermeij 1987, pp. 419–421)</w:t>
      </w:r>
      <w:r w:rsidRPr="00CE44CD">
        <w:rPr>
          <w:rFonts w:ascii="Times New Roman" w:hAnsi="Times New Roman" w:cs="Times New Roman"/>
          <w:bCs/>
        </w:rPr>
        <w:fldChar w:fldCharType="end"/>
      </w:r>
      <w:r w:rsidRPr="00CE44CD">
        <w:rPr>
          <w:rFonts w:ascii="Times New Roman" w:hAnsi="Times New Roman" w:cs="Times New Roman"/>
        </w:rPr>
        <w:t xml:space="preserve"> or ‘adaptive progress’ </w:t>
      </w:r>
      <w:r w:rsidR="00CE3D27" w:rsidRPr="00CE44CD">
        <w:rPr>
          <w:rFonts w:ascii="Times New Roman" w:hAnsi="Times New Roman" w:cs="Times New Roman"/>
        </w:rPr>
        <w:fldChar w:fldCharType="begin"/>
      </w:r>
      <w:r w:rsidR="00CE3D27" w:rsidRPr="00CE44CD">
        <w:rPr>
          <w:rFonts w:ascii="Times New Roman" w:hAnsi="Times New Roman" w:cs="Times New Roman"/>
        </w:rPr>
        <w:instrText xml:space="preserve"> ADDIN ZOTERO_ITEM CSL_CITATION {"citationID":"ctDYpnHa","properties":{"formattedCitation":"(Dawkins 1997; Mayr 1994)","plainCitation":"(Dawkins 1997; Mayr 1994)","noteIndex":0},"citationItems":[{"id":4990,"uris":["http://zotero.org/users/4673489/items/VIFDL25U"],"uri":["http://zotero.org/users/4673489/items/VIFDL25U"],"itemData":{"id":4990,"type":"article-journal","container-title":"Evolution","DOI":"10.1111/j.1558-5646.1997.tb03686.x","ISSN":"00143820","issue":"3","journalAbbreviation":"Evolution","language":"en","page":"1015-1020","source":"DOI.org (Crossref)","title":"Human Chauvinism","volume":"51","author":[{"family":"Dawkins","given":"Richard"}],"issued":{"date-parts":[["1997",6]]}}},{"id":6568,"uris":["http://zotero.org/users/4673489/items/V8KGU7ZZ"],"uri":["http://zotero.org/users/4673489/items/V8KGU7ZZ"],"itemData":{"id":6568,"type":"chapter","container-title":"Creative Evolution?!","event-place":"Boston, MA","page":"35-47","publisher":"Jones &amp; Bartlett Learning","publisher-place":"Boston, MA","title":"The Resistance to Darwinism and the Misconceptions on which it was Based","author":[{"family":"Mayr","given":"Ernst"}],"editor":[{"family":"Campbell","given":"John Howland"},{"family":"Schopf","given":"J. William"}],"issued":{"date-parts":[["1994"]]}}}],"schema":"https://github.com/citation-style-language/schema/raw/master/csl-citation.json"} </w:instrText>
      </w:r>
      <w:r w:rsidR="00CE3D27" w:rsidRPr="00CE44CD">
        <w:rPr>
          <w:rFonts w:ascii="Times New Roman" w:hAnsi="Times New Roman" w:cs="Times New Roman"/>
        </w:rPr>
        <w:fldChar w:fldCharType="separate"/>
      </w:r>
      <w:r w:rsidR="00CE3D27" w:rsidRPr="00CE44CD">
        <w:rPr>
          <w:rFonts w:ascii="Times New Roman" w:hAnsi="Times New Roman" w:cs="Times New Roman"/>
          <w:noProof/>
        </w:rPr>
        <w:t>(</w:t>
      </w:r>
      <w:r w:rsidR="00EA1524" w:rsidRPr="00CE44CD">
        <w:rPr>
          <w:rFonts w:ascii="Times New Roman" w:hAnsi="Times New Roman" w:cs="Times New Roman"/>
          <w:noProof/>
        </w:rPr>
        <w:t xml:space="preserve">e.g. </w:t>
      </w:r>
      <w:r w:rsidR="00CE3D27" w:rsidRPr="00CE44CD">
        <w:rPr>
          <w:rFonts w:ascii="Times New Roman" w:hAnsi="Times New Roman" w:cs="Times New Roman"/>
          <w:noProof/>
        </w:rPr>
        <w:t>Dawkins 1997; Mayr 1994)</w:t>
      </w:r>
      <w:r w:rsidR="00CE3D27" w:rsidRPr="00CE44CD">
        <w:rPr>
          <w:rFonts w:ascii="Times New Roman" w:hAnsi="Times New Roman" w:cs="Times New Roman"/>
        </w:rPr>
        <w:fldChar w:fldCharType="end"/>
      </w:r>
      <w:r w:rsidR="006B6F0C" w:rsidRPr="00CE44CD">
        <w:rPr>
          <w:rFonts w:ascii="Times New Roman" w:hAnsi="Times New Roman" w:cs="Times New Roman"/>
          <w:bCs/>
        </w:rPr>
        <w:t xml:space="preserve"> </w:t>
      </w:r>
      <w:r w:rsidR="00333C25" w:rsidRPr="00CE44CD">
        <w:rPr>
          <w:rFonts w:ascii="Times New Roman" w:hAnsi="Times New Roman" w:cs="Times New Roman"/>
          <w:bCs/>
        </w:rPr>
        <w:t xml:space="preserve">These </w:t>
      </w:r>
      <w:r w:rsidR="00FF2DAC" w:rsidRPr="00CE44CD">
        <w:rPr>
          <w:rFonts w:ascii="Times New Roman" w:hAnsi="Times New Roman" w:cs="Times New Roman"/>
          <w:bCs/>
        </w:rPr>
        <w:t>specific concepts</w:t>
      </w:r>
      <w:r w:rsidR="00333C25" w:rsidRPr="00CE44CD">
        <w:rPr>
          <w:rFonts w:ascii="Times New Roman" w:hAnsi="Times New Roman" w:cs="Times New Roman"/>
          <w:bCs/>
        </w:rPr>
        <w:t xml:space="preserve"> of progress </w:t>
      </w:r>
      <w:r w:rsidR="009D3B71" w:rsidRPr="00CE44CD">
        <w:rPr>
          <w:rFonts w:ascii="Times New Roman" w:hAnsi="Times New Roman" w:cs="Times New Roman"/>
          <w:bCs/>
        </w:rPr>
        <w:t>were</w:t>
      </w:r>
      <w:r w:rsidR="00333C25" w:rsidRPr="00CE44CD">
        <w:rPr>
          <w:rFonts w:ascii="Times New Roman" w:hAnsi="Times New Roman" w:cs="Times New Roman"/>
          <w:bCs/>
        </w:rPr>
        <w:t xml:space="preserve"> </w:t>
      </w:r>
      <w:r w:rsidR="00FF2DAC" w:rsidRPr="00CE44CD">
        <w:rPr>
          <w:rFonts w:ascii="Times New Roman" w:hAnsi="Times New Roman" w:cs="Times New Roman"/>
          <w:bCs/>
        </w:rPr>
        <w:t xml:space="preserve">perhaps </w:t>
      </w:r>
      <w:r w:rsidR="00333C25" w:rsidRPr="00CE44CD">
        <w:rPr>
          <w:rFonts w:ascii="Times New Roman" w:hAnsi="Times New Roman" w:cs="Times New Roman"/>
          <w:bCs/>
        </w:rPr>
        <w:t>ungrounded</w:t>
      </w:r>
      <w:r w:rsidR="00370DCE" w:rsidRPr="00CE44CD">
        <w:rPr>
          <w:rFonts w:ascii="Times New Roman" w:hAnsi="Times New Roman" w:cs="Times New Roman"/>
          <w:bCs/>
        </w:rPr>
        <w:t xml:space="preserve"> – the victors and superiorly adapted</w:t>
      </w:r>
      <w:r w:rsidR="00935EF6" w:rsidRPr="00CE44CD">
        <w:rPr>
          <w:rFonts w:ascii="Times New Roman" w:hAnsi="Times New Roman" w:cs="Times New Roman"/>
          <w:bCs/>
        </w:rPr>
        <w:t xml:space="preserve"> </w:t>
      </w:r>
      <w:r w:rsidR="00370DCE" w:rsidRPr="00CE44CD">
        <w:rPr>
          <w:rFonts w:ascii="Times New Roman" w:hAnsi="Times New Roman" w:cs="Times New Roman"/>
          <w:bCs/>
        </w:rPr>
        <w:t xml:space="preserve">are only ‘better’ relative to an environment, and </w:t>
      </w:r>
      <w:r w:rsidR="00370DCE" w:rsidRPr="00CE44CD">
        <w:rPr>
          <w:rFonts w:ascii="Times New Roman" w:hAnsi="Times New Roman" w:cs="Times New Roman"/>
          <w:bCs/>
        </w:rPr>
        <w:lastRenderedPageBreak/>
        <w:t>environments change</w:t>
      </w:r>
      <w:r w:rsidR="001136AD" w:rsidRPr="00CE44CD">
        <w:rPr>
          <w:rStyle w:val="FootnoteReference"/>
          <w:rFonts w:ascii="Times New Roman" w:hAnsi="Times New Roman" w:cs="Times New Roman"/>
        </w:rPr>
        <w:footnoteReference w:id="6"/>
      </w:r>
      <w:r w:rsidR="00370DCE" w:rsidRPr="00CE44CD">
        <w:rPr>
          <w:rFonts w:ascii="Times New Roman" w:hAnsi="Times New Roman" w:cs="Times New Roman"/>
          <w:bCs/>
        </w:rPr>
        <w:t xml:space="preserve"> </w:t>
      </w:r>
      <w:r w:rsidR="00483154" w:rsidRPr="00CE44CD">
        <w:rPr>
          <w:rFonts w:ascii="Times New Roman" w:hAnsi="Times New Roman" w:cs="Times New Roman"/>
          <w:bCs/>
        </w:rPr>
        <w:t>–</w:t>
      </w:r>
      <w:r w:rsidR="00370DCE" w:rsidRPr="00CE44CD">
        <w:rPr>
          <w:rFonts w:ascii="Times New Roman" w:hAnsi="Times New Roman" w:cs="Times New Roman"/>
          <w:bCs/>
        </w:rPr>
        <w:t xml:space="preserve"> </w:t>
      </w:r>
      <w:r w:rsidR="00483154" w:rsidRPr="00CE44CD">
        <w:rPr>
          <w:rFonts w:ascii="Times New Roman" w:hAnsi="Times New Roman" w:cs="Times New Roman"/>
          <w:bCs/>
        </w:rPr>
        <w:t>but it does show how the value-neutral usage of progress is legitimate</w:t>
      </w:r>
      <w:r w:rsidR="004A3C00" w:rsidRPr="00CE44CD">
        <w:rPr>
          <w:rFonts w:ascii="Times New Roman" w:hAnsi="Times New Roman" w:cs="Times New Roman"/>
          <w:bCs/>
        </w:rPr>
        <w:t xml:space="preserve"> and not to be dismissed </w:t>
      </w:r>
      <w:r w:rsidR="006B2AF0" w:rsidRPr="00CE44CD">
        <w:rPr>
          <w:rFonts w:ascii="Times New Roman" w:hAnsi="Times New Roman" w:cs="Times New Roman"/>
          <w:bCs/>
        </w:rPr>
        <w:t>by default.</w:t>
      </w:r>
    </w:p>
    <w:p w14:paraId="274D6D33" w14:textId="28EF5AA4" w:rsidR="007B3735" w:rsidRPr="00CE44CD" w:rsidRDefault="00476522" w:rsidP="002B5D72">
      <w:pPr>
        <w:spacing w:line="360" w:lineRule="auto"/>
        <w:ind w:firstLine="720"/>
        <w:jc w:val="both"/>
        <w:rPr>
          <w:rFonts w:ascii="Times New Roman" w:hAnsi="Times New Roman" w:cs="Times New Roman"/>
        </w:rPr>
      </w:pPr>
      <w:r w:rsidRPr="00CE44CD">
        <w:rPr>
          <w:rFonts w:ascii="Times New Roman" w:hAnsi="Times New Roman" w:cs="Times New Roman"/>
        </w:rPr>
        <w:t xml:space="preserve">This </w:t>
      </w:r>
      <w:r w:rsidR="009C514F" w:rsidRPr="00CE44CD">
        <w:rPr>
          <w:rFonts w:ascii="Times New Roman" w:hAnsi="Times New Roman" w:cs="Times New Roman"/>
        </w:rPr>
        <w:t xml:space="preserve">intimate link between selection and progress has been off the table </w:t>
      </w:r>
      <w:r w:rsidR="00493151" w:rsidRPr="00CE44CD">
        <w:rPr>
          <w:rFonts w:ascii="Times New Roman" w:hAnsi="Times New Roman" w:cs="Times New Roman"/>
        </w:rPr>
        <w:t xml:space="preserve">for quite some time, largely because the groundedness and redundancy problems have been seen as insurmountable. </w:t>
      </w:r>
      <w:r w:rsidR="006C4204" w:rsidRPr="00CE44CD">
        <w:rPr>
          <w:rFonts w:ascii="Times New Roman" w:hAnsi="Times New Roman" w:cs="Times New Roman"/>
        </w:rPr>
        <w:t>If selection cannot ground progress</w:t>
      </w:r>
      <w:r w:rsidR="004E4B20" w:rsidRPr="00CE44CD">
        <w:rPr>
          <w:rFonts w:ascii="Times New Roman" w:hAnsi="Times New Roman" w:cs="Times New Roman"/>
        </w:rPr>
        <w:t xml:space="preserve"> anyway, then Sober’s formula </w:t>
      </w:r>
      <w:r w:rsidR="00CF126A" w:rsidRPr="00CE44CD">
        <w:rPr>
          <w:rFonts w:ascii="Times New Roman" w:hAnsi="Times New Roman" w:cs="Times New Roman"/>
        </w:rPr>
        <w:t xml:space="preserve">may seem accurate. </w:t>
      </w:r>
      <w:r w:rsidR="00482622" w:rsidRPr="00CE44CD">
        <w:rPr>
          <w:rFonts w:ascii="Times New Roman" w:hAnsi="Times New Roman" w:cs="Times New Roman"/>
        </w:rPr>
        <w:t>However, o</w:t>
      </w:r>
      <w:r w:rsidR="006F73F3" w:rsidRPr="00CE44CD">
        <w:rPr>
          <w:rFonts w:ascii="Times New Roman" w:hAnsi="Times New Roman" w:cs="Times New Roman"/>
        </w:rPr>
        <w:t>vercoming these problems</w:t>
      </w:r>
      <w:r w:rsidR="00907249" w:rsidRPr="00CE44CD">
        <w:rPr>
          <w:rFonts w:ascii="Times New Roman" w:hAnsi="Times New Roman" w:cs="Times New Roman"/>
        </w:rPr>
        <w:t xml:space="preserve"> </w:t>
      </w:r>
      <w:r w:rsidR="00232DA0" w:rsidRPr="00CE44CD">
        <w:rPr>
          <w:rFonts w:ascii="Times New Roman" w:hAnsi="Times New Roman" w:cs="Times New Roman"/>
        </w:rPr>
        <w:t>revives the value-neutral usage of the term ‘</w:t>
      </w:r>
      <w:r w:rsidR="0015427A" w:rsidRPr="00CE44CD">
        <w:rPr>
          <w:rFonts w:ascii="Times New Roman" w:hAnsi="Times New Roman" w:cs="Times New Roman"/>
        </w:rPr>
        <w:t>progress</w:t>
      </w:r>
      <w:r w:rsidR="006712B7" w:rsidRPr="00CE44CD">
        <w:rPr>
          <w:rFonts w:ascii="Times New Roman" w:hAnsi="Times New Roman" w:cs="Times New Roman"/>
        </w:rPr>
        <w:t>’</w:t>
      </w:r>
      <w:r w:rsidR="0015427A" w:rsidRPr="00CE44CD">
        <w:rPr>
          <w:rFonts w:ascii="Times New Roman" w:hAnsi="Times New Roman" w:cs="Times New Roman"/>
        </w:rPr>
        <w:t xml:space="preserve">, and </w:t>
      </w:r>
      <w:r w:rsidR="00907249" w:rsidRPr="00CE44CD">
        <w:rPr>
          <w:rFonts w:ascii="Times New Roman" w:hAnsi="Times New Roman" w:cs="Times New Roman"/>
        </w:rPr>
        <w:t xml:space="preserve">opens up the possibility that </w:t>
      </w:r>
      <w:r w:rsidR="00F86BBA" w:rsidRPr="00CE44CD">
        <w:rPr>
          <w:rFonts w:ascii="Times New Roman" w:hAnsi="Times New Roman" w:cs="Times New Roman"/>
        </w:rPr>
        <w:t>evolutionary trends could also be considered progressive</w:t>
      </w:r>
      <w:r w:rsidR="00CC589A" w:rsidRPr="00CE44CD">
        <w:rPr>
          <w:rFonts w:ascii="Times New Roman" w:hAnsi="Times New Roman" w:cs="Times New Roman"/>
        </w:rPr>
        <w:t>.</w:t>
      </w:r>
      <w:r w:rsidR="00F86BBA" w:rsidRPr="00CE44CD">
        <w:rPr>
          <w:rFonts w:ascii="Times New Roman" w:hAnsi="Times New Roman" w:cs="Times New Roman"/>
        </w:rPr>
        <w:t xml:space="preserve"> </w:t>
      </w:r>
      <w:r w:rsidR="00CC589A" w:rsidRPr="00CE44CD">
        <w:rPr>
          <w:rFonts w:ascii="Times New Roman" w:hAnsi="Times New Roman" w:cs="Times New Roman"/>
        </w:rPr>
        <w:t>T</w:t>
      </w:r>
      <w:r w:rsidR="00F86BBA" w:rsidRPr="00CE44CD">
        <w:rPr>
          <w:rFonts w:ascii="Times New Roman" w:hAnsi="Times New Roman" w:cs="Times New Roman"/>
        </w:rPr>
        <w:t xml:space="preserve">his is </w:t>
      </w:r>
      <w:r w:rsidR="00AA57C1" w:rsidRPr="00CE44CD">
        <w:rPr>
          <w:rFonts w:ascii="Times New Roman" w:hAnsi="Times New Roman" w:cs="Times New Roman"/>
        </w:rPr>
        <w:t xml:space="preserve">the reason </w:t>
      </w:r>
      <w:r w:rsidR="00F86BBA" w:rsidRPr="00CE44CD">
        <w:rPr>
          <w:rFonts w:ascii="Times New Roman" w:hAnsi="Times New Roman" w:cs="Times New Roman"/>
        </w:rPr>
        <w:t xml:space="preserve">why this paper </w:t>
      </w:r>
      <w:r w:rsidR="003C6ECB" w:rsidRPr="00CE44CD">
        <w:rPr>
          <w:rFonts w:ascii="Times New Roman" w:hAnsi="Times New Roman" w:cs="Times New Roman"/>
        </w:rPr>
        <w:t xml:space="preserve">is not merely about selectionist rationales for evolutionary trends, but also about selectionist rationales for evolutionary progress. </w:t>
      </w:r>
    </w:p>
    <w:p w14:paraId="74C9AA99" w14:textId="5B100FEB" w:rsidR="0019162D" w:rsidRPr="00CE44CD" w:rsidRDefault="002B057B" w:rsidP="004E18A2">
      <w:pPr>
        <w:spacing w:line="360" w:lineRule="auto"/>
        <w:jc w:val="both"/>
        <w:rPr>
          <w:rFonts w:ascii="Times New Roman" w:eastAsia="Times New Roman" w:hAnsi="Times New Roman" w:cs="Times New Roman"/>
          <w:color w:val="000000"/>
          <w:lang w:val="en-US" w:eastAsia="en-GB"/>
        </w:rPr>
      </w:pPr>
      <w:r w:rsidRPr="00CE44CD">
        <w:rPr>
          <w:rFonts w:ascii="Times New Roman" w:eastAsia="Times New Roman" w:hAnsi="Times New Roman" w:cs="Times New Roman"/>
          <w:color w:val="000000"/>
          <w:lang w:val="en-US" w:eastAsia="en-GB"/>
        </w:rPr>
        <w:tab/>
        <w:t>To sum up this section, there are three levels of claim that should be distinguished: progress-</w:t>
      </w:r>
      <w:r w:rsidR="0019162D" w:rsidRPr="00CE44CD">
        <w:rPr>
          <w:rFonts w:ascii="Times New Roman" w:eastAsia="Times New Roman" w:hAnsi="Times New Roman" w:cs="Times New Roman"/>
          <w:color w:val="000000"/>
          <w:lang w:val="en-US" w:eastAsia="en-GB"/>
        </w:rPr>
        <w:t xml:space="preserve">claims about </w:t>
      </w:r>
      <w:r w:rsidRPr="00CE44CD">
        <w:rPr>
          <w:rFonts w:ascii="Times New Roman" w:eastAsia="Times New Roman" w:hAnsi="Times New Roman" w:cs="Times New Roman"/>
          <w:color w:val="000000"/>
          <w:lang w:val="en-US" w:eastAsia="en-GB"/>
        </w:rPr>
        <w:t xml:space="preserve">evolutionary </w:t>
      </w:r>
      <w:r w:rsidR="0019162D" w:rsidRPr="00CE44CD">
        <w:rPr>
          <w:rFonts w:ascii="Times New Roman" w:eastAsia="Times New Roman" w:hAnsi="Times New Roman" w:cs="Times New Roman"/>
          <w:color w:val="000000"/>
          <w:lang w:val="en-US" w:eastAsia="en-GB"/>
        </w:rPr>
        <w:t xml:space="preserve">history; selectionist rationales for those claims; and </w:t>
      </w:r>
      <w:r w:rsidR="0014573F" w:rsidRPr="00CE44CD">
        <w:rPr>
          <w:rFonts w:ascii="Times New Roman" w:eastAsia="Times New Roman" w:hAnsi="Times New Roman" w:cs="Times New Roman"/>
          <w:color w:val="000000"/>
          <w:lang w:val="en-US" w:eastAsia="en-GB"/>
        </w:rPr>
        <w:t xml:space="preserve">the </w:t>
      </w:r>
      <w:r w:rsidR="0019162D" w:rsidRPr="00CE44CD">
        <w:rPr>
          <w:rFonts w:ascii="Times New Roman" w:eastAsia="Times New Roman" w:hAnsi="Times New Roman" w:cs="Times New Roman"/>
          <w:color w:val="000000"/>
          <w:lang w:val="en-US" w:eastAsia="en-GB"/>
        </w:rPr>
        <w:t xml:space="preserve">theoretical grounding for selectionist rationales. </w:t>
      </w:r>
      <w:r w:rsidR="0014573F" w:rsidRPr="00CE44CD">
        <w:rPr>
          <w:rFonts w:ascii="Times New Roman" w:eastAsia="Times New Roman" w:hAnsi="Times New Roman" w:cs="Times New Roman"/>
          <w:color w:val="000000"/>
          <w:lang w:val="en-US" w:eastAsia="en-GB"/>
        </w:rPr>
        <w:t>The groundedness problem states that there is no theoretical grounding</w:t>
      </w:r>
      <w:r w:rsidR="00526DBC" w:rsidRPr="00CE44CD">
        <w:rPr>
          <w:rFonts w:ascii="Times New Roman" w:eastAsia="Times New Roman" w:hAnsi="Times New Roman" w:cs="Times New Roman"/>
          <w:color w:val="000000"/>
          <w:lang w:val="en-US" w:eastAsia="en-GB"/>
        </w:rPr>
        <w:t xml:space="preserve"> for selectionist rationales</w:t>
      </w:r>
      <w:r w:rsidR="0014573F" w:rsidRPr="00CE44CD">
        <w:rPr>
          <w:rFonts w:ascii="Times New Roman" w:eastAsia="Times New Roman" w:hAnsi="Times New Roman" w:cs="Times New Roman"/>
          <w:color w:val="000000"/>
          <w:lang w:val="en-US" w:eastAsia="en-GB"/>
        </w:rPr>
        <w:t xml:space="preserve">; the </w:t>
      </w:r>
      <w:r w:rsidR="0041519A" w:rsidRPr="00CE44CD">
        <w:rPr>
          <w:rFonts w:ascii="Times New Roman" w:eastAsia="Times New Roman" w:hAnsi="Times New Roman" w:cs="Times New Roman"/>
          <w:color w:val="000000"/>
          <w:lang w:val="en-US" w:eastAsia="en-GB"/>
        </w:rPr>
        <w:t>redundancy problem states that</w:t>
      </w:r>
      <w:r w:rsidR="002F7094" w:rsidRPr="00CE44CD">
        <w:rPr>
          <w:rFonts w:ascii="Times New Roman" w:eastAsia="Times New Roman" w:hAnsi="Times New Roman" w:cs="Times New Roman"/>
          <w:color w:val="000000"/>
          <w:lang w:val="en-US" w:eastAsia="en-GB"/>
        </w:rPr>
        <w:t>, even if there would be theoretical grounding,</w:t>
      </w:r>
      <w:r w:rsidR="0041519A" w:rsidRPr="00CE44CD">
        <w:rPr>
          <w:rFonts w:ascii="Times New Roman" w:eastAsia="Times New Roman" w:hAnsi="Times New Roman" w:cs="Times New Roman"/>
          <w:color w:val="000000"/>
          <w:lang w:val="en-US" w:eastAsia="en-GB"/>
        </w:rPr>
        <w:t xml:space="preserve"> </w:t>
      </w:r>
      <w:r w:rsidR="00A0787E" w:rsidRPr="00CE44CD">
        <w:rPr>
          <w:rFonts w:ascii="Times New Roman" w:eastAsia="Times New Roman" w:hAnsi="Times New Roman" w:cs="Times New Roman"/>
          <w:color w:val="000000"/>
          <w:lang w:val="en-US" w:eastAsia="en-GB"/>
        </w:rPr>
        <w:t>selectionist rationales are explanatorily superfluous</w:t>
      </w:r>
      <w:r w:rsidR="00B453F4" w:rsidRPr="00CE44CD">
        <w:rPr>
          <w:rFonts w:ascii="Times New Roman" w:eastAsia="Times New Roman" w:hAnsi="Times New Roman" w:cs="Times New Roman"/>
          <w:color w:val="000000"/>
          <w:lang w:val="en-US" w:eastAsia="en-GB"/>
        </w:rPr>
        <w:t xml:space="preserve"> anyway</w:t>
      </w:r>
      <w:r w:rsidR="00A0787E" w:rsidRPr="00CE44CD">
        <w:rPr>
          <w:rFonts w:ascii="Times New Roman" w:eastAsia="Times New Roman" w:hAnsi="Times New Roman" w:cs="Times New Roman"/>
          <w:color w:val="000000"/>
          <w:lang w:val="en-US" w:eastAsia="en-GB"/>
        </w:rPr>
        <w:t xml:space="preserve">. </w:t>
      </w:r>
      <w:r w:rsidR="008219BA" w:rsidRPr="00CE44CD">
        <w:rPr>
          <w:rFonts w:ascii="Times New Roman" w:eastAsia="Times New Roman" w:hAnsi="Times New Roman" w:cs="Times New Roman"/>
          <w:color w:val="000000"/>
          <w:lang w:val="en-US" w:eastAsia="en-GB"/>
        </w:rPr>
        <w:t xml:space="preserve">The following two sections tackle the redundancy problem; sections 5 and 6 address the groundedness problem. </w:t>
      </w:r>
    </w:p>
    <w:p w14:paraId="1E2EB52B" w14:textId="516BA411" w:rsidR="006A78D2" w:rsidRPr="00CE44CD" w:rsidRDefault="006A78D2" w:rsidP="002712C8">
      <w:pPr>
        <w:spacing w:line="360" w:lineRule="auto"/>
        <w:jc w:val="both"/>
        <w:rPr>
          <w:rFonts w:ascii="Times New Roman" w:hAnsi="Times New Roman" w:cs="Times New Roman"/>
        </w:rPr>
      </w:pPr>
    </w:p>
    <w:p w14:paraId="1416972D" w14:textId="145E4ED5" w:rsidR="0096044E" w:rsidRPr="00CE44CD" w:rsidRDefault="00C61FA6" w:rsidP="002A4D51">
      <w:pPr>
        <w:spacing w:line="360" w:lineRule="auto"/>
        <w:jc w:val="both"/>
        <w:rPr>
          <w:rFonts w:ascii="Times New Roman" w:hAnsi="Times New Roman" w:cs="Times New Roman"/>
        </w:rPr>
      </w:pPr>
      <w:r w:rsidRPr="00CE44CD">
        <w:rPr>
          <w:rFonts w:ascii="Times New Roman" w:hAnsi="Times New Roman" w:cs="Times New Roman"/>
          <w:b/>
        </w:rPr>
        <w:t>3</w:t>
      </w:r>
      <w:r w:rsidR="00106A22" w:rsidRPr="00CE44CD">
        <w:rPr>
          <w:rFonts w:ascii="Times New Roman" w:hAnsi="Times New Roman" w:cs="Times New Roman"/>
          <w:b/>
        </w:rPr>
        <w:t>.</w:t>
      </w:r>
      <w:r w:rsidR="00BD1D83" w:rsidRPr="00CE44CD">
        <w:rPr>
          <w:rFonts w:ascii="Times New Roman" w:hAnsi="Times New Roman" w:cs="Times New Roman"/>
          <w:b/>
        </w:rPr>
        <w:t xml:space="preserve"> </w:t>
      </w:r>
      <w:r w:rsidR="00215C05" w:rsidRPr="00CE44CD">
        <w:rPr>
          <w:rFonts w:ascii="Times New Roman" w:hAnsi="Times New Roman" w:cs="Times New Roman"/>
          <w:b/>
        </w:rPr>
        <w:t>The Neutral</w:t>
      </w:r>
      <w:r w:rsidR="00DE1D1C" w:rsidRPr="00CE44CD">
        <w:rPr>
          <w:rFonts w:ascii="Times New Roman" w:hAnsi="Times New Roman" w:cs="Times New Roman"/>
          <w:b/>
        </w:rPr>
        <w:t xml:space="preserve"> </w:t>
      </w:r>
      <w:r w:rsidR="009946AD" w:rsidRPr="00CE44CD">
        <w:rPr>
          <w:rFonts w:ascii="Times New Roman" w:hAnsi="Times New Roman" w:cs="Times New Roman"/>
          <w:b/>
        </w:rPr>
        <w:t>View</w:t>
      </w:r>
      <w:r w:rsidR="00DE1D1C" w:rsidRPr="00CE44CD">
        <w:rPr>
          <w:rFonts w:ascii="Times New Roman" w:hAnsi="Times New Roman" w:cs="Times New Roman"/>
          <w:b/>
        </w:rPr>
        <w:t xml:space="preserve"> </w:t>
      </w:r>
      <w:r w:rsidR="00187794" w:rsidRPr="00CE44CD">
        <w:rPr>
          <w:rFonts w:ascii="Times New Roman" w:hAnsi="Times New Roman" w:cs="Times New Roman"/>
          <w:b/>
        </w:rPr>
        <w:t>of Evolutionary Trends</w:t>
      </w:r>
    </w:p>
    <w:p w14:paraId="3C1CDB04" w14:textId="4B3D7B89" w:rsidR="00DE0BF9" w:rsidRPr="00CE44CD" w:rsidRDefault="00F258FC" w:rsidP="00832A4D">
      <w:pPr>
        <w:spacing w:line="360" w:lineRule="auto"/>
        <w:jc w:val="both"/>
        <w:rPr>
          <w:rFonts w:ascii="Times New Roman" w:hAnsi="Times New Roman" w:cs="Times New Roman"/>
        </w:rPr>
      </w:pPr>
      <w:r w:rsidRPr="00CE44CD">
        <w:rPr>
          <w:rFonts w:ascii="Times New Roman" w:hAnsi="Times New Roman" w:cs="Times New Roman"/>
        </w:rPr>
        <w:t xml:space="preserve">This section sketches the </w:t>
      </w:r>
      <w:r w:rsidR="00C833DD" w:rsidRPr="00CE44CD">
        <w:rPr>
          <w:rFonts w:ascii="Times New Roman" w:hAnsi="Times New Roman" w:cs="Times New Roman"/>
        </w:rPr>
        <w:t xml:space="preserve">received view on the redundancy problem: </w:t>
      </w:r>
      <w:r w:rsidR="00BB4332" w:rsidRPr="00CE44CD">
        <w:rPr>
          <w:rFonts w:ascii="Times New Roman" w:hAnsi="Times New Roman" w:cs="Times New Roman"/>
        </w:rPr>
        <w:t xml:space="preserve">passive trends can be explained parsimoniously as neutral trends. </w:t>
      </w:r>
      <w:r w:rsidR="00A95A75" w:rsidRPr="00CE44CD">
        <w:rPr>
          <w:rFonts w:ascii="Times New Roman" w:hAnsi="Times New Roman" w:cs="Times New Roman"/>
        </w:rPr>
        <w:t>Before a general characteri</w:t>
      </w:r>
      <w:r w:rsidR="00B920AF" w:rsidRPr="00CE44CD">
        <w:rPr>
          <w:rFonts w:ascii="Times New Roman" w:hAnsi="Times New Roman" w:cs="Times New Roman"/>
        </w:rPr>
        <w:t>s</w:t>
      </w:r>
      <w:r w:rsidR="00A95A75" w:rsidRPr="00CE44CD">
        <w:rPr>
          <w:rFonts w:ascii="Times New Roman" w:hAnsi="Times New Roman" w:cs="Times New Roman"/>
        </w:rPr>
        <w:t xml:space="preserve">ation, consider </w:t>
      </w:r>
      <w:r w:rsidR="007F1C1E" w:rsidRPr="00CE44CD">
        <w:rPr>
          <w:rFonts w:ascii="Times New Roman" w:hAnsi="Times New Roman" w:cs="Times New Roman"/>
        </w:rPr>
        <w:t>t</w:t>
      </w:r>
      <w:r w:rsidR="00F41EA4" w:rsidRPr="00CE44CD">
        <w:rPr>
          <w:rFonts w:ascii="Times New Roman" w:hAnsi="Times New Roman" w:cs="Times New Roman"/>
        </w:rPr>
        <w:t>he trend</w:t>
      </w:r>
      <w:r w:rsidR="006726E0" w:rsidRPr="00CE44CD">
        <w:rPr>
          <w:rFonts w:ascii="Times New Roman" w:hAnsi="Times New Roman" w:cs="Times New Roman"/>
        </w:rPr>
        <w:t xml:space="preserve"> in</w:t>
      </w:r>
      <w:r w:rsidR="00D30D11" w:rsidRPr="00CE44CD">
        <w:rPr>
          <w:rFonts w:ascii="Times New Roman" w:hAnsi="Times New Roman" w:cs="Times New Roman"/>
        </w:rPr>
        <w:t xml:space="preserve"> nestedness</w:t>
      </w:r>
      <w:r w:rsidR="00A95A75" w:rsidRPr="00CE44CD">
        <w:rPr>
          <w:rFonts w:ascii="Times New Roman" w:hAnsi="Times New Roman" w:cs="Times New Roman"/>
        </w:rPr>
        <w:t xml:space="preserve"> as an example</w:t>
      </w:r>
      <w:r w:rsidR="007C4462" w:rsidRPr="00CE44CD">
        <w:rPr>
          <w:rFonts w:ascii="Times New Roman" w:hAnsi="Times New Roman" w:cs="Times New Roman"/>
        </w:rPr>
        <w:t xml:space="preserve"> </w:t>
      </w:r>
      <w:r w:rsidR="00193584" w:rsidRPr="00CE44CD">
        <w:rPr>
          <w:rFonts w:ascii="Times New Roman" w:hAnsi="Times New Roman" w:cs="Times New Roman"/>
        </w:rPr>
        <w:fldChar w:fldCharType="begin"/>
      </w:r>
      <w:r w:rsidR="009F7C1C" w:rsidRPr="00CE44CD">
        <w:rPr>
          <w:rFonts w:ascii="Times New Roman" w:hAnsi="Times New Roman" w:cs="Times New Roman"/>
        </w:rPr>
        <w:instrText xml:space="preserve"> ADDIN ZOTERO_ITEM CSL_CITATION {"citationID":"TRpGjZg3","properties":{"formattedCitation":"(McShea 2001a, 2001b)","plainCitation":"(McShea 2001a, 2001b)","noteIndex":0},"citationItems":[{"id":1085,"uris":["http://zotero.org/users/4673489/items/RA4HAXMH"],"uri":["http://zotero.org/users/4673489/items/RA4HAXMH"],"itemData":{"id":1085,"type":"article-journal","abstract":"The degree of hierarchical structure of organisms—the number of levels of nesting of lower-level entities within higher-level individuals—has apparently increased a number of times in the history of life, notably in the origin of the eukaryotic cell from an association of prokaryotic cells, of multicellular organisms from clones of eukaryotic cells, and of integrated colonies from aggregates of multicellular individuals. Arranged in order of ﬁrst occurrence, these three transitions suggest a trend, in particular a trend in the maximum, or an increase in the degree of hierarchical structure present in the hierarchically deepest organism on Earth. However, no rigorous documentation of such a trend—based on operational and consistent criteria for hierarchical levels—has been attempted. Also, the trajectory of increase has not been examined in any detail. One limitation is that no hierarchy scale has been developed with sufﬁcient resolution to document more than these three major increases. Here, a higher-resolution scale is proposed in which hierarchical structure is decomposed into levels and sublevels, with levels reﬂecting number of layers of nestedness, and sublevels reﬂecting degree of individuation at the highest level. The scale is then used, together with the body-fossil record, to plot the trajectory of the maximum. Two alternative interpretations of the record are considered, and both reveal a long-term trend extending from the Archean through the early Phanerozoic. In one, the pattern of increase was incremental, with almost all sublevels arising precisely in order. The data also raise the possibility that waiting times for transitions between sublevels may have decreased with increasing hierarchical level (and with time). These last two ﬁndings—incremental increase in level and decreasing waiting times—are tentative, pending a study of possible biases in the fossil record.","container-title":"Paleobiology","DOI":"10.1666/0094-8373(2001)027&lt;0405:THSOOA&gt;2.0.CO;2","ISSN":"0094-8373, 1938-5331","issue":"2","language":"en","page":"405-423","source":"CrossRef","title":"The hierarchical structure of organisms: a scale and documentation of a trend in the maximum","title-short":"The hierarchical structure of organisms","volume":"27","author":[{"family":"McShea","given":"Daniel W."}],"issued":{"date-parts":[["2001",6]]}}},{"id":3146,"uris":["http://zotero.org/users/4673489/items/IG8M3FJP"],"uri":["http://zotero.org/users/4673489/items/IG8M3FJP"],"itemData":{"id":3146,"type":"article-journal","abstract":"The history of life shows a clear trend in hierarchical organization, revealed by the successive emergence of organisms with ever greater numbers of levels of nestedness and greater development, or ‘individuation’, of the highest level. Various arguments have been offered which suggest that the trend is the result of a directional bias, or tendency, meaning that hierarchical increases are more probable than decreases among lineages, perhaps because hierarchical increases are favoured, on average, by natural selection. Further, what little evidence exists seems to point to a bias: some major increases are known – including the origin of the eukaryotic cell from prokaryotic cells and of animals, fungi and land plants from solitary eukaryotic cells – but no major decreases (except in parasitic and commensal organisms), at least at the cellular and multicellular levels. The fact of a trend, combined with the arguments and evidence, might make a bias seem beyond doubt, but here I argue that its existence is an open empirical question. Further, I show how testing is possible.","container-title":"Journal of Evolutionary Biology","DOI":"10.1046/j.1420-9101.2001.00283.x","ISSN":"1420-9101","issue":"3","language":"en","page":"502-518","source":"Wiley Online Library","title":"The minor transitions in hierarchical evolution and the question of a directional bias","volume":"14","author":[{"family":"McShea","given":"Daniel W."}],"issued":{"date-parts":[["2001",5,9]]}}}],"schema":"https://github.com/citation-style-language/schema/raw/master/csl-citation.json"} </w:instrText>
      </w:r>
      <w:r w:rsidR="00193584" w:rsidRPr="00CE44CD">
        <w:rPr>
          <w:rFonts w:ascii="Times New Roman" w:hAnsi="Times New Roman" w:cs="Times New Roman"/>
        </w:rPr>
        <w:fldChar w:fldCharType="separate"/>
      </w:r>
      <w:r w:rsidR="00351F10" w:rsidRPr="00CE44CD">
        <w:rPr>
          <w:rFonts w:ascii="Times New Roman" w:hAnsi="Times New Roman" w:cs="Times New Roman"/>
          <w:noProof/>
        </w:rPr>
        <w:t>(McShea 2001a, 2001b)</w:t>
      </w:r>
      <w:r w:rsidR="00193584" w:rsidRPr="00CE44CD">
        <w:rPr>
          <w:rFonts w:ascii="Times New Roman" w:hAnsi="Times New Roman" w:cs="Times New Roman"/>
        </w:rPr>
        <w:fldChar w:fldCharType="end"/>
      </w:r>
      <w:r w:rsidR="00243513" w:rsidRPr="00CE44CD">
        <w:rPr>
          <w:rFonts w:ascii="Times New Roman" w:hAnsi="Times New Roman" w:cs="Times New Roman"/>
        </w:rPr>
        <w:t xml:space="preserve">. </w:t>
      </w:r>
      <w:r w:rsidR="00B70343" w:rsidRPr="00CE44CD">
        <w:rPr>
          <w:rFonts w:ascii="Times New Roman" w:hAnsi="Times New Roman" w:cs="Times New Roman"/>
        </w:rPr>
        <w:t>The measure of nestedness</w:t>
      </w:r>
      <w:r w:rsidR="009545AE" w:rsidRPr="00CE44CD">
        <w:rPr>
          <w:rFonts w:ascii="Times New Roman" w:hAnsi="Times New Roman" w:cs="Times New Roman"/>
        </w:rPr>
        <w:t xml:space="preserve">, or “hierarchical object complexity” </w:t>
      </w:r>
      <w:r w:rsidR="009545AE" w:rsidRPr="00CE44CD">
        <w:rPr>
          <w:rFonts w:ascii="Times New Roman" w:hAnsi="Times New Roman" w:cs="Times New Roman"/>
        </w:rPr>
        <w:fldChar w:fldCharType="begin"/>
      </w:r>
      <w:r w:rsidR="009F7C1C" w:rsidRPr="00CE44CD">
        <w:rPr>
          <w:rFonts w:ascii="Times New Roman" w:hAnsi="Times New Roman" w:cs="Times New Roman"/>
        </w:rPr>
        <w:instrText xml:space="preserve"> ADDIN ZOTERO_ITEM CSL_CITATION {"citationID":"3JBzS11y","properties":{"formattedCitation":"(McShea 1996)","plainCitation":"(McShea 1996)","noteIndex":0},"citationItems":[{"id":3659,"uris":["http://zotero.org/users/4673489/items/MU9FA6AT"],"uri":["http://zotero.org/users/4673489/items/MU9FA6AT"],"itemData":{"id":3659,"type":"article-journal","abstract":"The notion that complexity increases in evolution is widely accepted, but the best-known evidence is highly impressionistic. Here I propose a scheme for understanding complexity that provides a conceptual basis for objective measurement. The scheme also shows complexity to be a broad term covering four independent types. For each type, I describe some of the measures that have been devised and review the evidence for trends in the maximum and mean. In metazoans as a whole, there is good evidence only for an early-Phanerozoic trend, and only in one type of complexity. For each of the other types, some trends have been documented, but only in a small number of metazoan subgroups.","container-title":"Evolution","DOI":"10.1111/j.1558-5646.1996.tb03861.x","ISSN":"1558-5646","issue":"2","language":"en","page":"477-492","source":"Wiley Online Library","title":"Perspective Metazoan Complexity and Evolution: Is There a Trend?","title-short":"Perspective Metazoan Complexity and Evolution","volume":"50","author":[{"family":"McShea","given":"Daniel W."}],"issued":{"date-parts":[["1996"]]}}}],"schema":"https://github.com/citation-style-language/schema/raw/master/csl-citation.json"} </w:instrText>
      </w:r>
      <w:r w:rsidR="009545AE" w:rsidRPr="00CE44CD">
        <w:rPr>
          <w:rFonts w:ascii="Times New Roman" w:hAnsi="Times New Roman" w:cs="Times New Roman"/>
        </w:rPr>
        <w:fldChar w:fldCharType="separate"/>
      </w:r>
      <w:r w:rsidR="00351F10" w:rsidRPr="00CE44CD">
        <w:rPr>
          <w:rFonts w:ascii="Times New Roman" w:hAnsi="Times New Roman" w:cs="Times New Roman"/>
          <w:noProof/>
        </w:rPr>
        <w:t>(McShea 1996)</w:t>
      </w:r>
      <w:r w:rsidR="009545AE" w:rsidRPr="00CE44CD">
        <w:rPr>
          <w:rFonts w:ascii="Times New Roman" w:hAnsi="Times New Roman" w:cs="Times New Roman"/>
        </w:rPr>
        <w:fldChar w:fldCharType="end"/>
      </w:r>
      <w:r w:rsidR="004C3C30" w:rsidRPr="00CE44CD">
        <w:rPr>
          <w:rFonts w:ascii="Times New Roman" w:hAnsi="Times New Roman" w:cs="Times New Roman"/>
        </w:rPr>
        <w:t>,</w:t>
      </w:r>
      <w:r w:rsidR="00B70343" w:rsidRPr="00CE44CD">
        <w:rPr>
          <w:rFonts w:ascii="Times New Roman" w:hAnsi="Times New Roman" w:cs="Times New Roman"/>
        </w:rPr>
        <w:t xml:space="preserve"> has four values</w:t>
      </w:r>
      <w:r w:rsidR="00BC0535" w:rsidRPr="00CE44CD">
        <w:rPr>
          <w:rFonts w:ascii="Times New Roman" w:hAnsi="Times New Roman" w:cs="Times New Roman"/>
        </w:rPr>
        <w:t xml:space="preserve"> </w:t>
      </w:r>
      <w:r w:rsidR="00BE345C" w:rsidRPr="00CE44CD">
        <w:rPr>
          <w:rFonts w:ascii="Times New Roman" w:hAnsi="Times New Roman" w:cs="Times New Roman"/>
        </w:rPr>
        <w:t>–</w:t>
      </w:r>
      <w:r w:rsidR="00B70343" w:rsidRPr="00CE44CD">
        <w:rPr>
          <w:rFonts w:ascii="Times New Roman" w:hAnsi="Times New Roman" w:cs="Times New Roman"/>
        </w:rPr>
        <w:t xml:space="preserve"> </w:t>
      </w:r>
      <w:r w:rsidR="00C95B6D" w:rsidRPr="00CE44CD">
        <w:rPr>
          <w:rFonts w:ascii="Times New Roman" w:hAnsi="Times New Roman" w:cs="Times New Roman"/>
        </w:rPr>
        <w:t>prokaryote, eukaryote, multicellular, colony</w:t>
      </w:r>
      <w:r w:rsidR="000E7162" w:rsidRPr="00CE44CD">
        <w:rPr>
          <w:rFonts w:ascii="Times New Roman" w:hAnsi="Times New Roman" w:cs="Times New Roman"/>
        </w:rPr>
        <w:t>.</w:t>
      </w:r>
      <w:r w:rsidR="008502DF" w:rsidRPr="00CE44CD">
        <w:rPr>
          <w:rStyle w:val="FootnoteReference"/>
          <w:rFonts w:ascii="Times New Roman" w:hAnsi="Times New Roman" w:cs="Times New Roman"/>
        </w:rPr>
        <w:footnoteReference w:id="7"/>
      </w:r>
      <w:r w:rsidR="001B1DE3" w:rsidRPr="00CE44CD">
        <w:rPr>
          <w:rFonts w:ascii="Times New Roman" w:hAnsi="Times New Roman" w:cs="Times New Roman"/>
        </w:rPr>
        <w:t xml:space="preserve"> </w:t>
      </w:r>
      <w:r w:rsidR="009865ED" w:rsidRPr="00CE44CD">
        <w:rPr>
          <w:rFonts w:ascii="Times New Roman" w:hAnsi="Times New Roman" w:cs="Times New Roman"/>
        </w:rPr>
        <w:t>E</w:t>
      </w:r>
      <w:r w:rsidR="00F81801" w:rsidRPr="00CE44CD">
        <w:rPr>
          <w:rFonts w:ascii="Times New Roman" w:hAnsi="Times New Roman" w:cs="Times New Roman"/>
        </w:rPr>
        <w:t xml:space="preserve">volutionary </w:t>
      </w:r>
      <w:r w:rsidR="000C0046" w:rsidRPr="00CE44CD">
        <w:rPr>
          <w:rFonts w:ascii="Times New Roman" w:hAnsi="Times New Roman" w:cs="Times New Roman"/>
        </w:rPr>
        <w:t xml:space="preserve">history </w:t>
      </w:r>
      <w:r w:rsidR="00F81801" w:rsidRPr="00CE44CD">
        <w:rPr>
          <w:rFonts w:ascii="Times New Roman" w:hAnsi="Times New Roman" w:cs="Times New Roman"/>
        </w:rPr>
        <w:t xml:space="preserve">started at the prokaryote level, and maximal nestedness increased </w:t>
      </w:r>
      <w:r w:rsidR="00333C33" w:rsidRPr="00CE44CD">
        <w:rPr>
          <w:rFonts w:ascii="Times New Roman" w:hAnsi="Times New Roman" w:cs="Times New Roman"/>
        </w:rPr>
        <w:t>monotonically</w:t>
      </w:r>
      <w:r w:rsidR="00787947" w:rsidRPr="00CE44CD">
        <w:rPr>
          <w:rFonts w:ascii="Times New Roman" w:hAnsi="Times New Roman" w:cs="Times New Roman"/>
        </w:rPr>
        <w:t>,</w:t>
      </w:r>
      <w:r w:rsidR="00333C33" w:rsidRPr="00CE44CD">
        <w:rPr>
          <w:rFonts w:ascii="Times New Roman" w:hAnsi="Times New Roman" w:cs="Times New Roman"/>
        </w:rPr>
        <w:t xml:space="preserve"> reaching the upper limit some</w:t>
      </w:r>
      <w:r w:rsidR="00254D96" w:rsidRPr="00CE44CD">
        <w:rPr>
          <w:rFonts w:ascii="Times New Roman" w:hAnsi="Times New Roman" w:cs="Times New Roman"/>
        </w:rPr>
        <w:t xml:space="preserve"> 800 million years ago (Figure 2).</w:t>
      </w:r>
      <w:r w:rsidR="00387F65" w:rsidRPr="00CE44CD">
        <w:rPr>
          <w:rFonts w:ascii="Times New Roman" w:hAnsi="Times New Roman" w:cs="Times New Roman"/>
        </w:rPr>
        <w:t xml:space="preserve"> </w:t>
      </w:r>
      <w:r w:rsidR="00CE605B" w:rsidRPr="00CE44CD">
        <w:rPr>
          <w:rFonts w:ascii="Times New Roman" w:hAnsi="Times New Roman" w:cs="Times New Roman"/>
        </w:rPr>
        <w:t>It is not conclusively known w</w:t>
      </w:r>
      <w:r w:rsidR="001B215C" w:rsidRPr="00CE44CD">
        <w:rPr>
          <w:rFonts w:ascii="Times New Roman" w:hAnsi="Times New Roman" w:cs="Times New Roman"/>
        </w:rPr>
        <w:t xml:space="preserve">hether </w:t>
      </w:r>
      <w:r w:rsidR="008C728A" w:rsidRPr="00CE44CD">
        <w:rPr>
          <w:rFonts w:ascii="Times New Roman" w:hAnsi="Times New Roman" w:cs="Times New Roman"/>
        </w:rPr>
        <w:t>th</w:t>
      </w:r>
      <w:r w:rsidR="00783599" w:rsidRPr="00CE44CD">
        <w:rPr>
          <w:rFonts w:ascii="Times New Roman" w:hAnsi="Times New Roman" w:cs="Times New Roman"/>
        </w:rPr>
        <w:t>is</w:t>
      </w:r>
      <w:r w:rsidR="008C728A" w:rsidRPr="00CE44CD">
        <w:rPr>
          <w:rFonts w:ascii="Times New Roman" w:hAnsi="Times New Roman" w:cs="Times New Roman"/>
        </w:rPr>
        <w:t xml:space="preserve"> trend is </w:t>
      </w:r>
      <w:r w:rsidR="001B215C" w:rsidRPr="00CE44CD">
        <w:rPr>
          <w:rFonts w:ascii="Times New Roman" w:hAnsi="Times New Roman" w:cs="Times New Roman"/>
        </w:rPr>
        <w:t xml:space="preserve">driven </w:t>
      </w:r>
      <w:r w:rsidR="00BA5A5E" w:rsidRPr="00CE44CD">
        <w:rPr>
          <w:rFonts w:ascii="Times New Roman" w:hAnsi="Times New Roman" w:cs="Times New Roman"/>
        </w:rPr>
        <w:t xml:space="preserve">or </w:t>
      </w:r>
      <w:r w:rsidR="00871306" w:rsidRPr="00CE44CD">
        <w:rPr>
          <w:rFonts w:ascii="Times New Roman" w:hAnsi="Times New Roman" w:cs="Times New Roman"/>
        </w:rPr>
        <w:t>passive</w:t>
      </w:r>
      <w:r w:rsidR="0021461E" w:rsidRPr="00CE44CD">
        <w:rPr>
          <w:rFonts w:ascii="Times New Roman" w:hAnsi="Times New Roman" w:cs="Times New Roman"/>
        </w:rPr>
        <w:t xml:space="preserve"> </w:t>
      </w:r>
      <w:r w:rsidR="0021461E" w:rsidRPr="00CE44CD">
        <w:rPr>
          <w:rFonts w:ascii="Times New Roman" w:hAnsi="Times New Roman" w:cs="Times New Roman"/>
        </w:rPr>
        <w:fldChar w:fldCharType="begin"/>
      </w:r>
      <w:r w:rsidR="009F7C1C" w:rsidRPr="00CE44CD">
        <w:rPr>
          <w:rFonts w:ascii="Times New Roman" w:hAnsi="Times New Roman" w:cs="Times New Roman"/>
        </w:rPr>
        <w:instrText xml:space="preserve"> ADDIN ZOTERO_ITEM CSL_CITATION {"citationID":"tEGqaYvV","properties":{"formattedCitation":"(McShea 2001b)","plainCitation":"(McShea 2001b)","dontUpdate":true,"noteIndex":0},"citationItems":[{"id":3146,"uris":["http://zotero.org/users/4673489/items/IG8M3FJP"],"uri":["http://zotero.org/users/4673489/items/IG8M3FJP"],"itemData":{"id":3146,"type":"article-journal","abstract":"The history of life shows a clear trend in hierarchical organization, revealed by the successive emergence of organisms with ever greater numbers of levels of nestedness and greater development, or ‘individuation’, of the highest level. Various arguments have been offered which suggest that the trend is the result of a directional bias, or tendency, meaning that hierarchical increases are more probable than decreases among lineages, perhaps because hierarchical increases are favoured, on average, by natural selection. Further, what little evidence exists seems to point to a bias: some major increases are known – including the origin of the eukaryotic cell from prokaryotic cells and of animals, fungi and land plants from solitary eukaryotic cells – but no major decreases (except in parasitic and commensal organisms), at least at the cellular and multicellular levels. The fact of a trend, combined with the arguments and evidence, might make a bias seem beyond doubt, but here I argue that its existence is an open empirical question. Further, I show how testing is possible.","container-title":"Journal of Evolutionary Biology","DOI":"10.1046/j.1420-9101.2001.00283.x","ISSN":"1420-9101","issue":"3","language":"en","page":"502-518","source":"Wiley Online Library","title":"The minor transitions in hierarchical evolution and the question of a directional bias","volume":"14","author":[{"family":"McShea","given":"Daniel W."}],"issued":{"date-parts":[["2001",5,9]]}}}],"schema":"https://github.com/citation-style-language/schema/raw/master/csl-citation.json"} </w:instrText>
      </w:r>
      <w:r w:rsidR="0021461E" w:rsidRPr="00CE44CD">
        <w:rPr>
          <w:rFonts w:ascii="Times New Roman" w:hAnsi="Times New Roman" w:cs="Times New Roman"/>
        </w:rPr>
        <w:fldChar w:fldCharType="separate"/>
      </w:r>
      <w:r w:rsidR="0021461E" w:rsidRPr="00CE44CD">
        <w:rPr>
          <w:rFonts w:ascii="Times New Roman" w:hAnsi="Times New Roman" w:cs="Times New Roman"/>
          <w:noProof/>
        </w:rPr>
        <w:t>(</w:t>
      </w:r>
      <w:r w:rsidR="001A56FD" w:rsidRPr="00CE44CD">
        <w:rPr>
          <w:rFonts w:ascii="Times New Roman" w:hAnsi="Times New Roman" w:cs="Times New Roman"/>
          <w:noProof/>
        </w:rPr>
        <w:t xml:space="preserve">see </w:t>
      </w:r>
      <w:r w:rsidR="0021461E" w:rsidRPr="00CE44CD">
        <w:rPr>
          <w:rFonts w:ascii="Times New Roman" w:hAnsi="Times New Roman" w:cs="Times New Roman"/>
          <w:noProof/>
        </w:rPr>
        <w:t>McShea 2001b)</w:t>
      </w:r>
      <w:r w:rsidR="0021461E" w:rsidRPr="00CE44CD">
        <w:rPr>
          <w:rFonts w:ascii="Times New Roman" w:hAnsi="Times New Roman" w:cs="Times New Roman"/>
        </w:rPr>
        <w:fldChar w:fldCharType="end"/>
      </w:r>
      <w:r w:rsidR="00824161" w:rsidRPr="00CE44CD">
        <w:rPr>
          <w:rFonts w:ascii="Times New Roman" w:hAnsi="Times New Roman" w:cs="Times New Roman"/>
        </w:rPr>
        <w:t>: for the following, we will assume it is passive</w:t>
      </w:r>
      <w:r w:rsidR="00D105B7" w:rsidRPr="00CE44CD">
        <w:rPr>
          <w:rFonts w:ascii="Times New Roman" w:hAnsi="Times New Roman" w:cs="Times New Roman"/>
        </w:rPr>
        <w:t xml:space="preserve">. </w:t>
      </w:r>
    </w:p>
    <w:p w14:paraId="29ACCC3D" w14:textId="7D9DC43E" w:rsidR="00BB12A4" w:rsidRPr="00CE44CD" w:rsidRDefault="00732626" w:rsidP="00643222">
      <w:pPr>
        <w:keepNext/>
        <w:spacing w:line="360" w:lineRule="auto"/>
        <w:jc w:val="center"/>
        <w:rPr>
          <w:rFonts w:ascii="Times New Roman" w:hAnsi="Times New Roman" w:cs="Times New Roman"/>
        </w:rPr>
      </w:pPr>
      <w:r w:rsidRPr="00CE44CD">
        <w:rPr>
          <w:rFonts w:ascii="Times New Roman" w:hAnsi="Times New Roman" w:cs="Times New Roman"/>
          <w:noProof/>
        </w:rPr>
        <w:lastRenderedPageBreak/>
        <w:drawing>
          <wp:inline distT="0" distB="0" distL="0" distR="0" wp14:anchorId="287E7117" wp14:editId="114057AD">
            <wp:extent cx="2919549" cy="1954029"/>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end in Nestedness.eps"/>
                    <pic:cNvPicPr/>
                  </pic:nvPicPr>
                  <pic:blipFill>
                    <a:blip r:embed="rId9">
                      <a:extLst>
                        <a:ext uri="{28A0092B-C50C-407E-A947-70E740481C1C}">
                          <a14:useLocalDpi xmlns:a14="http://schemas.microsoft.com/office/drawing/2010/main" val="0"/>
                        </a:ext>
                      </a:extLst>
                    </a:blip>
                    <a:stretch>
                      <a:fillRect/>
                    </a:stretch>
                  </pic:blipFill>
                  <pic:spPr>
                    <a:xfrm>
                      <a:off x="0" y="0"/>
                      <a:ext cx="2947695" cy="1972867"/>
                    </a:xfrm>
                    <a:prstGeom prst="rect">
                      <a:avLst/>
                    </a:prstGeom>
                  </pic:spPr>
                </pic:pic>
              </a:graphicData>
            </a:graphic>
          </wp:inline>
        </w:drawing>
      </w:r>
    </w:p>
    <w:p w14:paraId="76B8BF96" w14:textId="406F8EE9" w:rsidR="00F42F42" w:rsidRPr="00CE44CD" w:rsidRDefault="00BB12A4" w:rsidP="007E0214">
      <w:pPr>
        <w:pStyle w:val="Caption"/>
        <w:jc w:val="center"/>
        <w:rPr>
          <w:rFonts w:ascii="Times New Roman" w:hAnsi="Times New Roman" w:cs="Times New Roman"/>
          <w:i w:val="0"/>
          <w:color w:val="000000" w:themeColor="text1"/>
          <w:sz w:val="24"/>
          <w:szCs w:val="24"/>
        </w:rPr>
      </w:pPr>
      <w:r w:rsidRPr="00CE44CD">
        <w:rPr>
          <w:rFonts w:ascii="Times New Roman" w:hAnsi="Times New Roman" w:cs="Times New Roman"/>
          <w:i w:val="0"/>
          <w:color w:val="000000" w:themeColor="text1"/>
          <w:sz w:val="24"/>
          <w:szCs w:val="24"/>
        </w:rPr>
        <w:t xml:space="preserve">Figure </w:t>
      </w:r>
      <w:r w:rsidRPr="00CE44CD">
        <w:rPr>
          <w:rFonts w:ascii="Times New Roman" w:hAnsi="Times New Roman" w:cs="Times New Roman"/>
          <w:i w:val="0"/>
          <w:color w:val="000000" w:themeColor="text1"/>
          <w:sz w:val="24"/>
          <w:szCs w:val="24"/>
        </w:rPr>
        <w:fldChar w:fldCharType="begin"/>
      </w:r>
      <w:r w:rsidRPr="00CE44CD">
        <w:rPr>
          <w:rFonts w:ascii="Times New Roman" w:hAnsi="Times New Roman" w:cs="Times New Roman"/>
          <w:i w:val="0"/>
          <w:color w:val="000000" w:themeColor="text1"/>
          <w:sz w:val="24"/>
          <w:szCs w:val="24"/>
        </w:rPr>
        <w:instrText xml:space="preserve"> SEQ Figure \* ARABIC </w:instrText>
      </w:r>
      <w:r w:rsidRPr="00CE44CD">
        <w:rPr>
          <w:rFonts w:ascii="Times New Roman" w:hAnsi="Times New Roman" w:cs="Times New Roman"/>
          <w:i w:val="0"/>
          <w:color w:val="000000" w:themeColor="text1"/>
          <w:sz w:val="24"/>
          <w:szCs w:val="24"/>
        </w:rPr>
        <w:fldChar w:fldCharType="separate"/>
      </w:r>
      <w:r w:rsidR="001F12B2" w:rsidRPr="00CE44CD">
        <w:rPr>
          <w:rFonts w:ascii="Times New Roman" w:hAnsi="Times New Roman" w:cs="Times New Roman"/>
          <w:i w:val="0"/>
          <w:noProof/>
          <w:color w:val="000000" w:themeColor="text1"/>
          <w:sz w:val="24"/>
          <w:szCs w:val="24"/>
        </w:rPr>
        <w:t>2</w:t>
      </w:r>
      <w:r w:rsidRPr="00CE44CD">
        <w:rPr>
          <w:rFonts w:ascii="Times New Roman" w:hAnsi="Times New Roman" w:cs="Times New Roman"/>
          <w:i w:val="0"/>
          <w:color w:val="000000" w:themeColor="text1"/>
          <w:sz w:val="24"/>
          <w:szCs w:val="24"/>
        </w:rPr>
        <w:fldChar w:fldCharType="end"/>
      </w:r>
      <w:r w:rsidRPr="00CE44CD">
        <w:rPr>
          <w:rFonts w:ascii="Times New Roman" w:hAnsi="Times New Roman" w:cs="Times New Roman"/>
          <w:i w:val="0"/>
          <w:color w:val="000000" w:themeColor="text1"/>
          <w:sz w:val="24"/>
          <w:szCs w:val="24"/>
        </w:rPr>
        <w:t>. The increase in degree of nestedness across evolutionary history</w:t>
      </w:r>
      <w:r w:rsidR="004406B7" w:rsidRPr="00CE44CD">
        <w:rPr>
          <w:rFonts w:ascii="Times New Roman" w:hAnsi="Times New Roman" w:cs="Times New Roman"/>
          <w:i w:val="0"/>
          <w:color w:val="000000" w:themeColor="text1"/>
          <w:sz w:val="24"/>
          <w:szCs w:val="24"/>
        </w:rPr>
        <w:t>.</w:t>
      </w:r>
      <w:r w:rsidR="00644891" w:rsidRPr="00CE44CD">
        <w:rPr>
          <w:rFonts w:ascii="Times New Roman" w:hAnsi="Times New Roman" w:cs="Times New Roman"/>
          <w:i w:val="0"/>
          <w:color w:val="000000" w:themeColor="text1"/>
          <w:sz w:val="24"/>
          <w:szCs w:val="24"/>
        </w:rPr>
        <w:t xml:space="preserve"> </w:t>
      </w:r>
      <w:r w:rsidRPr="00CE44CD">
        <w:rPr>
          <w:rFonts w:ascii="Times New Roman" w:hAnsi="Times New Roman" w:cs="Times New Roman"/>
          <w:i w:val="0"/>
          <w:color w:val="000000" w:themeColor="text1"/>
          <w:sz w:val="24"/>
          <w:szCs w:val="24"/>
        </w:rPr>
        <w:t>(</w:t>
      </w:r>
      <w:r w:rsidR="00643222" w:rsidRPr="00CE44CD">
        <w:rPr>
          <w:rFonts w:ascii="Times New Roman" w:hAnsi="Times New Roman" w:cs="Times New Roman"/>
          <w:i w:val="0"/>
          <w:color w:val="000000" w:themeColor="text1"/>
          <w:sz w:val="24"/>
          <w:szCs w:val="24"/>
        </w:rPr>
        <w:t>Redrawn</w:t>
      </w:r>
      <w:r w:rsidR="00510368" w:rsidRPr="00CE44CD">
        <w:rPr>
          <w:rFonts w:ascii="Times New Roman" w:hAnsi="Times New Roman" w:cs="Times New Roman"/>
          <w:i w:val="0"/>
          <w:color w:val="000000" w:themeColor="text1"/>
          <w:sz w:val="24"/>
          <w:szCs w:val="24"/>
        </w:rPr>
        <w:t xml:space="preserve"> f</w:t>
      </w:r>
      <w:r w:rsidRPr="00CE44CD">
        <w:rPr>
          <w:rFonts w:ascii="Times New Roman" w:hAnsi="Times New Roman" w:cs="Times New Roman"/>
          <w:i w:val="0"/>
          <w:color w:val="000000" w:themeColor="text1"/>
          <w:sz w:val="24"/>
          <w:szCs w:val="24"/>
        </w:rPr>
        <w:t xml:space="preserve">rom </w:t>
      </w:r>
      <w:r w:rsidR="00B575E0" w:rsidRPr="00CE44CD">
        <w:rPr>
          <w:rFonts w:ascii="Times New Roman" w:hAnsi="Times New Roman" w:cs="Times New Roman"/>
          <w:i w:val="0"/>
          <w:color w:val="000000" w:themeColor="text1"/>
          <w:sz w:val="24"/>
          <w:szCs w:val="24"/>
        </w:rPr>
        <w:fldChar w:fldCharType="begin"/>
      </w:r>
      <w:r w:rsidR="009F7C1C" w:rsidRPr="00CE44CD">
        <w:rPr>
          <w:rFonts w:ascii="Times New Roman" w:hAnsi="Times New Roman" w:cs="Times New Roman"/>
          <w:i w:val="0"/>
          <w:color w:val="000000" w:themeColor="text1"/>
          <w:sz w:val="24"/>
          <w:szCs w:val="24"/>
        </w:rPr>
        <w:instrText xml:space="preserve"> ADDIN ZOTERO_ITEM CSL_CITATION {"citationID":"G5N9txQ8","properties":{"formattedCitation":"(McShea 2001b)","plainCitation":"(McShea 2001b)","dontUpdate":true,"noteIndex":0},"citationItems":[{"id":3146,"uris":["http://zotero.org/users/4673489/items/IG8M3FJP"],"uri":["http://zotero.org/users/4673489/items/IG8M3FJP"],"itemData":{"id":3146,"type":"article-journal","abstract":"The history of life shows a clear trend in hierarchical organization, revealed by the successive emergence of organisms with ever greater numbers of levels of nestedness and greater development, or ‘individuation’, of the highest level. Various arguments have been offered which suggest that the trend is the result of a directional bias, or tendency, meaning that hierarchical increases are more probable than decreases among lineages, perhaps because hierarchical increases are favoured, on average, by natural selection. Further, what little evidence exists seems to point to a bias: some major increases are known – including the origin of the eukaryotic cell from prokaryotic cells and of animals, fungi and land plants from solitary eukaryotic cells – but no major decreases (except in parasitic and commensal organisms), at least at the cellular and multicellular levels. The fact of a trend, combined with the arguments and evidence, might make a bias seem beyond doubt, but here I argue that its existence is an open empirical question. Further, I show how testing is possible.","container-title":"Journal of Evolutionary Biology","DOI":"10.1046/j.1420-9101.2001.00283.x","ISSN":"1420-9101","issue":"3","language":"en","page":"502-518","source":"Wiley Online Library","title":"The minor transitions in hierarchical evolution and the question of a directional bias","volume":"14","author":[{"family":"McShea","given":"Daniel W."}],"issued":{"date-parts":[["2001",5,9]]}}}],"schema":"https://github.com/citation-style-language/schema/raw/master/csl-citation.json"} </w:instrText>
      </w:r>
      <w:r w:rsidR="00B575E0" w:rsidRPr="00CE44CD">
        <w:rPr>
          <w:rFonts w:ascii="Times New Roman" w:hAnsi="Times New Roman" w:cs="Times New Roman"/>
          <w:i w:val="0"/>
          <w:color w:val="000000" w:themeColor="text1"/>
          <w:sz w:val="24"/>
          <w:szCs w:val="24"/>
        </w:rPr>
        <w:fldChar w:fldCharType="separate"/>
      </w:r>
      <w:r w:rsidR="00B575E0" w:rsidRPr="00CE44CD">
        <w:rPr>
          <w:rFonts w:ascii="Times New Roman" w:hAnsi="Times New Roman" w:cs="Times New Roman"/>
          <w:i w:val="0"/>
          <w:noProof/>
          <w:color w:val="000000" w:themeColor="text1"/>
          <w:sz w:val="24"/>
          <w:szCs w:val="24"/>
        </w:rPr>
        <w:t>McShea 2001b</w:t>
      </w:r>
      <w:r w:rsidR="00A26A10" w:rsidRPr="00CE44CD">
        <w:rPr>
          <w:rFonts w:ascii="Times New Roman" w:hAnsi="Times New Roman" w:cs="Times New Roman"/>
          <w:i w:val="0"/>
          <w:noProof/>
          <w:color w:val="000000" w:themeColor="text1"/>
          <w:sz w:val="24"/>
          <w:szCs w:val="24"/>
        </w:rPr>
        <w:t>.</w:t>
      </w:r>
      <w:r w:rsidR="00B575E0" w:rsidRPr="00CE44CD">
        <w:rPr>
          <w:rFonts w:ascii="Times New Roman" w:hAnsi="Times New Roman" w:cs="Times New Roman"/>
          <w:i w:val="0"/>
          <w:noProof/>
          <w:color w:val="000000" w:themeColor="text1"/>
          <w:sz w:val="24"/>
          <w:szCs w:val="24"/>
        </w:rPr>
        <w:t>)</w:t>
      </w:r>
      <w:r w:rsidR="00B575E0" w:rsidRPr="00CE44CD">
        <w:rPr>
          <w:rFonts w:ascii="Times New Roman" w:hAnsi="Times New Roman" w:cs="Times New Roman"/>
          <w:i w:val="0"/>
          <w:color w:val="000000" w:themeColor="text1"/>
          <w:sz w:val="24"/>
          <w:szCs w:val="24"/>
        </w:rPr>
        <w:fldChar w:fldCharType="end"/>
      </w:r>
    </w:p>
    <w:p w14:paraId="03926C9C" w14:textId="79850721" w:rsidR="005F60FB" w:rsidRPr="00CE44CD" w:rsidRDefault="00E0588C" w:rsidP="005F60FB">
      <w:pPr>
        <w:autoSpaceDE w:val="0"/>
        <w:autoSpaceDN w:val="0"/>
        <w:adjustRightInd w:val="0"/>
        <w:spacing w:line="360" w:lineRule="auto"/>
        <w:ind w:firstLine="720"/>
        <w:jc w:val="both"/>
        <w:rPr>
          <w:rFonts w:ascii="Times New Roman" w:hAnsi="Times New Roman" w:cs="Times New Roman"/>
        </w:rPr>
      </w:pPr>
      <w:r w:rsidRPr="00CE44CD">
        <w:rPr>
          <w:rFonts w:ascii="Times New Roman" w:hAnsi="Times New Roman" w:cs="Times New Roman"/>
        </w:rPr>
        <w:t xml:space="preserve">Is selection needed to explain this increase in maximum nestedness? </w:t>
      </w:r>
      <w:r w:rsidR="0062614C" w:rsidRPr="00CE44CD">
        <w:rPr>
          <w:rFonts w:ascii="Times New Roman" w:hAnsi="Times New Roman" w:cs="Times New Roman"/>
        </w:rPr>
        <w:t>According to the neutral view</w:t>
      </w:r>
      <w:r w:rsidR="00F406B5" w:rsidRPr="00CE44CD">
        <w:rPr>
          <w:rFonts w:ascii="Times New Roman" w:hAnsi="Times New Roman" w:cs="Times New Roman"/>
        </w:rPr>
        <w:t>,</w:t>
      </w:r>
      <w:r w:rsidR="00E32E12" w:rsidRPr="00CE44CD">
        <w:rPr>
          <w:rFonts w:ascii="Times New Roman" w:hAnsi="Times New Roman" w:cs="Times New Roman"/>
        </w:rPr>
        <w:t xml:space="preserve"> it</w:t>
      </w:r>
      <w:r w:rsidR="0062614C" w:rsidRPr="00CE44CD">
        <w:rPr>
          <w:rFonts w:ascii="Times New Roman" w:hAnsi="Times New Roman" w:cs="Times New Roman"/>
        </w:rPr>
        <w:t xml:space="preserve"> </w:t>
      </w:r>
      <w:r w:rsidR="00A6709C" w:rsidRPr="00CE44CD">
        <w:rPr>
          <w:rFonts w:ascii="Times New Roman" w:hAnsi="Times New Roman" w:cs="Times New Roman"/>
        </w:rPr>
        <w:t xml:space="preserve">is not: </w:t>
      </w:r>
      <w:r w:rsidR="009A6B54" w:rsidRPr="00CE44CD">
        <w:rPr>
          <w:rFonts w:ascii="Times New Roman" w:hAnsi="Times New Roman" w:cs="Times New Roman"/>
        </w:rPr>
        <w:t xml:space="preserve">since life began at the minimum value of nestedness, from that starting point only more nested life could evolve, even if this evolution </w:t>
      </w:r>
      <w:r w:rsidR="00B65E0E" w:rsidRPr="00CE44CD">
        <w:rPr>
          <w:rFonts w:ascii="Times New Roman" w:hAnsi="Times New Roman" w:cs="Times New Roman"/>
        </w:rPr>
        <w:t xml:space="preserve">were </w:t>
      </w:r>
      <w:r w:rsidR="009A6B54" w:rsidRPr="00CE44CD">
        <w:rPr>
          <w:rFonts w:ascii="Times New Roman" w:hAnsi="Times New Roman" w:cs="Times New Roman"/>
        </w:rPr>
        <w:t xml:space="preserve">a random walk. </w:t>
      </w:r>
      <w:r w:rsidR="005F60FB" w:rsidRPr="00CE44CD">
        <w:rPr>
          <w:rFonts w:ascii="Times New Roman" w:hAnsi="Times New Roman" w:cs="Times New Roman"/>
        </w:rPr>
        <w:t>All one needs is for species to “occasionally wander into previously unoccupied domain” (Gould 1996, pp. 105–106)</w:t>
      </w:r>
      <w:r w:rsidR="004C3C30" w:rsidRPr="00CE44CD">
        <w:rPr>
          <w:rFonts w:ascii="Times New Roman" w:hAnsi="Times New Roman" w:cs="Times New Roman"/>
        </w:rPr>
        <w:t>;</w:t>
      </w:r>
      <w:r w:rsidR="003B7022" w:rsidRPr="00CE44CD">
        <w:rPr>
          <w:rFonts w:ascii="Times New Roman" w:hAnsi="Times New Roman" w:cs="Times New Roman"/>
        </w:rPr>
        <w:t xml:space="preserve"> that, together with </w:t>
      </w:r>
      <w:r w:rsidR="00102BDF" w:rsidRPr="00CE44CD">
        <w:rPr>
          <w:rFonts w:ascii="Times New Roman" w:hAnsi="Times New Roman" w:cs="Times New Roman"/>
        </w:rPr>
        <w:t xml:space="preserve">starting at the minimum value, is all </w:t>
      </w:r>
      <w:r w:rsidR="00A525BE" w:rsidRPr="00CE44CD">
        <w:rPr>
          <w:rFonts w:ascii="Times New Roman" w:hAnsi="Times New Roman" w:cs="Times New Roman"/>
        </w:rPr>
        <w:t xml:space="preserve">one needs </w:t>
      </w:r>
      <w:r w:rsidR="00F406B5" w:rsidRPr="00CE44CD">
        <w:rPr>
          <w:rFonts w:ascii="Times New Roman" w:hAnsi="Times New Roman" w:cs="Times New Roman"/>
        </w:rPr>
        <w:t xml:space="preserve">to generate </w:t>
      </w:r>
      <w:r w:rsidR="00DC603B" w:rsidRPr="00CE44CD">
        <w:rPr>
          <w:rFonts w:ascii="Times New Roman" w:hAnsi="Times New Roman" w:cs="Times New Roman"/>
        </w:rPr>
        <w:t xml:space="preserve">a passive trend in nestedness. </w:t>
      </w:r>
    </w:p>
    <w:p w14:paraId="6D098963" w14:textId="6148282F" w:rsidR="005F60FB" w:rsidRPr="00CE44CD" w:rsidRDefault="00FD4512" w:rsidP="005F60FB">
      <w:pPr>
        <w:autoSpaceDE w:val="0"/>
        <w:autoSpaceDN w:val="0"/>
        <w:adjustRightInd w:val="0"/>
        <w:spacing w:line="360" w:lineRule="auto"/>
        <w:ind w:firstLine="720"/>
        <w:jc w:val="both"/>
        <w:rPr>
          <w:rFonts w:ascii="Times New Roman" w:hAnsi="Times New Roman" w:cs="Times New Roman"/>
        </w:rPr>
      </w:pPr>
      <w:r w:rsidRPr="00CE44CD">
        <w:rPr>
          <w:rFonts w:ascii="Times New Roman" w:hAnsi="Times New Roman" w:cs="Times New Roman"/>
        </w:rPr>
        <w:t xml:space="preserve">This parsimonious explanation </w:t>
      </w:r>
      <w:r w:rsidR="00F57637" w:rsidRPr="00CE44CD">
        <w:rPr>
          <w:rFonts w:ascii="Times New Roman" w:hAnsi="Times New Roman" w:cs="Times New Roman"/>
        </w:rPr>
        <w:t>generali</w:t>
      </w:r>
      <w:r w:rsidR="00720818" w:rsidRPr="00CE44CD">
        <w:rPr>
          <w:rFonts w:ascii="Times New Roman" w:hAnsi="Times New Roman" w:cs="Times New Roman"/>
        </w:rPr>
        <w:t>s</w:t>
      </w:r>
      <w:r w:rsidR="00F57637" w:rsidRPr="00CE44CD">
        <w:rPr>
          <w:rFonts w:ascii="Times New Roman" w:hAnsi="Times New Roman" w:cs="Times New Roman"/>
        </w:rPr>
        <w:t xml:space="preserve">es for any scalar measure </w:t>
      </w:r>
      <w:r w:rsidR="00F57637" w:rsidRPr="00CE44CD">
        <w:rPr>
          <w:rFonts w:ascii="Times New Roman" w:hAnsi="Times New Roman" w:cs="Times New Roman"/>
          <w:i/>
          <w:iCs/>
        </w:rPr>
        <w:t xml:space="preserve">M. </w:t>
      </w:r>
      <w:r w:rsidR="00FF487A" w:rsidRPr="00CE44CD">
        <w:rPr>
          <w:rFonts w:ascii="Times New Roman" w:hAnsi="Times New Roman" w:cs="Times New Roman"/>
        </w:rPr>
        <w:t>A</w:t>
      </w:r>
      <w:r w:rsidR="005F60FB" w:rsidRPr="00CE44CD">
        <w:rPr>
          <w:rFonts w:ascii="Times New Roman" w:hAnsi="Times New Roman" w:cs="Times New Roman"/>
        </w:rPr>
        <w:t xml:space="preserve"> random walk through </w:t>
      </w:r>
      <w:r w:rsidR="005F60FB" w:rsidRPr="00CE44CD">
        <w:rPr>
          <w:rFonts w:ascii="Times New Roman" w:hAnsi="Times New Roman" w:cs="Times New Roman"/>
          <w:i/>
          <w:iCs/>
        </w:rPr>
        <w:t>M</w:t>
      </w:r>
      <w:r w:rsidR="005F60FB" w:rsidRPr="00CE44CD">
        <w:rPr>
          <w:rFonts w:ascii="Times New Roman" w:hAnsi="Times New Roman" w:cs="Times New Roman"/>
        </w:rPr>
        <w:t>-space</w:t>
      </w:r>
      <w:r w:rsidR="00FF487A" w:rsidRPr="00CE44CD">
        <w:rPr>
          <w:rFonts w:ascii="Times New Roman" w:hAnsi="Times New Roman" w:cs="Times New Roman"/>
        </w:rPr>
        <w:t>,</w:t>
      </w:r>
      <w:r w:rsidR="00E831DA" w:rsidRPr="00CE44CD">
        <w:rPr>
          <w:rFonts w:ascii="Times New Roman" w:hAnsi="Times New Roman" w:cs="Times New Roman"/>
        </w:rPr>
        <w:t xml:space="preserve"> where</w:t>
      </w:r>
      <w:r w:rsidR="00FF487A" w:rsidRPr="00CE44CD">
        <w:rPr>
          <w:rFonts w:ascii="Times New Roman" w:hAnsi="Times New Roman" w:cs="Times New Roman"/>
        </w:rPr>
        <w:t xml:space="preserve"> states are defined </w:t>
      </w:r>
      <w:r w:rsidR="0097495D" w:rsidRPr="00CE44CD">
        <w:rPr>
          <w:rFonts w:ascii="Times New Roman" w:hAnsi="Times New Roman" w:cs="Times New Roman"/>
        </w:rPr>
        <w:t>as values of</w:t>
      </w:r>
      <w:r w:rsidR="00FF487A" w:rsidRPr="00CE44CD">
        <w:rPr>
          <w:rFonts w:ascii="Times New Roman" w:hAnsi="Times New Roman" w:cs="Times New Roman"/>
        </w:rPr>
        <w:t xml:space="preserve"> </w:t>
      </w:r>
      <w:r w:rsidR="00FF487A" w:rsidRPr="00CE44CD">
        <w:rPr>
          <w:rFonts w:ascii="Times New Roman" w:hAnsi="Times New Roman" w:cs="Times New Roman"/>
          <w:i/>
          <w:iCs/>
        </w:rPr>
        <w:t>M</w:t>
      </w:r>
      <w:r w:rsidR="0097495D" w:rsidRPr="00CE44CD">
        <w:rPr>
          <w:rFonts w:ascii="Times New Roman" w:hAnsi="Times New Roman" w:cs="Times New Roman"/>
        </w:rPr>
        <w:t xml:space="preserve">, </w:t>
      </w:r>
      <w:r w:rsidR="005F60FB" w:rsidRPr="00CE44CD">
        <w:rPr>
          <w:rFonts w:ascii="Times New Roman" w:hAnsi="Times New Roman" w:cs="Times New Roman"/>
        </w:rPr>
        <w:t xml:space="preserve">can be represented as a game where </w:t>
      </w:r>
      <w:r w:rsidR="00B65E0E" w:rsidRPr="00CE44CD">
        <w:rPr>
          <w:rFonts w:ascii="Times New Roman" w:hAnsi="Times New Roman" w:cs="Times New Roman"/>
        </w:rPr>
        <w:t xml:space="preserve">the player </w:t>
      </w:r>
      <w:r w:rsidR="005F60FB" w:rsidRPr="00CE44CD">
        <w:rPr>
          <w:rFonts w:ascii="Times New Roman" w:hAnsi="Times New Roman" w:cs="Times New Roman"/>
        </w:rPr>
        <w:t>flip</w:t>
      </w:r>
      <w:r w:rsidR="00B65E0E" w:rsidRPr="00CE44CD">
        <w:rPr>
          <w:rFonts w:ascii="Times New Roman" w:hAnsi="Times New Roman" w:cs="Times New Roman"/>
        </w:rPr>
        <w:t>s</w:t>
      </w:r>
      <w:r w:rsidR="005F60FB" w:rsidRPr="00CE44CD">
        <w:rPr>
          <w:rFonts w:ascii="Times New Roman" w:hAnsi="Times New Roman" w:cs="Times New Roman"/>
        </w:rPr>
        <w:t xml:space="preserve"> a coin and then move</w:t>
      </w:r>
      <w:r w:rsidR="00B65E0E" w:rsidRPr="00CE44CD">
        <w:rPr>
          <w:rFonts w:ascii="Times New Roman" w:hAnsi="Times New Roman" w:cs="Times New Roman"/>
        </w:rPr>
        <w:t>s</w:t>
      </w:r>
      <w:r w:rsidR="005F60FB" w:rsidRPr="00CE44CD">
        <w:rPr>
          <w:rFonts w:ascii="Times New Roman" w:hAnsi="Times New Roman" w:cs="Times New Roman"/>
        </w:rPr>
        <w:t xml:space="preserve"> a checker left if the coin lands heads, or right if it lands tails. </w:t>
      </w:r>
    </w:p>
    <w:p w14:paraId="21E89C38" w14:textId="77777777" w:rsidR="005F60FB" w:rsidRPr="00CE44CD" w:rsidRDefault="005F60FB" w:rsidP="005F60FB">
      <w:pPr>
        <w:keepNext/>
        <w:autoSpaceDE w:val="0"/>
        <w:autoSpaceDN w:val="0"/>
        <w:adjustRightInd w:val="0"/>
        <w:spacing w:line="360" w:lineRule="auto"/>
        <w:ind w:firstLine="720"/>
        <w:jc w:val="center"/>
        <w:rPr>
          <w:rFonts w:ascii="Times New Roman" w:hAnsi="Times New Roman" w:cs="Times New Roman"/>
        </w:rPr>
      </w:pPr>
      <w:r w:rsidRPr="00CE44CD">
        <w:rPr>
          <w:rFonts w:ascii="Times New Roman" w:hAnsi="Times New Roman" w:cs="Times New Roman"/>
          <w:noProof/>
        </w:rPr>
        <w:drawing>
          <wp:inline distT="0" distB="0" distL="0" distR="0" wp14:anchorId="448F6024" wp14:editId="4B68127B">
            <wp:extent cx="3142695" cy="544223"/>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9-10-18 at 11.53.21.png"/>
                    <pic:cNvPicPr/>
                  </pic:nvPicPr>
                  <pic:blipFill>
                    <a:blip r:embed="rId10">
                      <a:extLst>
                        <a:ext uri="{28A0092B-C50C-407E-A947-70E740481C1C}">
                          <a14:useLocalDpi xmlns:a14="http://schemas.microsoft.com/office/drawing/2010/main" val="0"/>
                        </a:ext>
                      </a:extLst>
                    </a:blip>
                    <a:stretch>
                      <a:fillRect/>
                    </a:stretch>
                  </pic:blipFill>
                  <pic:spPr>
                    <a:xfrm>
                      <a:off x="0" y="0"/>
                      <a:ext cx="3269801" cy="566234"/>
                    </a:xfrm>
                    <a:prstGeom prst="rect">
                      <a:avLst/>
                    </a:prstGeom>
                  </pic:spPr>
                </pic:pic>
              </a:graphicData>
            </a:graphic>
          </wp:inline>
        </w:drawing>
      </w:r>
    </w:p>
    <w:p w14:paraId="73BDDC18" w14:textId="3E099EEA" w:rsidR="005F60FB" w:rsidRPr="00CE44CD" w:rsidRDefault="005F60FB" w:rsidP="005F60FB">
      <w:pPr>
        <w:pStyle w:val="Caption"/>
        <w:jc w:val="center"/>
        <w:rPr>
          <w:rFonts w:ascii="Times New Roman" w:hAnsi="Times New Roman" w:cs="Times New Roman"/>
          <w:i w:val="0"/>
          <w:iCs w:val="0"/>
          <w:color w:val="000000" w:themeColor="text1"/>
          <w:sz w:val="24"/>
          <w:szCs w:val="24"/>
        </w:rPr>
      </w:pPr>
      <w:r w:rsidRPr="00CE44CD">
        <w:rPr>
          <w:rFonts w:ascii="Times New Roman" w:hAnsi="Times New Roman" w:cs="Times New Roman"/>
          <w:i w:val="0"/>
          <w:iCs w:val="0"/>
          <w:color w:val="000000" w:themeColor="text1"/>
          <w:sz w:val="24"/>
          <w:szCs w:val="24"/>
        </w:rPr>
        <w:t xml:space="preserve">Figure </w:t>
      </w:r>
      <w:r w:rsidRPr="00CE44CD">
        <w:rPr>
          <w:rFonts w:ascii="Times New Roman" w:hAnsi="Times New Roman" w:cs="Times New Roman"/>
          <w:i w:val="0"/>
          <w:iCs w:val="0"/>
          <w:color w:val="000000" w:themeColor="text1"/>
          <w:sz w:val="24"/>
          <w:szCs w:val="24"/>
        </w:rPr>
        <w:fldChar w:fldCharType="begin"/>
      </w:r>
      <w:r w:rsidRPr="00CE44CD">
        <w:rPr>
          <w:rFonts w:ascii="Times New Roman" w:hAnsi="Times New Roman" w:cs="Times New Roman"/>
          <w:i w:val="0"/>
          <w:iCs w:val="0"/>
          <w:color w:val="000000" w:themeColor="text1"/>
          <w:sz w:val="24"/>
          <w:szCs w:val="24"/>
        </w:rPr>
        <w:instrText xml:space="preserve"> SEQ Figure \* ARABIC </w:instrText>
      </w:r>
      <w:r w:rsidRPr="00CE44CD">
        <w:rPr>
          <w:rFonts w:ascii="Times New Roman" w:hAnsi="Times New Roman" w:cs="Times New Roman"/>
          <w:i w:val="0"/>
          <w:iCs w:val="0"/>
          <w:color w:val="000000" w:themeColor="text1"/>
          <w:sz w:val="24"/>
          <w:szCs w:val="24"/>
        </w:rPr>
        <w:fldChar w:fldCharType="separate"/>
      </w:r>
      <w:r w:rsidR="001F12B2" w:rsidRPr="00CE44CD">
        <w:rPr>
          <w:rFonts w:ascii="Times New Roman" w:hAnsi="Times New Roman" w:cs="Times New Roman"/>
          <w:i w:val="0"/>
          <w:iCs w:val="0"/>
          <w:noProof/>
          <w:color w:val="000000" w:themeColor="text1"/>
          <w:sz w:val="24"/>
          <w:szCs w:val="24"/>
        </w:rPr>
        <w:t>3</w:t>
      </w:r>
      <w:r w:rsidRPr="00CE44CD">
        <w:rPr>
          <w:rFonts w:ascii="Times New Roman" w:hAnsi="Times New Roman" w:cs="Times New Roman"/>
          <w:i w:val="0"/>
          <w:iCs w:val="0"/>
          <w:noProof/>
          <w:color w:val="000000" w:themeColor="text1"/>
          <w:sz w:val="24"/>
          <w:szCs w:val="24"/>
        </w:rPr>
        <w:fldChar w:fldCharType="end"/>
      </w:r>
      <w:r w:rsidRPr="00CE44CD">
        <w:rPr>
          <w:rFonts w:ascii="Times New Roman" w:hAnsi="Times New Roman" w:cs="Times New Roman"/>
          <w:i w:val="0"/>
          <w:iCs w:val="0"/>
          <w:color w:val="000000" w:themeColor="text1"/>
          <w:sz w:val="24"/>
          <w:szCs w:val="24"/>
        </w:rPr>
        <w:t xml:space="preserve">: Random walk through </w:t>
      </w:r>
      <w:r w:rsidRPr="00CE44CD">
        <w:rPr>
          <w:rFonts w:ascii="Times New Roman" w:hAnsi="Times New Roman" w:cs="Times New Roman"/>
          <w:color w:val="000000" w:themeColor="text1"/>
          <w:sz w:val="24"/>
          <w:szCs w:val="24"/>
        </w:rPr>
        <w:t>M</w:t>
      </w:r>
      <w:r w:rsidRPr="00CE44CD">
        <w:rPr>
          <w:rFonts w:ascii="Times New Roman" w:hAnsi="Times New Roman" w:cs="Times New Roman"/>
          <w:i w:val="0"/>
          <w:iCs w:val="0"/>
          <w:color w:val="000000" w:themeColor="text1"/>
          <w:sz w:val="24"/>
          <w:szCs w:val="24"/>
        </w:rPr>
        <w:t xml:space="preserve">-space (adapted from </w:t>
      </w:r>
      <w:r w:rsidRPr="00CE44CD">
        <w:rPr>
          <w:rFonts w:ascii="Times New Roman" w:hAnsi="Times New Roman" w:cs="Times New Roman"/>
          <w:i w:val="0"/>
          <w:iCs w:val="0"/>
          <w:color w:val="000000" w:themeColor="text1"/>
          <w:sz w:val="24"/>
          <w:szCs w:val="24"/>
        </w:rPr>
        <w:fldChar w:fldCharType="begin"/>
      </w:r>
      <w:r w:rsidR="009F7C1C" w:rsidRPr="00CE44CD">
        <w:rPr>
          <w:rFonts w:ascii="Times New Roman" w:hAnsi="Times New Roman" w:cs="Times New Roman"/>
          <w:i w:val="0"/>
          <w:iCs w:val="0"/>
          <w:color w:val="000000" w:themeColor="text1"/>
          <w:sz w:val="24"/>
          <w:szCs w:val="24"/>
        </w:rPr>
        <w:instrText xml:space="preserve"> ADDIN ZOTERO_ITEM CSL_CITATION {"citationID":"BtNdJl5G","properties":{"formattedCitation":"(Sober 1994)","plainCitation":"(Sober 1994)","dontUpdate":true,"noteIndex":0},"citationItems":[{"id":3711,"uris":["http://zotero.org/users/4673489/items/TRSLCRZK"],"uri":["http://zotero.org/users/4673489/items/TRSLCRZK"],"itemData":{"id":3711,"type":"chapter","container-title":"Creative Evolution?!","event-place":"Boston, MA","page":"19-34","publisher":"Jones and Bartlett Publishers","publisher-place":"Boston, MA","title":"Progress and Direction in Evolution","author":[{"family":"Sober","given":"Elliott"}],"editor":[{"family":"Campbell","given":"John O."},{"family":"Schopf","given":"J. William"}],"issued":{"date-parts":[["1994"]]}}}],"schema":"https://github.com/citation-style-language/schema/raw/master/csl-citation.json"} </w:instrText>
      </w:r>
      <w:r w:rsidRPr="00CE44CD">
        <w:rPr>
          <w:rFonts w:ascii="Times New Roman" w:hAnsi="Times New Roman" w:cs="Times New Roman"/>
          <w:i w:val="0"/>
          <w:iCs w:val="0"/>
          <w:color w:val="000000" w:themeColor="text1"/>
          <w:sz w:val="24"/>
          <w:szCs w:val="24"/>
        </w:rPr>
        <w:fldChar w:fldCharType="separate"/>
      </w:r>
      <w:r w:rsidRPr="00CE44CD">
        <w:rPr>
          <w:rFonts w:ascii="Times New Roman" w:hAnsi="Times New Roman" w:cs="Times New Roman"/>
          <w:i w:val="0"/>
          <w:iCs w:val="0"/>
          <w:noProof/>
          <w:color w:val="000000" w:themeColor="text1"/>
          <w:sz w:val="24"/>
          <w:szCs w:val="24"/>
        </w:rPr>
        <w:t>Sober 1994)</w:t>
      </w:r>
      <w:r w:rsidRPr="00CE44CD">
        <w:rPr>
          <w:rFonts w:ascii="Times New Roman" w:hAnsi="Times New Roman" w:cs="Times New Roman"/>
          <w:i w:val="0"/>
          <w:iCs w:val="0"/>
          <w:color w:val="000000" w:themeColor="text1"/>
          <w:sz w:val="24"/>
          <w:szCs w:val="24"/>
        </w:rPr>
        <w:fldChar w:fldCharType="end"/>
      </w:r>
      <w:r w:rsidRPr="00CE44CD">
        <w:rPr>
          <w:rFonts w:ascii="Times New Roman" w:hAnsi="Times New Roman" w:cs="Times New Roman"/>
          <w:i w:val="0"/>
          <w:iCs w:val="0"/>
          <w:color w:val="000000" w:themeColor="text1"/>
          <w:sz w:val="24"/>
          <w:szCs w:val="24"/>
        </w:rPr>
        <w:t>.</w:t>
      </w:r>
    </w:p>
    <w:p w14:paraId="55B1770F" w14:textId="230AB31A" w:rsidR="005F60FB" w:rsidRPr="00CE44CD" w:rsidRDefault="005F60FB" w:rsidP="005F60FB">
      <w:pPr>
        <w:autoSpaceDE w:val="0"/>
        <w:autoSpaceDN w:val="0"/>
        <w:adjustRightInd w:val="0"/>
        <w:spacing w:line="360" w:lineRule="auto"/>
        <w:jc w:val="both"/>
        <w:rPr>
          <w:rFonts w:ascii="Times New Roman" w:hAnsi="Times New Roman" w:cs="Times New Roman"/>
        </w:rPr>
      </w:pPr>
      <w:r w:rsidRPr="00CE44CD">
        <w:rPr>
          <w:rFonts w:ascii="Times New Roman" w:hAnsi="Times New Roman" w:cs="Times New Roman"/>
        </w:rPr>
        <w:t xml:space="preserve">Even with a fair coin it is very probable that a player will have a run of tails, or a sequence where tails far outnumber heads. Hence, if this game is played by a large number of players simultaneously, </w:t>
      </w:r>
      <w:r w:rsidR="00B65E0E" w:rsidRPr="00CE44CD">
        <w:rPr>
          <w:rFonts w:ascii="Times New Roman" w:hAnsi="Times New Roman" w:cs="Times New Roman"/>
        </w:rPr>
        <w:t xml:space="preserve">the expectation is </w:t>
      </w:r>
      <w:r w:rsidRPr="00CE44CD">
        <w:rPr>
          <w:rFonts w:ascii="Times New Roman" w:hAnsi="Times New Roman" w:cs="Times New Roman"/>
        </w:rPr>
        <w:t xml:space="preserve">that the checkers will </w:t>
      </w:r>
      <w:r w:rsidR="00B65E0E" w:rsidRPr="00CE44CD">
        <w:rPr>
          <w:rFonts w:ascii="Times New Roman" w:hAnsi="Times New Roman" w:cs="Times New Roman"/>
        </w:rPr>
        <w:t xml:space="preserve">on average </w:t>
      </w:r>
      <w:r w:rsidRPr="00CE44CD">
        <w:rPr>
          <w:rFonts w:ascii="Times New Roman" w:hAnsi="Times New Roman" w:cs="Times New Roman"/>
        </w:rPr>
        <w:t xml:space="preserve">move to the right over time. </w:t>
      </w:r>
    </w:p>
    <w:p w14:paraId="08652308" w14:textId="086AFFD2" w:rsidR="00232EE3" w:rsidRPr="00CE44CD" w:rsidRDefault="005F60FB" w:rsidP="005F60FB">
      <w:pPr>
        <w:spacing w:line="360" w:lineRule="auto"/>
        <w:ind w:firstLine="720"/>
        <w:jc w:val="both"/>
        <w:rPr>
          <w:rFonts w:ascii="Times New Roman" w:hAnsi="Times New Roman" w:cs="Times New Roman"/>
        </w:rPr>
      </w:pPr>
      <w:r w:rsidRPr="00CE44CD">
        <w:rPr>
          <w:rFonts w:ascii="Times New Roman" w:hAnsi="Times New Roman" w:cs="Times New Roman"/>
        </w:rPr>
        <w:t xml:space="preserve">In </w:t>
      </w:r>
      <w:r w:rsidR="004C3C30" w:rsidRPr="00CE44CD">
        <w:rPr>
          <w:rFonts w:ascii="Times New Roman" w:hAnsi="Times New Roman" w:cs="Times New Roman"/>
        </w:rPr>
        <w:t xml:space="preserve">an </w:t>
      </w:r>
      <w:r w:rsidRPr="00CE44CD">
        <w:rPr>
          <w:rFonts w:ascii="Times New Roman" w:hAnsi="Times New Roman" w:cs="Times New Roman"/>
        </w:rPr>
        <w:t>evolutionary context, the coin flip is an ideali</w:t>
      </w:r>
      <w:r w:rsidR="00720818" w:rsidRPr="00CE44CD">
        <w:rPr>
          <w:rFonts w:ascii="Times New Roman" w:hAnsi="Times New Roman" w:cs="Times New Roman"/>
        </w:rPr>
        <w:t>s</w:t>
      </w:r>
      <w:r w:rsidRPr="00CE44CD">
        <w:rPr>
          <w:rFonts w:ascii="Times New Roman" w:hAnsi="Times New Roman" w:cs="Times New Roman"/>
        </w:rPr>
        <w:t>ation of the sum total of processes affecting the lineage evolution over a certain unit of time. This time step</w:t>
      </w:r>
      <w:r w:rsidRPr="00CE44CD">
        <w:rPr>
          <w:rFonts w:ascii="Times New Roman" w:hAnsi="Times New Roman" w:cs="Times New Roman"/>
          <w:i/>
          <w:iCs/>
        </w:rPr>
        <w:t xml:space="preserve"> </w:t>
      </w:r>
      <w:r w:rsidRPr="00CE44CD">
        <w:rPr>
          <w:rFonts w:ascii="Times New Roman" w:eastAsiaTheme="minorEastAsia" w:hAnsi="Times New Roman" w:cs="Times New Roman"/>
        </w:rPr>
        <w:t>T</w:t>
      </w:r>
      <w:r w:rsidRPr="00CE44CD">
        <w:rPr>
          <w:rFonts w:ascii="Times New Roman" w:eastAsiaTheme="minorEastAsia" w:hAnsi="Times New Roman" w:cs="Times New Roman"/>
          <w:vertAlign w:val="subscript"/>
        </w:rPr>
        <w:sym w:font="Symbol" w:char="F0AD"/>
      </w:r>
      <w:r w:rsidRPr="00CE44CD">
        <w:rPr>
          <w:rFonts w:ascii="Times New Roman" w:eastAsiaTheme="minorEastAsia" w:hAnsi="Times New Roman" w:cs="Times New Roman"/>
          <w:vertAlign w:val="subscript"/>
        </w:rPr>
        <w:t xml:space="preserve"> </w:t>
      </w:r>
      <w:r w:rsidRPr="00CE44CD">
        <w:rPr>
          <w:rFonts w:ascii="Times New Roman" w:hAnsi="Times New Roman" w:cs="Times New Roman"/>
        </w:rPr>
        <w:t xml:space="preserve">defines a time-scale where the probability of an </w:t>
      </w:r>
      <w:r w:rsidRPr="00CE44CD">
        <w:rPr>
          <w:rFonts w:ascii="Times New Roman" w:hAnsi="Times New Roman" w:cs="Times New Roman"/>
          <w:i/>
        </w:rPr>
        <w:t>M</w:t>
      </w:r>
      <w:r w:rsidRPr="00CE44CD">
        <w:rPr>
          <w:rFonts w:ascii="Times New Roman" w:hAnsi="Times New Roman" w:cs="Times New Roman"/>
        </w:rPr>
        <w:t xml:space="preserve">-increase is ½ (and similarly for the time step for M-decrease </w:t>
      </w:r>
      <w:r w:rsidRPr="00CE44CD">
        <w:rPr>
          <w:rFonts w:ascii="Times New Roman" w:eastAsiaTheme="minorEastAsia" w:hAnsi="Times New Roman" w:cs="Times New Roman"/>
        </w:rPr>
        <w:t>T</w:t>
      </w:r>
      <w:r w:rsidRPr="00CE44CD">
        <w:rPr>
          <w:rFonts w:ascii="Times New Roman" w:eastAsiaTheme="minorEastAsia" w:hAnsi="Times New Roman" w:cs="Times New Roman"/>
          <w:vertAlign w:val="subscript"/>
        </w:rPr>
        <w:sym w:font="Symbol" w:char="F0AF"/>
      </w:r>
      <w:r w:rsidRPr="00CE44CD">
        <w:rPr>
          <w:rFonts w:ascii="Times New Roman" w:hAnsi="Times New Roman" w:cs="Times New Roman"/>
        </w:rPr>
        <w:t>). A coin flip involves only a single time step (</w:t>
      </w:r>
      <w:r w:rsidRPr="00CE44CD">
        <w:rPr>
          <w:rFonts w:ascii="Times New Roman" w:eastAsiaTheme="minorEastAsia" w:hAnsi="Times New Roman" w:cs="Times New Roman"/>
        </w:rPr>
        <w:t>T</w:t>
      </w:r>
      <w:r w:rsidRPr="00CE44CD">
        <w:rPr>
          <w:rFonts w:ascii="Times New Roman" w:eastAsiaTheme="minorEastAsia" w:hAnsi="Times New Roman" w:cs="Times New Roman"/>
          <w:vertAlign w:val="subscript"/>
        </w:rPr>
        <w:sym w:font="Symbol" w:char="F0AD"/>
      </w:r>
      <w:r w:rsidRPr="00CE44CD">
        <w:rPr>
          <w:rFonts w:ascii="Times New Roman" w:eastAsiaTheme="minorEastAsia" w:hAnsi="Times New Roman" w:cs="Times New Roman"/>
          <w:vertAlign w:val="subscript"/>
        </w:rPr>
        <w:t xml:space="preserve"> </w:t>
      </w:r>
      <w:r w:rsidRPr="00CE44CD">
        <w:rPr>
          <w:rFonts w:ascii="Times New Roman" w:hAnsi="Times New Roman" w:cs="Times New Roman"/>
        </w:rPr>
        <w:t>=</w:t>
      </w:r>
      <w:r w:rsidRPr="00CE44CD">
        <w:rPr>
          <w:rFonts w:ascii="Times New Roman" w:eastAsiaTheme="minorEastAsia" w:hAnsi="Times New Roman" w:cs="Times New Roman"/>
          <w:vertAlign w:val="subscript"/>
        </w:rPr>
        <w:t xml:space="preserve"> </w:t>
      </w:r>
      <w:r w:rsidRPr="00CE44CD">
        <w:rPr>
          <w:rFonts w:ascii="Times New Roman" w:eastAsiaTheme="minorEastAsia" w:hAnsi="Times New Roman" w:cs="Times New Roman"/>
        </w:rPr>
        <w:t>T</w:t>
      </w:r>
      <w:r w:rsidRPr="00CE44CD">
        <w:rPr>
          <w:rFonts w:ascii="Times New Roman" w:eastAsiaTheme="minorEastAsia" w:hAnsi="Times New Roman" w:cs="Times New Roman"/>
          <w:vertAlign w:val="subscript"/>
        </w:rPr>
        <w:sym w:font="Symbol" w:char="F0AF"/>
      </w:r>
      <w:r w:rsidRPr="00CE44CD">
        <w:rPr>
          <w:rFonts w:ascii="Times New Roman" w:hAnsi="Times New Roman" w:cs="Times New Roman"/>
        </w:rPr>
        <w:t>) and is simply the length of time it takes for a person to pick up a coin and flip it. The time-step for changes in nestedness is on the scale of</w:t>
      </w:r>
      <w:r w:rsidR="00B65E0E" w:rsidRPr="00CE44CD">
        <w:rPr>
          <w:rFonts w:ascii="Times New Roman" w:hAnsi="Times New Roman" w:cs="Times New Roman"/>
        </w:rPr>
        <w:t xml:space="preserve"> tens to hundreds</w:t>
      </w:r>
      <w:r w:rsidRPr="00CE44CD">
        <w:rPr>
          <w:rFonts w:ascii="Times New Roman" w:hAnsi="Times New Roman" w:cs="Times New Roman"/>
        </w:rPr>
        <w:t xml:space="preserve"> of millions of years when </w:t>
      </w:r>
      <w:r w:rsidRPr="00CE44CD">
        <w:rPr>
          <w:rFonts w:ascii="Times New Roman" w:hAnsi="Times New Roman" w:cs="Times New Roman"/>
          <w:i/>
        </w:rPr>
        <w:t>M</w:t>
      </w:r>
      <w:r w:rsidRPr="00CE44CD">
        <w:rPr>
          <w:rFonts w:ascii="Times New Roman" w:hAnsi="Times New Roman" w:cs="Times New Roman"/>
        </w:rPr>
        <w:t>; for changes in body-size, the relevant time-scale is millions of years.</w:t>
      </w:r>
    </w:p>
    <w:p w14:paraId="1D949767" w14:textId="4CDF178D" w:rsidR="00BF32BB" w:rsidRPr="00CE44CD" w:rsidRDefault="0001273C" w:rsidP="00CE2D3B">
      <w:pPr>
        <w:spacing w:line="360" w:lineRule="auto"/>
        <w:ind w:firstLine="720"/>
        <w:jc w:val="both"/>
        <w:rPr>
          <w:rFonts w:ascii="Times New Roman" w:hAnsi="Times New Roman" w:cs="Times New Roman"/>
        </w:rPr>
      </w:pPr>
      <w:r w:rsidRPr="00CE44CD">
        <w:rPr>
          <w:rFonts w:ascii="Times New Roman" w:hAnsi="Times New Roman" w:cs="Times New Roman"/>
        </w:rPr>
        <w:lastRenderedPageBreak/>
        <w:t>Th</w:t>
      </w:r>
      <w:r w:rsidR="00554248" w:rsidRPr="00CE44CD">
        <w:rPr>
          <w:rFonts w:ascii="Times New Roman" w:hAnsi="Times New Roman" w:cs="Times New Roman"/>
        </w:rPr>
        <w:t xml:space="preserve">is explanation </w:t>
      </w:r>
      <w:r w:rsidR="00145DC9" w:rsidRPr="00CE44CD">
        <w:rPr>
          <w:rFonts w:ascii="Times New Roman" w:hAnsi="Times New Roman" w:cs="Times New Roman"/>
        </w:rPr>
        <w:t xml:space="preserve">of passive trends in </w:t>
      </w:r>
      <w:r w:rsidR="00145DC9" w:rsidRPr="00CE44CD">
        <w:rPr>
          <w:rFonts w:ascii="Times New Roman" w:hAnsi="Times New Roman" w:cs="Times New Roman"/>
          <w:i/>
          <w:iCs/>
        </w:rPr>
        <w:t xml:space="preserve">M </w:t>
      </w:r>
      <w:r w:rsidR="00514A8D" w:rsidRPr="00CE44CD">
        <w:rPr>
          <w:rFonts w:ascii="Times New Roman" w:hAnsi="Times New Roman" w:cs="Times New Roman"/>
        </w:rPr>
        <w:t xml:space="preserve">thus relies on </w:t>
      </w:r>
      <w:r w:rsidR="00143076" w:rsidRPr="00CE44CD">
        <w:rPr>
          <w:rFonts w:ascii="Times New Roman" w:hAnsi="Times New Roman" w:cs="Times New Roman"/>
        </w:rPr>
        <w:t>nothing but statistics, i.e., the evolution of the binomial distribution as one conducts an increasing number of Bernouilli experiments.</w:t>
      </w:r>
      <w:r w:rsidR="009F412A" w:rsidRPr="00CE44CD">
        <w:rPr>
          <w:rFonts w:ascii="Times New Roman" w:hAnsi="Times New Roman" w:cs="Times New Roman"/>
        </w:rPr>
        <w:t xml:space="preserve"> </w:t>
      </w:r>
      <w:r w:rsidR="008E1273" w:rsidRPr="00CE44CD">
        <w:rPr>
          <w:rFonts w:ascii="Times New Roman" w:hAnsi="Times New Roman" w:cs="Times New Roman"/>
        </w:rPr>
        <w:t xml:space="preserve">It is a </w:t>
      </w:r>
      <w:r w:rsidR="009F412A" w:rsidRPr="00CE44CD">
        <w:rPr>
          <w:rFonts w:ascii="Times New Roman" w:hAnsi="Times New Roman" w:cs="Times New Roman"/>
        </w:rPr>
        <w:t xml:space="preserve">distinctively mathematical explanation </w:t>
      </w:r>
      <w:r w:rsidR="009F412A" w:rsidRPr="00CE44CD">
        <w:rPr>
          <w:rFonts w:ascii="Times New Roman" w:hAnsi="Times New Roman" w:cs="Times New Roman"/>
        </w:rPr>
        <w:fldChar w:fldCharType="begin"/>
      </w:r>
      <w:r w:rsidR="009F7C1C" w:rsidRPr="00CE44CD">
        <w:rPr>
          <w:rFonts w:ascii="Times New Roman" w:hAnsi="Times New Roman" w:cs="Times New Roman"/>
        </w:rPr>
        <w:instrText xml:space="preserve"> ADDIN ZOTERO_ITEM CSL_CITATION {"citationID":"dmGStK38","properties":{"formattedCitation":"(Huneman 2010; Lange 2013)","plainCitation":"(Huneman 2010; Lange 2013)","noteIndex":0},"citationItems":[{"id":742,"uris":["http://zotero.org/users/4673489/items/7WP27Y4A"],"uri":["http://zotero.org/users/4673489/items/7WP27Y4A"],"itemData":{"id":742,"type":"article-journal","abstract":"This paper argues that besides mechanistic explanations, there is a kind of explanation that relies upon “topological” properties of systems in order to derive the explanandum as a consequence, and which does not consider mechanisms or causal processes. I ﬁrst investigate topological explanations in the case of ecological research on the stability of ecosystems. Then I contrast them with mechanistic explanations, thereby distinguishing the kind of realization they involve from the realization relations entailed by mechanistic explanations, and explain how both kinds of explanations may be articulated in practice. The second section, expanding on the case of ecological stability, considers the phenomenon of robustness at all levels of the biological hierarchy in order to show that topological explanations are indeed pervasive there. Reasons are suggested for this, in which “neutral network” explanations are singled out as a form of topological explanation that spans across many levels. Finally, I appeal to the distinction of explanatory regimes to cast light on a controversy in philosophy of biology, the issue of contingence in evolution, which is shown to essentially involve issues about realization.","container-title":"Synthese","DOI":"10.1007/s11229-010-9842-z","ISSN":"0039-7857, 1573-0964","issue":"2","language":"en","page":"213-245","source":"CrossRef","title":"Topological explanations and robustness in biological sciences","volume":"177","author":[{"family":"Huneman","given":"Philippe"}],"issued":{"date-parts":[["2010",11]]}}},{"id":634,"uris":["http://zotero.org/users/4673489/items/ZTWZ226Q"],"uri":["http://zotero.org/users/4673489/items/ZTWZ226Q"],"itemData":{"id":634,"type":"article-journal","container-title":"The British Journal for the Philosophy of Science","DOI":"10.1093/bjps/axs012","ISSN":"0007-0882, 1464-3537","issue":"3","language":"en","page":"485-511","source":"CrossRef","title":"What Makes a Scientific Explanation Distinctively Mathematical?","volume":"64","author":[{"family":"Lange","given":"M."}],"issued":{"date-parts":[["2013",9,1]]}}}],"schema":"https://github.com/citation-style-language/schema/raw/master/csl-citation.json"} </w:instrText>
      </w:r>
      <w:r w:rsidR="009F412A" w:rsidRPr="00CE44CD">
        <w:rPr>
          <w:rFonts w:ascii="Times New Roman" w:hAnsi="Times New Roman" w:cs="Times New Roman"/>
        </w:rPr>
        <w:fldChar w:fldCharType="separate"/>
      </w:r>
      <w:r w:rsidR="009F412A" w:rsidRPr="00CE44CD">
        <w:rPr>
          <w:rFonts w:ascii="Times New Roman" w:hAnsi="Times New Roman" w:cs="Times New Roman"/>
          <w:noProof/>
        </w:rPr>
        <w:t>(Huneman 2010; Lange 2013)</w:t>
      </w:r>
      <w:r w:rsidR="009F412A" w:rsidRPr="00CE44CD">
        <w:rPr>
          <w:rFonts w:ascii="Times New Roman" w:hAnsi="Times New Roman" w:cs="Times New Roman"/>
        </w:rPr>
        <w:fldChar w:fldCharType="end"/>
      </w:r>
      <w:r w:rsidR="00E353DA" w:rsidRPr="00CE44CD">
        <w:rPr>
          <w:rFonts w:ascii="Times New Roman" w:hAnsi="Times New Roman" w:cs="Times New Roman"/>
        </w:rPr>
        <w:t xml:space="preserve"> of a biological phenomenon</w:t>
      </w:r>
      <w:r w:rsidR="00E7327F" w:rsidRPr="00CE44CD">
        <w:rPr>
          <w:rFonts w:ascii="Times New Roman" w:hAnsi="Times New Roman" w:cs="Times New Roman"/>
        </w:rPr>
        <w:t>, and hence</w:t>
      </w:r>
      <w:r w:rsidR="00BA1C1E" w:rsidRPr="00CE44CD">
        <w:rPr>
          <w:rFonts w:ascii="Times New Roman" w:hAnsi="Times New Roman" w:cs="Times New Roman"/>
        </w:rPr>
        <w:t>,</w:t>
      </w:r>
      <w:r w:rsidR="00E7327F" w:rsidRPr="00CE44CD">
        <w:rPr>
          <w:rFonts w:ascii="Times New Roman" w:hAnsi="Times New Roman" w:cs="Times New Roman"/>
        </w:rPr>
        <w:t xml:space="preserve"> </w:t>
      </w:r>
      <w:r w:rsidR="004C3C30" w:rsidRPr="00CE44CD">
        <w:rPr>
          <w:rFonts w:ascii="Times New Roman" w:hAnsi="Times New Roman" w:cs="Times New Roman"/>
        </w:rPr>
        <w:t>not surprisingly</w:t>
      </w:r>
      <w:r w:rsidR="009F412A" w:rsidRPr="00CE44CD">
        <w:rPr>
          <w:rFonts w:ascii="Times New Roman" w:hAnsi="Times New Roman" w:cs="Times New Roman"/>
        </w:rPr>
        <w:t>, it generali</w:t>
      </w:r>
      <w:r w:rsidR="00720818" w:rsidRPr="00CE44CD">
        <w:rPr>
          <w:rFonts w:ascii="Times New Roman" w:hAnsi="Times New Roman" w:cs="Times New Roman"/>
        </w:rPr>
        <w:t>s</w:t>
      </w:r>
      <w:r w:rsidR="009F412A" w:rsidRPr="00CE44CD">
        <w:rPr>
          <w:rFonts w:ascii="Times New Roman" w:hAnsi="Times New Roman" w:cs="Times New Roman"/>
        </w:rPr>
        <w:t xml:space="preserve">es for any passive trend in measure </w:t>
      </w:r>
      <w:r w:rsidR="009F412A" w:rsidRPr="00CE44CD">
        <w:rPr>
          <w:rFonts w:ascii="Times New Roman" w:hAnsi="Times New Roman" w:cs="Times New Roman"/>
          <w:i/>
          <w:iCs/>
        </w:rPr>
        <w:t>M</w:t>
      </w:r>
      <w:r w:rsidR="009F412A" w:rsidRPr="00CE44CD">
        <w:rPr>
          <w:rFonts w:ascii="Times New Roman" w:hAnsi="Times New Roman" w:cs="Times New Roman"/>
        </w:rPr>
        <w:t xml:space="preserve">. </w:t>
      </w:r>
      <w:r w:rsidR="00541758" w:rsidRPr="00CE44CD">
        <w:rPr>
          <w:rFonts w:ascii="Times New Roman" w:hAnsi="Times New Roman" w:cs="Times New Roman"/>
        </w:rPr>
        <w:t xml:space="preserve">This is why </w:t>
      </w:r>
      <w:r w:rsidR="003116CA" w:rsidRPr="00CE44CD">
        <w:rPr>
          <w:rFonts w:ascii="Times New Roman" w:hAnsi="Times New Roman" w:cs="Times New Roman"/>
        </w:rPr>
        <w:t>Gould</w:t>
      </w:r>
      <w:r w:rsidR="00026232" w:rsidRPr="00CE44CD">
        <w:rPr>
          <w:rFonts w:ascii="Times New Roman" w:hAnsi="Times New Roman" w:cs="Times New Roman"/>
        </w:rPr>
        <w:t xml:space="preserve"> can</w:t>
      </w:r>
      <w:r w:rsidR="003116CA" w:rsidRPr="00CE44CD">
        <w:rPr>
          <w:rFonts w:ascii="Times New Roman" w:hAnsi="Times New Roman" w:cs="Times New Roman"/>
        </w:rPr>
        <w:t xml:space="preserve"> appl</w:t>
      </w:r>
      <w:r w:rsidR="00F21EDA" w:rsidRPr="00CE44CD">
        <w:rPr>
          <w:rFonts w:ascii="Times New Roman" w:hAnsi="Times New Roman" w:cs="Times New Roman"/>
        </w:rPr>
        <w:t>y</w:t>
      </w:r>
      <w:r w:rsidR="003116CA" w:rsidRPr="00CE44CD">
        <w:rPr>
          <w:rFonts w:ascii="Times New Roman" w:hAnsi="Times New Roman" w:cs="Times New Roman"/>
        </w:rPr>
        <w:t xml:space="preserve"> it not just to </w:t>
      </w:r>
      <w:r w:rsidR="009F412A" w:rsidRPr="00CE44CD">
        <w:rPr>
          <w:rFonts w:ascii="Times New Roman" w:hAnsi="Times New Roman" w:cs="Times New Roman"/>
        </w:rPr>
        <w:t>increases in complexity, but also</w:t>
      </w:r>
      <w:r w:rsidR="004C3C30" w:rsidRPr="00CE44CD">
        <w:rPr>
          <w:rFonts w:ascii="Times New Roman" w:hAnsi="Times New Roman" w:cs="Times New Roman"/>
        </w:rPr>
        <w:t xml:space="preserve"> </w:t>
      </w:r>
      <w:r w:rsidR="00F21EDA" w:rsidRPr="00CE44CD">
        <w:rPr>
          <w:rFonts w:ascii="Times New Roman" w:hAnsi="Times New Roman" w:cs="Times New Roman"/>
        </w:rPr>
        <w:t xml:space="preserve">to  directional changes in body size or information processing capability: </w:t>
      </w:r>
      <w:r w:rsidR="009F412A" w:rsidRPr="00CE44CD">
        <w:rPr>
          <w:rFonts w:ascii="Times New Roman" w:hAnsi="Times New Roman" w:cs="Times New Roman"/>
        </w:rPr>
        <w:t>all occur for the same reason</w:t>
      </w:r>
      <w:r w:rsidR="004C3C30" w:rsidRPr="00CE44CD">
        <w:rPr>
          <w:rFonts w:ascii="Times New Roman" w:hAnsi="Times New Roman" w:cs="Times New Roman"/>
        </w:rPr>
        <w:t xml:space="preserve"> as happens</w:t>
      </w:r>
      <w:r w:rsidR="009F412A" w:rsidRPr="00CE44CD">
        <w:rPr>
          <w:rFonts w:ascii="Times New Roman" w:hAnsi="Times New Roman" w:cs="Times New Roman"/>
        </w:rPr>
        <w:t xml:space="preserve"> if enough people are flipping coins for long enough, </w:t>
      </w:r>
      <w:r w:rsidR="00756E66" w:rsidRPr="00CE44CD">
        <w:rPr>
          <w:rFonts w:ascii="Times New Roman" w:hAnsi="Times New Roman" w:cs="Times New Roman"/>
        </w:rPr>
        <w:t xml:space="preserve">the checkers </w:t>
      </w:r>
      <w:r w:rsidR="00AB3F60" w:rsidRPr="00CE44CD">
        <w:rPr>
          <w:rFonts w:ascii="Times New Roman" w:hAnsi="Times New Roman" w:cs="Times New Roman"/>
        </w:rPr>
        <w:t xml:space="preserve">will </w:t>
      </w:r>
      <w:r w:rsidR="004C3C30" w:rsidRPr="00CE44CD">
        <w:rPr>
          <w:rFonts w:ascii="Times New Roman" w:hAnsi="Times New Roman" w:cs="Times New Roman"/>
        </w:rPr>
        <w:t xml:space="preserve">move </w:t>
      </w:r>
      <w:r w:rsidR="00D05A4B" w:rsidRPr="00CE44CD">
        <w:rPr>
          <w:rFonts w:ascii="Times New Roman" w:hAnsi="Times New Roman" w:cs="Times New Roman"/>
        </w:rPr>
        <w:t xml:space="preserve">from </w:t>
      </w:r>
      <w:r w:rsidR="00126B8E" w:rsidRPr="00CE44CD">
        <w:rPr>
          <w:rFonts w:ascii="Times New Roman" w:hAnsi="Times New Roman" w:cs="Times New Roman"/>
        </w:rPr>
        <w:t>the initial state</w:t>
      </w:r>
      <w:r w:rsidR="001C18F1" w:rsidRPr="00CE44CD">
        <w:rPr>
          <w:rFonts w:ascii="Times New Roman" w:hAnsi="Times New Roman" w:cs="Times New Roman"/>
        </w:rPr>
        <w:t xml:space="preserve"> </w:t>
      </w:r>
      <w:r w:rsidR="00F863AD" w:rsidRPr="00CE44CD">
        <w:rPr>
          <w:rFonts w:ascii="Times New Roman" w:hAnsi="Times New Roman" w:cs="Times New Roman"/>
        </w:rPr>
        <w:t xml:space="preserve">to the right. </w:t>
      </w:r>
      <w:r w:rsidR="00D828A9" w:rsidRPr="00CE44CD">
        <w:rPr>
          <w:rFonts w:ascii="Times New Roman" w:hAnsi="Times New Roman" w:cs="Times New Roman"/>
        </w:rPr>
        <w:t>This vindicates Beatty’s ECT</w:t>
      </w:r>
      <w:r w:rsidR="00531687" w:rsidRPr="00CE44CD">
        <w:rPr>
          <w:rFonts w:ascii="Times New Roman" w:hAnsi="Times New Roman" w:cs="Times New Roman"/>
        </w:rPr>
        <w:t>:</w:t>
      </w:r>
      <w:r w:rsidR="00D828A9" w:rsidRPr="00CE44CD">
        <w:rPr>
          <w:rFonts w:ascii="Times New Roman" w:hAnsi="Times New Roman" w:cs="Times New Roman"/>
        </w:rPr>
        <w:t xml:space="preserve"> </w:t>
      </w:r>
      <w:r w:rsidR="00F21EDA" w:rsidRPr="00CE44CD">
        <w:rPr>
          <w:rFonts w:ascii="Times New Roman" w:hAnsi="Times New Roman" w:cs="Times New Roman"/>
        </w:rPr>
        <w:t xml:space="preserve">largest-scale </w:t>
      </w:r>
      <w:r w:rsidR="00D828A9" w:rsidRPr="00CE44CD">
        <w:rPr>
          <w:rFonts w:ascii="Times New Roman" w:hAnsi="Times New Roman" w:cs="Times New Roman"/>
        </w:rPr>
        <w:t xml:space="preserve">passive trends are just not interesting evolutionary phenomena, and do not warrant any biological (let alone selectionist) explanation. </w:t>
      </w:r>
    </w:p>
    <w:p w14:paraId="458EDDAF" w14:textId="10B91183" w:rsidR="00535F5A" w:rsidRPr="00CE44CD" w:rsidRDefault="00571432" w:rsidP="00101C41">
      <w:pPr>
        <w:spacing w:line="360" w:lineRule="auto"/>
        <w:ind w:firstLine="720"/>
        <w:jc w:val="both"/>
        <w:rPr>
          <w:rFonts w:ascii="Times New Roman" w:hAnsi="Times New Roman" w:cs="Times New Roman"/>
        </w:rPr>
      </w:pPr>
      <w:r w:rsidRPr="00CE44CD">
        <w:rPr>
          <w:rFonts w:ascii="Times New Roman" w:hAnsi="Times New Roman" w:cs="Times New Roman"/>
        </w:rPr>
        <w:t xml:space="preserve">Since this is a sweeping explanation of </w:t>
      </w:r>
      <w:r w:rsidR="001A44DC" w:rsidRPr="00CE44CD">
        <w:rPr>
          <w:rFonts w:ascii="Times New Roman" w:hAnsi="Times New Roman" w:cs="Times New Roman"/>
        </w:rPr>
        <w:t>(passive) evolutionary trends</w:t>
      </w:r>
      <w:r w:rsidR="00B121BC" w:rsidRPr="00CE44CD">
        <w:rPr>
          <w:rFonts w:ascii="Times New Roman" w:hAnsi="Times New Roman" w:cs="Times New Roman"/>
        </w:rPr>
        <w:t xml:space="preserve">, </w:t>
      </w:r>
      <w:r w:rsidR="00B052C0" w:rsidRPr="00CE44CD">
        <w:rPr>
          <w:rFonts w:ascii="Times New Roman" w:hAnsi="Times New Roman" w:cs="Times New Roman"/>
        </w:rPr>
        <w:t xml:space="preserve">I call this the </w:t>
      </w:r>
      <w:r w:rsidR="00B052C0" w:rsidRPr="00CE44CD">
        <w:rPr>
          <w:rFonts w:ascii="Times New Roman" w:hAnsi="Times New Roman" w:cs="Times New Roman"/>
          <w:i/>
          <w:iCs/>
        </w:rPr>
        <w:t xml:space="preserve">neutral view </w:t>
      </w:r>
      <w:r w:rsidR="00B052C0" w:rsidRPr="00CE44CD">
        <w:rPr>
          <w:rFonts w:ascii="Times New Roman" w:hAnsi="Times New Roman" w:cs="Times New Roman"/>
        </w:rPr>
        <w:t>of trends</w:t>
      </w:r>
      <w:r w:rsidR="00273045" w:rsidRPr="00CE44CD">
        <w:rPr>
          <w:rFonts w:ascii="Times New Roman" w:hAnsi="Times New Roman" w:cs="Times New Roman"/>
        </w:rPr>
        <w:t xml:space="preserve">, in analogy </w:t>
      </w:r>
      <w:r w:rsidR="00B920AF" w:rsidRPr="00CE44CD">
        <w:rPr>
          <w:rFonts w:ascii="Times New Roman" w:hAnsi="Times New Roman" w:cs="Times New Roman"/>
        </w:rPr>
        <w:t xml:space="preserve">with </w:t>
      </w:r>
      <w:r w:rsidR="00273045" w:rsidRPr="00CE44CD">
        <w:rPr>
          <w:rFonts w:ascii="Times New Roman" w:hAnsi="Times New Roman" w:cs="Times New Roman"/>
        </w:rPr>
        <w:t xml:space="preserve">the neutral theory of molecular evolution </w:t>
      </w:r>
      <w:r w:rsidR="00273045" w:rsidRPr="00CE44CD">
        <w:rPr>
          <w:rFonts w:ascii="Times New Roman" w:hAnsi="Times New Roman" w:cs="Times New Roman"/>
        </w:rPr>
        <w:fldChar w:fldCharType="begin"/>
      </w:r>
      <w:r w:rsidR="009F7C1C" w:rsidRPr="00CE44CD">
        <w:rPr>
          <w:rFonts w:ascii="Times New Roman" w:hAnsi="Times New Roman" w:cs="Times New Roman"/>
        </w:rPr>
        <w:instrText xml:space="preserve"> ADDIN ZOTERO_ITEM CSL_CITATION {"citationID":"bvLYvo2G","properties":{"formattedCitation":"(Kimura 1968)","plainCitation":"(Kimura 1968)","noteIndex":0},"citationItems":[{"id":3670,"uris":["http://zotero.org/users/4673489/items/RATSGTIM"],"uri":["http://zotero.org/users/4673489/items/RATSGTIM"],"itemData":{"id":3670,"type":"article-journal","container-title":"Nature","DOI":"10.1038/217624a0","ISSN":"0028-0836, 1476-4687","issue":"5129","language":"en","page":"624-626","source":"Crossref","title":"Evolutionary Rate at the Molecular Level","volume":"217","author":[{"family":"Kimura","given":"Motoo"}],"issued":{"date-parts":[["1968",2]]}}}],"schema":"https://github.com/citation-style-language/schema/raw/master/csl-citation.json"} </w:instrText>
      </w:r>
      <w:r w:rsidR="00273045" w:rsidRPr="00CE44CD">
        <w:rPr>
          <w:rFonts w:ascii="Times New Roman" w:hAnsi="Times New Roman" w:cs="Times New Roman"/>
        </w:rPr>
        <w:fldChar w:fldCharType="separate"/>
      </w:r>
      <w:r w:rsidR="00273045" w:rsidRPr="00CE44CD">
        <w:rPr>
          <w:rFonts w:ascii="Times New Roman" w:hAnsi="Times New Roman" w:cs="Times New Roman"/>
          <w:noProof/>
        </w:rPr>
        <w:t>(Kimura 1968)</w:t>
      </w:r>
      <w:r w:rsidR="00273045" w:rsidRPr="00CE44CD">
        <w:rPr>
          <w:rFonts w:ascii="Times New Roman" w:hAnsi="Times New Roman" w:cs="Times New Roman"/>
        </w:rPr>
        <w:fldChar w:fldCharType="end"/>
      </w:r>
      <w:r w:rsidR="00273045" w:rsidRPr="00CE44CD">
        <w:rPr>
          <w:rFonts w:ascii="Times New Roman" w:hAnsi="Times New Roman" w:cs="Times New Roman"/>
        </w:rPr>
        <w:t xml:space="preserve"> and the neutral theories of biodiversity </w:t>
      </w:r>
      <w:r w:rsidR="00273045" w:rsidRPr="00CE44CD">
        <w:rPr>
          <w:rFonts w:ascii="Times New Roman" w:hAnsi="Times New Roman" w:cs="Times New Roman"/>
        </w:rPr>
        <w:fldChar w:fldCharType="begin"/>
      </w:r>
      <w:r w:rsidR="009F7C1C" w:rsidRPr="00CE44CD">
        <w:rPr>
          <w:rFonts w:ascii="Times New Roman" w:hAnsi="Times New Roman" w:cs="Times New Roman"/>
        </w:rPr>
        <w:instrText xml:space="preserve"> ADDIN ZOTERO_ITEM CSL_CITATION {"citationID":"1Ledg78P","properties":{"formattedCitation":"(Hubbell 2001)","plainCitation":"(Hubbell 2001)","noteIndex":0},"citationItems":[{"id":1937,"uris":["http://zotero.org/users/4673489/items/LCAUFUR9"],"uri":["http://zotero.org/users/4673489/items/LCAUFUR9"],"itemData":{"id":1937,"type":"book","call-number":"QH541.15.B56 H83 2001","collection-number":"32","collection-title":"Monographs in population biology","event-place":"Princeton","ISBN":"978-0-691-02129-4","language":"en","number-of-pages":"375","publisher":"Princeton University Press","publisher-place":"Princeton","source":"Library of Congress ISBN","title":"The unified neutral theory of biodiversity and biogeography","author":[{"family":"Hubbell","given":"Stephen P."}],"issued":{"date-parts":[["2001"]]}}}],"schema":"https://github.com/citation-style-language/schema/raw/master/csl-citation.json"} </w:instrText>
      </w:r>
      <w:r w:rsidR="00273045" w:rsidRPr="00CE44CD">
        <w:rPr>
          <w:rFonts w:ascii="Times New Roman" w:hAnsi="Times New Roman" w:cs="Times New Roman"/>
        </w:rPr>
        <w:fldChar w:fldCharType="separate"/>
      </w:r>
      <w:r w:rsidR="00273045" w:rsidRPr="00CE44CD">
        <w:rPr>
          <w:rFonts w:ascii="Times New Roman" w:hAnsi="Times New Roman" w:cs="Times New Roman"/>
          <w:noProof/>
        </w:rPr>
        <w:t>(Hubbell 2001)</w:t>
      </w:r>
      <w:r w:rsidR="00273045" w:rsidRPr="00CE44CD">
        <w:rPr>
          <w:rFonts w:ascii="Times New Roman" w:hAnsi="Times New Roman" w:cs="Times New Roman"/>
        </w:rPr>
        <w:fldChar w:fldCharType="end"/>
      </w:r>
      <w:r w:rsidR="00E330B2" w:rsidRPr="00CE44CD">
        <w:rPr>
          <w:rFonts w:ascii="Times New Roman" w:hAnsi="Times New Roman" w:cs="Times New Roman"/>
        </w:rPr>
        <w:t xml:space="preserve">. </w:t>
      </w:r>
      <w:r w:rsidR="0057707F" w:rsidRPr="00CE44CD">
        <w:rPr>
          <w:rFonts w:ascii="Times New Roman" w:hAnsi="Times New Roman" w:cs="Times New Roman"/>
        </w:rPr>
        <w:t>It is inspired by, but should be distinguished from</w:t>
      </w:r>
      <w:r w:rsidR="004C3C30" w:rsidRPr="00CE44CD">
        <w:rPr>
          <w:rFonts w:ascii="Times New Roman" w:hAnsi="Times New Roman" w:cs="Times New Roman"/>
        </w:rPr>
        <w:t>,</w:t>
      </w:r>
      <w:r w:rsidR="0057707F" w:rsidRPr="00CE44CD">
        <w:rPr>
          <w:rFonts w:ascii="Times New Roman" w:hAnsi="Times New Roman" w:cs="Times New Roman"/>
        </w:rPr>
        <w:t xml:space="preserve"> the </w:t>
      </w:r>
      <w:r w:rsidR="00C21C82" w:rsidRPr="00CE44CD">
        <w:rPr>
          <w:rFonts w:ascii="Times New Roman" w:hAnsi="Times New Roman" w:cs="Times New Roman"/>
        </w:rPr>
        <w:t>quantitative ‘MBL model’</w:t>
      </w:r>
      <w:r w:rsidR="000623BB" w:rsidRPr="00CE44CD">
        <w:rPr>
          <w:rFonts w:ascii="Times New Roman" w:hAnsi="Times New Roman" w:cs="Times New Roman"/>
        </w:rPr>
        <w:t xml:space="preserve">, </w:t>
      </w:r>
      <w:r w:rsidR="00015EA7" w:rsidRPr="00CE44CD">
        <w:rPr>
          <w:rFonts w:ascii="Times New Roman" w:hAnsi="Times New Roman" w:cs="Times New Roman"/>
        </w:rPr>
        <w:t xml:space="preserve">constructed by </w:t>
      </w:r>
      <w:r w:rsidR="008E43A9" w:rsidRPr="00CE44CD">
        <w:rPr>
          <w:rFonts w:ascii="Times New Roman" w:hAnsi="Times New Roman" w:cs="Times New Roman"/>
        </w:rPr>
        <w:t xml:space="preserve">Tom Schopf, </w:t>
      </w:r>
      <w:r w:rsidR="00E07506" w:rsidRPr="00CE44CD">
        <w:rPr>
          <w:rFonts w:ascii="Times New Roman" w:hAnsi="Times New Roman" w:cs="Times New Roman"/>
        </w:rPr>
        <w:t xml:space="preserve">S.J. </w:t>
      </w:r>
      <w:r w:rsidR="00AF5419" w:rsidRPr="00CE44CD">
        <w:rPr>
          <w:rFonts w:ascii="Times New Roman" w:hAnsi="Times New Roman" w:cs="Times New Roman"/>
        </w:rPr>
        <w:t>Gould, Dav</w:t>
      </w:r>
      <w:r w:rsidR="00E07506" w:rsidRPr="00CE44CD">
        <w:rPr>
          <w:rFonts w:ascii="Times New Roman" w:hAnsi="Times New Roman" w:cs="Times New Roman"/>
        </w:rPr>
        <w:t>id</w:t>
      </w:r>
      <w:r w:rsidR="00AF5419" w:rsidRPr="00CE44CD">
        <w:rPr>
          <w:rFonts w:ascii="Times New Roman" w:hAnsi="Times New Roman" w:cs="Times New Roman"/>
        </w:rPr>
        <w:t xml:space="preserve"> Raup, Dan Simberloff</w:t>
      </w:r>
      <w:r w:rsidR="00E07506" w:rsidRPr="00CE44CD">
        <w:rPr>
          <w:rFonts w:ascii="Times New Roman" w:hAnsi="Times New Roman" w:cs="Times New Roman"/>
        </w:rPr>
        <w:t>, and others in the 1970s</w:t>
      </w:r>
      <w:r w:rsidR="00C21C82" w:rsidRPr="00CE44CD">
        <w:rPr>
          <w:rFonts w:ascii="Times New Roman" w:hAnsi="Times New Roman" w:cs="Times New Roman"/>
        </w:rPr>
        <w:t xml:space="preserve">. </w:t>
      </w:r>
      <w:r w:rsidR="00A5293C" w:rsidRPr="00CE44CD">
        <w:rPr>
          <w:rFonts w:ascii="Times New Roman" w:hAnsi="Times New Roman" w:cs="Times New Roman"/>
        </w:rPr>
        <w:t>T</w:t>
      </w:r>
      <w:r w:rsidR="00C21C82" w:rsidRPr="00CE44CD">
        <w:rPr>
          <w:rFonts w:ascii="Times New Roman" w:hAnsi="Times New Roman" w:cs="Times New Roman"/>
        </w:rPr>
        <w:t>he MBL model</w:t>
      </w:r>
      <w:r w:rsidR="00915318" w:rsidRPr="00CE44CD">
        <w:rPr>
          <w:rFonts w:ascii="Times New Roman" w:hAnsi="Times New Roman" w:cs="Times New Roman"/>
        </w:rPr>
        <w:t xml:space="preserve"> represents</w:t>
      </w:r>
      <w:r w:rsidR="00C21C82" w:rsidRPr="00CE44CD">
        <w:rPr>
          <w:rFonts w:ascii="Times New Roman" w:hAnsi="Times New Roman" w:cs="Times New Roman"/>
        </w:rPr>
        <w:t xml:space="preserve"> evolutionary changes in lineages </w:t>
      </w:r>
      <w:r w:rsidR="004C3C30" w:rsidRPr="00CE44CD">
        <w:rPr>
          <w:rFonts w:ascii="Times New Roman" w:hAnsi="Times New Roman" w:cs="Times New Roman"/>
        </w:rPr>
        <w:t>as occurring</w:t>
      </w:r>
      <w:r w:rsidR="00C21C82" w:rsidRPr="00CE44CD">
        <w:rPr>
          <w:rFonts w:ascii="Times New Roman" w:hAnsi="Times New Roman" w:cs="Times New Roman"/>
        </w:rPr>
        <w:t xml:space="preserve"> at fixed intervals with preset probabilities, regardless of how well individuals in that lineage were adapted to their environment</w:t>
      </w:r>
      <w:r w:rsidR="0003411B" w:rsidRPr="00CE44CD">
        <w:rPr>
          <w:rFonts w:ascii="Times New Roman" w:hAnsi="Times New Roman" w:cs="Times New Roman"/>
        </w:rPr>
        <w:t xml:space="preserve"> </w:t>
      </w:r>
      <w:r w:rsidR="00D60078" w:rsidRPr="00CE44CD">
        <w:rPr>
          <w:rFonts w:ascii="Times New Roman" w:hAnsi="Times New Roman" w:cs="Times New Roman"/>
        </w:rPr>
        <w:fldChar w:fldCharType="begin"/>
      </w:r>
      <w:r w:rsidR="009F7C1C" w:rsidRPr="00CE44CD">
        <w:rPr>
          <w:rFonts w:ascii="Times New Roman" w:hAnsi="Times New Roman" w:cs="Times New Roman"/>
        </w:rPr>
        <w:instrText xml:space="preserve"> ADDIN ZOTERO_ITEM CSL_CITATION {"citationID":"VFQpk4x9","properties":{"formattedCitation":"(Sepkoski 2016; Turner 2011)","plainCitation":"(Sepkoski 2016; Turner 2011)","dontUpdate":true,"noteIndex":0},"citationItems":[{"id":5013,"uris":["http://zotero.org/users/4673489/items/H36KXM2S"],"uri":["http://zotero.org/users/4673489/items/H36KXM2S"],"itemData":{"id":5013,"type":"article-journal","abstract":"In a famous thought experiment, Stephen Jay Gould asked whether, if one could somehow rewind the history of life back to its initial starting point, the same results would obtain when the “tape” was run forward again. This hypothetical experiment is generally understood as a metaphor supporting Gould's philosophy of evolutionary contingency, which he developed and promoted from the late 1980s until his death in 2002. However, there was a very literal, non-metaphorical inspiration for Gould's thought experiment: since the early 1970s, Gould, along with a group of other paleontologists, was actively engaged in attempts to model and reconstruct the history of life using computer simulations and database analysis. These simulation projects not only demonstrate the impact that computers had on data analysis in paleontology, but also shed light on the close relationship between models and empirical data in data-oriented science. In a sense, I will argue, the models developed by paleontologists through simulation and quantitative analysis of the empirical fossil record in the 1970s and beyond were literal attempts to “replay life's tape” by reconstructing the history of life as data.","collection-title":"Special Issue: Replaying the Tape of Life: Evolution and Historical Explanation","container-title":"Studies in History and Philosophy of Science Part C: Studies in History and Philosophy of Biological and Biomedical Sciences","DOI":"10.1016/j.shpsc.2015.12.009","ISSN":"1369-8486","journalAbbreviation":"Studies in History and Philosophy of Science Part C: Studies in History and Philosophy of Biological and Biomedical Sciences","page":"73-81","source":"ScienceDirect","title":"“Replaying Life's Tape”: Simulations, metaphors, and historicity in Stephen Jay Gould's view of life","title-short":"“Replaying Life's Tape”","volume":"58","author":[{"family":"Sepkoski","given":"David"}],"issued":{"date-parts":[["2016",8,1]]}}},{"id":3714,"uris":["http://zotero.org/users/4673489/items/6YGQR4BL"],"uri":["http://zotero.org/users/4673489/items/6YGQR4BL"],"itemData":{"id":3714,"type":"book","abstract":"\"Imagine a planet almost exactly like ours, but with one crucial difference: it has no fossils. Call this imaginary planet Afossilia. Afossilia and Earth harbor the very same kinds of living things, from ferns to human beings to E. coli bacteria. Both planets have the same surface features and the same types of rocks. And both have experienced exactly the same evolutionary histories, with the same species evolving and going extinct at exactly the same time. We can even suppose that you and I have counterparts living on Afossilia -- that is, that there are people there who are exactly (or almost exactly) like us. Some Biblical literalists hold that God placed fossils in the rocks in order to test our faith in scripture. I invite you to join me now in thinking about a simple inversion of this familiar idea: what if God -- or if not God, then some more sinister spirit -- systematically removed all the fossils from the rocks just before (Afossilian) humans evolved and began to study the world around them. Afossilia has no fossilized footprints, leaf imprints, shells, pollen, teeth, bones, coprolites (fossilized feces), or any of the remains of ancient organisms that we on Earth can see on display in natural history museums. Suppose you had the opportunity to tour a major research university on Afossilia. There you would find physicists, cosmologists, astronomers, chemists, biochemists, and molecular biologists doing exactly the same things that scientists in those fields do here on Earth. But you would find no paleontologists on Afossilia -- no departments of paleontology or professional associations for paleontologists. A world without fossils must also be a world without paleontology (\"the study of ancient beings\"). \"--","call-number":"QE721 .T88 2011","collection-title":"Cambridge introductions to philosophy and biology","event-place":"Cambridge ; New York","ISBN":"978-0-521-11637-4","language":"en","number-of-pages":"227","publisher":"Cambridge University Press","publisher-place":"Cambridge ; New York","source":"Library of Congress ISBN","title":"Paleontology: a philosophical introduction","title-short":"Paleontology","author":[{"family":"Turner","given":"Derek D."}],"issued":{"date-parts":[["2011"]]}}}],"schema":"https://github.com/citation-style-language/schema/raw/master/csl-citation.json"} </w:instrText>
      </w:r>
      <w:r w:rsidR="00D60078" w:rsidRPr="00CE44CD">
        <w:rPr>
          <w:rFonts w:ascii="Times New Roman" w:hAnsi="Times New Roman" w:cs="Times New Roman"/>
        </w:rPr>
        <w:fldChar w:fldCharType="separate"/>
      </w:r>
      <w:r w:rsidR="00D60078" w:rsidRPr="00CE44CD">
        <w:rPr>
          <w:rFonts w:ascii="Times New Roman" w:hAnsi="Times New Roman" w:cs="Times New Roman"/>
          <w:noProof/>
        </w:rPr>
        <w:t xml:space="preserve">(for </w:t>
      </w:r>
      <w:r w:rsidR="00B65E0E" w:rsidRPr="00CE44CD">
        <w:rPr>
          <w:rFonts w:ascii="Times New Roman" w:hAnsi="Times New Roman" w:cs="Times New Roman"/>
          <w:noProof/>
        </w:rPr>
        <w:t xml:space="preserve">an </w:t>
      </w:r>
      <w:r w:rsidR="00D60078" w:rsidRPr="00CE44CD">
        <w:rPr>
          <w:rFonts w:ascii="Times New Roman" w:hAnsi="Times New Roman" w:cs="Times New Roman"/>
          <w:noProof/>
        </w:rPr>
        <w:t>in-depth discussion, see Sepkoski 2016 or Turner 2011)</w:t>
      </w:r>
      <w:r w:rsidR="00D60078" w:rsidRPr="00CE44CD">
        <w:rPr>
          <w:rFonts w:ascii="Times New Roman" w:hAnsi="Times New Roman" w:cs="Times New Roman"/>
        </w:rPr>
        <w:fldChar w:fldCharType="end"/>
      </w:r>
      <w:r w:rsidR="00C21C82" w:rsidRPr="00CE44CD">
        <w:rPr>
          <w:rFonts w:ascii="Times New Roman" w:hAnsi="Times New Roman" w:cs="Times New Roman"/>
        </w:rPr>
        <w:t>. In one version of the model, extinction and speciation events were model</w:t>
      </w:r>
      <w:r w:rsidR="00A62BB9" w:rsidRPr="00CE44CD">
        <w:rPr>
          <w:rFonts w:ascii="Times New Roman" w:hAnsi="Times New Roman" w:cs="Times New Roman"/>
        </w:rPr>
        <w:t>l</w:t>
      </w:r>
      <w:r w:rsidR="00C21C82" w:rsidRPr="00CE44CD">
        <w:rPr>
          <w:rFonts w:ascii="Times New Roman" w:hAnsi="Times New Roman" w:cs="Times New Roman"/>
        </w:rPr>
        <w:t>ed (with the goal of explaining changes in diversity</w:t>
      </w:r>
      <w:r w:rsidR="00A62BB9" w:rsidRPr="00CE44CD">
        <w:rPr>
          <w:rFonts w:ascii="Times New Roman" w:hAnsi="Times New Roman" w:cs="Times New Roman"/>
        </w:rPr>
        <w:t>:</w:t>
      </w:r>
      <w:r w:rsidR="00C21C82" w:rsidRPr="00CE44CD">
        <w:rPr>
          <w:rFonts w:ascii="Times New Roman" w:hAnsi="Times New Roman" w:cs="Times New Roman"/>
        </w:rPr>
        <w:t xml:space="preserve"> </w:t>
      </w:r>
      <w:r w:rsidR="00C21C82" w:rsidRPr="00CE44CD">
        <w:rPr>
          <w:rFonts w:ascii="Times New Roman" w:hAnsi="Times New Roman" w:cs="Times New Roman"/>
        </w:rPr>
        <w:fldChar w:fldCharType="begin"/>
      </w:r>
      <w:r w:rsidR="009F7C1C" w:rsidRPr="00CE44CD">
        <w:rPr>
          <w:rFonts w:ascii="Times New Roman" w:hAnsi="Times New Roman" w:cs="Times New Roman"/>
        </w:rPr>
        <w:instrText xml:space="preserve"> ADDIN ZOTERO_ITEM CSL_CITATION {"citationID":"ECMy02KX","properties":{"formattedCitation":"(Raup et al. 1973)","plainCitation":"(Raup et al. 1973)","dontUpdate":true,"noteIndex":0},"citationItems":[{"id":5023,"uris":["http://zotero.org/users/4673489/items/YKI38X57"],"uri":["http://zotero.org/users/4673489/items/YKI38X57"],"itemData":{"id":5023,"type":"article-journal","abstract":"Equilibrium models in population biology have demonstrated that accurate predictions of species diversity can be made without reference to particular taxa. We have extended the use of equilibrium models to examine patterns of phyletic diversification in the fossil record. We assume that (1) regions become saturated with respect to the number of taxa that can coexist; and (2) after that limit is reached, rates of speciation and extinction are very similar. Using these minimal constraints, and the standard precepts of evolutionary taxonomy (monophyly), we have generated evolutionary trees by stochastic simulation and classified their lineages into clades. Random processes with minimal constraints yield phyletic trees similar to those based upon the fossil record. Of particular interest are the patterns of clade origination and extinction and of intraclade diversity. For comparison with computer simulations, we present actual clades for the Reptilia. The similarities are striking, but some patterns of the fossil record are not simulated by random processes. For example, the late Cretaceous extinction may represent a fundamentally different type of evolutionary event. The simulation program and its comparison with the real world permits a clearer separation of stochastic and deterministic elements in the evolutionary record.","container-title":"The Journal of Geology","DOI":"10.1086/627905","ISSN":"0022-1376, 1537-5269","issue":"5","journalAbbreviation":"The Journal of Geology","language":"en","page":"525-542","source":"DOI.org (Crossref)","title":"Stochastic Models of Phylogeny and the Evolution of Diversity","volume":"81","author":[{"family":"Raup","given":"David M."},{"family":"Gould","given":"Stephen Jay"},{"family":"Schopf","given":"Thomas J. M."},{"family":"Simberloff","given":"Daniel S."}],"issued":{"date-parts":[["1973",9]]}}}],"schema":"https://github.com/citation-style-language/schema/raw/master/csl-citation.json"} </w:instrText>
      </w:r>
      <w:r w:rsidR="00C21C82" w:rsidRPr="00CE44CD">
        <w:rPr>
          <w:rFonts w:ascii="Times New Roman" w:hAnsi="Times New Roman" w:cs="Times New Roman"/>
        </w:rPr>
        <w:fldChar w:fldCharType="separate"/>
      </w:r>
      <w:r w:rsidR="00C21C82" w:rsidRPr="00CE44CD">
        <w:rPr>
          <w:rFonts w:ascii="Times New Roman" w:hAnsi="Times New Roman" w:cs="Times New Roman"/>
          <w:noProof/>
        </w:rPr>
        <w:t>Raup et al. 1973)</w:t>
      </w:r>
      <w:r w:rsidR="00C21C82" w:rsidRPr="00CE44CD">
        <w:rPr>
          <w:rFonts w:ascii="Times New Roman" w:hAnsi="Times New Roman" w:cs="Times New Roman"/>
        </w:rPr>
        <w:fldChar w:fldCharType="end"/>
      </w:r>
      <w:r w:rsidR="00C21C82" w:rsidRPr="00CE44CD">
        <w:rPr>
          <w:rFonts w:ascii="Times New Roman" w:hAnsi="Times New Roman" w:cs="Times New Roman"/>
        </w:rPr>
        <w:t>; in another version, changes in morphology were model</w:t>
      </w:r>
      <w:r w:rsidR="00A62BB9" w:rsidRPr="00CE44CD">
        <w:rPr>
          <w:rFonts w:ascii="Times New Roman" w:hAnsi="Times New Roman" w:cs="Times New Roman"/>
        </w:rPr>
        <w:t>l</w:t>
      </w:r>
      <w:r w:rsidR="00C21C82" w:rsidRPr="00CE44CD">
        <w:rPr>
          <w:rFonts w:ascii="Times New Roman" w:hAnsi="Times New Roman" w:cs="Times New Roman"/>
        </w:rPr>
        <w:t xml:space="preserve">ed </w:t>
      </w:r>
      <w:r w:rsidR="00C21C82" w:rsidRPr="00CE44CD">
        <w:rPr>
          <w:rFonts w:ascii="Times New Roman" w:hAnsi="Times New Roman" w:cs="Times New Roman"/>
        </w:rPr>
        <w:fldChar w:fldCharType="begin"/>
      </w:r>
      <w:r w:rsidR="009F7C1C" w:rsidRPr="00CE44CD">
        <w:rPr>
          <w:rFonts w:ascii="Times New Roman" w:hAnsi="Times New Roman" w:cs="Times New Roman"/>
        </w:rPr>
        <w:instrText xml:space="preserve"> ADDIN ZOTERO_ITEM CSL_CITATION {"citationID":"rL6D0YBl","properties":{"formattedCitation":"(Raup and Gould 1974)","plainCitation":"(Raup and Gould 1974)","noteIndex":0},"citationItems":[{"id":5009,"uris":["http://zotero.org/users/4673489/items/ABAT9ZHK"],"uri":["http://zotero.org/users/4673489/items/ABAT9ZHK"],"itemData":{"id":5009,"type":"article-journal","abstract":"Abstract.  The morphological order of evolutionary trees has been the traditional argument for the operation of directional causes in macroevolution. We show, i","container-title":"Systematic Biology","DOI":"10.1093/sysbio/23.3.305","ISSN":"1063-5157","issue":"3","journalAbbreviation":"Syst Biol","language":"en","page":"305-322","source":"academic.oup.com","title":"Stochastic Simulation and Evolution of Morphology-Towards a Nomothetic Paleontology","volume":"23","author":[{"family":"Raup","given":"David M."},{"family":"Gould","given":"Stephen Jay"}],"issued":{"date-parts":[["1974",9,1]]}}}],"schema":"https://github.com/citation-style-language/schema/raw/master/csl-citation.json"} </w:instrText>
      </w:r>
      <w:r w:rsidR="00C21C82" w:rsidRPr="00CE44CD">
        <w:rPr>
          <w:rFonts w:ascii="Times New Roman" w:hAnsi="Times New Roman" w:cs="Times New Roman"/>
        </w:rPr>
        <w:fldChar w:fldCharType="separate"/>
      </w:r>
      <w:r w:rsidR="00C21C82" w:rsidRPr="00CE44CD">
        <w:rPr>
          <w:rFonts w:ascii="Times New Roman" w:hAnsi="Times New Roman" w:cs="Times New Roman"/>
          <w:noProof/>
        </w:rPr>
        <w:t>(Raup and Gould 1974)</w:t>
      </w:r>
      <w:r w:rsidR="00C21C82" w:rsidRPr="00CE44CD">
        <w:rPr>
          <w:rFonts w:ascii="Times New Roman" w:hAnsi="Times New Roman" w:cs="Times New Roman"/>
        </w:rPr>
        <w:fldChar w:fldCharType="end"/>
      </w:r>
      <w:r w:rsidR="00C21C82" w:rsidRPr="00CE44CD">
        <w:rPr>
          <w:rFonts w:ascii="Times New Roman" w:hAnsi="Times New Roman" w:cs="Times New Roman"/>
        </w:rPr>
        <w:t xml:space="preserve">. </w:t>
      </w:r>
      <w:r w:rsidR="007110E4" w:rsidRPr="00CE44CD">
        <w:rPr>
          <w:rFonts w:ascii="Times New Roman" w:hAnsi="Times New Roman" w:cs="Times New Roman"/>
        </w:rPr>
        <w:t>The neutral view takes the</w:t>
      </w:r>
      <w:r w:rsidR="00E449E3" w:rsidRPr="00CE44CD">
        <w:rPr>
          <w:rFonts w:ascii="Times New Roman" w:hAnsi="Times New Roman" w:cs="Times New Roman"/>
        </w:rPr>
        <w:t xml:space="preserve"> basic modelling assumptions of</w:t>
      </w:r>
      <w:r w:rsidR="00C21C82" w:rsidRPr="00CE44CD">
        <w:rPr>
          <w:rFonts w:ascii="Times New Roman" w:hAnsi="Times New Roman" w:cs="Times New Roman"/>
        </w:rPr>
        <w:t xml:space="preserve"> MBL models, </w:t>
      </w:r>
      <w:r w:rsidR="007110E4" w:rsidRPr="00CE44CD">
        <w:rPr>
          <w:rFonts w:ascii="Times New Roman" w:hAnsi="Times New Roman" w:cs="Times New Roman"/>
        </w:rPr>
        <w:t xml:space="preserve">applies </w:t>
      </w:r>
      <w:r w:rsidR="00B920AF" w:rsidRPr="00CE44CD">
        <w:rPr>
          <w:rFonts w:ascii="Times New Roman" w:hAnsi="Times New Roman" w:cs="Times New Roman"/>
        </w:rPr>
        <w:t xml:space="preserve">them </w:t>
      </w:r>
      <w:r w:rsidR="007110E4" w:rsidRPr="00CE44CD">
        <w:rPr>
          <w:rFonts w:ascii="Times New Roman" w:hAnsi="Times New Roman" w:cs="Times New Roman"/>
        </w:rPr>
        <w:t>to all</w:t>
      </w:r>
      <w:r w:rsidR="00C21C82" w:rsidRPr="00CE44CD">
        <w:rPr>
          <w:rFonts w:ascii="Times New Roman" w:hAnsi="Times New Roman" w:cs="Times New Roman"/>
        </w:rPr>
        <w:t xml:space="preserve"> passive evolutionary trends</w:t>
      </w:r>
      <w:r w:rsidR="00C90D1A" w:rsidRPr="00CE44CD">
        <w:rPr>
          <w:rFonts w:ascii="Times New Roman" w:hAnsi="Times New Roman" w:cs="Times New Roman"/>
        </w:rPr>
        <w:t xml:space="preserve">, and claims that this is the ‘null’ explanation of passive trends. </w:t>
      </w:r>
    </w:p>
    <w:p w14:paraId="2D5CBF5A" w14:textId="16D6C58E" w:rsidR="00E1648B" w:rsidRPr="00CE44CD" w:rsidRDefault="00E1648B" w:rsidP="00A702F8">
      <w:pPr>
        <w:spacing w:line="360" w:lineRule="auto"/>
        <w:ind w:firstLine="720"/>
        <w:jc w:val="both"/>
        <w:rPr>
          <w:rFonts w:ascii="Times New Roman" w:hAnsi="Times New Roman" w:cs="Times New Roman"/>
        </w:rPr>
      </w:pPr>
      <w:r w:rsidRPr="00CE44CD">
        <w:rPr>
          <w:rFonts w:ascii="Times New Roman" w:hAnsi="Times New Roman" w:cs="Times New Roman"/>
        </w:rPr>
        <w:t>In sum, r</w:t>
      </w:r>
      <w:r w:rsidR="00B21F88" w:rsidRPr="00CE44CD">
        <w:rPr>
          <w:rFonts w:ascii="Times New Roman" w:hAnsi="Times New Roman" w:cs="Times New Roman"/>
        </w:rPr>
        <w:t xml:space="preserve">ather than a narrowly defined quantitative model, </w:t>
      </w:r>
      <w:r w:rsidR="00DA6997" w:rsidRPr="00CE44CD">
        <w:rPr>
          <w:rFonts w:ascii="Times New Roman" w:hAnsi="Times New Roman" w:cs="Times New Roman"/>
        </w:rPr>
        <w:t xml:space="preserve">the neutral view </w:t>
      </w:r>
      <w:r w:rsidR="00DE7C91" w:rsidRPr="00CE44CD">
        <w:rPr>
          <w:rFonts w:ascii="Times New Roman" w:hAnsi="Times New Roman" w:cs="Times New Roman"/>
        </w:rPr>
        <w:t>is</w:t>
      </w:r>
      <w:r w:rsidR="00B21F88" w:rsidRPr="00CE44CD">
        <w:rPr>
          <w:rFonts w:ascii="Times New Roman" w:hAnsi="Times New Roman" w:cs="Times New Roman"/>
        </w:rPr>
        <w:t xml:space="preserve"> a </w:t>
      </w:r>
      <w:r w:rsidR="00EA1566" w:rsidRPr="00CE44CD">
        <w:rPr>
          <w:rFonts w:ascii="Times New Roman" w:hAnsi="Times New Roman" w:cs="Times New Roman"/>
        </w:rPr>
        <w:t xml:space="preserve">sweeping </w:t>
      </w:r>
      <w:r w:rsidR="00F34DD1" w:rsidRPr="00CE44CD">
        <w:rPr>
          <w:rFonts w:ascii="Times New Roman" w:hAnsi="Times New Roman" w:cs="Times New Roman"/>
        </w:rPr>
        <w:t>explanation</w:t>
      </w:r>
      <w:r w:rsidR="00B21F88" w:rsidRPr="00CE44CD">
        <w:rPr>
          <w:rFonts w:ascii="Times New Roman" w:hAnsi="Times New Roman" w:cs="Times New Roman"/>
        </w:rPr>
        <w:t xml:space="preserve"> </w:t>
      </w:r>
      <w:r w:rsidR="002027E7" w:rsidRPr="00CE44CD">
        <w:rPr>
          <w:rFonts w:ascii="Times New Roman" w:hAnsi="Times New Roman" w:cs="Times New Roman"/>
        </w:rPr>
        <w:t xml:space="preserve">of </w:t>
      </w:r>
      <w:r w:rsidR="00133E6D" w:rsidRPr="00CE44CD">
        <w:rPr>
          <w:rFonts w:ascii="Times New Roman" w:hAnsi="Times New Roman" w:cs="Times New Roman"/>
        </w:rPr>
        <w:t xml:space="preserve">all </w:t>
      </w:r>
      <w:r w:rsidR="00F872A0" w:rsidRPr="00CE44CD">
        <w:rPr>
          <w:rFonts w:ascii="Times New Roman" w:hAnsi="Times New Roman" w:cs="Times New Roman"/>
        </w:rPr>
        <w:t>passive trends</w:t>
      </w:r>
      <w:r w:rsidR="008C22BC" w:rsidRPr="00CE44CD">
        <w:rPr>
          <w:rFonts w:ascii="Times New Roman" w:hAnsi="Times New Roman" w:cs="Times New Roman"/>
        </w:rPr>
        <w:t xml:space="preserve"> </w:t>
      </w:r>
      <w:r w:rsidR="0055026B" w:rsidRPr="00CE44CD">
        <w:rPr>
          <w:rFonts w:ascii="Times New Roman" w:hAnsi="Times New Roman" w:cs="Times New Roman"/>
        </w:rPr>
        <w:t>that</w:t>
      </w:r>
      <w:r w:rsidR="008C22BC" w:rsidRPr="00CE44CD">
        <w:rPr>
          <w:rFonts w:ascii="Times New Roman" w:hAnsi="Times New Roman" w:cs="Times New Roman"/>
        </w:rPr>
        <w:t xml:space="preserve"> </w:t>
      </w:r>
      <w:r w:rsidR="00F71AB8" w:rsidRPr="00CE44CD">
        <w:rPr>
          <w:rFonts w:ascii="Times New Roman" w:hAnsi="Times New Roman" w:cs="Times New Roman"/>
        </w:rPr>
        <w:t xml:space="preserve">moreover </w:t>
      </w:r>
      <w:r w:rsidR="000355AA" w:rsidRPr="00CE44CD">
        <w:rPr>
          <w:rFonts w:ascii="Times New Roman" w:hAnsi="Times New Roman" w:cs="Times New Roman"/>
        </w:rPr>
        <w:t>positions itself as the null view: not only is it more parsimonious tha</w:t>
      </w:r>
      <w:r w:rsidR="00F00422" w:rsidRPr="00CE44CD">
        <w:rPr>
          <w:rFonts w:ascii="Times New Roman" w:hAnsi="Times New Roman" w:cs="Times New Roman"/>
        </w:rPr>
        <w:t>n</w:t>
      </w:r>
      <w:r w:rsidR="000355AA" w:rsidRPr="00CE44CD">
        <w:rPr>
          <w:rFonts w:ascii="Times New Roman" w:hAnsi="Times New Roman" w:cs="Times New Roman"/>
        </w:rPr>
        <w:t xml:space="preserve"> selectionist explanations, </w:t>
      </w:r>
      <w:r w:rsidR="00317BAA" w:rsidRPr="00CE44CD">
        <w:rPr>
          <w:rFonts w:ascii="Times New Roman" w:hAnsi="Times New Roman" w:cs="Times New Roman"/>
        </w:rPr>
        <w:t xml:space="preserve">but </w:t>
      </w:r>
      <w:r w:rsidR="000355AA" w:rsidRPr="00CE44CD">
        <w:rPr>
          <w:rFonts w:ascii="Times New Roman" w:hAnsi="Times New Roman" w:cs="Times New Roman"/>
        </w:rPr>
        <w:t xml:space="preserve">it </w:t>
      </w:r>
      <w:r w:rsidR="005A5223" w:rsidRPr="00CE44CD">
        <w:rPr>
          <w:rFonts w:ascii="Times New Roman" w:hAnsi="Times New Roman" w:cs="Times New Roman"/>
        </w:rPr>
        <w:t xml:space="preserve">also avoids </w:t>
      </w:r>
      <w:r w:rsidR="00166668" w:rsidRPr="00CE44CD">
        <w:rPr>
          <w:rFonts w:ascii="Times New Roman" w:hAnsi="Times New Roman" w:cs="Times New Roman"/>
        </w:rPr>
        <w:t>speculati</w:t>
      </w:r>
      <w:r w:rsidR="00D72345" w:rsidRPr="00CE44CD">
        <w:rPr>
          <w:rFonts w:ascii="Times New Roman" w:hAnsi="Times New Roman" w:cs="Times New Roman"/>
        </w:rPr>
        <w:t>on</w:t>
      </w:r>
      <w:r w:rsidR="00166668" w:rsidRPr="00CE44CD">
        <w:rPr>
          <w:rFonts w:ascii="Times New Roman" w:hAnsi="Times New Roman" w:cs="Times New Roman"/>
        </w:rPr>
        <w:t xml:space="preserve"> about </w:t>
      </w:r>
      <w:r w:rsidR="00C40225" w:rsidRPr="00CE44CD">
        <w:rPr>
          <w:rFonts w:ascii="Times New Roman" w:hAnsi="Times New Roman" w:cs="Times New Roman"/>
        </w:rPr>
        <w:t>what</w:t>
      </w:r>
      <w:r w:rsidR="00166668" w:rsidRPr="00CE44CD">
        <w:rPr>
          <w:rFonts w:ascii="Times New Roman" w:hAnsi="Times New Roman" w:cs="Times New Roman"/>
        </w:rPr>
        <w:t xml:space="preserve"> selective environments</w:t>
      </w:r>
      <w:r w:rsidR="00DB00AD" w:rsidRPr="00CE44CD">
        <w:rPr>
          <w:rFonts w:ascii="Times New Roman" w:hAnsi="Times New Roman" w:cs="Times New Roman"/>
        </w:rPr>
        <w:t xml:space="preserve"> </w:t>
      </w:r>
      <w:r w:rsidR="006E038E" w:rsidRPr="00CE44CD">
        <w:rPr>
          <w:rFonts w:ascii="Times New Roman" w:hAnsi="Times New Roman" w:cs="Times New Roman"/>
        </w:rPr>
        <w:t>did and did not occur</w:t>
      </w:r>
      <w:r w:rsidR="0071002E" w:rsidRPr="00CE44CD">
        <w:rPr>
          <w:rFonts w:ascii="Times New Roman" w:hAnsi="Times New Roman" w:cs="Times New Roman"/>
        </w:rPr>
        <w:t xml:space="preserve"> </w:t>
      </w:r>
      <w:r w:rsidR="00DB00AD" w:rsidRPr="00CE44CD">
        <w:rPr>
          <w:rFonts w:ascii="Times New Roman" w:hAnsi="Times New Roman" w:cs="Times New Roman"/>
        </w:rPr>
        <w:t>(</w:t>
      </w:r>
      <w:r w:rsidR="00895456" w:rsidRPr="00CE44CD">
        <w:rPr>
          <w:rFonts w:ascii="Times New Roman" w:hAnsi="Times New Roman" w:cs="Times New Roman"/>
        </w:rPr>
        <w:t>such that</w:t>
      </w:r>
      <w:r w:rsidR="00DB00AD" w:rsidRPr="00CE44CD">
        <w:rPr>
          <w:rFonts w:ascii="Times New Roman" w:hAnsi="Times New Roman" w:cs="Times New Roman"/>
        </w:rPr>
        <w:t xml:space="preserve"> it also avoids the groundedness problem)</w:t>
      </w:r>
      <w:r w:rsidR="00DB49A9" w:rsidRPr="00CE44CD">
        <w:rPr>
          <w:rFonts w:ascii="Times New Roman" w:hAnsi="Times New Roman" w:cs="Times New Roman"/>
        </w:rPr>
        <w:t xml:space="preserve">. Given that there are no </w:t>
      </w:r>
      <w:r w:rsidR="00CE6D43" w:rsidRPr="00CE44CD">
        <w:rPr>
          <w:rFonts w:ascii="Times New Roman" w:hAnsi="Times New Roman" w:cs="Times New Roman"/>
        </w:rPr>
        <w:t xml:space="preserve">documented </w:t>
      </w:r>
      <w:r w:rsidR="00DB49A9" w:rsidRPr="00CE44CD">
        <w:rPr>
          <w:rFonts w:ascii="Times New Roman" w:hAnsi="Times New Roman" w:cs="Times New Roman"/>
        </w:rPr>
        <w:t>large</w:t>
      </w:r>
      <w:r w:rsidR="00CE6D43" w:rsidRPr="00CE44CD">
        <w:rPr>
          <w:rFonts w:ascii="Times New Roman" w:hAnsi="Times New Roman" w:cs="Times New Roman"/>
        </w:rPr>
        <w:t>st</w:t>
      </w:r>
      <w:r w:rsidR="00DB49A9" w:rsidRPr="00CE44CD">
        <w:rPr>
          <w:rFonts w:ascii="Times New Roman" w:hAnsi="Times New Roman" w:cs="Times New Roman"/>
        </w:rPr>
        <w:t>-scale driven trends</w:t>
      </w:r>
      <w:r w:rsidR="000173E0" w:rsidRPr="00CE44CD">
        <w:rPr>
          <w:rFonts w:ascii="Times New Roman" w:hAnsi="Times New Roman" w:cs="Times New Roman"/>
        </w:rPr>
        <w:t xml:space="preserve">, </w:t>
      </w:r>
      <w:r w:rsidR="00A96358" w:rsidRPr="00CE44CD">
        <w:rPr>
          <w:rFonts w:ascii="Times New Roman" w:hAnsi="Times New Roman" w:cs="Times New Roman"/>
        </w:rPr>
        <w:t xml:space="preserve">this deprives selectionist rationales </w:t>
      </w:r>
      <w:r w:rsidR="003C0A88" w:rsidRPr="00CE44CD">
        <w:rPr>
          <w:rFonts w:ascii="Times New Roman" w:hAnsi="Times New Roman" w:cs="Times New Roman"/>
        </w:rPr>
        <w:t xml:space="preserve">of playing any </w:t>
      </w:r>
      <w:r w:rsidR="002205A7" w:rsidRPr="00CE44CD">
        <w:rPr>
          <w:rFonts w:ascii="Times New Roman" w:hAnsi="Times New Roman" w:cs="Times New Roman"/>
        </w:rPr>
        <w:t>necessary</w:t>
      </w:r>
      <w:r w:rsidR="003C0A88" w:rsidRPr="00CE44CD">
        <w:rPr>
          <w:rFonts w:ascii="Times New Roman" w:hAnsi="Times New Roman" w:cs="Times New Roman"/>
        </w:rPr>
        <w:t xml:space="preserve"> function </w:t>
      </w:r>
      <w:r w:rsidR="002205A7" w:rsidRPr="00CE44CD">
        <w:rPr>
          <w:rFonts w:ascii="Times New Roman" w:hAnsi="Times New Roman" w:cs="Times New Roman"/>
        </w:rPr>
        <w:t xml:space="preserve">in explaining </w:t>
      </w:r>
      <w:r w:rsidR="00440601" w:rsidRPr="00CE44CD">
        <w:rPr>
          <w:rFonts w:ascii="Times New Roman" w:hAnsi="Times New Roman" w:cs="Times New Roman"/>
        </w:rPr>
        <w:t>largest-scale evolut</w:t>
      </w:r>
      <w:r w:rsidR="00F950F4" w:rsidRPr="00CE44CD">
        <w:rPr>
          <w:rFonts w:ascii="Times New Roman" w:hAnsi="Times New Roman" w:cs="Times New Roman"/>
        </w:rPr>
        <w:t>ionary</w:t>
      </w:r>
      <w:r w:rsidR="002205A7" w:rsidRPr="00CE44CD">
        <w:rPr>
          <w:rFonts w:ascii="Times New Roman" w:hAnsi="Times New Roman" w:cs="Times New Roman"/>
        </w:rPr>
        <w:t xml:space="preserve"> trends. </w:t>
      </w:r>
    </w:p>
    <w:p w14:paraId="7EEC3D21" w14:textId="0DCC1DFB" w:rsidR="00EC2A53" w:rsidRPr="00CE44CD" w:rsidRDefault="00F53D89" w:rsidP="00CE2D3B">
      <w:pPr>
        <w:spacing w:line="360" w:lineRule="auto"/>
        <w:ind w:firstLine="720"/>
        <w:jc w:val="both"/>
        <w:rPr>
          <w:rFonts w:ascii="Times New Roman" w:hAnsi="Times New Roman" w:cs="Times New Roman"/>
        </w:rPr>
      </w:pPr>
      <w:r w:rsidRPr="00CE44CD">
        <w:rPr>
          <w:rFonts w:ascii="Times New Roman" w:hAnsi="Times New Roman" w:cs="Times New Roman"/>
        </w:rPr>
        <w:t xml:space="preserve">However, upon a closer look, the neutral view depends on </w:t>
      </w:r>
      <w:r w:rsidR="00525EED" w:rsidRPr="00CE44CD">
        <w:rPr>
          <w:rFonts w:ascii="Times New Roman" w:hAnsi="Times New Roman" w:cs="Times New Roman"/>
        </w:rPr>
        <w:t xml:space="preserve">an </w:t>
      </w:r>
      <w:r w:rsidRPr="00CE44CD">
        <w:rPr>
          <w:rFonts w:ascii="Times New Roman" w:hAnsi="Times New Roman" w:cs="Times New Roman"/>
        </w:rPr>
        <w:t xml:space="preserve">assumption that </w:t>
      </w:r>
      <w:r w:rsidR="00F128EB" w:rsidRPr="00CE44CD">
        <w:rPr>
          <w:rFonts w:ascii="Times New Roman" w:hAnsi="Times New Roman" w:cs="Times New Roman"/>
        </w:rPr>
        <w:t>is</w:t>
      </w:r>
      <w:r w:rsidRPr="00CE44CD">
        <w:rPr>
          <w:rFonts w:ascii="Times New Roman" w:hAnsi="Times New Roman" w:cs="Times New Roman"/>
        </w:rPr>
        <w:t xml:space="preserve"> </w:t>
      </w:r>
      <w:r w:rsidR="00776889" w:rsidRPr="00CE44CD">
        <w:rPr>
          <w:rFonts w:ascii="Times New Roman" w:hAnsi="Times New Roman" w:cs="Times New Roman"/>
        </w:rPr>
        <w:t>speculative in the same way</w:t>
      </w:r>
      <w:r w:rsidR="0091026C" w:rsidRPr="00CE44CD">
        <w:rPr>
          <w:rFonts w:ascii="Times New Roman" w:hAnsi="Times New Roman" w:cs="Times New Roman"/>
        </w:rPr>
        <w:t xml:space="preserve"> as assumptions underlying</w:t>
      </w:r>
      <w:r w:rsidRPr="00CE44CD">
        <w:rPr>
          <w:rFonts w:ascii="Times New Roman" w:hAnsi="Times New Roman" w:cs="Times New Roman"/>
        </w:rPr>
        <w:t xml:space="preserve"> problematic selectionist rationales for progress. </w:t>
      </w:r>
    </w:p>
    <w:p w14:paraId="5B667513" w14:textId="77777777" w:rsidR="00020E14" w:rsidRPr="00CE44CD" w:rsidRDefault="00020E14" w:rsidP="008242C8">
      <w:pPr>
        <w:autoSpaceDE w:val="0"/>
        <w:autoSpaceDN w:val="0"/>
        <w:adjustRightInd w:val="0"/>
        <w:spacing w:line="360" w:lineRule="auto"/>
        <w:ind w:firstLine="720"/>
        <w:jc w:val="both"/>
        <w:rPr>
          <w:rFonts w:ascii="Times New Roman" w:hAnsi="Times New Roman" w:cs="Times New Roman"/>
        </w:rPr>
      </w:pPr>
    </w:p>
    <w:p w14:paraId="3E88CFCD" w14:textId="6924EAFB" w:rsidR="004B5FBA" w:rsidRPr="00CE44CD" w:rsidRDefault="00C61FA6" w:rsidP="009E0498">
      <w:pPr>
        <w:spacing w:line="360" w:lineRule="auto"/>
        <w:jc w:val="both"/>
        <w:rPr>
          <w:rFonts w:ascii="Times New Roman" w:hAnsi="Times New Roman" w:cs="Times New Roman"/>
          <w:b/>
        </w:rPr>
      </w:pPr>
      <w:r w:rsidRPr="00CE44CD">
        <w:rPr>
          <w:rFonts w:ascii="Times New Roman" w:hAnsi="Times New Roman" w:cs="Times New Roman"/>
          <w:b/>
        </w:rPr>
        <w:t>4</w:t>
      </w:r>
      <w:r w:rsidR="00C40AA1" w:rsidRPr="00CE44CD">
        <w:rPr>
          <w:rFonts w:ascii="Times New Roman" w:hAnsi="Times New Roman" w:cs="Times New Roman"/>
          <w:b/>
        </w:rPr>
        <w:t xml:space="preserve">. </w:t>
      </w:r>
      <w:r w:rsidR="005A6D7B" w:rsidRPr="00CE44CD">
        <w:rPr>
          <w:rFonts w:ascii="Times New Roman" w:hAnsi="Times New Roman" w:cs="Times New Roman"/>
          <w:b/>
        </w:rPr>
        <w:t xml:space="preserve">Problems with </w:t>
      </w:r>
      <w:r w:rsidR="002C31FE" w:rsidRPr="00CE44CD">
        <w:rPr>
          <w:rFonts w:ascii="Times New Roman" w:hAnsi="Times New Roman" w:cs="Times New Roman"/>
          <w:b/>
        </w:rPr>
        <w:t xml:space="preserve">the </w:t>
      </w:r>
      <w:r w:rsidR="009F3F4B" w:rsidRPr="00CE44CD">
        <w:rPr>
          <w:rFonts w:ascii="Times New Roman" w:hAnsi="Times New Roman" w:cs="Times New Roman"/>
          <w:b/>
        </w:rPr>
        <w:t xml:space="preserve">Neutral </w:t>
      </w:r>
      <w:r w:rsidR="009946AD" w:rsidRPr="00CE44CD">
        <w:rPr>
          <w:rFonts w:ascii="Times New Roman" w:hAnsi="Times New Roman" w:cs="Times New Roman"/>
          <w:b/>
        </w:rPr>
        <w:t>View</w:t>
      </w:r>
      <w:r w:rsidR="006E3FFC" w:rsidRPr="00CE44CD">
        <w:rPr>
          <w:rFonts w:ascii="Times New Roman" w:hAnsi="Times New Roman" w:cs="Times New Roman"/>
          <w:b/>
        </w:rPr>
        <w:t xml:space="preserve"> </w:t>
      </w:r>
    </w:p>
    <w:p w14:paraId="07529183" w14:textId="290FEF50" w:rsidR="00220F57" w:rsidRPr="00CE44CD" w:rsidRDefault="0029491F" w:rsidP="005073C5">
      <w:pPr>
        <w:autoSpaceDE w:val="0"/>
        <w:autoSpaceDN w:val="0"/>
        <w:adjustRightInd w:val="0"/>
        <w:spacing w:line="360" w:lineRule="auto"/>
        <w:jc w:val="both"/>
        <w:rPr>
          <w:rFonts w:ascii="Times New Roman" w:hAnsi="Times New Roman" w:cs="Times New Roman"/>
        </w:rPr>
      </w:pPr>
      <w:r w:rsidRPr="00CE44CD">
        <w:rPr>
          <w:rFonts w:ascii="Times New Roman" w:hAnsi="Times New Roman" w:cs="Times New Roman"/>
        </w:rPr>
        <w:lastRenderedPageBreak/>
        <w:t>In t</w:t>
      </w:r>
      <w:r w:rsidR="004B7DB2" w:rsidRPr="00CE44CD">
        <w:rPr>
          <w:rFonts w:ascii="Times New Roman" w:hAnsi="Times New Roman" w:cs="Times New Roman"/>
        </w:rPr>
        <w:t xml:space="preserve">his section </w:t>
      </w:r>
      <w:r w:rsidRPr="00CE44CD">
        <w:rPr>
          <w:rFonts w:ascii="Times New Roman" w:hAnsi="Times New Roman" w:cs="Times New Roman"/>
        </w:rPr>
        <w:t>we will focus more closely</w:t>
      </w:r>
      <w:r w:rsidR="004B7DB2" w:rsidRPr="00CE44CD">
        <w:rPr>
          <w:rFonts w:ascii="Times New Roman" w:hAnsi="Times New Roman" w:cs="Times New Roman"/>
        </w:rPr>
        <w:t xml:space="preserve"> </w:t>
      </w:r>
      <w:r w:rsidR="00613B65" w:rsidRPr="00CE44CD">
        <w:rPr>
          <w:rFonts w:ascii="Times New Roman" w:hAnsi="Times New Roman" w:cs="Times New Roman"/>
        </w:rPr>
        <w:t xml:space="preserve">on the </w:t>
      </w:r>
      <w:r w:rsidR="00C015E2" w:rsidRPr="00CE44CD">
        <w:rPr>
          <w:rFonts w:ascii="Times New Roman" w:hAnsi="Times New Roman" w:cs="Times New Roman"/>
        </w:rPr>
        <w:t xml:space="preserve">conditions </w:t>
      </w:r>
      <w:r w:rsidR="003E75D6" w:rsidRPr="00CE44CD">
        <w:rPr>
          <w:rFonts w:ascii="Times New Roman" w:hAnsi="Times New Roman" w:cs="Times New Roman"/>
        </w:rPr>
        <w:t>that justify</w:t>
      </w:r>
      <w:r w:rsidR="00C015E2" w:rsidRPr="00CE44CD">
        <w:rPr>
          <w:rFonts w:ascii="Times New Roman" w:hAnsi="Times New Roman" w:cs="Times New Roman"/>
        </w:rPr>
        <w:t xml:space="preserve"> the </w:t>
      </w:r>
      <w:r w:rsidR="0007533F" w:rsidRPr="00CE44CD">
        <w:rPr>
          <w:rFonts w:ascii="Times New Roman" w:hAnsi="Times New Roman" w:cs="Times New Roman"/>
        </w:rPr>
        <w:t xml:space="preserve">neutral </w:t>
      </w:r>
      <w:r w:rsidR="00544016" w:rsidRPr="00CE44CD">
        <w:rPr>
          <w:rFonts w:ascii="Times New Roman" w:hAnsi="Times New Roman" w:cs="Times New Roman"/>
        </w:rPr>
        <w:t>view</w:t>
      </w:r>
      <w:r w:rsidR="00C015E2" w:rsidRPr="00CE44CD">
        <w:rPr>
          <w:rFonts w:ascii="Times New Roman" w:hAnsi="Times New Roman" w:cs="Times New Roman"/>
        </w:rPr>
        <w:t xml:space="preserve"> of </w:t>
      </w:r>
      <w:r w:rsidR="00294B78" w:rsidRPr="00CE44CD">
        <w:rPr>
          <w:rFonts w:ascii="Times New Roman" w:hAnsi="Times New Roman" w:cs="Times New Roman"/>
        </w:rPr>
        <w:t xml:space="preserve">passive </w:t>
      </w:r>
      <w:r w:rsidR="00C015E2" w:rsidRPr="00CE44CD">
        <w:rPr>
          <w:rFonts w:ascii="Times New Roman" w:hAnsi="Times New Roman" w:cs="Times New Roman"/>
        </w:rPr>
        <w:t>trends</w:t>
      </w:r>
      <w:r w:rsidR="004C3C30" w:rsidRPr="00CE44CD">
        <w:rPr>
          <w:rFonts w:ascii="Times New Roman" w:hAnsi="Times New Roman" w:cs="Times New Roman"/>
        </w:rPr>
        <w:t>.</w:t>
      </w:r>
      <w:r w:rsidR="00DB1C03" w:rsidRPr="00CE44CD">
        <w:rPr>
          <w:rFonts w:ascii="Times New Roman" w:hAnsi="Times New Roman" w:cs="Times New Roman"/>
        </w:rPr>
        <w:t xml:space="preserve"> Of particular </w:t>
      </w:r>
      <w:r w:rsidR="0066574A" w:rsidRPr="00CE44CD">
        <w:rPr>
          <w:rFonts w:ascii="Times New Roman" w:hAnsi="Times New Roman" w:cs="Times New Roman"/>
        </w:rPr>
        <w:t xml:space="preserve">interest </w:t>
      </w:r>
      <w:r w:rsidR="00DB1C03" w:rsidRPr="00CE44CD">
        <w:rPr>
          <w:rFonts w:ascii="Times New Roman" w:hAnsi="Times New Roman" w:cs="Times New Roman"/>
        </w:rPr>
        <w:t>are the two following assumptions:</w:t>
      </w:r>
      <w:r w:rsidR="00AC1DE8" w:rsidRPr="00CE44CD">
        <w:rPr>
          <w:rFonts w:ascii="Times New Roman" w:hAnsi="Times New Roman" w:cs="Times New Roman"/>
        </w:rPr>
        <w:t xml:space="preserve"> </w:t>
      </w:r>
      <w:r w:rsidR="00381B6B" w:rsidRPr="00CE44CD">
        <w:rPr>
          <w:rFonts w:ascii="Times New Roman" w:hAnsi="Times New Roman" w:cs="Times New Roman"/>
        </w:rPr>
        <w:t xml:space="preserve">(1) </w:t>
      </w:r>
      <w:r w:rsidR="00AC1DE8" w:rsidRPr="00CE44CD">
        <w:rPr>
          <w:rFonts w:ascii="Times New Roman" w:hAnsi="Times New Roman" w:cs="Times New Roman"/>
        </w:rPr>
        <w:t>that</w:t>
      </w:r>
      <w:r w:rsidR="00AC1DE8" w:rsidRPr="00CE44CD">
        <w:rPr>
          <w:rFonts w:ascii="Times New Roman" w:eastAsiaTheme="minorEastAsia" w:hAnsi="Times New Roman" w:cs="Times New Roman"/>
        </w:rPr>
        <w:t xml:space="preserve"> T</w:t>
      </w:r>
      <w:r w:rsidR="00AC1DE8" w:rsidRPr="00CE44CD">
        <w:rPr>
          <w:rFonts w:ascii="Times New Roman" w:eastAsiaTheme="minorEastAsia" w:hAnsi="Times New Roman" w:cs="Times New Roman"/>
          <w:vertAlign w:val="subscript"/>
        </w:rPr>
        <w:sym w:font="Symbol" w:char="F0AD"/>
      </w:r>
      <w:r w:rsidR="00AC1DE8" w:rsidRPr="00CE44CD">
        <w:rPr>
          <w:rFonts w:ascii="Times New Roman" w:eastAsiaTheme="minorEastAsia" w:hAnsi="Times New Roman" w:cs="Times New Roman"/>
          <w:vertAlign w:val="subscript"/>
        </w:rPr>
        <w:t xml:space="preserve"> </w:t>
      </w:r>
      <w:r w:rsidR="00AC1DE8" w:rsidRPr="00CE44CD">
        <w:rPr>
          <w:rFonts w:ascii="Times New Roman" w:hAnsi="Times New Roman" w:cs="Times New Roman"/>
        </w:rPr>
        <w:t>=</w:t>
      </w:r>
      <w:r w:rsidR="00AC1DE8" w:rsidRPr="00CE44CD">
        <w:rPr>
          <w:rFonts w:ascii="Times New Roman" w:eastAsiaTheme="minorEastAsia" w:hAnsi="Times New Roman" w:cs="Times New Roman"/>
          <w:vertAlign w:val="subscript"/>
        </w:rPr>
        <w:t xml:space="preserve"> </w:t>
      </w:r>
      <w:r w:rsidR="00AC1DE8" w:rsidRPr="00CE44CD">
        <w:rPr>
          <w:rFonts w:ascii="Times New Roman" w:eastAsiaTheme="minorEastAsia" w:hAnsi="Times New Roman" w:cs="Times New Roman"/>
        </w:rPr>
        <w:t>T</w:t>
      </w:r>
      <w:r w:rsidR="00AC1DE8" w:rsidRPr="00CE44CD">
        <w:rPr>
          <w:rFonts w:ascii="Times New Roman" w:eastAsiaTheme="minorEastAsia" w:hAnsi="Times New Roman" w:cs="Times New Roman"/>
          <w:vertAlign w:val="subscript"/>
        </w:rPr>
        <w:sym w:font="Symbol" w:char="F0AF"/>
      </w:r>
      <w:r w:rsidR="00AC1DE8" w:rsidRPr="00CE44CD">
        <w:rPr>
          <w:rFonts w:ascii="Times New Roman" w:hAnsi="Times New Roman" w:cs="Times New Roman"/>
        </w:rPr>
        <w:t xml:space="preserve"> </w:t>
      </w:r>
      <w:r w:rsidR="006831A5" w:rsidRPr="00CE44CD">
        <w:rPr>
          <w:rFonts w:ascii="Times New Roman" w:hAnsi="Times New Roman" w:cs="Times New Roman"/>
        </w:rPr>
        <w:t>(so that the evolutionary coin is fair</w:t>
      </w:r>
      <w:r w:rsidR="000D3756" w:rsidRPr="00CE44CD">
        <w:rPr>
          <w:rFonts w:ascii="Times New Roman" w:hAnsi="Times New Roman" w:cs="Times New Roman"/>
        </w:rPr>
        <w:t>, so to speak</w:t>
      </w:r>
      <w:r w:rsidR="006831A5" w:rsidRPr="00CE44CD">
        <w:rPr>
          <w:rFonts w:ascii="Times New Roman" w:hAnsi="Times New Roman" w:cs="Times New Roman"/>
        </w:rPr>
        <w:t>)</w:t>
      </w:r>
      <w:r w:rsidR="005F15CA" w:rsidRPr="00CE44CD">
        <w:rPr>
          <w:rFonts w:ascii="Times New Roman" w:hAnsi="Times New Roman" w:cs="Times New Roman"/>
        </w:rPr>
        <w:t xml:space="preserve">, and </w:t>
      </w:r>
      <w:r w:rsidR="00381B6B" w:rsidRPr="00CE44CD">
        <w:rPr>
          <w:rFonts w:ascii="Times New Roman" w:hAnsi="Times New Roman" w:cs="Times New Roman"/>
        </w:rPr>
        <w:t xml:space="preserve">(2) </w:t>
      </w:r>
      <w:r w:rsidR="005F15CA" w:rsidRPr="00CE44CD">
        <w:rPr>
          <w:rFonts w:ascii="Times New Roman" w:hAnsi="Times New Roman" w:cs="Times New Roman"/>
        </w:rPr>
        <w:t xml:space="preserve">that </w:t>
      </w:r>
      <w:r w:rsidR="00B90D54" w:rsidRPr="00CE44CD">
        <w:rPr>
          <w:rFonts w:ascii="Times New Roman" w:eastAsiaTheme="minorEastAsia" w:hAnsi="Times New Roman" w:cs="Times New Roman"/>
        </w:rPr>
        <w:t>T</w:t>
      </w:r>
      <w:r w:rsidR="00B90D54" w:rsidRPr="00CE44CD">
        <w:rPr>
          <w:rFonts w:ascii="Times New Roman" w:eastAsiaTheme="minorEastAsia" w:hAnsi="Times New Roman" w:cs="Times New Roman"/>
          <w:vertAlign w:val="subscript"/>
        </w:rPr>
        <w:sym w:font="Symbol" w:char="F0AD"/>
      </w:r>
      <w:r w:rsidR="00B90D54" w:rsidRPr="00CE44CD">
        <w:rPr>
          <w:rFonts w:ascii="Times New Roman" w:eastAsiaTheme="minorEastAsia" w:hAnsi="Times New Roman" w:cs="Times New Roman"/>
          <w:vertAlign w:val="subscript"/>
        </w:rPr>
        <w:t xml:space="preserve"> </w:t>
      </w:r>
      <w:r w:rsidR="00757B0C" w:rsidRPr="00CE44CD">
        <w:rPr>
          <w:rFonts w:ascii="Times New Roman" w:hAnsi="Times New Roman" w:cs="Times New Roman"/>
        </w:rPr>
        <w:t xml:space="preserve">is not too </w:t>
      </w:r>
      <w:r w:rsidR="00B90D54" w:rsidRPr="00CE44CD">
        <w:rPr>
          <w:rFonts w:ascii="Times New Roman" w:hAnsi="Times New Roman" w:cs="Times New Roman"/>
        </w:rPr>
        <w:t>large</w:t>
      </w:r>
      <w:r w:rsidR="00757B0C" w:rsidRPr="00CE44CD">
        <w:rPr>
          <w:rFonts w:ascii="Times New Roman" w:hAnsi="Times New Roman" w:cs="Times New Roman"/>
        </w:rPr>
        <w:t xml:space="preserve">. </w:t>
      </w:r>
      <w:r w:rsidR="00454187" w:rsidRPr="00CE44CD">
        <w:rPr>
          <w:rFonts w:ascii="Times New Roman" w:hAnsi="Times New Roman" w:cs="Times New Roman"/>
        </w:rPr>
        <w:t xml:space="preserve">The first condition </w:t>
      </w:r>
      <w:r w:rsidR="00B63E5D" w:rsidRPr="00CE44CD">
        <w:rPr>
          <w:rFonts w:ascii="Times New Roman" w:hAnsi="Times New Roman" w:cs="Times New Roman"/>
        </w:rPr>
        <w:t xml:space="preserve">is a restatement of the </w:t>
      </w:r>
      <w:r w:rsidR="004D2F08" w:rsidRPr="00CE44CD">
        <w:rPr>
          <w:rFonts w:ascii="Times New Roman" w:hAnsi="Times New Roman" w:cs="Times New Roman"/>
        </w:rPr>
        <w:t xml:space="preserve">explicit </w:t>
      </w:r>
      <w:r w:rsidR="00B63E5D" w:rsidRPr="00CE44CD">
        <w:rPr>
          <w:rFonts w:ascii="Times New Roman" w:hAnsi="Times New Roman" w:cs="Times New Roman"/>
        </w:rPr>
        <w:t xml:space="preserve">assumption that </w:t>
      </w:r>
      <w:r w:rsidR="00FD4B35" w:rsidRPr="00CE44CD">
        <w:rPr>
          <w:rFonts w:ascii="Times New Roman" w:hAnsi="Times New Roman" w:cs="Times New Roman"/>
        </w:rPr>
        <w:t xml:space="preserve">lineages evolve </w:t>
      </w:r>
      <w:r w:rsidR="00C97FFD" w:rsidRPr="00CE44CD">
        <w:rPr>
          <w:rFonts w:ascii="Times New Roman" w:hAnsi="Times New Roman" w:cs="Times New Roman"/>
        </w:rPr>
        <w:t xml:space="preserve">as random walks. </w:t>
      </w:r>
      <w:r w:rsidR="00F26A37" w:rsidRPr="00CE44CD">
        <w:rPr>
          <w:rFonts w:ascii="Times New Roman" w:hAnsi="Times New Roman" w:cs="Times New Roman"/>
        </w:rPr>
        <w:t>The second</w:t>
      </w:r>
      <w:r w:rsidR="0022406E" w:rsidRPr="00CE44CD">
        <w:rPr>
          <w:rFonts w:ascii="Times New Roman" w:hAnsi="Times New Roman" w:cs="Times New Roman"/>
        </w:rPr>
        <w:t xml:space="preserve"> </w:t>
      </w:r>
      <w:r w:rsidR="00884F5F" w:rsidRPr="00CE44CD">
        <w:rPr>
          <w:rFonts w:ascii="Times New Roman" w:hAnsi="Times New Roman" w:cs="Times New Roman"/>
        </w:rPr>
        <w:t xml:space="preserve">condition is </w:t>
      </w:r>
      <w:r w:rsidR="005F2E29" w:rsidRPr="00CE44CD">
        <w:rPr>
          <w:rFonts w:ascii="Times New Roman" w:hAnsi="Times New Roman" w:cs="Times New Roman"/>
        </w:rPr>
        <w:t>necessary, because if</w:t>
      </w:r>
      <w:r w:rsidR="00C8450F" w:rsidRPr="00CE44CD">
        <w:rPr>
          <w:rFonts w:ascii="Times New Roman" w:hAnsi="Times New Roman" w:cs="Times New Roman"/>
        </w:rPr>
        <w:t xml:space="preserve">, for instance, </w:t>
      </w:r>
      <w:r w:rsidR="00B90D54" w:rsidRPr="00CE44CD">
        <w:rPr>
          <w:rFonts w:ascii="Times New Roman" w:eastAsiaTheme="minorEastAsia" w:hAnsi="Times New Roman" w:cs="Times New Roman"/>
        </w:rPr>
        <w:t>T</w:t>
      </w:r>
      <w:r w:rsidR="00B90D54" w:rsidRPr="00CE44CD">
        <w:rPr>
          <w:rFonts w:ascii="Times New Roman" w:eastAsiaTheme="minorEastAsia" w:hAnsi="Times New Roman" w:cs="Times New Roman"/>
          <w:vertAlign w:val="subscript"/>
        </w:rPr>
        <w:sym w:font="Symbol" w:char="F0AD"/>
      </w:r>
      <w:r w:rsidR="00B90D54" w:rsidRPr="00CE44CD">
        <w:rPr>
          <w:rFonts w:ascii="Times New Roman" w:eastAsiaTheme="minorEastAsia" w:hAnsi="Times New Roman" w:cs="Times New Roman"/>
          <w:vertAlign w:val="subscript"/>
        </w:rPr>
        <w:t xml:space="preserve"> </w:t>
      </w:r>
      <w:r w:rsidR="0066574A" w:rsidRPr="00CE44CD">
        <w:rPr>
          <w:rFonts w:ascii="Times New Roman" w:hAnsi="Times New Roman" w:cs="Times New Roman"/>
        </w:rPr>
        <w:t xml:space="preserve">were to </w:t>
      </w:r>
      <w:r w:rsidR="00AB789E" w:rsidRPr="00CE44CD">
        <w:rPr>
          <w:rFonts w:ascii="Times New Roman" w:hAnsi="Times New Roman" w:cs="Times New Roman"/>
        </w:rPr>
        <w:t xml:space="preserve">be on the scale of </w:t>
      </w:r>
      <w:r w:rsidR="00800E38" w:rsidRPr="00CE44CD">
        <w:rPr>
          <w:rFonts w:ascii="Times New Roman" w:hAnsi="Times New Roman" w:cs="Times New Roman"/>
        </w:rPr>
        <w:t>hundreds</w:t>
      </w:r>
      <w:r w:rsidR="00BF5108" w:rsidRPr="00CE44CD">
        <w:rPr>
          <w:rFonts w:ascii="Times New Roman" w:hAnsi="Times New Roman" w:cs="Times New Roman"/>
        </w:rPr>
        <w:t xml:space="preserve"> of </w:t>
      </w:r>
      <w:r w:rsidR="00AB789E" w:rsidRPr="00CE44CD">
        <w:rPr>
          <w:rFonts w:ascii="Times New Roman" w:hAnsi="Times New Roman" w:cs="Times New Roman"/>
        </w:rPr>
        <w:t xml:space="preserve">billions of years, </w:t>
      </w:r>
      <w:r w:rsidR="005A4AF7" w:rsidRPr="00CE44CD">
        <w:rPr>
          <w:rFonts w:ascii="Times New Roman" w:hAnsi="Times New Roman" w:cs="Times New Roman"/>
        </w:rPr>
        <w:t xml:space="preserve">the </w:t>
      </w:r>
      <w:r w:rsidR="00B90D54" w:rsidRPr="00CE44CD">
        <w:rPr>
          <w:rFonts w:ascii="Times New Roman" w:hAnsi="Times New Roman" w:cs="Times New Roman"/>
        </w:rPr>
        <w:t>neutral view</w:t>
      </w:r>
      <w:r w:rsidR="005A4AF7" w:rsidRPr="00CE44CD">
        <w:rPr>
          <w:rFonts w:ascii="Times New Roman" w:hAnsi="Times New Roman" w:cs="Times New Roman"/>
        </w:rPr>
        <w:t xml:space="preserve"> would </w:t>
      </w:r>
      <w:r w:rsidR="00626BAD" w:rsidRPr="00CE44CD">
        <w:rPr>
          <w:rFonts w:ascii="Times New Roman" w:hAnsi="Times New Roman" w:cs="Times New Roman"/>
        </w:rPr>
        <w:t xml:space="preserve">not </w:t>
      </w:r>
      <w:r w:rsidR="000A1591" w:rsidRPr="00CE44CD">
        <w:rPr>
          <w:rFonts w:ascii="Times New Roman" w:hAnsi="Times New Roman" w:cs="Times New Roman"/>
        </w:rPr>
        <w:t>predict any observable trend</w:t>
      </w:r>
      <w:r w:rsidR="00424319" w:rsidRPr="00CE44CD">
        <w:rPr>
          <w:rFonts w:ascii="Times New Roman" w:hAnsi="Times New Roman" w:cs="Times New Roman"/>
        </w:rPr>
        <w:t xml:space="preserve"> given that life is three billion years old</w:t>
      </w:r>
      <w:r w:rsidR="000A1591" w:rsidRPr="00CE44CD">
        <w:rPr>
          <w:rFonts w:ascii="Times New Roman" w:hAnsi="Times New Roman" w:cs="Times New Roman"/>
        </w:rPr>
        <w:t>.</w:t>
      </w:r>
      <w:r w:rsidR="005073C5" w:rsidRPr="00CE44CD">
        <w:rPr>
          <w:rFonts w:ascii="Times New Roman" w:hAnsi="Times New Roman" w:cs="Times New Roman"/>
        </w:rPr>
        <w:t xml:space="preserve"> </w:t>
      </w:r>
      <w:r w:rsidR="00BF6C07" w:rsidRPr="00CE44CD">
        <w:rPr>
          <w:rFonts w:ascii="Times New Roman" w:hAnsi="Times New Roman" w:cs="Times New Roman"/>
        </w:rPr>
        <w:t>W</w:t>
      </w:r>
      <w:r w:rsidR="0005019A" w:rsidRPr="00CE44CD">
        <w:rPr>
          <w:rFonts w:ascii="Times New Roman" w:hAnsi="Times New Roman" w:cs="Times New Roman"/>
        </w:rPr>
        <w:t xml:space="preserve">e </w:t>
      </w:r>
      <w:r w:rsidR="004535DE" w:rsidRPr="00CE44CD">
        <w:rPr>
          <w:rFonts w:ascii="Times New Roman" w:hAnsi="Times New Roman" w:cs="Times New Roman"/>
        </w:rPr>
        <w:t>will</w:t>
      </w:r>
      <w:r w:rsidR="00710C4B" w:rsidRPr="00CE44CD">
        <w:rPr>
          <w:rFonts w:ascii="Times New Roman" w:hAnsi="Times New Roman" w:cs="Times New Roman"/>
        </w:rPr>
        <w:t xml:space="preserve"> </w:t>
      </w:r>
      <w:r w:rsidR="00BF6C07" w:rsidRPr="00CE44CD">
        <w:rPr>
          <w:rFonts w:ascii="Times New Roman" w:hAnsi="Times New Roman" w:cs="Times New Roman"/>
        </w:rPr>
        <w:t xml:space="preserve">now </w:t>
      </w:r>
      <w:r w:rsidR="005F79D6" w:rsidRPr="00CE44CD">
        <w:rPr>
          <w:rFonts w:ascii="Times New Roman" w:hAnsi="Times New Roman" w:cs="Times New Roman"/>
        </w:rPr>
        <w:t xml:space="preserve">consider </w:t>
      </w:r>
      <w:r w:rsidR="00E443E0" w:rsidRPr="00CE44CD">
        <w:rPr>
          <w:rFonts w:ascii="Times New Roman" w:hAnsi="Times New Roman" w:cs="Times New Roman"/>
        </w:rPr>
        <w:t xml:space="preserve">in detail </w:t>
      </w:r>
      <w:r w:rsidR="0011237C" w:rsidRPr="00CE44CD">
        <w:rPr>
          <w:rFonts w:ascii="Times New Roman" w:hAnsi="Times New Roman" w:cs="Times New Roman"/>
        </w:rPr>
        <w:t xml:space="preserve">what </w:t>
      </w:r>
      <w:r w:rsidR="00D73AC6" w:rsidRPr="00CE44CD">
        <w:rPr>
          <w:rFonts w:ascii="Times New Roman" w:hAnsi="Times New Roman" w:cs="Times New Roman"/>
        </w:rPr>
        <w:t xml:space="preserve">two </w:t>
      </w:r>
      <w:r w:rsidR="0011237C" w:rsidRPr="00CE44CD">
        <w:rPr>
          <w:rFonts w:ascii="Times New Roman" w:hAnsi="Times New Roman" w:cs="Times New Roman"/>
        </w:rPr>
        <w:t xml:space="preserve">conditions </w:t>
      </w:r>
      <w:r w:rsidR="00D73AC6" w:rsidRPr="00CE44CD">
        <w:rPr>
          <w:rFonts w:ascii="Times New Roman" w:hAnsi="Times New Roman" w:cs="Times New Roman"/>
        </w:rPr>
        <w:t xml:space="preserve">mean when translated in terms of </w:t>
      </w:r>
      <w:r w:rsidR="0011237C" w:rsidRPr="00CE44CD">
        <w:rPr>
          <w:rFonts w:ascii="Times New Roman" w:hAnsi="Times New Roman" w:cs="Times New Roman"/>
        </w:rPr>
        <w:t xml:space="preserve">underlying </w:t>
      </w:r>
      <w:r w:rsidR="000B5B42" w:rsidRPr="00CE44CD">
        <w:rPr>
          <w:rFonts w:ascii="Times New Roman" w:hAnsi="Times New Roman" w:cs="Times New Roman"/>
        </w:rPr>
        <w:t xml:space="preserve">microevolutionary processes </w:t>
      </w:r>
      <w:r w:rsidR="00726624" w:rsidRPr="00CE44CD">
        <w:rPr>
          <w:rFonts w:ascii="Times New Roman" w:hAnsi="Times New Roman" w:cs="Times New Roman"/>
        </w:rPr>
        <w:t>(</w:t>
      </w:r>
      <w:r w:rsidR="00F24A31" w:rsidRPr="00CE44CD">
        <w:rPr>
          <w:rFonts w:ascii="Times New Roman" w:hAnsi="Times New Roman" w:cs="Times New Roman"/>
        </w:rPr>
        <w:t>genetic mutation</w:t>
      </w:r>
      <w:r w:rsidR="00357CA5" w:rsidRPr="00CE44CD">
        <w:rPr>
          <w:rFonts w:ascii="Times New Roman" w:hAnsi="Times New Roman" w:cs="Times New Roman"/>
        </w:rPr>
        <w:t xml:space="preserve">, </w:t>
      </w:r>
      <w:r w:rsidR="00C8452A" w:rsidRPr="00CE44CD">
        <w:rPr>
          <w:rFonts w:ascii="Times New Roman" w:hAnsi="Times New Roman" w:cs="Times New Roman"/>
        </w:rPr>
        <w:t>phenotypic plasticity</w:t>
      </w:r>
      <w:r w:rsidR="000B5B42" w:rsidRPr="00CE44CD">
        <w:rPr>
          <w:rFonts w:ascii="Times New Roman" w:hAnsi="Times New Roman" w:cs="Times New Roman"/>
        </w:rPr>
        <w:t>, selection, drift</w:t>
      </w:r>
      <w:r w:rsidR="00726624" w:rsidRPr="00CE44CD">
        <w:rPr>
          <w:rFonts w:ascii="Times New Roman" w:hAnsi="Times New Roman" w:cs="Times New Roman"/>
        </w:rPr>
        <w:t>)</w:t>
      </w:r>
      <w:r w:rsidR="000C3A05" w:rsidRPr="00CE44CD">
        <w:rPr>
          <w:rFonts w:ascii="Times New Roman" w:hAnsi="Times New Roman" w:cs="Times New Roman"/>
        </w:rPr>
        <w:t xml:space="preserve">. </w:t>
      </w:r>
    </w:p>
    <w:p w14:paraId="254E79F3" w14:textId="5DE38A9B" w:rsidR="00A146F2" w:rsidRPr="00CE44CD" w:rsidRDefault="00B75DC4" w:rsidP="007060D8">
      <w:pPr>
        <w:spacing w:line="360" w:lineRule="auto"/>
        <w:ind w:firstLine="720"/>
        <w:jc w:val="both"/>
        <w:rPr>
          <w:rFonts w:ascii="Times New Roman" w:eastAsiaTheme="minorEastAsia" w:hAnsi="Times New Roman" w:cs="Times New Roman"/>
        </w:rPr>
      </w:pPr>
      <w:r w:rsidRPr="00CE44CD">
        <w:rPr>
          <w:rFonts w:ascii="Times New Roman" w:hAnsi="Times New Roman" w:cs="Times New Roman"/>
        </w:rPr>
        <w:t xml:space="preserve">To get a grasp on these processes, </w:t>
      </w:r>
      <w:r w:rsidR="00A55840" w:rsidRPr="00CE44CD">
        <w:rPr>
          <w:rFonts w:ascii="Times New Roman" w:hAnsi="Times New Roman" w:cs="Times New Roman"/>
        </w:rPr>
        <w:t xml:space="preserve">let  </w:t>
      </w:r>
      <m:oMath>
        <m:sSub>
          <m:sSubPr>
            <m:ctrlPr>
              <w:rPr>
                <w:rFonts w:ascii="Cambria Math" w:hAnsi="Cambria Math" w:cs="Times New Roman"/>
              </w:rPr>
            </m:ctrlPr>
          </m:sSubPr>
          <m:e>
            <m:r>
              <m:rPr>
                <m:sty m:val="p"/>
              </m:rPr>
              <w:rPr>
                <w:rFonts w:ascii="Cambria Math" w:hAnsi="Cambria Math" w:cs="Times New Roman"/>
              </w:rPr>
              <m:t>Ω</m:t>
            </m:r>
          </m:e>
          <m:sub>
            <m:r>
              <w:rPr>
                <w:rFonts w:ascii="Cambria Math" w:hAnsi="Cambria Math" w:cs="Times New Roman"/>
              </w:rPr>
              <m:t>g</m:t>
            </m:r>
          </m:sub>
        </m:sSub>
      </m:oMath>
      <w:r w:rsidR="00A55840" w:rsidRPr="00CE44CD">
        <w:rPr>
          <w:rFonts w:ascii="Times New Roman" w:eastAsiaTheme="minorEastAsia" w:hAnsi="Times New Roman" w:cs="Times New Roman"/>
        </w:rPr>
        <w:t xml:space="preserve"> be </w:t>
      </w:r>
      <w:r w:rsidR="00A55840" w:rsidRPr="00CE44CD">
        <w:rPr>
          <w:rFonts w:ascii="Times New Roman" w:hAnsi="Times New Roman" w:cs="Times New Roman"/>
        </w:rPr>
        <w:t xml:space="preserve">the </w:t>
      </w:r>
      <w:r w:rsidR="00E83ACE" w:rsidRPr="00CE44CD">
        <w:rPr>
          <w:rFonts w:ascii="Times New Roman" w:hAnsi="Times New Roman" w:cs="Times New Roman"/>
        </w:rPr>
        <w:t xml:space="preserve">space of all possible genotypes </w:t>
      </w:r>
      <w:r w:rsidR="00F922A4" w:rsidRPr="00CE44CD">
        <w:rPr>
          <w:rFonts w:ascii="Times New Roman" w:eastAsiaTheme="minorEastAsia" w:hAnsi="Times New Roman" w:cs="Times New Roman"/>
        </w:rPr>
        <w:t xml:space="preserve">in which </w:t>
      </w:r>
      <w:r w:rsidR="00937CE1" w:rsidRPr="00CE44CD">
        <w:rPr>
          <w:rFonts w:ascii="Times New Roman" w:eastAsiaTheme="minorEastAsia" w:hAnsi="Times New Roman" w:cs="Times New Roman"/>
        </w:rPr>
        <w:t xml:space="preserve">the evolution of </w:t>
      </w:r>
      <w:r w:rsidR="00DB3B0A" w:rsidRPr="00CE44CD">
        <w:rPr>
          <w:rFonts w:ascii="Times New Roman" w:eastAsiaTheme="minorEastAsia" w:hAnsi="Times New Roman" w:cs="Times New Roman"/>
        </w:rPr>
        <w:t>lineages can be represented.</w:t>
      </w:r>
      <m:oMath>
        <m:r>
          <m:rPr>
            <m:sty m:val="p"/>
          </m:rPr>
          <w:rPr>
            <w:rStyle w:val="FootnoteReference"/>
            <w:rFonts w:ascii="Cambria Math" w:hAnsi="Cambria Math" w:cs="Times New Roman"/>
          </w:rPr>
          <w:footnoteReference w:id="8"/>
        </m:r>
      </m:oMath>
      <w:r w:rsidR="00DB3B0A" w:rsidRPr="00CE44CD">
        <w:rPr>
          <w:rFonts w:ascii="Times New Roman" w:eastAsiaTheme="minorEastAsia" w:hAnsi="Times New Roman" w:cs="Times New Roman"/>
        </w:rPr>
        <w:t xml:space="preserve"> </w:t>
      </w:r>
      <w:r w:rsidR="00713D94" w:rsidRPr="00CE44CD">
        <w:rPr>
          <w:rFonts w:ascii="Times New Roman" w:eastAsiaTheme="minorEastAsia" w:hAnsi="Times New Roman" w:cs="Times New Roman"/>
        </w:rPr>
        <w:t xml:space="preserve">Limiting the length of possible genomes </w:t>
      </w:r>
      <w:r w:rsidR="006E2DCF" w:rsidRPr="00CE44CD">
        <w:rPr>
          <w:rFonts w:ascii="Times New Roman" w:eastAsiaTheme="minorEastAsia" w:hAnsi="Times New Roman" w:cs="Times New Roman"/>
        </w:rPr>
        <w:t>to some large number N</w:t>
      </w:r>
      <w:r w:rsidR="00022C78" w:rsidRPr="00CE44CD">
        <w:rPr>
          <w:rFonts w:ascii="Times New Roman" w:eastAsiaTheme="minorEastAsia" w:hAnsi="Times New Roman" w:cs="Times New Roman"/>
        </w:rPr>
        <w:t>, t</w:t>
      </w:r>
      <w:r w:rsidR="00A81DC7" w:rsidRPr="00CE44CD">
        <w:rPr>
          <w:rFonts w:ascii="Times New Roman" w:eastAsiaTheme="minorEastAsia" w:hAnsi="Times New Roman" w:cs="Times New Roman"/>
        </w:rPr>
        <w:t xml:space="preserve">he size of </w:t>
      </w:r>
      <m:oMath>
        <m:sSub>
          <m:sSubPr>
            <m:ctrlPr>
              <w:rPr>
                <w:rFonts w:ascii="Cambria Math" w:hAnsi="Cambria Math" w:cs="Times New Roman"/>
              </w:rPr>
            </m:ctrlPr>
          </m:sSubPr>
          <m:e>
            <m:r>
              <m:rPr>
                <m:sty m:val="p"/>
              </m:rPr>
              <w:rPr>
                <w:rFonts w:ascii="Cambria Math" w:hAnsi="Cambria Math" w:cs="Times New Roman"/>
              </w:rPr>
              <m:t>Ω</m:t>
            </m:r>
          </m:e>
          <m:sub>
            <m:r>
              <w:rPr>
                <w:rFonts w:ascii="Cambria Math" w:hAnsi="Cambria Math" w:cs="Times New Roman"/>
              </w:rPr>
              <m:t>g</m:t>
            </m:r>
          </m:sub>
        </m:sSub>
      </m:oMath>
      <w:r w:rsidR="0030438E" w:rsidRPr="00CE44CD">
        <w:rPr>
          <w:rFonts w:ascii="Times New Roman" w:eastAsiaTheme="minorEastAsia" w:hAnsi="Times New Roman" w:cs="Times New Roman"/>
        </w:rPr>
        <w:t xml:space="preserve"> </w:t>
      </w:r>
      <w:r w:rsidR="006E2DCF" w:rsidRPr="00CE44CD">
        <w:rPr>
          <w:rFonts w:ascii="Times New Roman" w:eastAsiaTheme="minorEastAsia" w:hAnsi="Times New Roman" w:cs="Times New Roman"/>
        </w:rPr>
        <w:t xml:space="preserve">is </w:t>
      </w:r>
      <w:r w:rsidR="00E97242" w:rsidRPr="00CE44CD">
        <w:rPr>
          <w:rFonts w:ascii="Times New Roman" w:eastAsiaTheme="minorEastAsia" w:hAnsi="Times New Roman" w:cs="Times New Roman"/>
        </w:rPr>
        <w:t xml:space="preserve">unknown but </w:t>
      </w:r>
      <w:r w:rsidR="006E2DCF" w:rsidRPr="00CE44CD">
        <w:rPr>
          <w:rFonts w:ascii="Times New Roman" w:eastAsiaTheme="minorEastAsia" w:hAnsi="Times New Roman" w:cs="Times New Roman"/>
        </w:rPr>
        <w:t>finite</w:t>
      </w:r>
      <w:r w:rsidR="00E97242" w:rsidRPr="00CE44CD">
        <w:rPr>
          <w:rFonts w:ascii="Times New Roman" w:eastAsiaTheme="minorEastAsia" w:hAnsi="Times New Roman" w:cs="Times New Roman"/>
        </w:rPr>
        <w:t xml:space="preserve">, and by all accounts, </w:t>
      </w:r>
      <w:r w:rsidR="00A86D68" w:rsidRPr="00CE44CD">
        <w:rPr>
          <w:rFonts w:ascii="Times New Roman" w:eastAsiaTheme="minorEastAsia" w:hAnsi="Times New Roman" w:cs="Times New Roman"/>
        </w:rPr>
        <w:t xml:space="preserve">many times larger than all the protons in the universe </w:t>
      </w:r>
      <w:r w:rsidR="00A86D68" w:rsidRPr="00CE44CD">
        <w:rPr>
          <w:rFonts w:ascii="Times New Roman" w:eastAsiaTheme="minorEastAsia" w:hAnsi="Times New Roman" w:cs="Times New Roman"/>
        </w:rPr>
        <w:fldChar w:fldCharType="begin"/>
      </w:r>
      <w:r w:rsidR="009F7C1C" w:rsidRPr="00CE44CD">
        <w:rPr>
          <w:rFonts w:ascii="Times New Roman" w:eastAsiaTheme="minorEastAsia" w:hAnsi="Times New Roman" w:cs="Times New Roman"/>
        </w:rPr>
        <w:instrText xml:space="preserve"> ADDIN ZOTERO_ITEM CSL_CITATION {"citationID":"8Vx63UHO","properties":{"formattedCitation":"(Wright 1932)","plainCitation":"(Wright 1932)","noteIndex":0},"citationItems":[{"id":1805,"uris":["http://zotero.org/users/4673489/items/PLMGXKSH"],"uri":["http://zotero.org/users/4673489/items/PLMGXKSH"],"itemData":{"id":1805,"type":"chapter","container-title":"Proceedings of the sixth international congress of genetics","page":"356-366","title":"The roles of mutation, inbreeding, crossbreeding and selection in evolution","author":[{"family":"Wright","given":"Sewall"}],"issued":{"date-parts":[["1932"]]}}}],"schema":"https://github.com/citation-style-language/schema/raw/master/csl-citation.json"} </w:instrText>
      </w:r>
      <w:r w:rsidR="00A86D68" w:rsidRPr="00CE44CD">
        <w:rPr>
          <w:rFonts w:ascii="Times New Roman" w:eastAsiaTheme="minorEastAsia" w:hAnsi="Times New Roman" w:cs="Times New Roman"/>
        </w:rPr>
        <w:fldChar w:fldCharType="separate"/>
      </w:r>
      <w:r w:rsidR="00351F10" w:rsidRPr="00CE44CD">
        <w:rPr>
          <w:rFonts w:ascii="Times New Roman" w:eastAsiaTheme="minorEastAsia" w:hAnsi="Times New Roman" w:cs="Times New Roman"/>
          <w:noProof/>
        </w:rPr>
        <w:t>(Wright 1932)</w:t>
      </w:r>
      <w:r w:rsidR="00A86D68" w:rsidRPr="00CE44CD">
        <w:rPr>
          <w:rFonts w:ascii="Times New Roman" w:eastAsiaTheme="minorEastAsia" w:hAnsi="Times New Roman" w:cs="Times New Roman"/>
        </w:rPr>
        <w:fldChar w:fldCharType="end"/>
      </w:r>
      <w:r w:rsidR="007F00D0" w:rsidRPr="00CE44CD">
        <w:rPr>
          <w:rFonts w:ascii="Times New Roman" w:eastAsiaTheme="minorEastAsia" w:hAnsi="Times New Roman" w:cs="Times New Roman"/>
        </w:rPr>
        <w:t xml:space="preserve">. Other commentators have simply </w:t>
      </w:r>
      <w:r w:rsidR="00D20053" w:rsidRPr="00CE44CD">
        <w:rPr>
          <w:rFonts w:ascii="Times New Roman" w:eastAsiaTheme="minorEastAsia" w:hAnsi="Times New Roman" w:cs="Times New Roman"/>
        </w:rPr>
        <w:t xml:space="preserve">denoted the size of </w:t>
      </w:r>
      <m:oMath>
        <m:sSub>
          <m:sSubPr>
            <m:ctrlPr>
              <w:rPr>
                <w:rFonts w:ascii="Cambria Math" w:hAnsi="Cambria Math" w:cs="Times New Roman"/>
              </w:rPr>
            </m:ctrlPr>
          </m:sSubPr>
          <m:e>
            <m:r>
              <m:rPr>
                <m:sty m:val="p"/>
              </m:rPr>
              <w:rPr>
                <w:rFonts w:ascii="Cambria Math" w:hAnsi="Cambria Math" w:cs="Times New Roman"/>
              </w:rPr>
              <m:t>Ω</m:t>
            </m:r>
          </m:e>
          <m:sub>
            <m:r>
              <w:rPr>
                <w:rFonts w:ascii="Cambria Math" w:hAnsi="Cambria Math" w:cs="Times New Roman"/>
              </w:rPr>
              <m:t>g</m:t>
            </m:r>
          </m:sub>
        </m:sSub>
      </m:oMath>
      <w:r w:rsidR="00F97DBF" w:rsidRPr="00CE44CD">
        <w:rPr>
          <w:rFonts w:ascii="Times New Roman" w:eastAsiaTheme="minorEastAsia" w:hAnsi="Times New Roman" w:cs="Times New Roman"/>
        </w:rPr>
        <w:t xml:space="preserve"> </w:t>
      </w:r>
      <w:r w:rsidR="00D20053" w:rsidRPr="00CE44CD">
        <w:rPr>
          <w:rFonts w:ascii="Times New Roman" w:eastAsiaTheme="minorEastAsia" w:hAnsi="Times New Roman" w:cs="Times New Roman"/>
        </w:rPr>
        <w:t xml:space="preserve">as </w:t>
      </w:r>
      <w:r w:rsidR="00A81DC7" w:rsidRPr="00CE44CD">
        <w:rPr>
          <w:rFonts w:ascii="Times New Roman" w:eastAsiaTheme="minorEastAsia" w:hAnsi="Times New Roman" w:cs="Times New Roman"/>
        </w:rPr>
        <w:t xml:space="preserve">“vast” </w:t>
      </w:r>
      <w:r w:rsidR="00282DF3" w:rsidRPr="00CE44CD">
        <w:rPr>
          <w:rFonts w:ascii="Times New Roman" w:eastAsiaTheme="minorEastAsia" w:hAnsi="Times New Roman" w:cs="Times New Roman"/>
        </w:rPr>
        <w:fldChar w:fldCharType="begin"/>
      </w:r>
      <w:r w:rsidR="009F7C1C" w:rsidRPr="00CE44CD">
        <w:rPr>
          <w:rFonts w:ascii="Times New Roman" w:eastAsiaTheme="minorEastAsia" w:hAnsi="Times New Roman" w:cs="Times New Roman"/>
        </w:rPr>
        <w:instrText xml:space="preserve"> ADDIN ZOTERO_ITEM CSL_CITATION {"citationID":"u5dgg80f","properties":{"formattedCitation":"(Dennett 1995)","plainCitation":"(Dennett 1995)","noteIndex":0},"citationItems":[{"id":2300,"uris":["http://zotero.org/users/4673489/items/WYY6BTWE"],"uri":["http://zotero.org/users/4673489/items/WYY6BTWE"],"itemData":{"id":2300,"type":"book","event-place":"London","publisher":"Penguin Books","publisher-place":"London","title":"Darwin's Dangerous Idea","author":[{"family":"Dennett","given":"Daniel C."}],"issued":{"date-parts":[["1995"]]}}}],"schema":"https://github.com/citation-style-language/schema/raw/master/csl-citation.json"} </w:instrText>
      </w:r>
      <w:r w:rsidR="00282DF3" w:rsidRPr="00CE44CD">
        <w:rPr>
          <w:rFonts w:ascii="Times New Roman" w:eastAsiaTheme="minorEastAsia" w:hAnsi="Times New Roman" w:cs="Times New Roman"/>
        </w:rPr>
        <w:fldChar w:fldCharType="separate"/>
      </w:r>
      <w:r w:rsidR="00351F10" w:rsidRPr="00CE44CD">
        <w:rPr>
          <w:rFonts w:ascii="Times New Roman" w:eastAsiaTheme="minorEastAsia" w:hAnsi="Times New Roman" w:cs="Times New Roman"/>
          <w:noProof/>
        </w:rPr>
        <w:t>(Dennett 1995)</w:t>
      </w:r>
      <w:r w:rsidR="00282DF3" w:rsidRPr="00CE44CD">
        <w:rPr>
          <w:rFonts w:ascii="Times New Roman" w:eastAsiaTheme="minorEastAsia" w:hAnsi="Times New Roman" w:cs="Times New Roman"/>
        </w:rPr>
        <w:fldChar w:fldCharType="end"/>
      </w:r>
      <w:r w:rsidR="00A86D68" w:rsidRPr="00CE44CD">
        <w:rPr>
          <w:rFonts w:ascii="Times New Roman" w:eastAsiaTheme="minorEastAsia" w:hAnsi="Times New Roman" w:cs="Times New Roman"/>
        </w:rPr>
        <w:t xml:space="preserve"> or</w:t>
      </w:r>
      <w:r w:rsidR="008E3580" w:rsidRPr="00CE44CD">
        <w:rPr>
          <w:rFonts w:ascii="Times New Roman" w:eastAsiaTheme="minorEastAsia" w:hAnsi="Times New Roman" w:cs="Times New Roman"/>
        </w:rPr>
        <w:t xml:space="preserve"> “hyper-astronomical”</w:t>
      </w:r>
      <w:r w:rsidR="00AA7A9F" w:rsidRPr="00CE44CD">
        <w:rPr>
          <w:rFonts w:ascii="Times New Roman" w:eastAsiaTheme="minorEastAsia" w:hAnsi="Times New Roman" w:cs="Times New Roman"/>
        </w:rPr>
        <w:t xml:space="preserve"> </w:t>
      </w:r>
      <w:r w:rsidR="00AA7A9F" w:rsidRPr="00CE44CD">
        <w:rPr>
          <w:rFonts w:ascii="Times New Roman" w:eastAsiaTheme="minorEastAsia" w:hAnsi="Times New Roman" w:cs="Times New Roman"/>
        </w:rPr>
        <w:fldChar w:fldCharType="begin"/>
      </w:r>
      <w:r w:rsidR="009F7C1C" w:rsidRPr="00CE44CD">
        <w:rPr>
          <w:rFonts w:ascii="Times New Roman" w:eastAsiaTheme="minorEastAsia" w:hAnsi="Times New Roman" w:cs="Times New Roman"/>
        </w:rPr>
        <w:instrText xml:space="preserve"> ADDIN ZOTERO_ITEM CSL_CITATION {"citationID":"h6KCOEyl","properties":{"formattedCitation":"(Kauffman 1993)","plainCitation":"(Kauffman 1993)","noteIndex":0},"citationItems":[{"id":2056,"uris":["http://zotero.org/users/4673489/items/XKS85JEP"],"uri":["http://zotero.org/users/4673489/items/XKS85JEP"],"itemData":{"id":2056,"type":"book","abstract":"Stuart Kauffman here presents a brilliant new paradigm for evolutionary biology, one that extends the basic concepts of Darwinian evolution to accommodate recent findings and perspectives from the fields of biology, physics, chemistry and mathematics. The book drives to the heart of the exciting debate on the origins of life and maintenance of order in complex biological systems. It focuses on the concept of self-organization: the spontaneous emergence of order widely observed throughout nature. Kauffman here argues that self-organization plays an important role in the emergence of life itself and may play as fundamental a role in shaping life's subsequent evolution as does the Darwinian process of natural selection. Yet until now no systematic effort has been made to incorporate the concept of self-organization into evolutionary theory. The construction requirements which permit complex systems to adapt remain poorly understood, as is the extent to which selection itself can yield systems able to adapt more successfully. This book explores these themes. It shows how complex systems, contrary to expectations, can spontaneously exhibit stunning degrees of order, and how this order, in turn, is essential for understanding the emergence and development of life on Earth. Topics include the new biotechnology of applied molecular evolution, with its important implications for developing new drugs and vaccines; the balance between order and chaos observed in many naturally occurring systems; new insights concerning the predictive power of statistical mechanics in biology; and other major issues. Indeed, the approaches investigated here may prove to be the new center around which biologicalscience itself will evolve. The work is written for all those interested in the cutting edge of research in the life sciences.","event-place":"Oxford, UK","ISBN":"978-0-19-507951-7","language":"en","note":"Google-Books-ID: lZcSpRJz0dgC","number-of-pages":"740","publisher":"Oxford University Press","publisher-place":"Oxford, UK","source":"Google Books","title":"The Origins of Order: Self-organization and Selection in Evolution","title-short":"The Origins of Order","author":[{"family":"Kauffman","given":"Stuart A."}],"issued":{"date-parts":[["1993"]]}}}],"schema":"https://github.com/citation-style-language/schema/raw/master/csl-citation.json"} </w:instrText>
      </w:r>
      <w:r w:rsidR="00AA7A9F" w:rsidRPr="00CE44CD">
        <w:rPr>
          <w:rFonts w:ascii="Times New Roman" w:eastAsiaTheme="minorEastAsia" w:hAnsi="Times New Roman" w:cs="Times New Roman"/>
        </w:rPr>
        <w:fldChar w:fldCharType="separate"/>
      </w:r>
      <w:r w:rsidR="00351F10" w:rsidRPr="00CE44CD">
        <w:rPr>
          <w:rFonts w:ascii="Times New Roman" w:eastAsiaTheme="minorEastAsia" w:hAnsi="Times New Roman" w:cs="Times New Roman"/>
          <w:noProof/>
        </w:rPr>
        <w:t>(Kauffman 1993)</w:t>
      </w:r>
      <w:r w:rsidR="00AA7A9F" w:rsidRPr="00CE44CD">
        <w:rPr>
          <w:rFonts w:ascii="Times New Roman" w:eastAsiaTheme="minorEastAsia" w:hAnsi="Times New Roman" w:cs="Times New Roman"/>
        </w:rPr>
        <w:fldChar w:fldCharType="end"/>
      </w:r>
      <w:r w:rsidR="00D9084E" w:rsidRPr="00CE44CD">
        <w:rPr>
          <w:rFonts w:ascii="Times New Roman" w:eastAsiaTheme="minorEastAsia" w:hAnsi="Times New Roman" w:cs="Times New Roman"/>
        </w:rPr>
        <w:t>.</w:t>
      </w:r>
      <w:r w:rsidR="00545C07" w:rsidRPr="00CE44CD">
        <w:rPr>
          <w:rFonts w:ascii="Times New Roman" w:eastAsiaTheme="minorEastAsia" w:hAnsi="Times New Roman" w:cs="Times New Roman"/>
        </w:rPr>
        <w:t xml:space="preserve"> </w:t>
      </w:r>
    </w:p>
    <w:p w14:paraId="5BCA2C0B" w14:textId="617748C4" w:rsidR="00545C07" w:rsidRPr="00CE44CD" w:rsidRDefault="00545C07" w:rsidP="007060D8">
      <w:pPr>
        <w:spacing w:line="360" w:lineRule="auto"/>
        <w:ind w:firstLine="720"/>
        <w:jc w:val="both"/>
        <w:rPr>
          <w:rFonts w:ascii="Times New Roman" w:eastAsiaTheme="minorEastAsia" w:hAnsi="Times New Roman" w:cs="Times New Roman"/>
        </w:rPr>
      </w:pPr>
      <w:r w:rsidRPr="00CE44CD">
        <w:rPr>
          <w:rFonts w:ascii="Times New Roman" w:eastAsiaTheme="minorEastAsia" w:hAnsi="Times New Roman" w:cs="Times New Roman"/>
        </w:rPr>
        <w:t xml:space="preserve">Another way of thinking about the vastness of </w:t>
      </w:r>
      <m:oMath>
        <m:sSub>
          <m:sSubPr>
            <m:ctrlPr>
              <w:rPr>
                <w:rFonts w:ascii="Cambria Math" w:hAnsi="Cambria Math" w:cs="Times New Roman"/>
              </w:rPr>
            </m:ctrlPr>
          </m:sSubPr>
          <m:e>
            <m:r>
              <m:rPr>
                <m:sty m:val="p"/>
              </m:rPr>
              <w:rPr>
                <w:rFonts w:ascii="Cambria Math" w:hAnsi="Cambria Math" w:cs="Times New Roman"/>
              </w:rPr>
              <m:t>Ω</m:t>
            </m:r>
          </m:e>
          <m:sub>
            <m:r>
              <w:rPr>
                <w:rFonts w:ascii="Cambria Math" w:hAnsi="Cambria Math" w:cs="Times New Roman"/>
              </w:rPr>
              <m:t>g</m:t>
            </m:r>
          </m:sub>
        </m:sSub>
      </m:oMath>
      <w:r w:rsidRPr="00CE44CD">
        <w:rPr>
          <w:rFonts w:ascii="Times New Roman" w:eastAsiaTheme="minorEastAsia" w:hAnsi="Times New Roman" w:cs="Times New Roman"/>
        </w:rPr>
        <w:t xml:space="preserve"> is that if genotypes were sampled randomly,</w:t>
      </w:r>
      <w:r w:rsidR="00926C3B" w:rsidRPr="00CE44CD">
        <w:rPr>
          <w:rFonts w:ascii="Times New Roman" w:eastAsiaTheme="minorEastAsia" w:hAnsi="Times New Roman" w:cs="Times New Roman"/>
        </w:rPr>
        <w:t xml:space="preserve"> only a vanishingly small subspace of </w:t>
      </w:r>
      <m:oMath>
        <m:sSub>
          <m:sSubPr>
            <m:ctrlPr>
              <w:rPr>
                <w:rFonts w:ascii="Cambria Math" w:hAnsi="Cambria Math" w:cs="Times New Roman"/>
              </w:rPr>
            </m:ctrlPr>
          </m:sSubPr>
          <m:e>
            <m:r>
              <m:rPr>
                <m:sty m:val="p"/>
              </m:rPr>
              <w:rPr>
                <w:rFonts w:ascii="Cambria Math" w:hAnsi="Cambria Math" w:cs="Times New Roman"/>
              </w:rPr>
              <m:t>Ω</m:t>
            </m:r>
          </m:e>
          <m:sub>
            <m:r>
              <w:rPr>
                <w:rFonts w:ascii="Cambria Math" w:hAnsi="Cambria Math" w:cs="Times New Roman"/>
              </w:rPr>
              <m:t>g</m:t>
            </m:r>
          </m:sub>
        </m:sSub>
      </m:oMath>
      <w:r w:rsidR="00926C3B" w:rsidRPr="00CE44CD">
        <w:rPr>
          <w:rFonts w:ascii="Times New Roman" w:eastAsiaTheme="minorEastAsia" w:hAnsi="Times New Roman" w:cs="Times New Roman"/>
        </w:rPr>
        <w:t xml:space="preserve"> would </w:t>
      </w:r>
      <w:r w:rsidR="003B13B3" w:rsidRPr="00CE44CD">
        <w:rPr>
          <w:rFonts w:ascii="Times New Roman" w:eastAsiaTheme="minorEastAsia" w:hAnsi="Times New Roman" w:cs="Times New Roman"/>
        </w:rPr>
        <w:t xml:space="preserve">ever </w:t>
      </w:r>
      <w:r w:rsidR="00926C3B" w:rsidRPr="00CE44CD">
        <w:rPr>
          <w:rFonts w:ascii="Times New Roman" w:eastAsiaTheme="minorEastAsia" w:hAnsi="Times New Roman" w:cs="Times New Roman"/>
        </w:rPr>
        <w:t>be explored</w:t>
      </w:r>
      <w:r w:rsidR="003B13B3" w:rsidRPr="00CE44CD">
        <w:rPr>
          <w:rFonts w:ascii="Times New Roman" w:eastAsiaTheme="minorEastAsia" w:hAnsi="Times New Roman" w:cs="Times New Roman"/>
        </w:rPr>
        <w:t xml:space="preserve"> in evolutionary time</w:t>
      </w:r>
      <w:r w:rsidR="00A5657F" w:rsidRPr="00CE44CD">
        <w:rPr>
          <w:rStyle w:val="FootnoteReference"/>
          <w:rFonts w:ascii="Times New Roman" w:hAnsi="Times New Roman" w:cs="Times New Roman"/>
        </w:rPr>
        <w:footnoteReference w:id="9"/>
      </w:r>
      <w:r w:rsidR="00926C3B" w:rsidRPr="00CE44CD">
        <w:rPr>
          <w:rFonts w:ascii="Times New Roman" w:eastAsiaTheme="minorEastAsia" w:hAnsi="Times New Roman" w:cs="Times New Roman"/>
        </w:rPr>
        <w:t xml:space="preserve">. </w:t>
      </w:r>
      <w:r w:rsidR="00BD0212" w:rsidRPr="00CE44CD">
        <w:rPr>
          <w:rFonts w:ascii="Times New Roman" w:eastAsiaTheme="minorEastAsia" w:hAnsi="Times New Roman" w:cs="Times New Roman"/>
        </w:rPr>
        <w:t>So if we</w:t>
      </w:r>
      <w:r w:rsidR="001C0B74" w:rsidRPr="00CE44CD">
        <w:rPr>
          <w:rFonts w:ascii="Times New Roman" w:eastAsiaTheme="minorEastAsia" w:hAnsi="Times New Roman" w:cs="Times New Roman"/>
        </w:rPr>
        <w:t xml:space="preserve"> assume that </w:t>
      </w:r>
      <w:r w:rsidR="001C0B74" w:rsidRPr="00CE44CD">
        <w:rPr>
          <w:rFonts w:ascii="Times New Roman" w:eastAsiaTheme="minorEastAsia" w:hAnsi="Times New Roman" w:cs="Times New Roman"/>
          <w:i/>
        </w:rPr>
        <w:t>M</w:t>
      </w:r>
      <w:r w:rsidR="001C0B74" w:rsidRPr="00CE44CD">
        <w:rPr>
          <w:rFonts w:ascii="Times New Roman" w:eastAsiaTheme="minorEastAsia" w:hAnsi="Times New Roman" w:cs="Times New Roman"/>
          <w:i/>
        </w:rPr>
        <w:softHyphen/>
        <w:t>-</w:t>
      </w:r>
      <w:r w:rsidR="001C0B74" w:rsidRPr="00CE44CD">
        <w:rPr>
          <w:rFonts w:ascii="Times New Roman" w:eastAsiaTheme="minorEastAsia" w:hAnsi="Times New Roman" w:cs="Times New Roman"/>
        </w:rPr>
        <w:t xml:space="preserve">states supervene on </w:t>
      </w:r>
      <m:oMath>
        <m:sSub>
          <m:sSubPr>
            <m:ctrlPr>
              <w:rPr>
                <w:rFonts w:ascii="Cambria Math" w:hAnsi="Cambria Math" w:cs="Times New Roman"/>
              </w:rPr>
            </m:ctrlPr>
          </m:sSubPr>
          <m:e>
            <m:r>
              <m:rPr>
                <m:sty m:val="p"/>
              </m:rPr>
              <w:rPr>
                <w:rFonts w:ascii="Cambria Math" w:hAnsi="Cambria Math" w:cs="Times New Roman"/>
              </w:rPr>
              <m:t>Ω</m:t>
            </m:r>
          </m:e>
          <m:sub>
            <m:r>
              <w:rPr>
                <w:rFonts w:ascii="Cambria Math" w:hAnsi="Cambria Math" w:cs="Times New Roman"/>
              </w:rPr>
              <m:t>g</m:t>
            </m:r>
          </m:sub>
        </m:sSub>
      </m:oMath>
      <w:r w:rsidR="001C0B74" w:rsidRPr="00CE44CD">
        <w:rPr>
          <w:rFonts w:ascii="Times New Roman" w:eastAsiaTheme="minorEastAsia" w:hAnsi="Times New Roman" w:cs="Times New Roman"/>
        </w:rPr>
        <w:t>-states</w:t>
      </w:r>
      <w:r w:rsidR="001C0B74" w:rsidRPr="00CE44CD">
        <w:rPr>
          <w:rStyle w:val="FootnoteReference"/>
          <w:rFonts w:ascii="Times New Roman" w:hAnsi="Times New Roman" w:cs="Times New Roman"/>
        </w:rPr>
        <w:footnoteReference w:id="10"/>
      </w:r>
      <w:r w:rsidR="007060D8" w:rsidRPr="00CE44CD">
        <w:rPr>
          <w:rFonts w:ascii="Times New Roman" w:eastAsiaTheme="minorEastAsia" w:hAnsi="Times New Roman" w:cs="Times New Roman"/>
        </w:rPr>
        <w:t xml:space="preserve"> –</w:t>
      </w:r>
      <w:r w:rsidR="001C0B74" w:rsidRPr="00CE44CD">
        <w:rPr>
          <w:rFonts w:ascii="Times New Roman" w:eastAsiaTheme="minorEastAsia" w:hAnsi="Times New Roman" w:cs="Times New Roman"/>
        </w:rPr>
        <w:t xml:space="preserve"> </w:t>
      </w:r>
      <w:r w:rsidR="00585786" w:rsidRPr="00CE44CD">
        <w:rPr>
          <w:rFonts w:ascii="Times New Roman" w:eastAsiaTheme="minorEastAsia" w:hAnsi="Times New Roman" w:cs="Times New Roman"/>
        </w:rPr>
        <w:t>partitioning</w:t>
      </w:r>
      <w:r w:rsidR="001C0B74" w:rsidRPr="00CE44CD">
        <w:rPr>
          <w:rFonts w:ascii="Times New Roman" w:eastAsiaTheme="minorEastAsia" w:hAnsi="Times New Roman" w:cs="Times New Roman"/>
        </w:rPr>
        <w:t xml:space="preserve"> </w:t>
      </w:r>
      <m:oMath>
        <m:sSub>
          <m:sSubPr>
            <m:ctrlPr>
              <w:rPr>
                <w:rFonts w:ascii="Cambria Math" w:hAnsi="Cambria Math" w:cs="Times New Roman"/>
              </w:rPr>
            </m:ctrlPr>
          </m:sSubPr>
          <m:e>
            <m:r>
              <m:rPr>
                <m:sty m:val="p"/>
              </m:rPr>
              <w:rPr>
                <w:rFonts w:ascii="Cambria Math" w:hAnsi="Cambria Math" w:cs="Times New Roman"/>
              </w:rPr>
              <m:t>Ω</m:t>
            </m:r>
          </m:e>
          <m:sub>
            <m:r>
              <w:rPr>
                <w:rFonts w:ascii="Cambria Math" w:hAnsi="Cambria Math" w:cs="Times New Roman"/>
              </w:rPr>
              <m:t>g</m:t>
            </m:r>
          </m:sub>
        </m:sSub>
      </m:oMath>
      <w:r w:rsidR="001C0B74" w:rsidRPr="00CE44CD">
        <w:rPr>
          <w:rFonts w:ascii="Times New Roman" w:eastAsiaTheme="minorEastAsia" w:hAnsi="Times New Roman" w:cs="Times New Roman"/>
        </w:rPr>
        <w:t xml:space="preserve"> </w:t>
      </w:r>
      <w:r w:rsidR="007060D8" w:rsidRPr="00CE44CD">
        <w:rPr>
          <w:rFonts w:ascii="Times New Roman" w:eastAsiaTheme="minorEastAsia" w:hAnsi="Times New Roman" w:cs="Times New Roman"/>
        </w:rPr>
        <w:t>–</w:t>
      </w:r>
      <w:r w:rsidR="00BD0212" w:rsidRPr="00CE44CD">
        <w:rPr>
          <w:rFonts w:ascii="Times New Roman" w:eastAsiaTheme="minorEastAsia" w:hAnsi="Times New Roman" w:cs="Times New Roman"/>
        </w:rPr>
        <w:t xml:space="preserve"> then g</w:t>
      </w:r>
      <w:r w:rsidR="001C0B74" w:rsidRPr="00CE44CD">
        <w:rPr>
          <w:rFonts w:ascii="Times New Roman" w:eastAsiaTheme="minorEastAsia" w:hAnsi="Times New Roman" w:cs="Times New Roman"/>
        </w:rPr>
        <w:t xml:space="preserve">iven the vastness of </w:t>
      </w:r>
      <m:oMath>
        <m:sSub>
          <m:sSubPr>
            <m:ctrlPr>
              <w:rPr>
                <w:rFonts w:ascii="Cambria Math" w:hAnsi="Cambria Math" w:cs="Times New Roman"/>
              </w:rPr>
            </m:ctrlPr>
          </m:sSubPr>
          <m:e>
            <m:r>
              <m:rPr>
                <m:sty m:val="p"/>
              </m:rPr>
              <w:rPr>
                <w:rFonts w:ascii="Cambria Math" w:hAnsi="Cambria Math" w:cs="Times New Roman"/>
              </w:rPr>
              <m:t>Ω</m:t>
            </m:r>
          </m:e>
          <m:sub>
            <m:r>
              <w:rPr>
                <w:rFonts w:ascii="Cambria Math" w:hAnsi="Cambria Math" w:cs="Times New Roman"/>
              </w:rPr>
              <m:t>g</m:t>
            </m:r>
          </m:sub>
        </m:sSub>
      </m:oMath>
      <w:r w:rsidR="001C0B74" w:rsidRPr="00CE44CD">
        <w:rPr>
          <w:rFonts w:ascii="Times New Roman" w:eastAsiaTheme="minorEastAsia" w:hAnsi="Times New Roman" w:cs="Times New Roman"/>
        </w:rPr>
        <w:t xml:space="preserve"> </w:t>
      </w:r>
      <w:r w:rsidR="00BD0212" w:rsidRPr="00CE44CD">
        <w:rPr>
          <w:rFonts w:ascii="Times New Roman" w:eastAsiaTheme="minorEastAsia" w:hAnsi="Times New Roman" w:cs="Times New Roman"/>
        </w:rPr>
        <w:t xml:space="preserve">and </w:t>
      </w:r>
      <w:r w:rsidR="001C0B74" w:rsidRPr="00CE44CD">
        <w:rPr>
          <w:rFonts w:ascii="Times New Roman" w:eastAsiaTheme="minorEastAsia" w:hAnsi="Times New Roman" w:cs="Times New Roman"/>
        </w:rPr>
        <w:t xml:space="preserve">each </w:t>
      </w:r>
      <w:r w:rsidR="001C0B74" w:rsidRPr="00CE44CD">
        <w:rPr>
          <w:rFonts w:ascii="Times New Roman" w:eastAsiaTheme="minorEastAsia" w:hAnsi="Times New Roman" w:cs="Times New Roman"/>
          <w:i/>
          <w:iCs/>
        </w:rPr>
        <w:t>M</w:t>
      </w:r>
      <w:r w:rsidR="001C0B74" w:rsidRPr="00CE44CD">
        <w:rPr>
          <w:rFonts w:ascii="Times New Roman" w:eastAsiaTheme="minorEastAsia" w:hAnsi="Times New Roman" w:cs="Times New Roman"/>
          <w:i/>
          <w:iCs/>
          <w:vertAlign w:val="subscript"/>
        </w:rPr>
        <w:t>i</w:t>
      </w:r>
      <w:r w:rsidR="001C0B74" w:rsidRPr="00CE44CD">
        <w:rPr>
          <w:rFonts w:ascii="Times New Roman" w:eastAsiaTheme="minorEastAsia" w:hAnsi="Times New Roman" w:cs="Times New Roman"/>
        </w:rPr>
        <w:t xml:space="preserve"> region, a lineage </w:t>
      </w:r>
      <w:r w:rsidR="0048057A" w:rsidRPr="00CE44CD">
        <w:rPr>
          <w:rFonts w:ascii="Times New Roman" w:eastAsiaTheme="minorEastAsia" w:hAnsi="Times New Roman" w:cs="Times New Roman"/>
        </w:rPr>
        <w:t xml:space="preserve">randomly sampling genotypes </w:t>
      </w:r>
      <w:r w:rsidR="001C0B74" w:rsidRPr="00CE44CD">
        <w:rPr>
          <w:rFonts w:ascii="Times New Roman" w:eastAsiaTheme="minorEastAsia" w:hAnsi="Times New Roman" w:cs="Times New Roman"/>
        </w:rPr>
        <w:t xml:space="preserve">in the </w:t>
      </w:r>
      <w:r w:rsidR="001C0B74" w:rsidRPr="00CE44CD">
        <w:rPr>
          <w:rFonts w:ascii="Times New Roman" w:eastAsiaTheme="minorEastAsia" w:hAnsi="Times New Roman" w:cs="Times New Roman"/>
          <w:i/>
          <w:iCs/>
        </w:rPr>
        <w:t>M</w:t>
      </w:r>
      <w:r w:rsidR="001C0B74" w:rsidRPr="00CE44CD">
        <w:rPr>
          <w:rFonts w:ascii="Times New Roman" w:eastAsiaTheme="minorEastAsia" w:hAnsi="Times New Roman" w:cs="Times New Roman"/>
          <w:i/>
          <w:iCs/>
          <w:vertAlign w:val="subscript"/>
        </w:rPr>
        <w:t>0</w:t>
      </w:r>
      <w:r w:rsidR="001C0B74" w:rsidRPr="00CE44CD">
        <w:rPr>
          <w:rFonts w:ascii="Times New Roman" w:eastAsiaTheme="minorEastAsia" w:hAnsi="Times New Roman" w:cs="Times New Roman"/>
        </w:rPr>
        <w:t xml:space="preserve"> region </w:t>
      </w:r>
      <w:r w:rsidR="003C40C4" w:rsidRPr="00CE44CD">
        <w:rPr>
          <w:rFonts w:ascii="Times New Roman" w:eastAsiaTheme="minorEastAsia" w:hAnsi="Times New Roman" w:cs="Times New Roman"/>
        </w:rPr>
        <w:t xml:space="preserve">would </w:t>
      </w:r>
      <w:r w:rsidR="00BD0212" w:rsidRPr="00CE44CD">
        <w:rPr>
          <w:rFonts w:ascii="Times New Roman" w:eastAsiaTheme="minorEastAsia" w:hAnsi="Times New Roman" w:cs="Times New Roman"/>
        </w:rPr>
        <w:t xml:space="preserve">most likely never reach the </w:t>
      </w:r>
      <w:r w:rsidR="001C0B74" w:rsidRPr="00CE44CD">
        <w:rPr>
          <w:rFonts w:ascii="Times New Roman" w:eastAsiaTheme="minorEastAsia" w:hAnsi="Times New Roman" w:cs="Times New Roman"/>
          <w:i/>
          <w:iCs/>
        </w:rPr>
        <w:t>M</w:t>
      </w:r>
      <w:r w:rsidR="001C0B74" w:rsidRPr="00CE44CD">
        <w:rPr>
          <w:rFonts w:ascii="Times New Roman" w:eastAsiaTheme="minorEastAsia" w:hAnsi="Times New Roman" w:cs="Times New Roman"/>
          <w:i/>
          <w:iCs/>
          <w:vertAlign w:val="subscript"/>
        </w:rPr>
        <w:t>1</w:t>
      </w:r>
      <w:r w:rsidR="00BD0212" w:rsidRPr="00CE44CD">
        <w:rPr>
          <w:rFonts w:ascii="Times New Roman" w:eastAsiaTheme="minorEastAsia" w:hAnsi="Times New Roman" w:cs="Times New Roman"/>
        </w:rPr>
        <w:t xml:space="preserve"> region</w:t>
      </w:r>
      <w:r w:rsidR="003C40C4" w:rsidRPr="00CE44CD">
        <w:rPr>
          <w:rFonts w:ascii="Times New Roman" w:eastAsiaTheme="minorEastAsia" w:hAnsi="Times New Roman" w:cs="Times New Roman"/>
        </w:rPr>
        <w:t>.</w:t>
      </w:r>
      <w:r w:rsidR="00CC29F5" w:rsidRPr="00CE44CD">
        <w:rPr>
          <w:rFonts w:ascii="Times New Roman" w:eastAsiaTheme="minorEastAsia" w:hAnsi="Times New Roman" w:cs="Times New Roman"/>
        </w:rPr>
        <w:t xml:space="preserve"> Even the empirically observed time-step of 10-100 million years for increases in nestedness </w:t>
      </w:r>
      <w:r w:rsidR="00CC29F5" w:rsidRPr="00CE44CD">
        <w:rPr>
          <w:rFonts w:ascii="Times New Roman" w:eastAsiaTheme="minorEastAsia" w:hAnsi="Times New Roman" w:cs="Times New Roman"/>
        </w:rPr>
        <w:fldChar w:fldCharType="begin"/>
      </w:r>
      <w:r w:rsidR="009F7C1C" w:rsidRPr="00CE44CD">
        <w:rPr>
          <w:rFonts w:ascii="Times New Roman" w:eastAsiaTheme="minorEastAsia" w:hAnsi="Times New Roman" w:cs="Times New Roman"/>
        </w:rPr>
        <w:instrText xml:space="preserve"> ADDIN ZOTERO_ITEM CSL_CITATION {"citationID":"tfokebzp","properties":{"formattedCitation":"(McShea 2001a)","plainCitation":"(McShea 2001a)","noteIndex":0},"citationItems":[{"id":1085,"uris":["http://zotero.org/users/4673489/items/RA4HAXMH"],"uri":["http://zotero.org/users/4673489/items/RA4HAXMH"],"itemData":{"id":1085,"type":"article-journal","abstract":"The degree of hierarchical structure of organisms—the number of levels of nesting of lower-level entities within higher-level individuals—has apparently increased a number of times in the history of life, notably in the origin of the eukaryotic cell from an association of prokaryotic cells, of multicellular organisms from clones of eukaryotic cells, and of integrated colonies from aggregates of multicellular individuals. Arranged in order of ﬁrst occurrence, these three transitions suggest a trend, in particular a trend in the maximum, or an increase in the degree of hierarchical structure present in the hierarchically deepest organism on Earth. However, no rigorous documentation of such a trend—based on operational and consistent criteria for hierarchical levels—has been attempted. Also, the trajectory of increase has not been examined in any detail. One limitation is that no hierarchy scale has been developed with sufﬁcient resolution to document more than these three major increases. Here, a higher-resolution scale is proposed in which hierarchical structure is decomposed into levels and sublevels, with levels reﬂecting number of layers of nestedness, and sublevels reﬂecting degree of individuation at the highest level. The scale is then used, together with the body-fossil record, to plot the trajectory of the maximum. Two alternative interpretations of the record are considered, and both reveal a long-term trend extending from the Archean through the early Phanerozoic. In one, the pattern of increase was incremental, with almost all sublevels arising precisely in order. The data also raise the possibility that waiting times for transitions between sublevels may have decreased with increasing hierarchical level (and with time). These last two ﬁndings—incremental increase in level and decreasing waiting times—are tentative, pending a study of possible biases in the fossil record.","container-title":"Paleobiology","DOI":"10.1666/0094-8373(2001)027&lt;0405:THSOOA&gt;2.0.CO;2","ISSN":"0094-8373, 1938-5331","issue":"2","language":"en","page":"405-423","source":"CrossRef","title":"The hierarchical structure of organisms: a scale and documentation of a trend in the maximum","title-short":"The hierarchical structure of organisms","volume":"27","author":[{"family":"McShea","given":"Daniel W."}],"issued":{"date-parts":[["2001",6]]}}}],"schema":"https://github.com/citation-style-language/schema/raw/master/csl-citation.json"} </w:instrText>
      </w:r>
      <w:r w:rsidR="00CC29F5" w:rsidRPr="00CE44CD">
        <w:rPr>
          <w:rFonts w:ascii="Times New Roman" w:eastAsiaTheme="minorEastAsia" w:hAnsi="Times New Roman" w:cs="Times New Roman"/>
        </w:rPr>
        <w:fldChar w:fldCharType="separate"/>
      </w:r>
      <w:r w:rsidR="00CC29F5" w:rsidRPr="00CE44CD">
        <w:rPr>
          <w:rFonts w:ascii="Times New Roman" w:eastAsiaTheme="minorEastAsia" w:hAnsi="Times New Roman" w:cs="Times New Roman"/>
          <w:noProof/>
        </w:rPr>
        <w:t>(McShea 2001a)</w:t>
      </w:r>
      <w:r w:rsidR="00CC29F5" w:rsidRPr="00CE44CD">
        <w:rPr>
          <w:rFonts w:ascii="Times New Roman" w:eastAsiaTheme="minorEastAsia" w:hAnsi="Times New Roman" w:cs="Times New Roman"/>
        </w:rPr>
        <w:fldChar w:fldCharType="end"/>
      </w:r>
      <w:r w:rsidR="00CC29F5" w:rsidRPr="00CE44CD">
        <w:rPr>
          <w:rFonts w:ascii="Times New Roman" w:eastAsiaTheme="minorEastAsia" w:hAnsi="Times New Roman" w:cs="Times New Roman"/>
        </w:rPr>
        <w:t xml:space="preserve"> </w:t>
      </w:r>
      <w:r w:rsidR="003F2F65" w:rsidRPr="00CE44CD">
        <w:rPr>
          <w:rFonts w:ascii="Times New Roman" w:eastAsiaTheme="minorEastAsia" w:hAnsi="Times New Roman" w:cs="Times New Roman"/>
        </w:rPr>
        <w:t>is</w:t>
      </w:r>
      <w:r w:rsidR="00CC29F5" w:rsidRPr="00CE44CD">
        <w:rPr>
          <w:rFonts w:ascii="Times New Roman" w:eastAsiaTheme="minorEastAsia" w:hAnsi="Times New Roman" w:cs="Times New Roman"/>
        </w:rPr>
        <w:t xml:space="preserve"> much shorter than what one would expect if individual lineages were to randomly sample </w:t>
      </w:r>
      <m:oMath>
        <m:sSub>
          <m:sSubPr>
            <m:ctrlPr>
              <w:rPr>
                <w:rFonts w:ascii="Cambria Math" w:hAnsi="Cambria Math" w:cs="Times New Roman"/>
              </w:rPr>
            </m:ctrlPr>
          </m:sSubPr>
          <m:e>
            <m:r>
              <m:rPr>
                <m:sty m:val="p"/>
              </m:rPr>
              <w:rPr>
                <w:rFonts w:ascii="Cambria Math" w:hAnsi="Cambria Math" w:cs="Times New Roman"/>
              </w:rPr>
              <m:t>Ω</m:t>
            </m:r>
          </m:e>
          <m:sub>
            <m:r>
              <w:rPr>
                <w:rFonts w:ascii="Cambria Math" w:hAnsi="Cambria Math" w:cs="Times New Roman"/>
              </w:rPr>
              <m:t>g</m:t>
            </m:r>
          </m:sub>
        </m:sSub>
      </m:oMath>
      <w:r w:rsidR="00CC29F5" w:rsidRPr="00CE44CD">
        <w:rPr>
          <w:rFonts w:ascii="Times New Roman" w:eastAsiaTheme="minorEastAsia" w:hAnsi="Times New Roman" w:cs="Times New Roman"/>
        </w:rPr>
        <w:t xml:space="preserve"> states.</w:t>
      </w:r>
    </w:p>
    <w:p w14:paraId="10890C86" w14:textId="54B91097" w:rsidR="00FD6FAE" w:rsidRPr="00CE44CD" w:rsidRDefault="007631F6" w:rsidP="00325E47">
      <w:pPr>
        <w:spacing w:line="360" w:lineRule="auto"/>
        <w:ind w:firstLine="720"/>
        <w:jc w:val="both"/>
        <w:rPr>
          <w:rFonts w:ascii="Times New Roman" w:eastAsiaTheme="minorEastAsia" w:hAnsi="Times New Roman" w:cs="Times New Roman"/>
        </w:rPr>
      </w:pPr>
      <w:r w:rsidRPr="00CE44CD">
        <w:rPr>
          <w:rFonts w:ascii="Times New Roman" w:eastAsiaTheme="minorEastAsia" w:hAnsi="Times New Roman" w:cs="Times New Roman"/>
        </w:rPr>
        <w:t>Thus</w:t>
      </w:r>
      <w:r w:rsidR="006374BC" w:rsidRPr="00CE44CD">
        <w:rPr>
          <w:rFonts w:ascii="Times New Roman" w:eastAsiaTheme="minorEastAsia" w:hAnsi="Times New Roman" w:cs="Times New Roman"/>
        </w:rPr>
        <w:t xml:space="preserve">, for all practical purposes, </w:t>
      </w:r>
      <w:r w:rsidR="00451FEF" w:rsidRPr="00CE44CD">
        <w:rPr>
          <w:rFonts w:ascii="Times New Roman" w:eastAsiaTheme="minorEastAsia" w:hAnsi="Times New Roman" w:cs="Times New Roman"/>
        </w:rPr>
        <w:t>it is basically impossible that</w:t>
      </w:r>
      <w:r w:rsidR="005A2326" w:rsidRPr="00CE44CD">
        <w:rPr>
          <w:rFonts w:ascii="Times New Roman" w:eastAsiaTheme="minorEastAsia" w:hAnsi="Times New Roman" w:cs="Times New Roman"/>
        </w:rPr>
        <w:t xml:space="preserve"> </w:t>
      </w:r>
      <w:r w:rsidRPr="00CE44CD">
        <w:rPr>
          <w:rFonts w:ascii="Times New Roman" w:eastAsiaTheme="minorEastAsia" w:hAnsi="Times New Roman" w:cs="Times New Roman"/>
        </w:rPr>
        <w:t xml:space="preserve">a random walk through </w:t>
      </w:r>
      <w:r w:rsidR="001601F5" w:rsidRPr="00CE44CD">
        <w:rPr>
          <w:rFonts w:ascii="Times New Roman" w:eastAsiaTheme="minorEastAsia" w:hAnsi="Times New Roman" w:cs="Times New Roman"/>
          <w:i/>
          <w:iCs/>
        </w:rPr>
        <w:t>M</w:t>
      </w:r>
      <w:r w:rsidR="001601F5" w:rsidRPr="00CE44CD">
        <w:rPr>
          <w:rFonts w:ascii="Times New Roman" w:eastAsiaTheme="minorEastAsia" w:hAnsi="Times New Roman" w:cs="Times New Roman"/>
        </w:rPr>
        <w:t xml:space="preserve">-space </w:t>
      </w:r>
      <w:r w:rsidR="0066574A" w:rsidRPr="00CE44CD">
        <w:rPr>
          <w:rFonts w:ascii="Times New Roman" w:eastAsiaTheme="minorEastAsia" w:hAnsi="Times New Roman" w:cs="Times New Roman"/>
        </w:rPr>
        <w:t xml:space="preserve">could be </w:t>
      </w:r>
      <w:r w:rsidR="00CE7973" w:rsidRPr="00CE44CD">
        <w:rPr>
          <w:rFonts w:ascii="Times New Roman" w:eastAsiaTheme="minorEastAsia" w:hAnsi="Times New Roman" w:cs="Times New Roman"/>
        </w:rPr>
        <w:t>reali</w:t>
      </w:r>
      <w:r w:rsidR="00720818" w:rsidRPr="00CE44CD">
        <w:rPr>
          <w:rFonts w:ascii="Times New Roman" w:eastAsiaTheme="minorEastAsia" w:hAnsi="Times New Roman" w:cs="Times New Roman"/>
        </w:rPr>
        <w:t>s</w:t>
      </w:r>
      <w:r w:rsidR="00CE7973" w:rsidRPr="00CE44CD">
        <w:rPr>
          <w:rFonts w:ascii="Times New Roman" w:eastAsiaTheme="minorEastAsia" w:hAnsi="Times New Roman" w:cs="Times New Roman"/>
        </w:rPr>
        <w:t>ed by random walk</w:t>
      </w:r>
      <w:r w:rsidR="002A7D79" w:rsidRPr="00CE44CD">
        <w:rPr>
          <w:rFonts w:ascii="Times New Roman" w:eastAsiaTheme="minorEastAsia" w:hAnsi="Times New Roman" w:cs="Times New Roman"/>
        </w:rPr>
        <w:t>s</w:t>
      </w:r>
      <w:r w:rsidR="00CE7973" w:rsidRPr="00CE44CD">
        <w:rPr>
          <w:rFonts w:ascii="Times New Roman" w:eastAsiaTheme="minorEastAsia" w:hAnsi="Times New Roman" w:cs="Times New Roman"/>
        </w:rPr>
        <w:t xml:space="preserve"> in the lower level space </w:t>
      </w:r>
      <m:oMath>
        <m:sSub>
          <m:sSubPr>
            <m:ctrlPr>
              <w:rPr>
                <w:rFonts w:ascii="Cambria Math" w:hAnsi="Cambria Math" w:cs="Times New Roman"/>
              </w:rPr>
            </m:ctrlPr>
          </m:sSubPr>
          <m:e>
            <m:r>
              <m:rPr>
                <m:sty m:val="p"/>
              </m:rPr>
              <w:rPr>
                <w:rFonts w:ascii="Cambria Math" w:hAnsi="Cambria Math" w:cs="Times New Roman"/>
              </w:rPr>
              <m:t>Ω</m:t>
            </m:r>
          </m:e>
          <m:sub>
            <m:r>
              <w:rPr>
                <w:rFonts w:ascii="Cambria Math" w:hAnsi="Cambria Math" w:cs="Times New Roman"/>
              </w:rPr>
              <m:t>g</m:t>
            </m:r>
          </m:sub>
        </m:sSub>
      </m:oMath>
      <w:r w:rsidR="005A2326" w:rsidRPr="00CE44CD">
        <w:rPr>
          <w:rFonts w:ascii="Times New Roman" w:eastAsiaTheme="minorEastAsia" w:hAnsi="Times New Roman" w:cs="Times New Roman"/>
        </w:rPr>
        <w:t xml:space="preserve"> </w:t>
      </w:r>
      <w:r w:rsidR="003971DF" w:rsidRPr="00CE44CD">
        <w:rPr>
          <w:rFonts w:ascii="Times New Roman" w:eastAsiaTheme="minorEastAsia" w:hAnsi="Times New Roman" w:cs="Times New Roman"/>
        </w:rPr>
        <w:t xml:space="preserve">(or more precisely, the </w:t>
      </w:r>
      <w:r w:rsidR="003971DF" w:rsidRPr="00CE44CD">
        <w:rPr>
          <w:rFonts w:ascii="Times New Roman" w:eastAsiaTheme="minorEastAsia" w:hAnsi="Times New Roman" w:cs="Times New Roman"/>
        </w:rPr>
        <w:lastRenderedPageBreak/>
        <w:t xml:space="preserve">probability </w:t>
      </w:r>
      <w:r w:rsidR="005A2326" w:rsidRPr="00CE44CD">
        <w:rPr>
          <w:rFonts w:ascii="Times New Roman" w:eastAsiaTheme="minorEastAsia" w:hAnsi="Times New Roman" w:cs="Times New Roman"/>
        </w:rPr>
        <w:t>is exceedingly low</w:t>
      </w:r>
      <w:r w:rsidR="003971DF" w:rsidRPr="00CE44CD">
        <w:rPr>
          <w:rFonts w:ascii="Times New Roman" w:eastAsiaTheme="minorEastAsia" w:hAnsi="Times New Roman" w:cs="Times New Roman"/>
        </w:rPr>
        <w:t>)</w:t>
      </w:r>
      <w:r w:rsidR="004F6658" w:rsidRPr="00CE44CD">
        <w:rPr>
          <w:rFonts w:ascii="Times New Roman" w:eastAsiaTheme="minorEastAsia" w:hAnsi="Times New Roman" w:cs="Times New Roman"/>
        </w:rPr>
        <w:t>.</w:t>
      </w:r>
      <w:r w:rsidR="007226EE" w:rsidRPr="00CE44CD">
        <w:rPr>
          <w:rFonts w:ascii="Times New Roman" w:eastAsiaTheme="minorEastAsia" w:hAnsi="Times New Roman" w:cs="Times New Roman"/>
        </w:rPr>
        <w:t xml:space="preserve"> So</w:t>
      </w:r>
      <w:r w:rsidR="0066574A" w:rsidRPr="00CE44CD">
        <w:rPr>
          <w:rFonts w:ascii="Times New Roman" w:eastAsiaTheme="minorEastAsia" w:hAnsi="Times New Roman" w:cs="Times New Roman"/>
        </w:rPr>
        <w:t xml:space="preserve">, </w:t>
      </w:r>
      <w:r w:rsidR="002472E4" w:rsidRPr="00CE44CD">
        <w:rPr>
          <w:rFonts w:ascii="Times New Roman" w:eastAsiaTheme="minorEastAsia" w:hAnsi="Times New Roman" w:cs="Times New Roman"/>
        </w:rPr>
        <w:t>for the</w:t>
      </w:r>
      <w:r w:rsidR="007226EE" w:rsidRPr="00CE44CD">
        <w:rPr>
          <w:rFonts w:ascii="Times New Roman" w:eastAsiaTheme="minorEastAsia" w:hAnsi="Times New Roman" w:cs="Times New Roman"/>
        </w:rPr>
        <w:t xml:space="preserve"> neutral </w:t>
      </w:r>
      <w:r w:rsidR="005F42F2" w:rsidRPr="00CE44CD">
        <w:rPr>
          <w:rFonts w:ascii="Times New Roman" w:eastAsiaTheme="minorEastAsia" w:hAnsi="Times New Roman" w:cs="Times New Roman"/>
        </w:rPr>
        <w:t>view</w:t>
      </w:r>
      <w:r w:rsidR="00C1005E" w:rsidRPr="00CE44CD">
        <w:rPr>
          <w:rFonts w:ascii="Times New Roman" w:eastAsiaTheme="minorEastAsia" w:hAnsi="Times New Roman" w:cs="Times New Roman"/>
        </w:rPr>
        <w:t xml:space="preserve"> </w:t>
      </w:r>
      <w:r w:rsidR="002472E4" w:rsidRPr="00CE44CD">
        <w:rPr>
          <w:rFonts w:ascii="Times New Roman" w:eastAsiaTheme="minorEastAsia" w:hAnsi="Times New Roman" w:cs="Times New Roman"/>
        </w:rPr>
        <w:t xml:space="preserve">to </w:t>
      </w:r>
      <w:r w:rsidR="00A46865" w:rsidRPr="00CE44CD">
        <w:rPr>
          <w:rFonts w:ascii="Times New Roman" w:eastAsiaTheme="minorEastAsia" w:hAnsi="Times New Roman" w:cs="Times New Roman"/>
        </w:rPr>
        <w:t>be plausible</w:t>
      </w:r>
      <w:r w:rsidR="002472E4" w:rsidRPr="00CE44CD">
        <w:rPr>
          <w:rFonts w:ascii="Times New Roman" w:eastAsiaTheme="minorEastAsia" w:hAnsi="Times New Roman" w:cs="Times New Roman"/>
        </w:rPr>
        <w:t xml:space="preserve">, </w:t>
      </w:r>
      <w:r w:rsidR="008A4740" w:rsidRPr="00CE44CD">
        <w:rPr>
          <w:rFonts w:ascii="Times New Roman" w:eastAsiaTheme="minorEastAsia" w:hAnsi="Times New Roman" w:cs="Times New Roman"/>
        </w:rPr>
        <w:t xml:space="preserve">lineage </w:t>
      </w:r>
      <w:r w:rsidR="00150A18" w:rsidRPr="00CE44CD">
        <w:rPr>
          <w:rFonts w:ascii="Times New Roman" w:eastAsiaTheme="minorEastAsia" w:hAnsi="Times New Roman" w:cs="Times New Roman"/>
        </w:rPr>
        <w:t xml:space="preserve">evolution </w:t>
      </w:r>
      <w:r w:rsidR="008F6981" w:rsidRPr="00CE44CD">
        <w:rPr>
          <w:rFonts w:ascii="Times New Roman" w:eastAsiaTheme="minorEastAsia" w:hAnsi="Times New Roman" w:cs="Times New Roman"/>
        </w:rPr>
        <w:t xml:space="preserve">in the </w:t>
      </w:r>
      <w:r w:rsidR="008F24AA" w:rsidRPr="00CE44CD">
        <w:rPr>
          <w:rFonts w:ascii="Times New Roman" w:eastAsiaTheme="minorEastAsia" w:hAnsi="Times New Roman" w:cs="Times New Roman"/>
        </w:rPr>
        <w:t xml:space="preserve">vast </w:t>
      </w:r>
      <w:r w:rsidR="008F6981" w:rsidRPr="00CE44CD">
        <w:rPr>
          <w:rFonts w:ascii="Times New Roman" w:eastAsiaTheme="minorEastAsia" w:hAnsi="Times New Roman" w:cs="Times New Roman"/>
        </w:rPr>
        <w:t>lower level space</w:t>
      </w:r>
      <w:r w:rsidR="007F13CD" w:rsidRPr="00CE44CD">
        <w:rPr>
          <w:rFonts w:ascii="Times New Roman" w:eastAsiaTheme="minorEastAsia" w:hAnsi="Times New Roman" w:cs="Times New Roman"/>
        </w:rPr>
        <w:t xml:space="preserve"> must be biased</w:t>
      </w:r>
      <w:r w:rsidR="001B2B79" w:rsidRPr="00CE44CD">
        <w:rPr>
          <w:rFonts w:ascii="Times New Roman" w:eastAsiaTheme="minorEastAsia" w:hAnsi="Times New Roman" w:cs="Times New Roman"/>
        </w:rPr>
        <w:t xml:space="preserve">. </w:t>
      </w:r>
      <w:r w:rsidR="00BB1569" w:rsidRPr="00CE44CD">
        <w:rPr>
          <w:rFonts w:ascii="Times New Roman" w:eastAsiaTheme="minorEastAsia" w:hAnsi="Times New Roman" w:cs="Times New Roman"/>
        </w:rPr>
        <w:t xml:space="preserve">The sources of bias are well documented. One important type results </w:t>
      </w:r>
      <w:r w:rsidR="00295864" w:rsidRPr="00CE44CD">
        <w:rPr>
          <w:rFonts w:ascii="Times New Roman" w:eastAsiaTheme="minorEastAsia" w:hAnsi="Times New Roman" w:cs="Times New Roman"/>
        </w:rPr>
        <w:t xml:space="preserve">from </w:t>
      </w:r>
      <w:r w:rsidR="000A4FCB" w:rsidRPr="00CE44CD">
        <w:rPr>
          <w:rFonts w:ascii="Times New Roman" w:eastAsiaTheme="minorEastAsia" w:hAnsi="Times New Roman" w:cs="Times New Roman"/>
        </w:rPr>
        <w:t>corridors of functional equivalence dictated by the</w:t>
      </w:r>
      <w:r w:rsidR="005F50D1" w:rsidRPr="00CE44CD">
        <w:rPr>
          <w:rFonts w:ascii="Times New Roman" w:eastAsiaTheme="minorEastAsia" w:hAnsi="Times New Roman" w:cs="Times New Roman"/>
        </w:rPr>
        <w:t xml:space="preserve"> structure of </w:t>
      </w:r>
      <w:r w:rsidR="00162CE1" w:rsidRPr="00CE44CD">
        <w:rPr>
          <w:rFonts w:ascii="Times New Roman" w:eastAsiaTheme="minorEastAsia" w:hAnsi="Times New Roman" w:cs="Times New Roman"/>
        </w:rPr>
        <w:t>genotype-phenotype maps</w:t>
      </w:r>
      <w:r w:rsidR="000A4FCB" w:rsidRPr="00CE44CD">
        <w:rPr>
          <w:rFonts w:ascii="Times New Roman" w:eastAsiaTheme="minorEastAsia" w:hAnsi="Times New Roman" w:cs="Times New Roman"/>
        </w:rPr>
        <w:t xml:space="preserve"> </w:t>
      </w:r>
      <w:r w:rsidR="00074CB0" w:rsidRPr="00CE44CD">
        <w:rPr>
          <w:rFonts w:ascii="Times New Roman" w:eastAsiaTheme="minorEastAsia" w:hAnsi="Times New Roman" w:cs="Times New Roman"/>
        </w:rPr>
        <w:fldChar w:fldCharType="begin"/>
      </w:r>
      <w:r w:rsidR="009F7C1C" w:rsidRPr="00CE44CD">
        <w:rPr>
          <w:rFonts w:ascii="Times New Roman" w:eastAsiaTheme="minorEastAsia" w:hAnsi="Times New Roman" w:cs="Times New Roman"/>
        </w:rPr>
        <w:instrText xml:space="preserve"> ADDIN ZOTERO_ITEM CSL_CITATION {"citationID":"U4djg0TK","properties":{"formattedCitation":"(Kimura 1968)","plainCitation":"(Kimura 1968)","dontUpdate":true,"noteIndex":0},"citationItems":[{"id":3670,"uris":["http://zotero.org/users/4673489/items/RATSGTIM"],"uri":["http://zotero.org/users/4673489/items/RATSGTIM"],"itemData":{"id":3670,"type":"article-journal","container-title":"Nature","DOI":"10.1038/217624a0","ISSN":"0028-0836, 1476-4687","issue":"5129","language":"en","page":"624-626","source":"Crossref","title":"Evolutionary Rate at the Molecular Level","volume":"217","author":[{"family":"Kimura","given":"Motoo"}],"issued":{"date-parts":[["1968",2]]}}}],"schema":"https://github.com/citation-style-language/schema/raw/master/csl-citation.json"} </w:instrText>
      </w:r>
      <w:r w:rsidR="00074CB0" w:rsidRPr="00CE44CD">
        <w:rPr>
          <w:rFonts w:ascii="Times New Roman" w:eastAsiaTheme="minorEastAsia" w:hAnsi="Times New Roman" w:cs="Times New Roman"/>
        </w:rPr>
        <w:fldChar w:fldCharType="separate"/>
      </w:r>
      <w:r w:rsidR="00074CB0" w:rsidRPr="00CE44CD">
        <w:rPr>
          <w:rFonts w:ascii="Times New Roman" w:eastAsiaTheme="minorEastAsia" w:hAnsi="Times New Roman" w:cs="Times New Roman"/>
          <w:noProof/>
        </w:rPr>
        <w:t>(</w:t>
      </w:r>
      <w:r w:rsidR="00A679FE" w:rsidRPr="00CE44CD">
        <w:rPr>
          <w:rFonts w:ascii="Times New Roman" w:eastAsiaTheme="minorEastAsia" w:hAnsi="Times New Roman" w:cs="Times New Roman"/>
          <w:noProof/>
        </w:rPr>
        <w:t xml:space="preserve">even as sampling within those narrow corridors is random: </w:t>
      </w:r>
      <w:r w:rsidR="00074CB0" w:rsidRPr="00CE44CD">
        <w:rPr>
          <w:rFonts w:ascii="Times New Roman" w:eastAsiaTheme="minorEastAsia" w:hAnsi="Times New Roman" w:cs="Times New Roman"/>
          <w:noProof/>
        </w:rPr>
        <w:t>Kimura 1968)</w:t>
      </w:r>
      <w:r w:rsidR="00074CB0" w:rsidRPr="00CE44CD">
        <w:rPr>
          <w:rFonts w:ascii="Times New Roman" w:eastAsiaTheme="minorEastAsia" w:hAnsi="Times New Roman" w:cs="Times New Roman"/>
        </w:rPr>
        <w:fldChar w:fldCharType="end"/>
      </w:r>
      <w:r w:rsidR="00074CB0" w:rsidRPr="00CE44CD">
        <w:rPr>
          <w:rFonts w:ascii="Times New Roman" w:eastAsiaTheme="minorEastAsia" w:hAnsi="Times New Roman" w:cs="Times New Roman"/>
        </w:rPr>
        <w:fldChar w:fldCharType="begin"/>
      </w:r>
      <w:r w:rsidR="009F7C1C" w:rsidRPr="00CE44CD">
        <w:rPr>
          <w:rFonts w:ascii="Times New Roman" w:eastAsiaTheme="minorEastAsia" w:hAnsi="Times New Roman" w:cs="Times New Roman"/>
        </w:rPr>
        <w:instrText xml:space="preserve"> ADDIN ZOTERO_ITEM CSL_CITATION {"citationID":"eFZuZASN","properties":{"formattedCitation":"(Kimura 1968)","plainCitation":"(Kimura 1968)","dontUpdate":true,"noteIndex":0},"citationItems":[{"id":3670,"uris":["http://zotero.org/users/4673489/items/RATSGTIM"],"uri":["http://zotero.org/users/4673489/items/RATSGTIM"],"itemData":{"id":3670,"type":"article-journal","container-title":"Nature","DOI":"10.1038/217624a0","ISSN":"0028-0836, 1476-4687","issue":"5129","language":"en","page":"624-626","source":"Crossref","title":"Evolutionary Rate at the Molecular Level","volume":"217","author":[{"family":"Kimura","given":"Motoo"}],"issued":{"date-parts":[["1968",2]]}}}],"schema":"https://github.com/citation-style-language/schema/raw/master/csl-citation.json"} </w:instrText>
      </w:r>
      <w:r w:rsidR="00074CB0" w:rsidRPr="00CE44CD">
        <w:rPr>
          <w:rFonts w:ascii="Times New Roman" w:eastAsiaTheme="minorEastAsia" w:hAnsi="Times New Roman" w:cs="Times New Roman"/>
        </w:rPr>
        <w:fldChar w:fldCharType="end"/>
      </w:r>
      <w:r w:rsidR="00074CB0" w:rsidRPr="00CE44CD">
        <w:rPr>
          <w:rFonts w:ascii="Times New Roman" w:eastAsiaTheme="minorEastAsia" w:hAnsi="Times New Roman" w:cs="Times New Roman"/>
        </w:rPr>
        <w:t xml:space="preserve">. </w:t>
      </w:r>
      <w:r w:rsidR="00BB1569" w:rsidRPr="00CE44CD">
        <w:rPr>
          <w:rFonts w:ascii="Times New Roman" w:eastAsiaTheme="minorEastAsia" w:hAnsi="Times New Roman" w:cs="Times New Roman"/>
        </w:rPr>
        <w:t>Anot</w:t>
      </w:r>
      <w:r w:rsidR="00E7233D" w:rsidRPr="00CE44CD">
        <w:rPr>
          <w:rFonts w:ascii="Times New Roman" w:eastAsiaTheme="minorEastAsia" w:hAnsi="Times New Roman" w:cs="Times New Roman"/>
        </w:rPr>
        <w:t>h</w:t>
      </w:r>
      <w:r w:rsidR="00BB1569" w:rsidRPr="00CE44CD">
        <w:rPr>
          <w:rFonts w:ascii="Times New Roman" w:eastAsiaTheme="minorEastAsia" w:hAnsi="Times New Roman" w:cs="Times New Roman"/>
        </w:rPr>
        <w:t xml:space="preserve">er type is </w:t>
      </w:r>
      <w:r w:rsidR="0083210E" w:rsidRPr="00CE44CD">
        <w:rPr>
          <w:rFonts w:ascii="Times New Roman" w:eastAsiaTheme="minorEastAsia" w:hAnsi="Times New Roman" w:cs="Times New Roman"/>
        </w:rPr>
        <w:t>mutational biases</w:t>
      </w:r>
      <w:r w:rsidR="00085BB6" w:rsidRPr="00CE44CD">
        <w:rPr>
          <w:rFonts w:ascii="Times New Roman" w:eastAsiaTheme="minorEastAsia" w:hAnsi="Times New Roman" w:cs="Times New Roman"/>
        </w:rPr>
        <w:t xml:space="preserve"> (</w:t>
      </w:r>
      <w:r w:rsidR="00127706" w:rsidRPr="00CE44CD">
        <w:rPr>
          <w:rFonts w:ascii="Times New Roman" w:eastAsiaTheme="minorEastAsia" w:hAnsi="Times New Roman" w:cs="Times New Roman"/>
        </w:rPr>
        <w:t xml:space="preserve">as discussed in </w:t>
      </w:r>
      <w:r w:rsidR="004945CC" w:rsidRPr="00CE44CD">
        <w:rPr>
          <w:rFonts w:ascii="Times New Roman" w:eastAsiaTheme="minorEastAsia" w:hAnsi="Times New Roman" w:cs="Times New Roman"/>
        </w:rPr>
        <w:fldChar w:fldCharType="begin"/>
      </w:r>
      <w:r w:rsidR="009F7C1C" w:rsidRPr="00CE44CD">
        <w:rPr>
          <w:rFonts w:ascii="Times New Roman" w:eastAsiaTheme="minorEastAsia" w:hAnsi="Times New Roman" w:cs="Times New Roman"/>
        </w:rPr>
        <w:instrText xml:space="preserve"> ADDIN ZOTERO_ITEM CSL_CITATION {"citationID":"UGVWVTgJ","properties":{"formattedCitation":"(Louis 2016)","plainCitation":"(Louis 2016)","dontUpdate":true,"noteIndex":0},"citationItems":[{"id":3218,"uris":["http://zotero.org/users/4673489/items/73KHSKXF"],"uri":["http://zotero.org/users/4673489/items/73KHSKXF"],"itemData":{"id":3218,"type":"article-journal","abstract":"Counterfactual questions such as \"what would happen if you re-run the tape of life?\" turn on the nature of the landscape of biological possibilities. Since the number of potential sequences that store genetic information grows exponentially with length, genetic possibility spaces can be so unimaginably vast that commentators frequently reach of hyper-astronomical metaphors that compare their size to that of the universe. Re-run the tape of life and the likelihood of encountering the same sequences in such hyper-astronomically large spaces is infinitesimally small, suggesting that evolutionary outcomes are highly contingent. On the other hand, the wide-spread occurrence of evolutionary convergence implies that similar phenotypes can be found again with relative ease. How can this be? Part of the solution to this conundrum must lie in the manner that genotypes map to phenotypes. By studying simple genotype-phenotype maps, where the counterfactual space of all possible phenotypes can be enumerated, it is shown that strong bias in the arrival of variation may explain why certain phenotypes are (repeatedly) observed in nature, while others never appear. This biased variation provides a non-selective cause for certain types of convergence. It illustrates how the role of randomness and contingency may differ significantly between genetic and phenotype spaces.","container-title":"Studies in History and Philosophy of Biological and Biomedical Sciences","DOI":"10.1016/j.shpsc.2015.12.014","ISSN":"1879-2499","journalAbbreviation":"Stud Hist Philos Biol Biomed Sci","language":"eng","note":"PMID: 26868415","page":"107-116","source":"PubMed","title":"Contingency, convergence and hyper-astronomical numbers in biological evolution","volume":"58","author":[{"family":"Louis","given":"Ard A."}],"issued":{"date-parts":[["2016",8]]}}}],"schema":"https://github.com/citation-style-language/schema/raw/master/csl-citation.json"} </w:instrText>
      </w:r>
      <w:r w:rsidR="004945CC" w:rsidRPr="00CE44CD">
        <w:rPr>
          <w:rFonts w:ascii="Times New Roman" w:eastAsiaTheme="minorEastAsia" w:hAnsi="Times New Roman" w:cs="Times New Roman"/>
        </w:rPr>
        <w:fldChar w:fldCharType="separate"/>
      </w:r>
      <w:r w:rsidR="004945CC" w:rsidRPr="00CE44CD">
        <w:rPr>
          <w:rFonts w:ascii="Times New Roman" w:eastAsiaTheme="minorEastAsia" w:hAnsi="Times New Roman" w:cs="Times New Roman"/>
          <w:noProof/>
        </w:rPr>
        <w:t>Louis 2016</w:t>
      </w:r>
      <w:r w:rsidR="00085BB6" w:rsidRPr="00CE44CD">
        <w:rPr>
          <w:rFonts w:ascii="Times New Roman" w:eastAsiaTheme="minorEastAsia" w:hAnsi="Times New Roman" w:cs="Times New Roman"/>
          <w:noProof/>
        </w:rPr>
        <w:t>)</w:t>
      </w:r>
      <w:r w:rsidR="003E422D" w:rsidRPr="00CE44CD">
        <w:rPr>
          <w:rFonts w:ascii="Times New Roman" w:eastAsiaTheme="minorEastAsia" w:hAnsi="Times New Roman" w:cs="Times New Roman"/>
          <w:noProof/>
        </w:rPr>
        <w:t>.</w:t>
      </w:r>
      <w:r w:rsidR="004945CC" w:rsidRPr="00CE44CD">
        <w:rPr>
          <w:rFonts w:ascii="Times New Roman" w:eastAsiaTheme="minorEastAsia" w:hAnsi="Times New Roman" w:cs="Times New Roman"/>
        </w:rPr>
        <w:fldChar w:fldCharType="end"/>
      </w:r>
      <w:r w:rsidR="004945CC" w:rsidRPr="00CE44CD">
        <w:rPr>
          <w:rFonts w:ascii="Times New Roman" w:eastAsiaTheme="minorEastAsia" w:hAnsi="Times New Roman" w:cs="Times New Roman"/>
        </w:rPr>
        <w:t xml:space="preserve"> </w:t>
      </w:r>
      <w:r w:rsidR="00E7233D" w:rsidRPr="00CE44CD">
        <w:rPr>
          <w:rFonts w:ascii="Times New Roman" w:eastAsiaTheme="minorEastAsia" w:hAnsi="Times New Roman" w:cs="Times New Roman"/>
        </w:rPr>
        <w:t xml:space="preserve">A final type of bias that is </w:t>
      </w:r>
      <w:r w:rsidR="00355A30" w:rsidRPr="00CE44CD">
        <w:rPr>
          <w:rFonts w:ascii="Times New Roman" w:eastAsiaTheme="minorEastAsia" w:hAnsi="Times New Roman" w:cs="Times New Roman"/>
        </w:rPr>
        <w:t xml:space="preserve">indispensable for explaining </w:t>
      </w:r>
      <w:r w:rsidR="00EC7E6E" w:rsidRPr="00CE44CD">
        <w:rPr>
          <w:rFonts w:ascii="Times New Roman" w:eastAsiaTheme="minorEastAsia" w:hAnsi="Times New Roman" w:cs="Times New Roman"/>
        </w:rPr>
        <w:t xml:space="preserve">the evolution of phenotypes, </w:t>
      </w:r>
      <w:r w:rsidR="00355A30" w:rsidRPr="00CE44CD">
        <w:rPr>
          <w:rFonts w:ascii="Times New Roman" w:eastAsiaTheme="minorEastAsia" w:hAnsi="Times New Roman" w:cs="Times New Roman"/>
        </w:rPr>
        <w:t>is that of</w:t>
      </w:r>
      <w:r w:rsidR="00604B73" w:rsidRPr="00CE44CD">
        <w:rPr>
          <w:rFonts w:ascii="Times New Roman" w:eastAsiaTheme="minorEastAsia" w:hAnsi="Times New Roman" w:cs="Times New Roman"/>
        </w:rPr>
        <w:t xml:space="preserve"> </w:t>
      </w:r>
      <w:r w:rsidR="00A83ECC" w:rsidRPr="00CE44CD">
        <w:rPr>
          <w:rFonts w:ascii="Times New Roman" w:eastAsiaTheme="minorEastAsia" w:hAnsi="Times New Roman" w:cs="Times New Roman"/>
        </w:rPr>
        <w:t xml:space="preserve">natural selection </w:t>
      </w:r>
      <w:r w:rsidR="004B158A" w:rsidRPr="00CE44CD">
        <w:rPr>
          <w:rFonts w:ascii="Times New Roman" w:eastAsiaTheme="minorEastAsia" w:hAnsi="Times New Roman" w:cs="Times New Roman"/>
        </w:rPr>
        <w:t xml:space="preserve">spreading </w:t>
      </w:r>
      <w:r w:rsidR="00010928" w:rsidRPr="00CE44CD">
        <w:rPr>
          <w:rFonts w:ascii="Times New Roman" w:eastAsiaTheme="minorEastAsia" w:hAnsi="Times New Roman" w:cs="Times New Roman"/>
        </w:rPr>
        <w:t>adaptive traits</w:t>
      </w:r>
      <w:r w:rsidR="008E0B17" w:rsidRPr="00CE44CD">
        <w:rPr>
          <w:rFonts w:ascii="Times New Roman" w:eastAsiaTheme="minorEastAsia" w:hAnsi="Times New Roman" w:cs="Times New Roman"/>
        </w:rPr>
        <w:t xml:space="preserve">. </w:t>
      </w:r>
    </w:p>
    <w:p w14:paraId="534AEBFB" w14:textId="26E180CB" w:rsidR="00CB1595" w:rsidRPr="00CE44CD" w:rsidRDefault="0040777D" w:rsidP="004F6658">
      <w:pPr>
        <w:spacing w:line="360" w:lineRule="auto"/>
        <w:ind w:firstLine="720"/>
        <w:jc w:val="both"/>
        <w:rPr>
          <w:rFonts w:ascii="Times New Roman" w:eastAsiaTheme="minorEastAsia" w:hAnsi="Times New Roman" w:cs="Times New Roman"/>
        </w:rPr>
      </w:pPr>
      <w:r w:rsidRPr="00CE44CD">
        <w:rPr>
          <w:rFonts w:ascii="Times New Roman" w:eastAsiaTheme="minorEastAsia" w:hAnsi="Times New Roman" w:cs="Times New Roman"/>
        </w:rPr>
        <w:t xml:space="preserve">Note </w:t>
      </w:r>
      <w:r w:rsidR="008B414A" w:rsidRPr="00CE44CD">
        <w:rPr>
          <w:rFonts w:ascii="Times New Roman" w:eastAsiaTheme="minorEastAsia" w:hAnsi="Times New Roman" w:cs="Times New Roman"/>
        </w:rPr>
        <w:t xml:space="preserve">thus </w:t>
      </w:r>
      <w:r w:rsidRPr="00CE44CD">
        <w:rPr>
          <w:rFonts w:ascii="Times New Roman" w:eastAsiaTheme="minorEastAsia" w:hAnsi="Times New Roman" w:cs="Times New Roman"/>
        </w:rPr>
        <w:t>that</w:t>
      </w:r>
      <w:r w:rsidR="008B414A" w:rsidRPr="00CE44CD">
        <w:rPr>
          <w:rFonts w:ascii="Times New Roman" w:eastAsiaTheme="minorEastAsia" w:hAnsi="Times New Roman" w:cs="Times New Roman"/>
        </w:rPr>
        <w:t xml:space="preserve"> for </w:t>
      </w:r>
      <w:r w:rsidRPr="00CE44CD">
        <w:rPr>
          <w:rFonts w:ascii="Times New Roman" w:eastAsiaTheme="minorEastAsia" w:hAnsi="Times New Roman" w:cs="Times New Roman"/>
        </w:rPr>
        <w:t>t</w:t>
      </w:r>
      <w:r w:rsidR="001C3645" w:rsidRPr="00CE44CD">
        <w:rPr>
          <w:rFonts w:ascii="Times New Roman" w:eastAsiaTheme="minorEastAsia" w:hAnsi="Times New Roman" w:cs="Times New Roman"/>
        </w:rPr>
        <w:t>he neutral view</w:t>
      </w:r>
      <w:r w:rsidR="00323705" w:rsidRPr="00CE44CD">
        <w:rPr>
          <w:rFonts w:ascii="Times New Roman" w:eastAsiaTheme="minorEastAsia" w:hAnsi="Times New Roman" w:cs="Times New Roman"/>
        </w:rPr>
        <w:t xml:space="preserve"> </w:t>
      </w:r>
      <w:r w:rsidR="008B414A" w:rsidRPr="00CE44CD">
        <w:rPr>
          <w:rFonts w:ascii="Times New Roman" w:eastAsiaTheme="minorEastAsia" w:hAnsi="Times New Roman" w:cs="Times New Roman"/>
        </w:rPr>
        <w:t xml:space="preserve">to work, it needs selection operating at the microevolutionary level. Nor is this an inconsistency: </w:t>
      </w:r>
      <w:r w:rsidR="005168B3" w:rsidRPr="00CE44CD">
        <w:rPr>
          <w:rFonts w:ascii="Times New Roman" w:eastAsiaTheme="minorEastAsia" w:hAnsi="Times New Roman" w:cs="Times New Roman"/>
        </w:rPr>
        <w:t>what matters is that</w:t>
      </w:r>
      <w:r w:rsidR="00323705" w:rsidRPr="00CE44CD">
        <w:rPr>
          <w:rFonts w:ascii="Times New Roman" w:eastAsiaTheme="minorEastAsia" w:hAnsi="Times New Roman" w:cs="Times New Roman"/>
        </w:rPr>
        <w:t xml:space="preserve"> selection at the microevolutionary </w:t>
      </w:r>
      <w:r w:rsidR="00031868" w:rsidRPr="00CE44CD">
        <w:rPr>
          <w:rFonts w:ascii="Times New Roman" w:eastAsiaTheme="minorEastAsia" w:hAnsi="Times New Roman" w:cs="Times New Roman"/>
        </w:rPr>
        <w:t xml:space="preserve">level </w:t>
      </w:r>
      <w:r w:rsidR="00B2011B" w:rsidRPr="00CE44CD">
        <w:rPr>
          <w:rFonts w:ascii="Times New Roman" w:eastAsiaTheme="minorEastAsia" w:hAnsi="Times New Roman" w:cs="Times New Roman"/>
        </w:rPr>
        <w:t xml:space="preserve">does not translate into a bias in the evolution </w:t>
      </w:r>
      <w:r w:rsidR="00F1615F" w:rsidRPr="00CE44CD">
        <w:rPr>
          <w:rFonts w:ascii="Times New Roman" w:eastAsiaTheme="minorEastAsia" w:hAnsi="Times New Roman" w:cs="Times New Roman"/>
        </w:rPr>
        <w:t>through</w:t>
      </w:r>
      <w:r w:rsidR="00B2011B" w:rsidRPr="00CE44CD">
        <w:rPr>
          <w:rFonts w:ascii="Times New Roman" w:eastAsiaTheme="minorEastAsia" w:hAnsi="Times New Roman" w:cs="Times New Roman"/>
        </w:rPr>
        <w:t xml:space="preserve"> </w:t>
      </w:r>
      <w:r w:rsidR="00B2011B" w:rsidRPr="00CE44CD">
        <w:rPr>
          <w:rFonts w:ascii="Times New Roman" w:eastAsiaTheme="minorEastAsia" w:hAnsi="Times New Roman" w:cs="Times New Roman"/>
          <w:i/>
          <w:iCs/>
        </w:rPr>
        <w:t>M</w:t>
      </w:r>
      <w:r w:rsidR="00B2011B" w:rsidRPr="00CE44CD">
        <w:rPr>
          <w:rFonts w:ascii="Times New Roman" w:eastAsiaTheme="minorEastAsia" w:hAnsi="Times New Roman" w:cs="Times New Roman"/>
        </w:rPr>
        <w:t xml:space="preserve">-space. </w:t>
      </w:r>
      <w:r w:rsidR="0066574A" w:rsidRPr="00CE44CD">
        <w:rPr>
          <w:rFonts w:ascii="Times New Roman" w:eastAsiaTheme="minorEastAsia" w:hAnsi="Times New Roman" w:cs="Times New Roman"/>
        </w:rPr>
        <w:t>Thus,</w:t>
      </w:r>
      <w:r w:rsidR="00D65EB5" w:rsidRPr="00CE44CD">
        <w:rPr>
          <w:rFonts w:ascii="Times New Roman" w:eastAsiaTheme="minorEastAsia" w:hAnsi="Times New Roman" w:cs="Times New Roman"/>
        </w:rPr>
        <w:t xml:space="preserve"> </w:t>
      </w:r>
      <w:r w:rsidR="00355F9B" w:rsidRPr="00CE44CD">
        <w:rPr>
          <w:rFonts w:ascii="Times New Roman" w:eastAsiaTheme="minorEastAsia" w:hAnsi="Times New Roman" w:cs="Times New Roman"/>
        </w:rPr>
        <w:t xml:space="preserve">the preceding discussion allows </w:t>
      </w:r>
      <w:r w:rsidR="00262800" w:rsidRPr="00CE44CD">
        <w:rPr>
          <w:rFonts w:ascii="Times New Roman" w:eastAsiaTheme="minorEastAsia" w:hAnsi="Times New Roman" w:cs="Times New Roman"/>
        </w:rPr>
        <w:t xml:space="preserve">us to </w:t>
      </w:r>
      <w:r w:rsidR="00F63C64" w:rsidRPr="00CE44CD">
        <w:rPr>
          <w:rFonts w:ascii="Times New Roman" w:eastAsiaTheme="minorEastAsia" w:hAnsi="Times New Roman" w:cs="Times New Roman"/>
        </w:rPr>
        <w:t>pinpoint</w:t>
      </w:r>
      <w:r w:rsidR="00D37DB4" w:rsidRPr="00CE44CD">
        <w:rPr>
          <w:rFonts w:ascii="Times New Roman" w:eastAsiaTheme="minorEastAsia" w:hAnsi="Times New Roman" w:cs="Times New Roman"/>
        </w:rPr>
        <w:t xml:space="preserve"> the following crucial </w:t>
      </w:r>
      <w:r w:rsidR="00115B2C" w:rsidRPr="00CE44CD">
        <w:rPr>
          <w:rFonts w:ascii="Times New Roman" w:eastAsiaTheme="minorEastAsia" w:hAnsi="Times New Roman" w:cs="Times New Roman"/>
        </w:rPr>
        <w:t>assumption</w:t>
      </w:r>
      <w:r w:rsidR="00BF10F6" w:rsidRPr="00CE44CD">
        <w:rPr>
          <w:rFonts w:ascii="Times New Roman" w:eastAsiaTheme="minorEastAsia" w:hAnsi="Times New Roman" w:cs="Times New Roman"/>
        </w:rPr>
        <w:t xml:space="preserve"> underlying the neutral view</w:t>
      </w:r>
      <w:r w:rsidR="00115B2C" w:rsidRPr="00CE44CD">
        <w:rPr>
          <w:rFonts w:ascii="Times New Roman" w:eastAsiaTheme="minorEastAsia" w:hAnsi="Times New Roman" w:cs="Times New Roman"/>
        </w:rPr>
        <w:t xml:space="preserve">: </w:t>
      </w:r>
    </w:p>
    <w:p w14:paraId="045B95FC" w14:textId="56E6DD02" w:rsidR="00CB1595" w:rsidRPr="00CE44CD" w:rsidRDefault="00CB1595" w:rsidP="00CD4321">
      <w:pPr>
        <w:spacing w:line="360" w:lineRule="auto"/>
        <w:ind w:left="720"/>
        <w:jc w:val="both"/>
        <w:rPr>
          <w:rFonts w:ascii="Times New Roman" w:eastAsiaTheme="minorEastAsia" w:hAnsi="Times New Roman" w:cs="Times New Roman"/>
        </w:rPr>
      </w:pPr>
      <w:r w:rsidRPr="00CE44CD">
        <w:rPr>
          <w:rFonts w:ascii="Times New Roman" w:eastAsiaTheme="minorEastAsia" w:hAnsi="Times New Roman" w:cs="Times New Roman"/>
        </w:rPr>
        <w:t xml:space="preserve">In </w:t>
      </w:r>
      <w:r w:rsidR="00003871" w:rsidRPr="00CE44CD">
        <w:rPr>
          <w:rFonts w:ascii="Times New Roman" w:eastAsiaTheme="minorEastAsia" w:hAnsi="Times New Roman" w:cs="Times New Roman"/>
        </w:rPr>
        <w:t>geological time</w:t>
      </w:r>
      <w:r w:rsidR="00051AE3" w:rsidRPr="00CE44CD">
        <w:rPr>
          <w:rFonts w:ascii="Times New Roman" w:eastAsiaTheme="minorEastAsia" w:hAnsi="Times New Roman" w:cs="Times New Roman"/>
        </w:rPr>
        <w:t>-scales</w:t>
      </w:r>
      <w:r w:rsidR="00003871" w:rsidRPr="00CE44CD">
        <w:rPr>
          <w:rFonts w:ascii="Times New Roman" w:eastAsiaTheme="minorEastAsia" w:hAnsi="Times New Roman" w:cs="Times New Roman"/>
        </w:rPr>
        <w:t xml:space="preserve">, </w:t>
      </w:r>
      <w:r w:rsidR="00317A69" w:rsidRPr="00CE44CD">
        <w:rPr>
          <w:rFonts w:ascii="Times New Roman" w:eastAsiaTheme="minorEastAsia" w:hAnsi="Times New Roman" w:cs="Times New Roman"/>
        </w:rPr>
        <w:t>where the</w:t>
      </w:r>
      <w:r w:rsidRPr="00CE44CD">
        <w:rPr>
          <w:rFonts w:ascii="Times New Roman" w:eastAsiaTheme="minorEastAsia" w:hAnsi="Times New Roman" w:cs="Times New Roman"/>
        </w:rPr>
        <w:t xml:space="preserve"> succession of </w:t>
      </w:r>
      <w:r w:rsidR="00317A69" w:rsidRPr="00CE44CD">
        <w:rPr>
          <w:rFonts w:ascii="Times New Roman" w:eastAsiaTheme="minorEastAsia" w:hAnsi="Times New Roman" w:cs="Times New Roman"/>
        </w:rPr>
        <w:t xml:space="preserve">environments is </w:t>
      </w:r>
      <w:r w:rsidRPr="00CE44CD">
        <w:rPr>
          <w:rFonts w:ascii="Times New Roman" w:eastAsiaTheme="minorEastAsia" w:hAnsi="Times New Roman" w:cs="Times New Roman"/>
        </w:rPr>
        <w:t xml:space="preserve">effectively random, </w:t>
      </w:r>
      <w:r w:rsidRPr="00CE44CD">
        <w:rPr>
          <w:rFonts w:ascii="Times New Roman" w:eastAsiaTheme="minorEastAsia" w:hAnsi="Times New Roman" w:cs="Times New Roman"/>
          <w:i/>
        </w:rPr>
        <w:t>M</w:t>
      </w:r>
      <w:r w:rsidRPr="00CE44CD">
        <w:rPr>
          <w:rFonts w:ascii="Times New Roman" w:eastAsiaTheme="minorEastAsia" w:hAnsi="Times New Roman" w:cs="Times New Roman"/>
        </w:rPr>
        <w:t>-favo</w:t>
      </w:r>
      <w:r w:rsidR="0066574A" w:rsidRPr="00CE44CD">
        <w:rPr>
          <w:rFonts w:ascii="Times New Roman" w:eastAsiaTheme="minorEastAsia" w:hAnsi="Times New Roman" w:cs="Times New Roman"/>
        </w:rPr>
        <w:t>u</w:t>
      </w:r>
      <w:r w:rsidRPr="00CE44CD">
        <w:rPr>
          <w:rFonts w:ascii="Times New Roman" w:eastAsiaTheme="minorEastAsia" w:hAnsi="Times New Roman" w:cs="Times New Roman"/>
        </w:rPr>
        <w:t xml:space="preserve">ring and </w:t>
      </w:r>
      <w:r w:rsidRPr="00CE44CD">
        <w:rPr>
          <w:rFonts w:ascii="Times New Roman" w:eastAsiaTheme="minorEastAsia" w:hAnsi="Times New Roman" w:cs="Times New Roman"/>
          <w:i/>
          <w:iCs/>
        </w:rPr>
        <w:t>M</w:t>
      </w:r>
      <w:r w:rsidRPr="00CE44CD">
        <w:rPr>
          <w:rFonts w:ascii="Times New Roman" w:eastAsiaTheme="minorEastAsia" w:hAnsi="Times New Roman" w:cs="Times New Roman"/>
        </w:rPr>
        <w:t>-disfavo</w:t>
      </w:r>
      <w:r w:rsidR="0066574A" w:rsidRPr="00CE44CD">
        <w:rPr>
          <w:rFonts w:ascii="Times New Roman" w:eastAsiaTheme="minorEastAsia" w:hAnsi="Times New Roman" w:cs="Times New Roman"/>
        </w:rPr>
        <w:t>u</w:t>
      </w:r>
      <w:r w:rsidRPr="00CE44CD">
        <w:rPr>
          <w:rFonts w:ascii="Times New Roman" w:eastAsiaTheme="minorEastAsia" w:hAnsi="Times New Roman" w:cs="Times New Roman"/>
        </w:rPr>
        <w:t xml:space="preserve">ring selective environments occur with </w:t>
      </w:r>
      <w:r w:rsidRPr="00CE44CD">
        <w:rPr>
          <w:rFonts w:ascii="Times New Roman" w:eastAsiaTheme="minorEastAsia" w:hAnsi="Times New Roman" w:cs="Times New Roman"/>
          <w:lang w:val="en-US"/>
        </w:rPr>
        <w:t>equal (but not too small</w:t>
      </w:r>
      <w:r w:rsidRPr="00CE44CD">
        <w:rPr>
          <w:rFonts w:ascii="Times New Roman" w:eastAsiaTheme="minorEastAsia" w:hAnsi="Times New Roman" w:cs="Times New Roman"/>
        </w:rPr>
        <w:t xml:space="preserve">) frequencies for any </w:t>
      </w:r>
      <w:r w:rsidRPr="00CE44CD">
        <w:rPr>
          <w:rFonts w:ascii="Times New Roman" w:eastAsiaTheme="minorEastAsia" w:hAnsi="Times New Roman" w:cs="Times New Roman"/>
          <w:i/>
          <w:iCs/>
        </w:rPr>
        <w:t>M</w:t>
      </w:r>
      <w:r w:rsidRPr="00CE44CD">
        <w:rPr>
          <w:rFonts w:ascii="Times New Roman" w:eastAsiaTheme="minorEastAsia" w:hAnsi="Times New Roman" w:cs="Times New Roman"/>
        </w:rPr>
        <w:t>.</w:t>
      </w:r>
    </w:p>
    <w:p w14:paraId="2822E5C7" w14:textId="6BD62516" w:rsidR="00014858" w:rsidRPr="00CE44CD" w:rsidRDefault="00BF604C" w:rsidP="00DF1B66">
      <w:pPr>
        <w:spacing w:line="360" w:lineRule="auto"/>
        <w:jc w:val="both"/>
        <w:rPr>
          <w:rFonts w:ascii="Times New Roman" w:eastAsiaTheme="minorEastAsia" w:hAnsi="Times New Roman" w:cs="Times New Roman"/>
        </w:rPr>
      </w:pPr>
      <w:r w:rsidRPr="00CE44CD">
        <w:rPr>
          <w:rFonts w:ascii="Times New Roman" w:eastAsiaTheme="minorEastAsia" w:hAnsi="Times New Roman" w:cs="Times New Roman"/>
        </w:rPr>
        <w:t xml:space="preserve">Note </w:t>
      </w:r>
      <w:r w:rsidR="00F563B0" w:rsidRPr="00CE44CD">
        <w:rPr>
          <w:rFonts w:ascii="Times New Roman" w:eastAsiaTheme="minorEastAsia" w:hAnsi="Times New Roman" w:cs="Times New Roman"/>
        </w:rPr>
        <w:t xml:space="preserve">the similarity </w:t>
      </w:r>
      <w:r w:rsidR="00AF49CB" w:rsidRPr="00CE44CD">
        <w:rPr>
          <w:rFonts w:ascii="Times New Roman" w:eastAsiaTheme="minorEastAsia" w:hAnsi="Times New Roman" w:cs="Times New Roman"/>
        </w:rPr>
        <w:t xml:space="preserve">with </w:t>
      </w:r>
      <w:r w:rsidR="005A6167" w:rsidRPr="00CE44CD">
        <w:rPr>
          <w:rFonts w:ascii="Times New Roman" w:eastAsiaTheme="minorEastAsia" w:hAnsi="Times New Roman" w:cs="Times New Roman"/>
        </w:rPr>
        <w:t xml:space="preserve">Gould’s remarks about </w:t>
      </w:r>
      <w:r w:rsidR="00014858" w:rsidRPr="00CE44CD">
        <w:rPr>
          <w:rFonts w:ascii="Times New Roman" w:eastAsiaTheme="minorEastAsia" w:hAnsi="Times New Roman" w:cs="Times New Roman"/>
        </w:rPr>
        <w:t xml:space="preserve">environments in geological time-scales in </w:t>
      </w:r>
      <w:r w:rsidR="00AF49CB" w:rsidRPr="00CE44CD">
        <w:rPr>
          <w:rFonts w:ascii="Times New Roman" w:eastAsiaTheme="minorEastAsia" w:hAnsi="Times New Roman" w:cs="Times New Roman"/>
        </w:rPr>
        <w:t xml:space="preserve">footnote </w:t>
      </w:r>
      <w:r w:rsidR="00D11C94" w:rsidRPr="00CE44CD">
        <w:rPr>
          <w:rFonts w:ascii="Times New Roman" w:eastAsiaTheme="minorEastAsia" w:hAnsi="Times New Roman" w:cs="Times New Roman"/>
        </w:rPr>
        <w:t>3</w:t>
      </w:r>
      <w:r w:rsidR="00014858" w:rsidRPr="00CE44CD">
        <w:rPr>
          <w:rFonts w:ascii="Times New Roman" w:eastAsiaTheme="minorEastAsia" w:hAnsi="Times New Roman" w:cs="Times New Roman"/>
        </w:rPr>
        <w:t>.</w:t>
      </w:r>
    </w:p>
    <w:p w14:paraId="51B1EDF1" w14:textId="338AFE3B" w:rsidR="001544C3" w:rsidRPr="00CE44CD" w:rsidRDefault="0062614C" w:rsidP="00613673">
      <w:pPr>
        <w:spacing w:line="360" w:lineRule="auto"/>
        <w:ind w:firstLine="720"/>
        <w:jc w:val="both"/>
        <w:rPr>
          <w:rFonts w:ascii="Times New Roman" w:eastAsiaTheme="minorEastAsia" w:hAnsi="Times New Roman" w:cs="Times New Roman"/>
        </w:rPr>
      </w:pPr>
      <w:r w:rsidRPr="00CE44CD">
        <w:rPr>
          <w:rFonts w:ascii="Times New Roman" w:eastAsiaTheme="minorEastAsia" w:hAnsi="Times New Roman" w:cs="Times New Roman"/>
        </w:rPr>
        <w:t xml:space="preserve">What is problematic about this assumption is that it needs to hold </w:t>
      </w:r>
      <w:r w:rsidR="00D34996" w:rsidRPr="00CE44CD">
        <w:rPr>
          <w:rFonts w:ascii="Times New Roman" w:eastAsiaTheme="minorEastAsia" w:hAnsi="Times New Roman" w:cs="Times New Roman"/>
        </w:rPr>
        <w:t xml:space="preserve">for any </w:t>
      </w:r>
      <w:r w:rsidR="00D34996" w:rsidRPr="00CE44CD">
        <w:rPr>
          <w:rFonts w:ascii="Times New Roman" w:eastAsiaTheme="minorEastAsia" w:hAnsi="Times New Roman" w:cs="Times New Roman"/>
          <w:i/>
          <w:iCs/>
        </w:rPr>
        <w:t>M</w:t>
      </w:r>
      <w:r w:rsidR="00F52113" w:rsidRPr="00CE44CD">
        <w:rPr>
          <w:rFonts w:ascii="Times New Roman" w:eastAsiaTheme="minorEastAsia" w:hAnsi="Times New Roman" w:cs="Times New Roman"/>
        </w:rPr>
        <w:t xml:space="preserve">. Recall why it is necessary: </w:t>
      </w:r>
      <w:r w:rsidR="008B03AC" w:rsidRPr="00CE44CD">
        <w:rPr>
          <w:rFonts w:ascii="Times New Roman" w:eastAsiaTheme="minorEastAsia" w:hAnsi="Times New Roman" w:cs="Times New Roman"/>
        </w:rPr>
        <w:t>only in this way can the neutral view</w:t>
      </w:r>
      <w:r w:rsidR="00303D95" w:rsidRPr="00CE44CD">
        <w:rPr>
          <w:rFonts w:ascii="Times New Roman" w:eastAsiaTheme="minorEastAsia" w:hAnsi="Times New Roman" w:cs="Times New Roman"/>
        </w:rPr>
        <w:t xml:space="preserve"> represent </w:t>
      </w:r>
      <w:r w:rsidR="00A67973" w:rsidRPr="00CE44CD">
        <w:rPr>
          <w:rFonts w:ascii="Times New Roman" w:eastAsiaTheme="minorEastAsia" w:hAnsi="Times New Roman" w:cs="Times New Roman"/>
        </w:rPr>
        <w:t>passive trends</w:t>
      </w:r>
      <w:r w:rsidR="00303D95" w:rsidRPr="00CE44CD">
        <w:rPr>
          <w:rFonts w:ascii="Times New Roman" w:eastAsiaTheme="minorEastAsia" w:hAnsi="Times New Roman" w:cs="Times New Roman"/>
        </w:rPr>
        <w:t xml:space="preserve"> in any </w:t>
      </w:r>
      <w:r w:rsidR="00303D95" w:rsidRPr="00CE44CD">
        <w:rPr>
          <w:rFonts w:ascii="Times New Roman" w:eastAsiaTheme="minorEastAsia" w:hAnsi="Times New Roman" w:cs="Times New Roman"/>
          <w:i/>
          <w:iCs/>
        </w:rPr>
        <w:t xml:space="preserve">M </w:t>
      </w:r>
      <w:r w:rsidR="00A67973" w:rsidRPr="00CE44CD">
        <w:rPr>
          <w:rFonts w:ascii="Times New Roman" w:eastAsiaTheme="minorEastAsia" w:hAnsi="Times New Roman" w:cs="Times New Roman"/>
        </w:rPr>
        <w:t xml:space="preserve">as resulting from </w:t>
      </w:r>
      <w:r w:rsidR="00CB42B6" w:rsidRPr="00CE44CD">
        <w:rPr>
          <w:rFonts w:ascii="Times New Roman" w:eastAsiaTheme="minorEastAsia" w:hAnsi="Times New Roman" w:cs="Times New Roman"/>
        </w:rPr>
        <w:t>random walks in M</w:t>
      </w:r>
      <w:r w:rsidR="00D34996" w:rsidRPr="00CE44CD">
        <w:rPr>
          <w:rFonts w:ascii="Times New Roman" w:eastAsiaTheme="minorEastAsia" w:hAnsi="Times New Roman" w:cs="Times New Roman"/>
        </w:rPr>
        <w:t>.</w:t>
      </w:r>
      <w:r w:rsidR="00DF1B66" w:rsidRPr="00CE44CD">
        <w:rPr>
          <w:rFonts w:ascii="Times New Roman" w:eastAsiaTheme="minorEastAsia" w:hAnsi="Times New Roman" w:cs="Times New Roman"/>
        </w:rPr>
        <w:t xml:space="preserve"> </w:t>
      </w:r>
      <w:r w:rsidR="00331C6C" w:rsidRPr="00CE44CD">
        <w:rPr>
          <w:rFonts w:ascii="Times New Roman" w:eastAsiaTheme="minorEastAsia" w:hAnsi="Times New Roman" w:cs="Times New Roman"/>
        </w:rPr>
        <w:t xml:space="preserve">However, if </w:t>
      </w:r>
      <w:r w:rsidR="00733C12" w:rsidRPr="00CE44CD">
        <w:rPr>
          <w:rFonts w:ascii="Times New Roman" w:eastAsiaTheme="minorEastAsia" w:hAnsi="Times New Roman" w:cs="Times New Roman"/>
        </w:rPr>
        <w:t>one analy</w:t>
      </w:r>
      <w:r w:rsidR="00720818" w:rsidRPr="00CE44CD">
        <w:rPr>
          <w:rFonts w:ascii="Times New Roman" w:eastAsiaTheme="minorEastAsia" w:hAnsi="Times New Roman" w:cs="Times New Roman"/>
        </w:rPr>
        <w:t>s</w:t>
      </w:r>
      <w:r w:rsidR="00733C12" w:rsidRPr="00CE44CD">
        <w:rPr>
          <w:rFonts w:ascii="Times New Roman" w:eastAsiaTheme="minorEastAsia" w:hAnsi="Times New Roman" w:cs="Times New Roman"/>
        </w:rPr>
        <w:t>es more closely what</w:t>
      </w:r>
      <w:r w:rsidR="00A24CB2" w:rsidRPr="00CE44CD">
        <w:rPr>
          <w:rFonts w:ascii="Times New Roman" w:eastAsiaTheme="minorEastAsia" w:hAnsi="Times New Roman" w:cs="Times New Roman"/>
        </w:rPr>
        <w:t xml:space="preserve"> ‘</w:t>
      </w:r>
      <w:r w:rsidR="00B756C6" w:rsidRPr="00CE44CD">
        <w:rPr>
          <w:rFonts w:ascii="Times New Roman" w:eastAsiaTheme="minorEastAsia" w:hAnsi="Times New Roman" w:cs="Times New Roman"/>
        </w:rPr>
        <w:t xml:space="preserve">effectively </w:t>
      </w:r>
      <w:r w:rsidR="00A24CB2" w:rsidRPr="00CE44CD">
        <w:rPr>
          <w:rFonts w:ascii="Times New Roman" w:eastAsiaTheme="minorEastAsia" w:hAnsi="Times New Roman" w:cs="Times New Roman"/>
        </w:rPr>
        <w:t>random environments’ and ‘</w:t>
      </w:r>
      <w:r w:rsidR="00B756C6" w:rsidRPr="00CE44CD">
        <w:rPr>
          <w:rFonts w:ascii="Times New Roman" w:eastAsiaTheme="minorEastAsia" w:hAnsi="Times New Roman" w:cs="Times New Roman"/>
        </w:rPr>
        <w:t>any</w:t>
      </w:r>
      <w:r w:rsidR="00A24CB2" w:rsidRPr="00CE44CD">
        <w:rPr>
          <w:rFonts w:ascii="Times New Roman" w:eastAsiaTheme="minorEastAsia" w:hAnsi="Times New Roman" w:cs="Times New Roman"/>
        </w:rPr>
        <w:t xml:space="preserve"> </w:t>
      </w:r>
      <w:r w:rsidR="00A24CB2" w:rsidRPr="00CE44CD">
        <w:rPr>
          <w:rFonts w:ascii="Times New Roman" w:eastAsiaTheme="minorEastAsia" w:hAnsi="Times New Roman" w:cs="Times New Roman"/>
          <w:i/>
          <w:iCs/>
        </w:rPr>
        <w:t>M</w:t>
      </w:r>
      <w:r w:rsidR="00A24CB2" w:rsidRPr="00CE44CD">
        <w:rPr>
          <w:rFonts w:ascii="Times New Roman" w:eastAsiaTheme="minorEastAsia" w:hAnsi="Times New Roman" w:cs="Times New Roman"/>
        </w:rPr>
        <w:t>’ mean</w:t>
      </w:r>
      <w:r w:rsidR="00B826BF" w:rsidRPr="00CE44CD">
        <w:rPr>
          <w:rFonts w:ascii="Times New Roman" w:eastAsiaTheme="minorEastAsia" w:hAnsi="Times New Roman" w:cs="Times New Roman"/>
        </w:rPr>
        <w:t xml:space="preserve"> </w:t>
      </w:r>
      <w:r w:rsidR="00C15344" w:rsidRPr="00CE44CD">
        <w:rPr>
          <w:rFonts w:ascii="Times New Roman" w:eastAsiaTheme="minorEastAsia" w:hAnsi="Times New Roman" w:cs="Times New Roman"/>
        </w:rPr>
        <w:t>–</w:t>
      </w:r>
      <w:r w:rsidR="00B826BF" w:rsidRPr="00CE44CD">
        <w:rPr>
          <w:rFonts w:ascii="Times New Roman" w:eastAsiaTheme="minorEastAsia" w:hAnsi="Times New Roman" w:cs="Times New Roman"/>
        </w:rPr>
        <w:t xml:space="preserve"> </w:t>
      </w:r>
      <w:r w:rsidR="0066574A" w:rsidRPr="00CE44CD">
        <w:rPr>
          <w:rFonts w:ascii="Times New Roman" w:eastAsiaTheme="minorEastAsia" w:hAnsi="Times New Roman" w:cs="Times New Roman"/>
        </w:rPr>
        <w:t xml:space="preserve">that is, </w:t>
      </w:r>
      <w:r w:rsidR="00330EE9" w:rsidRPr="00CE44CD">
        <w:rPr>
          <w:rFonts w:ascii="Times New Roman" w:eastAsiaTheme="minorEastAsia" w:hAnsi="Times New Roman" w:cs="Times New Roman"/>
        </w:rPr>
        <w:t>what reference classes are involved</w:t>
      </w:r>
      <w:r w:rsidR="00B826BF" w:rsidRPr="00CE44CD">
        <w:rPr>
          <w:rFonts w:ascii="Times New Roman" w:eastAsiaTheme="minorEastAsia" w:hAnsi="Times New Roman" w:cs="Times New Roman"/>
        </w:rPr>
        <w:t xml:space="preserve"> </w:t>
      </w:r>
      <w:r w:rsidR="00A47882" w:rsidRPr="00CE44CD">
        <w:rPr>
          <w:rFonts w:ascii="Times New Roman" w:eastAsiaTheme="minorEastAsia" w:hAnsi="Times New Roman" w:cs="Times New Roman"/>
        </w:rPr>
        <w:t>–</w:t>
      </w:r>
      <w:r w:rsidR="00330EE9" w:rsidRPr="00CE44CD">
        <w:rPr>
          <w:rFonts w:ascii="Times New Roman" w:eastAsiaTheme="minorEastAsia" w:hAnsi="Times New Roman" w:cs="Times New Roman"/>
        </w:rPr>
        <w:t xml:space="preserve"> </w:t>
      </w:r>
      <w:r w:rsidR="00131255" w:rsidRPr="00CE44CD">
        <w:rPr>
          <w:rFonts w:ascii="Times New Roman" w:eastAsiaTheme="minorEastAsia" w:hAnsi="Times New Roman" w:cs="Times New Roman"/>
        </w:rPr>
        <w:t xml:space="preserve">then </w:t>
      </w:r>
      <w:r w:rsidR="0028112E" w:rsidRPr="00CE44CD">
        <w:rPr>
          <w:rFonts w:ascii="Times New Roman" w:eastAsiaTheme="minorEastAsia" w:hAnsi="Times New Roman" w:cs="Times New Roman"/>
        </w:rPr>
        <w:t xml:space="preserve">it becomes clear that one cannot evaluate </w:t>
      </w:r>
      <w:r w:rsidR="00132700" w:rsidRPr="00CE44CD">
        <w:rPr>
          <w:rFonts w:ascii="Times New Roman" w:eastAsiaTheme="minorEastAsia" w:hAnsi="Times New Roman" w:cs="Times New Roman"/>
        </w:rPr>
        <w:t>the truth or falsity of this</w:t>
      </w:r>
      <w:r w:rsidR="007570DB" w:rsidRPr="00CE44CD">
        <w:rPr>
          <w:rFonts w:ascii="Times New Roman" w:eastAsiaTheme="minorEastAsia" w:hAnsi="Times New Roman" w:cs="Times New Roman"/>
        </w:rPr>
        <w:t xml:space="preserve"> assumption</w:t>
      </w:r>
      <w:r w:rsidR="001777FF" w:rsidRPr="00CE44CD">
        <w:rPr>
          <w:rFonts w:ascii="Times New Roman" w:eastAsiaTheme="minorEastAsia" w:hAnsi="Times New Roman" w:cs="Times New Roman"/>
        </w:rPr>
        <w:t>.</w:t>
      </w:r>
      <w:r w:rsidR="00E45E0D" w:rsidRPr="00CE44CD">
        <w:rPr>
          <w:rFonts w:ascii="Times New Roman" w:eastAsiaTheme="minorEastAsia" w:hAnsi="Times New Roman" w:cs="Times New Roman"/>
        </w:rPr>
        <w:t xml:space="preserve"> In other words, it is </w:t>
      </w:r>
      <w:r w:rsidR="009B0B52" w:rsidRPr="00CE44CD">
        <w:rPr>
          <w:rFonts w:ascii="Times New Roman" w:eastAsiaTheme="minorEastAsia" w:hAnsi="Times New Roman" w:cs="Times New Roman"/>
        </w:rPr>
        <w:t>speculative</w:t>
      </w:r>
      <w:r w:rsidR="002E22B7" w:rsidRPr="00CE44CD">
        <w:rPr>
          <w:rFonts w:ascii="Times New Roman" w:eastAsiaTheme="minorEastAsia" w:hAnsi="Times New Roman" w:cs="Times New Roman"/>
        </w:rPr>
        <w:t xml:space="preserve">, and thus an unsuitable basis </w:t>
      </w:r>
      <w:r w:rsidR="00A737F4" w:rsidRPr="00CE44CD">
        <w:rPr>
          <w:rFonts w:ascii="Times New Roman" w:eastAsiaTheme="minorEastAsia" w:hAnsi="Times New Roman" w:cs="Times New Roman"/>
        </w:rPr>
        <w:t xml:space="preserve">for </w:t>
      </w:r>
      <w:r w:rsidR="00DF0EC0" w:rsidRPr="00CE44CD">
        <w:rPr>
          <w:rFonts w:ascii="Times New Roman" w:eastAsiaTheme="minorEastAsia" w:hAnsi="Times New Roman" w:cs="Times New Roman"/>
        </w:rPr>
        <w:t xml:space="preserve">the sweeping conclusions implied by the neutral </w:t>
      </w:r>
      <w:r w:rsidR="009946AD" w:rsidRPr="00CE44CD">
        <w:rPr>
          <w:rFonts w:ascii="Times New Roman" w:eastAsiaTheme="minorEastAsia" w:hAnsi="Times New Roman" w:cs="Times New Roman"/>
        </w:rPr>
        <w:t>view</w:t>
      </w:r>
      <w:r w:rsidR="00DF0EC0" w:rsidRPr="00CE44CD">
        <w:rPr>
          <w:rFonts w:ascii="Times New Roman" w:eastAsiaTheme="minorEastAsia" w:hAnsi="Times New Roman" w:cs="Times New Roman"/>
        </w:rPr>
        <w:t>.</w:t>
      </w:r>
      <w:r w:rsidR="001777FF" w:rsidRPr="00CE44CD">
        <w:rPr>
          <w:rFonts w:ascii="Times New Roman" w:eastAsiaTheme="minorEastAsia" w:hAnsi="Times New Roman" w:cs="Times New Roman"/>
        </w:rPr>
        <w:t xml:space="preserve"> </w:t>
      </w:r>
    </w:p>
    <w:p w14:paraId="3D87A263" w14:textId="1A96A777" w:rsidR="00DD42A5" w:rsidRPr="00CE44CD" w:rsidRDefault="00934AD7" w:rsidP="00AA0241">
      <w:pPr>
        <w:spacing w:line="360" w:lineRule="auto"/>
        <w:ind w:firstLine="720"/>
        <w:jc w:val="both"/>
        <w:rPr>
          <w:rFonts w:ascii="Times New Roman" w:eastAsiaTheme="minorEastAsia" w:hAnsi="Times New Roman" w:cs="Times New Roman"/>
        </w:rPr>
      </w:pPr>
      <w:r w:rsidRPr="00CE44CD">
        <w:rPr>
          <w:rFonts w:ascii="Times New Roman" w:eastAsiaTheme="minorEastAsia" w:hAnsi="Times New Roman" w:cs="Times New Roman"/>
        </w:rPr>
        <w:t>First</w:t>
      </w:r>
      <w:r w:rsidR="00F237DF" w:rsidRPr="00CE44CD">
        <w:rPr>
          <w:rFonts w:ascii="Times New Roman" w:eastAsiaTheme="minorEastAsia" w:hAnsi="Times New Roman" w:cs="Times New Roman"/>
        </w:rPr>
        <w:t xml:space="preserve"> let us give more precision to what </w:t>
      </w:r>
      <w:r w:rsidR="006453A4" w:rsidRPr="00CE44CD">
        <w:rPr>
          <w:rFonts w:ascii="Times New Roman" w:eastAsiaTheme="minorEastAsia" w:hAnsi="Times New Roman" w:cs="Times New Roman"/>
        </w:rPr>
        <w:t>a ‘random’ environment mean</w:t>
      </w:r>
      <w:r w:rsidR="00371967" w:rsidRPr="00CE44CD">
        <w:rPr>
          <w:rFonts w:ascii="Times New Roman" w:eastAsiaTheme="minorEastAsia" w:hAnsi="Times New Roman" w:cs="Times New Roman"/>
        </w:rPr>
        <w:t>s</w:t>
      </w:r>
      <w:r w:rsidR="00A9600A" w:rsidRPr="00CE44CD">
        <w:rPr>
          <w:rFonts w:ascii="Times New Roman" w:eastAsiaTheme="minorEastAsia" w:hAnsi="Times New Roman" w:cs="Times New Roman"/>
        </w:rPr>
        <w:t>.</w:t>
      </w:r>
      <w:r w:rsidR="00BA5C7B" w:rsidRPr="00CE44CD">
        <w:rPr>
          <w:rFonts w:ascii="Times New Roman" w:eastAsiaTheme="minorEastAsia" w:hAnsi="Times New Roman" w:cs="Times New Roman"/>
        </w:rPr>
        <w:t xml:space="preserve"> </w:t>
      </w:r>
      <w:r w:rsidR="002F219C" w:rsidRPr="00CE44CD">
        <w:rPr>
          <w:rFonts w:ascii="Times New Roman" w:eastAsiaTheme="minorEastAsia" w:hAnsi="Times New Roman" w:cs="Times New Roman"/>
        </w:rPr>
        <w:t>O</w:t>
      </w:r>
      <w:r w:rsidR="00BA5C7B" w:rsidRPr="00CE44CD">
        <w:rPr>
          <w:rFonts w:ascii="Times New Roman" w:eastAsiaTheme="minorEastAsia" w:hAnsi="Times New Roman" w:cs="Times New Roman"/>
        </w:rPr>
        <w:t xml:space="preserve">ne could </w:t>
      </w:r>
      <w:r w:rsidR="00293EDA" w:rsidRPr="00CE44CD">
        <w:rPr>
          <w:rFonts w:ascii="Times New Roman" w:eastAsiaTheme="minorEastAsia" w:hAnsi="Times New Roman" w:cs="Times New Roman"/>
        </w:rPr>
        <w:t xml:space="preserve">say that an environment </w:t>
      </w:r>
      <w:r w:rsidR="00CB443E" w:rsidRPr="00CE44CD">
        <w:rPr>
          <w:rFonts w:ascii="Times New Roman" w:eastAsiaTheme="minorEastAsia" w:hAnsi="Times New Roman" w:cs="Times New Roman"/>
        </w:rPr>
        <w:t xml:space="preserve">is </w:t>
      </w:r>
      <w:r w:rsidR="003F6EE5" w:rsidRPr="00CE44CD">
        <w:rPr>
          <w:rFonts w:ascii="Times New Roman" w:eastAsiaTheme="minorEastAsia" w:hAnsi="Times New Roman" w:cs="Times New Roman"/>
        </w:rPr>
        <w:t>random</w:t>
      </w:r>
      <w:r w:rsidR="003F6EE5" w:rsidRPr="00CE44CD">
        <w:rPr>
          <w:rFonts w:ascii="Times New Roman" w:eastAsiaTheme="minorEastAsia" w:hAnsi="Times New Roman" w:cs="Times New Roman"/>
          <w:vertAlign w:val="subscript"/>
        </w:rPr>
        <w:t>1</w:t>
      </w:r>
      <w:r w:rsidR="003F6EE5" w:rsidRPr="00CE44CD">
        <w:rPr>
          <w:rFonts w:ascii="Times New Roman" w:eastAsiaTheme="minorEastAsia" w:hAnsi="Times New Roman" w:cs="Times New Roman"/>
        </w:rPr>
        <w:t xml:space="preserve"> when it is </w:t>
      </w:r>
      <w:r w:rsidR="009849A2" w:rsidRPr="00CE44CD">
        <w:rPr>
          <w:rFonts w:ascii="Times New Roman" w:eastAsiaTheme="minorEastAsia" w:hAnsi="Times New Roman" w:cs="Times New Roman"/>
        </w:rPr>
        <w:t xml:space="preserve">picked randomly from the </w:t>
      </w:r>
      <w:r w:rsidR="00DD42A5" w:rsidRPr="00CE44CD">
        <w:rPr>
          <w:rFonts w:ascii="Times New Roman" w:eastAsiaTheme="minorEastAsia" w:hAnsi="Times New Roman" w:cs="Times New Roman"/>
        </w:rPr>
        <w:t xml:space="preserve">set of all metaphysically possible environments. </w:t>
      </w:r>
      <w:r w:rsidR="00900D78" w:rsidRPr="00CE44CD">
        <w:rPr>
          <w:rFonts w:ascii="Times New Roman" w:eastAsiaTheme="minorEastAsia" w:hAnsi="Times New Roman" w:cs="Times New Roman"/>
        </w:rPr>
        <w:t>This is an exceptionally large set</w:t>
      </w:r>
      <w:r w:rsidR="00AD2ADA" w:rsidRPr="00CE44CD">
        <w:rPr>
          <w:rFonts w:ascii="Times New Roman" w:eastAsiaTheme="minorEastAsia" w:hAnsi="Times New Roman" w:cs="Times New Roman"/>
        </w:rPr>
        <w:t xml:space="preserve">, and much larger </w:t>
      </w:r>
      <w:r w:rsidR="00173483" w:rsidRPr="00CE44CD">
        <w:rPr>
          <w:rFonts w:ascii="Times New Roman" w:eastAsiaTheme="minorEastAsia" w:hAnsi="Times New Roman" w:cs="Times New Roman"/>
        </w:rPr>
        <w:t xml:space="preserve">than </w:t>
      </w:r>
      <w:r w:rsidR="00330EE9" w:rsidRPr="00CE44CD">
        <w:rPr>
          <w:rFonts w:ascii="Times New Roman" w:eastAsiaTheme="minorEastAsia" w:hAnsi="Times New Roman" w:cs="Times New Roman"/>
        </w:rPr>
        <w:t xml:space="preserve">would be </w:t>
      </w:r>
      <w:r w:rsidR="00173483" w:rsidRPr="00CE44CD">
        <w:rPr>
          <w:rFonts w:ascii="Times New Roman" w:eastAsiaTheme="minorEastAsia" w:hAnsi="Times New Roman" w:cs="Times New Roman"/>
        </w:rPr>
        <w:t>appropriate in the context of a discussion of evolutionary history</w:t>
      </w:r>
      <w:r w:rsidR="008B52E3" w:rsidRPr="00CE44CD">
        <w:rPr>
          <w:rFonts w:ascii="Times New Roman" w:eastAsiaTheme="minorEastAsia" w:hAnsi="Times New Roman" w:cs="Times New Roman"/>
        </w:rPr>
        <w:t xml:space="preserve">, because </w:t>
      </w:r>
      <w:r w:rsidR="005E15BC" w:rsidRPr="00CE44CD">
        <w:rPr>
          <w:rFonts w:ascii="Times New Roman" w:eastAsiaTheme="minorEastAsia" w:hAnsi="Times New Roman" w:cs="Times New Roman"/>
        </w:rPr>
        <w:t xml:space="preserve">it </w:t>
      </w:r>
      <w:r w:rsidR="00D860D7" w:rsidRPr="00CE44CD">
        <w:rPr>
          <w:rFonts w:ascii="Times New Roman" w:eastAsiaTheme="minorEastAsia" w:hAnsi="Times New Roman" w:cs="Times New Roman"/>
        </w:rPr>
        <w:t xml:space="preserve">includes environments </w:t>
      </w:r>
      <w:r w:rsidR="00DD42A5" w:rsidRPr="00CE44CD">
        <w:rPr>
          <w:rFonts w:ascii="Times New Roman" w:eastAsiaTheme="minorEastAsia" w:hAnsi="Times New Roman" w:cs="Times New Roman"/>
        </w:rPr>
        <w:t xml:space="preserve">where </w:t>
      </w:r>
      <w:r w:rsidR="00F56E55" w:rsidRPr="00CE44CD">
        <w:rPr>
          <w:rFonts w:ascii="Times New Roman" w:eastAsiaTheme="minorEastAsia" w:hAnsi="Times New Roman" w:cs="Times New Roman"/>
        </w:rPr>
        <w:t xml:space="preserve">magic and Lewisian </w:t>
      </w:r>
      <w:r w:rsidR="00DD42A5" w:rsidRPr="00CE44CD">
        <w:rPr>
          <w:rFonts w:ascii="Times New Roman" w:eastAsiaTheme="minorEastAsia" w:hAnsi="Times New Roman" w:cs="Times New Roman"/>
        </w:rPr>
        <w:t xml:space="preserve">tiny miracles happen. </w:t>
      </w:r>
      <w:r w:rsidR="00AA0241" w:rsidRPr="00CE44CD">
        <w:rPr>
          <w:rFonts w:ascii="Times New Roman" w:eastAsiaTheme="minorEastAsia" w:hAnsi="Times New Roman" w:cs="Times New Roman"/>
        </w:rPr>
        <w:t xml:space="preserve">More appropriate </w:t>
      </w:r>
      <w:r w:rsidR="00A95AA9" w:rsidRPr="00CE44CD">
        <w:rPr>
          <w:rFonts w:ascii="Times New Roman" w:eastAsiaTheme="minorEastAsia" w:hAnsi="Times New Roman" w:cs="Times New Roman"/>
        </w:rPr>
        <w:t xml:space="preserve">would be understanding </w:t>
      </w:r>
      <w:r w:rsidR="00CB443E" w:rsidRPr="00CE44CD">
        <w:rPr>
          <w:rFonts w:ascii="Times New Roman" w:eastAsiaTheme="minorEastAsia" w:hAnsi="Times New Roman" w:cs="Times New Roman"/>
        </w:rPr>
        <w:t xml:space="preserve">an environment </w:t>
      </w:r>
      <w:r w:rsidR="00A95AA9" w:rsidRPr="00CE44CD">
        <w:rPr>
          <w:rFonts w:ascii="Times New Roman" w:eastAsiaTheme="minorEastAsia" w:hAnsi="Times New Roman" w:cs="Times New Roman"/>
        </w:rPr>
        <w:t>to be</w:t>
      </w:r>
      <w:r w:rsidR="00CB443E" w:rsidRPr="00CE44CD">
        <w:rPr>
          <w:rFonts w:ascii="Times New Roman" w:eastAsiaTheme="minorEastAsia" w:hAnsi="Times New Roman" w:cs="Times New Roman"/>
        </w:rPr>
        <w:t xml:space="preserve"> random</w:t>
      </w:r>
      <w:r w:rsidR="00CB443E" w:rsidRPr="00CE44CD">
        <w:rPr>
          <w:rFonts w:ascii="Times New Roman" w:eastAsiaTheme="minorEastAsia" w:hAnsi="Times New Roman" w:cs="Times New Roman"/>
          <w:vertAlign w:val="subscript"/>
        </w:rPr>
        <w:t>2</w:t>
      </w:r>
      <w:r w:rsidR="00405B02" w:rsidRPr="00CE44CD">
        <w:rPr>
          <w:rFonts w:ascii="Times New Roman" w:eastAsiaTheme="minorEastAsia" w:hAnsi="Times New Roman" w:cs="Times New Roman"/>
        </w:rPr>
        <w:t xml:space="preserve"> when it is picked</w:t>
      </w:r>
      <w:r w:rsidR="00DD42A5" w:rsidRPr="00CE44CD">
        <w:rPr>
          <w:rFonts w:ascii="Times New Roman" w:eastAsiaTheme="minorEastAsia" w:hAnsi="Times New Roman" w:cs="Times New Roman"/>
        </w:rPr>
        <w:t xml:space="preserve"> randomly </w:t>
      </w:r>
      <w:r w:rsidR="00405B02" w:rsidRPr="00CE44CD">
        <w:rPr>
          <w:rFonts w:ascii="Times New Roman" w:eastAsiaTheme="minorEastAsia" w:hAnsi="Times New Roman" w:cs="Times New Roman"/>
        </w:rPr>
        <w:t xml:space="preserve">from the set of “biologically possible” environments, which are </w:t>
      </w:r>
      <w:r w:rsidR="003855C2" w:rsidRPr="00CE44CD">
        <w:rPr>
          <w:rFonts w:ascii="Times New Roman" w:eastAsiaTheme="minorEastAsia" w:hAnsi="Times New Roman" w:cs="Times New Roman"/>
        </w:rPr>
        <w:t xml:space="preserve">the environments that could be expected to occur during </w:t>
      </w:r>
      <w:r w:rsidR="00DD42A5" w:rsidRPr="00CE44CD">
        <w:rPr>
          <w:rFonts w:ascii="Times New Roman" w:eastAsiaTheme="minorEastAsia" w:hAnsi="Times New Roman" w:cs="Times New Roman"/>
        </w:rPr>
        <w:t>a replay of life’s tape</w:t>
      </w:r>
      <w:r w:rsidR="00E04692" w:rsidRPr="00CE44CD">
        <w:rPr>
          <w:rFonts w:ascii="Times New Roman" w:eastAsiaTheme="minorEastAsia" w:hAnsi="Times New Roman" w:cs="Times New Roman"/>
        </w:rPr>
        <w:t xml:space="preserve"> (see section </w:t>
      </w:r>
      <w:r w:rsidR="00036621" w:rsidRPr="00CE44CD">
        <w:rPr>
          <w:rFonts w:ascii="Times New Roman" w:eastAsiaTheme="minorEastAsia" w:hAnsi="Times New Roman" w:cs="Times New Roman"/>
        </w:rPr>
        <w:t>2</w:t>
      </w:r>
      <w:r w:rsidR="00E04692" w:rsidRPr="00CE44CD">
        <w:rPr>
          <w:rFonts w:ascii="Times New Roman" w:eastAsiaTheme="minorEastAsia" w:hAnsi="Times New Roman" w:cs="Times New Roman"/>
        </w:rPr>
        <w:t>)</w:t>
      </w:r>
      <w:r w:rsidR="00DD42A5" w:rsidRPr="00CE44CD">
        <w:rPr>
          <w:rFonts w:ascii="Times New Roman" w:eastAsiaTheme="minorEastAsia" w:hAnsi="Times New Roman" w:cs="Times New Roman"/>
        </w:rPr>
        <w:t xml:space="preserve">. </w:t>
      </w:r>
      <w:r w:rsidR="00147399" w:rsidRPr="00CE44CD">
        <w:rPr>
          <w:rFonts w:ascii="Times New Roman" w:eastAsiaTheme="minorEastAsia" w:hAnsi="Times New Roman" w:cs="Times New Roman"/>
        </w:rPr>
        <w:t>S</w:t>
      </w:r>
      <w:r w:rsidR="00C45880" w:rsidRPr="00CE44CD">
        <w:rPr>
          <w:rFonts w:ascii="Times New Roman" w:eastAsiaTheme="minorEastAsia" w:hAnsi="Times New Roman" w:cs="Times New Roman"/>
        </w:rPr>
        <w:t xml:space="preserve">uch </w:t>
      </w:r>
      <w:r w:rsidR="00E41101" w:rsidRPr="00CE44CD">
        <w:rPr>
          <w:rFonts w:ascii="Times New Roman" w:eastAsiaTheme="minorEastAsia" w:hAnsi="Times New Roman" w:cs="Times New Roman"/>
        </w:rPr>
        <w:t xml:space="preserve">biologically </w:t>
      </w:r>
      <w:r w:rsidR="00482D74" w:rsidRPr="00CE44CD">
        <w:rPr>
          <w:rFonts w:ascii="Times New Roman" w:eastAsiaTheme="minorEastAsia" w:hAnsi="Times New Roman" w:cs="Times New Roman"/>
        </w:rPr>
        <w:t xml:space="preserve">possible </w:t>
      </w:r>
      <w:r w:rsidR="00C45880" w:rsidRPr="00CE44CD">
        <w:rPr>
          <w:rFonts w:ascii="Times New Roman" w:eastAsiaTheme="minorEastAsia" w:hAnsi="Times New Roman" w:cs="Times New Roman"/>
        </w:rPr>
        <w:t>environments</w:t>
      </w:r>
      <w:r w:rsidR="00391148" w:rsidRPr="00CE44CD">
        <w:rPr>
          <w:rFonts w:ascii="Times New Roman" w:eastAsiaTheme="minorEastAsia" w:hAnsi="Times New Roman" w:cs="Times New Roman"/>
        </w:rPr>
        <w:t xml:space="preserve"> share all the following with actual environments:</w:t>
      </w:r>
      <w:r w:rsidR="00C45880" w:rsidRPr="00CE44CD">
        <w:rPr>
          <w:rFonts w:ascii="Times New Roman" w:eastAsiaTheme="minorEastAsia" w:hAnsi="Times New Roman" w:cs="Times New Roman"/>
        </w:rPr>
        <w:t xml:space="preserve"> </w:t>
      </w:r>
      <w:r w:rsidR="00DD42A5" w:rsidRPr="00CE44CD">
        <w:rPr>
          <w:rFonts w:ascii="Times New Roman" w:eastAsiaTheme="minorEastAsia" w:hAnsi="Times New Roman" w:cs="Times New Roman"/>
        </w:rPr>
        <w:t xml:space="preserve">the laws of physics, the </w:t>
      </w:r>
      <w:r w:rsidR="000F49EF" w:rsidRPr="00CE44CD">
        <w:rPr>
          <w:rFonts w:ascii="Times New Roman" w:eastAsiaTheme="minorEastAsia" w:hAnsi="Times New Roman" w:cs="Times New Roman"/>
        </w:rPr>
        <w:t>periodic table</w:t>
      </w:r>
      <w:r w:rsidR="00732839" w:rsidRPr="00CE44CD">
        <w:rPr>
          <w:rFonts w:ascii="Times New Roman" w:eastAsiaTheme="minorEastAsia" w:hAnsi="Times New Roman" w:cs="Times New Roman"/>
        </w:rPr>
        <w:t xml:space="preserve">, all other regularities in chemistry. </w:t>
      </w:r>
      <w:r w:rsidR="00DD42A5" w:rsidRPr="00CE44CD">
        <w:rPr>
          <w:rFonts w:ascii="Times New Roman" w:eastAsiaTheme="minorEastAsia" w:hAnsi="Times New Roman" w:cs="Times New Roman"/>
        </w:rPr>
        <w:t>What</w:t>
      </w:r>
      <w:r w:rsidR="006F286E" w:rsidRPr="00CE44CD">
        <w:rPr>
          <w:rFonts w:ascii="Times New Roman" w:eastAsiaTheme="minorEastAsia" w:hAnsi="Times New Roman" w:cs="Times New Roman"/>
        </w:rPr>
        <w:t xml:space="preserve"> may be different </w:t>
      </w:r>
      <w:r w:rsidR="009214EB" w:rsidRPr="00CE44CD">
        <w:rPr>
          <w:rFonts w:ascii="Times New Roman" w:eastAsiaTheme="minorEastAsia" w:hAnsi="Times New Roman" w:cs="Times New Roman"/>
        </w:rPr>
        <w:t xml:space="preserve">is that </w:t>
      </w:r>
      <w:r w:rsidR="00DD42A5" w:rsidRPr="00CE44CD">
        <w:rPr>
          <w:rFonts w:ascii="Times New Roman" w:eastAsiaTheme="minorEastAsia" w:hAnsi="Times New Roman" w:cs="Times New Roman"/>
        </w:rPr>
        <w:t>asteroids may</w:t>
      </w:r>
      <w:r w:rsidR="001220B3" w:rsidRPr="00CE44CD">
        <w:rPr>
          <w:rFonts w:ascii="Times New Roman" w:eastAsiaTheme="minorEastAsia" w:hAnsi="Times New Roman" w:cs="Times New Roman"/>
        </w:rPr>
        <w:t xml:space="preserve"> impact the Earth at </w:t>
      </w:r>
      <w:r w:rsidR="001220B3" w:rsidRPr="00CE44CD">
        <w:rPr>
          <w:rFonts w:ascii="Times New Roman" w:eastAsiaTheme="minorEastAsia" w:hAnsi="Times New Roman" w:cs="Times New Roman"/>
        </w:rPr>
        <w:lastRenderedPageBreak/>
        <w:t>different times or not at all</w:t>
      </w:r>
      <w:r w:rsidR="00DD42A5" w:rsidRPr="00CE44CD">
        <w:rPr>
          <w:rFonts w:ascii="Times New Roman" w:eastAsiaTheme="minorEastAsia" w:hAnsi="Times New Roman" w:cs="Times New Roman"/>
        </w:rPr>
        <w:t>; there may</w:t>
      </w:r>
      <w:r w:rsidR="00A41367" w:rsidRPr="00CE44CD">
        <w:rPr>
          <w:rFonts w:ascii="Times New Roman" w:eastAsiaTheme="minorEastAsia" w:hAnsi="Times New Roman" w:cs="Times New Roman"/>
        </w:rPr>
        <w:t xml:space="preserve"> be</w:t>
      </w:r>
      <w:r w:rsidR="00DD42A5" w:rsidRPr="00CE44CD">
        <w:rPr>
          <w:rFonts w:ascii="Times New Roman" w:eastAsiaTheme="minorEastAsia" w:hAnsi="Times New Roman" w:cs="Times New Roman"/>
        </w:rPr>
        <w:t xml:space="preserve"> </w:t>
      </w:r>
      <w:r w:rsidR="001220B3" w:rsidRPr="00CE44CD">
        <w:rPr>
          <w:rFonts w:ascii="Times New Roman" w:eastAsiaTheme="minorEastAsia" w:hAnsi="Times New Roman" w:cs="Times New Roman"/>
        </w:rPr>
        <w:t>different patterns of</w:t>
      </w:r>
      <w:r w:rsidR="00DD42A5" w:rsidRPr="00CE44CD">
        <w:rPr>
          <w:rFonts w:ascii="Times New Roman" w:eastAsiaTheme="minorEastAsia" w:hAnsi="Times New Roman" w:cs="Times New Roman"/>
        </w:rPr>
        <w:t xml:space="preserve"> global </w:t>
      </w:r>
      <w:r w:rsidR="00471943" w:rsidRPr="00CE44CD">
        <w:rPr>
          <w:rFonts w:ascii="Times New Roman" w:eastAsiaTheme="minorEastAsia" w:hAnsi="Times New Roman" w:cs="Times New Roman"/>
        </w:rPr>
        <w:t>temperature change</w:t>
      </w:r>
      <w:r w:rsidR="00DD42A5" w:rsidRPr="00CE44CD">
        <w:rPr>
          <w:rFonts w:ascii="Times New Roman" w:eastAsiaTheme="minorEastAsia" w:hAnsi="Times New Roman" w:cs="Times New Roman"/>
        </w:rPr>
        <w:t>; the compositions of the atmosphere and the lithosphere may be different; different developmental constraints (like body plans) may come to dominate early on in evolution; and so on.</w:t>
      </w:r>
    </w:p>
    <w:p w14:paraId="221406F1" w14:textId="42FCF1C9" w:rsidR="00CB3D41" w:rsidRPr="00CE44CD" w:rsidRDefault="00A648EE" w:rsidP="00D84311">
      <w:pPr>
        <w:spacing w:line="360" w:lineRule="auto"/>
        <w:ind w:firstLine="720"/>
        <w:jc w:val="both"/>
        <w:rPr>
          <w:rFonts w:ascii="Times New Roman" w:eastAsiaTheme="minorEastAsia" w:hAnsi="Times New Roman" w:cs="Times New Roman"/>
        </w:rPr>
      </w:pPr>
      <w:r w:rsidRPr="00CE44CD">
        <w:rPr>
          <w:rFonts w:ascii="Times New Roman" w:eastAsiaTheme="minorEastAsia" w:hAnsi="Times New Roman" w:cs="Times New Roman"/>
        </w:rPr>
        <w:t>By contrast</w:t>
      </w:r>
      <w:r w:rsidR="0069569C" w:rsidRPr="00CE44CD">
        <w:rPr>
          <w:rFonts w:ascii="Times New Roman" w:eastAsiaTheme="minorEastAsia" w:hAnsi="Times New Roman" w:cs="Times New Roman"/>
        </w:rPr>
        <w:t xml:space="preserve"> to possible environments</w:t>
      </w:r>
      <w:r w:rsidRPr="00CE44CD">
        <w:rPr>
          <w:rFonts w:ascii="Times New Roman" w:eastAsiaTheme="minorEastAsia" w:hAnsi="Times New Roman" w:cs="Times New Roman"/>
        </w:rPr>
        <w:t xml:space="preserve">, </w:t>
      </w:r>
      <w:r w:rsidR="00AE4EE2" w:rsidRPr="00CE44CD">
        <w:rPr>
          <w:rFonts w:ascii="Times New Roman" w:eastAsiaTheme="minorEastAsia" w:hAnsi="Times New Roman" w:cs="Times New Roman"/>
        </w:rPr>
        <w:t xml:space="preserve">when it comes to possible </w:t>
      </w:r>
      <w:r w:rsidR="00AE4EE2" w:rsidRPr="00CE44CD">
        <w:rPr>
          <w:rFonts w:ascii="Times New Roman" w:eastAsiaTheme="minorEastAsia" w:hAnsi="Times New Roman" w:cs="Times New Roman"/>
          <w:i/>
          <w:iCs/>
        </w:rPr>
        <w:t>M</w:t>
      </w:r>
      <w:r w:rsidR="009556C0" w:rsidRPr="00CE44CD">
        <w:rPr>
          <w:rFonts w:ascii="Times New Roman" w:eastAsiaTheme="minorEastAsia" w:hAnsi="Times New Roman" w:cs="Times New Roman"/>
        </w:rPr>
        <w:t>,</w:t>
      </w:r>
      <w:r w:rsidR="00AE4EE2" w:rsidRPr="00CE44CD">
        <w:rPr>
          <w:rFonts w:ascii="Times New Roman" w:eastAsiaTheme="minorEastAsia" w:hAnsi="Times New Roman" w:cs="Times New Roman"/>
          <w:i/>
          <w:iCs/>
        </w:rPr>
        <w:t xml:space="preserve"> </w:t>
      </w:r>
      <w:r w:rsidRPr="00CE44CD">
        <w:rPr>
          <w:rFonts w:ascii="Times New Roman" w:eastAsiaTheme="minorEastAsia" w:hAnsi="Times New Roman" w:cs="Times New Roman"/>
        </w:rPr>
        <w:t>t</w:t>
      </w:r>
      <w:r w:rsidR="00CA33CC" w:rsidRPr="00CE44CD">
        <w:rPr>
          <w:rFonts w:ascii="Times New Roman" w:eastAsiaTheme="minorEastAsia" w:hAnsi="Times New Roman" w:cs="Times New Roman"/>
        </w:rPr>
        <w:t xml:space="preserve">he neutral view does not allow for any </w:t>
      </w:r>
      <w:r w:rsidR="00C45BFF" w:rsidRPr="00CE44CD">
        <w:rPr>
          <w:rFonts w:ascii="Times New Roman" w:eastAsiaTheme="minorEastAsia" w:hAnsi="Times New Roman" w:cs="Times New Roman"/>
        </w:rPr>
        <w:t>limitations</w:t>
      </w:r>
      <w:r w:rsidR="00BA16B2" w:rsidRPr="00CE44CD">
        <w:rPr>
          <w:rFonts w:ascii="Times New Roman" w:eastAsiaTheme="minorEastAsia" w:hAnsi="Times New Roman" w:cs="Times New Roman"/>
        </w:rPr>
        <w:t>.</w:t>
      </w:r>
      <w:r w:rsidR="00C45BFF" w:rsidRPr="00CE44CD">
        <w:rPr>
          <w:rFonts w:ascii="Times New Roman" w:eastAsiaTheme="minorEastAsia" w:hAnsi="Times New Roman" w:cs="Times New Roman"/>
        </w:rPr>
        <w:t xml:space="preserve"> </w:t>
      </w:r>
      <w:r w:rsidR="00E6510B" w:rsidRPr="00CE44CD">
        <w:rPr>
          <w:rFonts w:ascii="Times New Roman" w:eastAsiaTheme="minorEastAsia" w:hAnsi="Times New Roman" w:cs="Times New Roman"/>
        </w:rPr>
        <w:t>The distinctively mathematical</w:t>
      </w:r>
      <w:r w:rsidR="00801DE6" w:rsidRPr="00CE44CD">
        <w:rPr>
          <w:rFonts w:ascii="Times New Roman" w:eastAsiaTheme="minorEastAsia" w:hAnsi="Times New Roman" w:cs="Times New Roman"/>
        </w:rPr>
        <w:t xml:space="preserve"> structure of the neutral </w:t>
      </w:r>
      <w:r w:rsidR="00045A85" w:rsidRPr="00CE44CD">
        <w:rPr>
          <w:rFonts w:ascii="Times New Roman" w:eastAsiaTheme="minorEastAsia" w:hAnsi="Times New Roman" w:cs="Times New Roman"/>
        </w:rPr>
        <w:t>view</w:t>
      </w:r>
      <w:r w:rsidR="00801DE6" w:rsidRPr="00CE44CD">
        <w:rPr>
          <w:rFonts w:ascii="Times New Roman" w:eastAsiaTheme="minorEastAsia" w:hAnsi="Times New Roman" w:cs="Times New Roman"/>
        </w:rPr>
        <w:t xml:space="preserve"> implies that the measure </w:t>
      </w:r>
      <w:r w:rsidR="00801DE6" w:rsidRPr="00CE44CD">
        <w:rPr>
          <w:rFonts w:ascii="Times New Roman" w:eastAsiaTheme="minorEastAsia" w:hAnsi="Times New Roman" w:cs="Times New Roman"/>
          <w:i/>
          <w:iCs/>
        </w:rPr>
        <w:t>M</w:t>
      </w:r>
      <w:r w:rsidR="00801DE6" w:rsidRPr="00CE44CD">
        <w:rPr>
          <w:rFonts w:ascii="Times New Roman" w:eastAsiaTheme="minorEastAsia" w:hAnsi="Times New Roman" w:cs="Times New Roman"/>
        </w:rPr>
        <w:t xml:space="preserve"> can be drawn from a much larger space of possibility than simply the biologically possible </w:t>
      </w:r>
      <w:r w:rsidR="00801DE6" w:rsidRPr="00CE44CD">
        <w:rPr>
          <w:rFonts w:ascii="Times New Roman" w:eastAsiaTheme="minorEastAsia" w:hAnsi="Times New Roman" w:cs="Times New Roman"/>
          <w:i/>
          <w:iCs/>
        </w:rPr>
        <w:t>M</w:t>
      </w:r>
      <w:r w:rsidR="00702F67" w:rsidRPr="00CE44CD">
        <w:rPr>
          <w:rFonts w:ascii="Times New Roman" w:eastAsiaTheme="minorEastAsia" w:hAnsi="Times New Roman" w:cs="Times New Roman"/>
        </w:rPr>
        <w:t xml:space="preserve">. </w:t>
      </w:r>
      <w:r w:rsidR="003442FB" w:rsidRPr="00CE44CD">
        <w:rPr>
          <w:rFonts w:ascii="Times New Roman" w:eastAsiaTheme="minorEastAsia" w:hAnsi="Times New Roman" w:cs="Times New Roman"/>
        </w:rPr>
        <w:t xml:space="preserve">The neutral </w:t>
      </w:r>
      <w:r w:rsidR="009946AD" w:rsidRPr="00CE44CD">
        <w:rPr>
          <w:rFonts w:ascii="Times New Roman" w:eastAsiaTheme="minorEastAsia" w:hAnsi="Times New Roman" w:cs="Times New Roman"/>
        </w:rPr>
        <w:t>view</w:t>
      </w:r>
      <w:r w:rsidR="0002652B" w:rsidRPr="00CE44CD">
        <w:rPr>
          <w:rFonts w:ascii="Times New Roman" w:eastAsiaTheme="minorEastAsia" w:hAnsi="Times New Roman" w:cs="Times New Roman"/>
        </w:rPr>
        <w:t xml:space="preserve"> thus</w:t>
      </w:r>
      <w:r w:rsidR="003442FB" w:rsidRPr="00CE44CD">
        <w:rPr>
          <w:rFonts w:ascii="Times New Roman" w:eastAsiaTheme="minorEastAsia" w:hAnsi="Times New Roman" w:cs="Times New Roman"/>
        </w:rPr>
        <w:t xml:space="preserve"> also applies to </w:t>
      </w:r>
      <w:r w:rsidR="00F310E6" w:rsidRPr="00CE44CD">
        <w:rPr>
          <w:rFonts w:ascii="Times New Roman" w:eastAsiaTheme="minorEastAsia" w:hAnsi="Times New Roman" w:cs="Times New Roman"/>
        </w:rPr>
        <w:t xml:space="preserve">exaggeratedly </w:t>
      </w:r>
      <w:r w:rsidR="00DD42A5" w:rsidRPr="00CE44CD">
        <w:rPr>
          <w:rFonts w:ascii="Times New Roman" w:eastAsiaTheme="minorEastAsia" w:hAnsi="Times New Roman" w:cs="Times New Roman"/>
        </w:rPr>
        <w:t xml:space="preserve">artificial </w:t>
      </w:r>
      <w:r w:rsidR="00DD42A5" w:rsidRPr="00CE44CD">
        <w:rPr>
          <w:rFonts w:ascii="Times New Roman" w:eastAsiaTheme="minorEastAsia" w:hAnsi="Times New Roman" w:cs="Times New Roman"/>
          <w:i/>
          <w:iCs/>
        </w:rPr>
        <w:t>M</w:t>
      </w:r>
      <w:r w:rsidR="00DD42A5" w:rsidRPr="00CE44CD">
        <w:rPr>
          <w:rFonts w:ascii="Times New Roman" w:eastAsiaTheme="minorEastAsia" w:hAnsi="Times New Roman" w:cs="Times New Roman"/>
        </w:rPr>
        <w:t xml:space="preserve">, such as “the size of </w:t>
      </w:r>
      <w:r w:rsidR="00194E5D" w:rsidRPr="00CE44CD">
        <w:rPr>
          <w:rFonts w:ascii="Times New Roman" w:eastAsiaTheme="minorEastAsia" w:hAnsi="Times New Roman" w:cs="Times New Roman"/>
        </w:rPr>
        <w:t>horse-sized</w:t>
      </w:r>
      <w:r w:rsidR="009A3272" w:rsidRPr="00CE44CD">
        <w:rPr>
          <w:rFonts w:ascii="Times New Roman" w:eastAsiaTheme="minorEastAsia" w:hAnsi="Times New Roman" w:cs="Times New Roman"/>
        </w:rPr>
        <w:t xml:space="preserve"> </w:t>
      </w:r>
      <w:r w:rsidR="00DD42A5" w:rsidRPr="00CE44CD">
        <w:rPr>
          <w:rFonts w:ascii="Times New Roman" w:eastAsiaTheme="minorEastAsia" w:hAnsi="Times New Roman" w:cs="Times New Roman"/>
        </w:rPr>
        <w:t>butterfly-shaped wings”,</w:t>
      </w:r>
      <w:r w:rsidR="00B31BDB" w:rsidRPr="00CE44CD">
        <w:rPr>
          <w:rFonts w:ascii="Times New Roman" w:eastAsiaTheme="minorEastAsia" w:hAnsi="Times New Roman" w:cs="Times New Roman"/>
        </w:rPr>
        <w:t xml:space="preserve"> or</w:t>
      </w:r>
      <w:r w:rsidR="00DD42A5" w:rsidRPr="00CE44CD">
        <w:rPr>
          <w:rFonts w:ascii="Times New Roman" w:eastAsiaTheme="minorEastAsia" w:hAnsi="Times New Roman" w:cs="Times New Roman"/>
        </w:rPr>
        <w:t xml:space="preserve"> “the number of fluorescent feathers</w:t>
      </w:r>
      <w:r w:rsidR="00310529" w:rsidRPr="00CE44CD">
        <w:rPr>
          <w:rFonts w:ascii="Times New Roman" w:eastAsiaTheme="minorEastAsia" w:hAnsi="Times New Roman" w:cs="Times New Roman"/>
        </w:rPr>
        <w:t xml:space="preserve"> that can self-propagate</w:t>
      </w:r>
      <w:r w:rsidR="00DD42A5" w:rsidRPr="00CE44CD">
        <w:rPr>
          <w:rFonts w:ascii="Times New Roman" w:eastAsiaTheme="minorEastAsia" w:hAnsi="Times New Roman" w:cs="Times New Roman"/>
        </w:rPr>
        <w:t>”</w:t>
      </w:r>
      <w:r w:rsidR="006E7414" w:rsidRPr="00CE44CD">
        <w:rPr>
          <w:rFonts w:ascii="Times New Roman" w:eastAsiaTheme="minorEastAsia" w:hAnsi="Times New Roman" w:cs="Times New Roman"/>
        </w:rPr>
        <w:t>. Are these traits</w:t>
      </w:r>
      <w:r w:rsidR="00E546B0" w:rsidRPr="00CE44CD">
        <w:rPr>
          <w:rFonts w:ascii="Times New Roman" w:eastAsiaTheme="minorEastAsia" w:hAnsi="Times New Roman" w:cs="Times New Roman"/>
        </w:rPr>
        <w:t>, on the whole,</w:t>
      </w:r>
      <w:r w:rsidR="006E7414" w:rsidRPr="00CE44CD">
        <w:rPr>
          <w:rFonts w:ascii="Times New Roman" w:eastAsiaTheme="minorEastAsia" w:hAnsi="Times New Roman" w:cs="Times New Roman"/>
        </w:rPr>
        <w:t xml:space="preserve"> </w:t>
      </w:r>
      <w:r w:rsidR="008A621F" w:rsidRPr="00CE44CD">
        <w:rPr>
          <w:rFonts w:ascii="Times New Roman" w:eastAsiaTheme="minorEastAsia" w:hAnsi="Times New Roman" w:cs="Times New Roman"/>
        </w:rPr>
        <w:t xml:space="preserve">selectively </w:t>
      </w:r>
      <w:r w:rsidR="002A0D8D" w:rsidRPr="00CE44CD">
        <w:rPr>
          <w:rFonts w:ascii="Times New Roman" w:eastAsiaTheme="minorEastAsia" w:hAnsi="Times New Roman" w:cs="Times New Roman"/>
        </w:rPr>
        <w:t xml:space="preserve">neutral </w:t>
      </w:r>
      <w:r w:rsidR="000B4E22" w:rsidRPr="00CE44CD">
        <w:rPr>
          <w:rFonts w:ascii="Times New Roman" w:eastAsiaTheme="minorEastAsia" w:hAnsi="Times New Roman" w:cs="Times New Roman"/>
        </w:rPr>
        <w:t>across</w:t>
      </w:r>
      <w:r w:rsidR="00F34BE7" w:rsidRPr="00CE44CD">
        <w:rPr>
          <w:rFonts w:ascii="Times New Roman" w:eastAsiaTheme="minorEastAsia" w:hAnsi="Times New Roman" w:cs="Times New Roman"/>
        </w:rPr>
        <w:t xml:space="preserve"> biologically possible environments? </w:t>
      </w:r>
      <w:r w:rsidR="00E31F13" w:rsidRPr="00CE44CD">
        <w:rPr>
          <w:rFonts w:ascii="Times New Roman" w:eastAsiaTheme="minorEastAsia" w:hAnsi="Times New Roman" w:cs="Times New Roman"/>
        </w:rPr>
        <w:t xml:space="preserve">There are obvious </w:t>
      </w:r>
      <w:r w:rsidR="00F465E1" w:rsidRPr="00CE44CD">
        <w:rPr>
          <w:rFonts w:ascii="Times New Roman" w:eastAsiaTheme="minorEastAsia" w:hAnsi="Times New Roman" w:cs="Times New Roman"/>
        </w:rPr>
        <w:t xml:space="preserve">developmental </w:t>
      </w:r>
      <w:r w:rsidR="00E31F13" w:rsidRPr="00CE44CD">
        <w:rPr>
          <w:rFonts w:ascii="Times New Roman" w:eastAsiaTheme="minorEastAsia" w:hAnsi="Times New Roman" w:cs="Times New Roman"/>
        </w:rPr>
        <w:t xml:space="preserve">constraints that </w:t>
      </w:r>
      <w:r w:rsidR="00E17BD2" w:rsidRPr="00CE44CD">
        <w:rPr>
          <w:rFonts w:ascii="Times New Roman" w:eastAsiaTheme="minorEastAsia" w:hAnsi="Times New Roman" w:cs="Times New Roman"/>
        </w:rPr>
        <w:t xml:space="preserve">prevent </w:t>
      </w:r>
      <w:r w:rsidR="00763B38" w:rsidRPr="00CE44CD">
        <w:rPr>
          <w:rFonts w:ascii="Times New Roman" w:eastAsiaTheme="minorEastAsia" w:hAnsi="Times New Roman" w:cs="Times New Roman"/>
        </w:rPr>
        <w:t xml:space="preserve">evolutionary history </w:t>
      </w:r>
      <w:r w:rsidR="00E31F13" w:rsidRPr="00CE44CD">
        <w:rPr>
          <w:rFonts w:ascii="Times New Roman" w:eastAsiaTheme="minorEastAsia" w:hAnsi="Times New Roman" w:cs="Times New Roman"/>
        </w:rPr>
        <w:t>from reali</w:t>
      </w:r>
      <w:r w:rsidR="00720818" w:rsidRPr="00CE44CD">
        <w:rPr>
          <w:rFonts w:ascii="Times New Roman" w:eastAsiaTheme="minorEastAsia" w:hAnsi="Times New Roman" w:cs="Times New Roman"/>
        </w:rPr>
        <w:t>s</w:t>
      </w:r>
      <w:r w:rsidR="00E31F13" w:rsidRPr="00CE44CD">
        <w:rPr>
          <w:rFonts w:ascii="Times New Roman" w:eastAsiaTheme="minorEastAsia" w:hAnsi="Times New Roman" w:cs="Times New Roman"/>
        </w:rPr>
        <w:t>ing any increases</w:t>
      </w:r>
      <w:r w:rsidR="00920E23" w:rsidRPr="00CE44CD">
        <w:rPr>
          <w:rFonts w:ascii="Times New Roman" w:eastAsiaTheme="minorEastAsia" w:hAnsi="Times New Roman" w:cs="Times New Roman"/>
        </w:rPr>
        <w:t xml:space="preserve"> in such measures</w:t>
      </w:r>
      <w:r w:rsidR="00002ACE" w:rsidRPr="00CE44CD">
        <w:rPr>
          <w:rFonts w:ascii="Times New Roman" w:eastAsiaTheme="minorEastAsia" w:hAnsi="Times New Roman" w:cs="Times New Roman"/>
        </w:rPr>
        <w:t xml:space="preserve">, </w:t>
      </w:r>
      <w:r w:rsidR="00CE4211" w:rsidRPr="00CE44CD">
        <w:rPr>
          <w:rFonts w:ascii="Times New Roman" w:eastAsiaTheme="minorEastAsia" w:hAnsi="Times New Roman" w:cs="Times New Roman"/>
        </w:rPr>
        <w:t xml:space="preserve">but there seems to be no good reason why we should not think that </w:t>
      </w:r>
      <w:r w:rsidR="009C0FBD" w:rsidRPr="00CE44CD">
        <w:rPr>
          <w:rFonts w:ascii="Times New Roman" w:eastAsiaTheme="minorEastAsia" w:hAnsi="Times New Roman" w:cs="Times New Roman"/>
        </w:rPr>
        <w:t xml:space="preserve">such </w:t>
      </w:r>
      <w:r w:rsidR="00DA2BF7" w:rsidRPr="00CE44CD">
        <w:rPr>
          <w:rFonts w:ascii="Times New Roman" w:eastAsiaTheme="minorEastAsia" w:hAnsi="Times New Roman" w:cs="Times New Roman"/>
        </w:rPr>
        <w:t xml:space="preserve">massive and weird </w:t>
      </w:r>
      <w:r w:rsidR="009C0FBD" w:rsidRPr="00CE44CD">
        <w:rPr>
          <w:rFonts w:ascii="Times New Roman" w:eastAsiaTheme="minorEastAsia" w:hAnsi="Times New Roman" w:cs="Times New Roman"/>
        </w:rPr>
        <w:t xml:space="preserve">wings may be selectively </w:t>
      </w:r>
      <w:r w:rsidR="009C0FBD" w:rsidRPr="00CE44CD">
        <w:rPr>
          <w:rFonts w:ascii="Times New Roman" w:eastAsiaTheme="minorEastAsia" w:hAnsi="Times New Roman" w:cs="Times New Roman"/>
          <w:i/>
          <w:iCs/>
        </w:rPr>
        <w:t>disfavo</w:t>
      </w:r>
      <w:r w:rsidR="005E15BC" w:rsidRPr="00CE44CD">
        <w:rPr>
          <w:rFonts w:ascii="Times New Roman" w:eastAsiaTheme="minorEastAsia" w:hAnsi="Times New Roman" w:cs="Times New Roman"/>
          <w:i/>
          <w:iCs/>
        </w:rPr>
        <w:t>u</w:t>
      </w:r>
      <w:r w:rsidR="009C0FBD" w:rsidRPr="00CE44CD">
        <w:rPr>
          <w:rFonts w:ascii="Times New Roman" w:eastAsiaTheme="minorEastAsia" w:hAnsi="Times New Roman" w:cs="Times New Roman"/>
          <w:i/>
          <w:iCs/>
        </w:rPr>
        <w:t>red</w:t>
      </w:r>
      <w:r w:rsidR="009C0FBD" w:rsidRPr="00CE44CD">
        <w:rPr>
          <w:rFonts w:ascii="Times New Roman" w:eastAsiaTheme="minorEastAsia" w:hAnsi="Times New Roman" w:cs="Times New Roman"/>
        </w:rPr>
        <w:t xml:space="preserve"> in most biologically possible environments. </w:t>
      </w:r>
      <w:r w:rsidR="00D812C8" w:rsidRPr="00CE44CD">
        <w:rPr>
          <w:rFonts w:ascii="Times New Roman" w:eastAsiaTheme="minorEastAsia" w:hAnsi="Times New Roman" w:cs="Times New Roman"/>
        </w:rPr>
        <w:t>One can think of many metaphysically possible environments</w:t>
      </w:r>
      <w:r w:rsidR="00987A01" w:rsidRPr="00CE44CD">
        <w:rPr>
          <w:rFonts w:ascii="Times New Roman" w:eastAsiaTheme="minorEastAsia" w:hAnsi="Times New Roman" w:cs="Times New Roman"/>
        </w:rPr>
        <w:t>, replete with magic and miracles</w:t>
      </w:r>
      <w:r w:rsidR="00005E10" w:rsidRPr="00CE44CD">
        <w:rPr>
          <w:rFonts w:ascii="Times New Roman" w:eastAsiaTheme="minorEastAsia" w:hAnsi="Times New Roman" w:cs="Times New Roman"/>
        </w:rPr>
        <w:t xml:space="preserve">, where </w:t>
      </w:r>
      <w:r w:rsidR="008E5B82" w:rsidRPr="00CE44CD">
        <w:rPr>
          <w:rFonts w:ascii="Times New Roman" w:eastAsiaTheme="minorEastAsia" w:hAnsi="Times New Roman" w:cs="Times New Roman"/>
        </w:rPr>
        <w:t xml:space="preserve">weird wings may be </w:t>
      </w:r>
      <w:r w:rsidR="00D854B5" w:rsidRPr="00CE44CD">
        <w:rPr>
          <w:rFonts w:ascii="Times New Roman" w:eastAsiaTheme="minorEastAsia" w:hAnsi="Times New Roman" w:cs="Times New Roman"/>
        </w:rPr>
        <w:t>selectively favo</w:t>
      </w:r>
      <w:r w:rsidR="005E15BC" w:rsidRPr="00CE44CD">
        <w:rPr>
          <w:rFonts w:ascii="Times New Roman" w:eastAsiaTheme="minorEastAsia" w:hAnsi="Times New Roman" w:cs="Times New Roman"/>
        </w:rPr>
        <w:t>u</w:t>
      </w:r>
      <w:r w:rsidR="00D854B5" w:rsidRPr="00CE44CD">
        <w:rPr>
          <w:rFonts w:ascii="Times New Roman" w:eastAsiaTheme="minorEastAsia" w:hAnsi="Times New Roman" w:cs="Times New Roman"/>
        </w:rPr>
        <w:t xml:space="preserve">red. </w:t>
      </w:r>
      <w:r w:rsidR="005E15BC" w:rsidRPr="00CE44CD">
        <w:rPr>
          <w:rFonts w:ascii="Times New Roman" w:eastAsiaTheme="minorEastAsia" w:hAnsi="Times New Roman" w:cs="Times New Roman"/>
        </w:rPr>
        <w:t xml:space="preserve">However, </w:t>
      </w:r>
      <w:r w:rsidR="0084195D" w:rsidRPr="00CE44CD">
        <w:rPr>
          <w:rFonts w:ascii="Times New Roman" w:eastAsiaTheme="minorEastAsia" w:hAnsi="Times New Roman" w:cs="Times New Roman"/>
        </w:rPr>
        <w:t>this is not the case for biologically possible environments</w:t>
      </w:r>
      <w:r w:rsidR="00717514" w:rsidRPr="00CE44CD">
        <w:rPr>
          <w:rFonts w:ascii="Times New Roman" w:eastAsiaTheme="minorEastAsia" w:hAnsi="Times New Roman" w:cs="Times New Roman"/>
        </w:rPr>
        <w:t xml:space="preserve">: such wings may be selectively disfavoured </w:t>
      </w:r>
      <w:r w:rsidR="006E6BBF" w:rsidRPr="00CE44CD">
        <w:rPr>
          <w:rFonts w:ascii="Times New Roman" w:eastAsiaTheme="minorEastAsia" w:hAnsi="Times New Roman" w:cs="Times New Roman"/>
        </w:rPr>
        <w:t>in most biologically possible environments.</w:t>
      </w:r>
      <w:r w:rsidR="0084195D" w:rsidRPr="00CE44CD">
        <w:rPr>
          <w:rFonts w:ascii="Times New Roman" w:eastAsiaTheme="minorEastAsia" w:hAnsi="Times New Roman" w:cs="Times New Roman"/>
        </w:rPr>
        <w:t xml:space="preserve"> </w:t>
      </w:r>
      <w:r w:rsidR="00621E7C" w:rsidRPr="00CE44CD">
        <w:rPr>
          <w:rFonts w:ascii="Times New Roman" w:eastAsiaTheme="minorEastAsia" w:hAnsi="Times New Roman" w:cs="Times New Roman"/>
        </w:rPr>
        <w:t xml:space="preserve">In other words, </w:t>
      </w:r>
      <w:r w:rsidR="00323468" w:rsidRPr="00CE44CD">
        <w:rPr>
          <w:rFonts w:ascii="Times New Roman" w:eastAsiaTheme="minorEastAsia" w:hAnsi="Times New Roman" w:cs="Times New Roman"/>
        </w:rPr>
        <w:t xml:space="preserve">the </w:t>
      </w:r>
      <w:r w:rsidR="00EC1087" w:rsidRPr="00CE44CD">
        <w:rPr>
          <w:rFonts w:ascii="Times New Roman" w:eastAsiaTheme="minorEastAsia" w:hAnsi="Times New Roman" w:cs="Times New Roman"/>
        </w:rPr>
        <w:t xml:space="preserve">neutral </w:t>
      </w:r>
      <w:r w:rsidR="009946AD" w:rsidRPr="00CE44CD">
        <w:rPr>
          <w:rFonts w:ascii="Times New Roman" w:eastAsiaTheme="minorEastAsia" w:hAnsi="Times New Roman" w:cs="Times New Roman"/>
        </w:rPr>
        <w:t>view’s</w:t>
      </w:r>
      <w:r w:rsidR="00EC1087" w:rsidRPr="00CE44CD">
        <w:rPr>
          <w:rFonts w:ascii="Times New Roman" w:eastAsiaTheme="minorEastAsia" w:hAnsi="Times New Roman" w:cs="Times New Roman"/>
        </w:rPr>
        <w:t xml:space="preserve"> </w:t>
      </w:r>
      <w:r w:rsidR="00323468" w:rsidRPr="00CE44CD">
        <w:rPr>
          <w:rFonts w:ascii="Times New Roman" w:eastAsiaTheme="minorEastAsia" w:hAnsi="Times New Roman" w:cs="Times New Roman"/>
        </w:rPr>
        <w:t xml:space="preserve">assumption that all measures are (effectively) selectively neutral </w:t>
      </w:r>
      <w:r w:rsidR="00C034A4" w:rsidRPr="00CE44CD">
        <w:rPr>
          <w:rFonts w:ascii="Times New Roman" w:eastAsiaTheme="minorEastAsia" w:hAnsi="Times New Roman" w:cs="Times New Roman"/>
        </w:rPr>
        <w:t xml:space="preserve">cannot be </w:t>
      </w:r>
      <w:r w:rsidR="00152C8E" w:rsidRPr="00CE44CD">
        <w:rPr>
          <w:rFonts w:ascii="Times New Roman" w:eastAsiaTheme="minorEastAsia" w:hAnsi="Times New Roman" w:cs="Times New Roman"/>
        </w:rPr>
        <w:t>interpreted</w:t>
      </w:r>
      <w:r w:rsidR="00C034A4" w:rsidRPr="00CE44CD">
        <w:rPr>
          <w:rFonts w:ascii="Times New Roman" w:eastAsiaTheme="minorEastAsia" w:hAnsi="Times New Roman" w:cs="Times New Roman"/>
        </w:rPr>
        <w:t xml:space="preserve"> as </w:t>
      </w:r>
      <w:r w:rsidR="003F3287" w:rsidRPr="00CE44CD">
        <w:rPr>
          <w:rFonts w:ascii="Times New Roman" w:eastAsiaTheme="minorEastAsia" w:hAnsi="Times New Roman" w:cs="Times New Roman"/>
        </w:rPr>
        <w:t>an unproblematic,</w:t>
      </w:r>
      <w:r w:rsidR="00C034A4" w:rsidRPr="00CE44CD">
        <w:rPr>
          <w:rFonts w:ascii="Times New Roman" w:eastAsiaTheme="minorEastAsia" w:hAnsi="Times New Roman" w:cs="Times New Roman"/>
        </w:rPr>
        <w:t xml:space="preserve"> fall-back assumption.</w:t>
      </w:r>
      <w:r w:rsidR="00273A1F" w:rsidRPr="00CE44CD">
        <w:rPr>
          <w:rFonts w:ascii="Times New Roman" w:eastAsiaTheme="minorEastAsia" w:hAnsi="Times New Roman" w:cs="Times New Roman"/>
        </w:rPr>
        <w:t xml:space="preserve"> It has the same speculative status as assuming that </w:t>
      </w:r>
      <w:r w:rsidR="00A114C3" w:rsidRPr="00CE44CD">
        <w:rPr>
          <w:rFonts w:ascii="Times New Roman" w:eastAsiaTheme="minorEastAsia" w:hAnsi="Times New Roman" w:cs="Times New Roman"/>
        </w:rPr>
        <w:t xml:space="preserve">some measures are </w:t>
      </w:r>
      <w:r w:rsidR="003E4A79" w:rsidRPr="00CE44CD">
        <w:rPr>
          <w:rFonts w:ascii="Times New Roman" w:eastAsiaTheme="minorEastAsia" w:hAnsi="Times New Roman" w:cs="Times New Roman"/>
        </w:rPr>
        <w:t>(effectively) selectively favo</w:t>
      </w:r>
      <w:r w:rsidR="005E15BC" w:rsidRPr="00CE44CD">
        <w:rPr>
          <w:rFonts w:ascii="Times New Roman" w:eastAsiaTheme="minorEastAsia" w:hAnsi="Times New Roman" w:cs="Times New Roman"/>
        </w:rPr>
        <w:t>u</w:t>
      </w:r>
      <w:r w:rsidR="003E4A79" w:rsidRPr="00CE44CD">
        <w:rPr>
          <w:rFonts w:ascii="Times New Roman" w:eastAsiaTheme="minorEastAsia" w:hAnsi="Times New Roman" w:cs="Times New Roman"/>
        </w:rPr>
        <w:t>red.</w:t>
      </w:r>
    </w:p>
    <w:p w14:paraId="6348FE4B" w14:textId="61696955" w:rsidR="00B30D4A" w:rsidRPr="00CE44CD" w:rsidRDefault="00B9114A" w:rsidP="00B30D4A">
      <w:pPr>
        <w:spacing w:line="360" w:lineRule="auto"/>
        <w:ind w:firstLine="720"/>
        <w:jc w:val="both"/>
        <w:rPr>
          <w:rFonts w:ascii="Times New Roman" w:eastAsiaTheme="minorEastAsia" w:hAnsi="Times New Roman" w:cs="Times New Roman"/>
        </w:rPr>
      </w:pPr>
      <w:r w:rsidRPr="00CE44CD">
        <w:rPr>
          <w:rFonts w:ascii="Times New Roman" w:eastAsiaTheme="minorEastAsia" w:hAnsi="Times New Roman" w:cs="Times New Roman"/>
        </w:rPr>
        <w:t xml:space="preserve">This point holds for </w:t>
      </w:r>
      <w:r w:rsidR="005C03E9" w:rsidRPr="00CE44CD">
        <w:rPr>
          <w:rFonts w:ascii="Times New Roman" w:eastAsiaTheme="minorEastAsia" w:hAnsi="Times New Roman" w:cs="Times New Roman"/>
        </w:rPr>
        <w:t xml:space="preserve">more </w:t>
      </w:r>
      <w:r w:rsidR="001A2247" w:rsidRPr="00CE44CD">
        <w:rPr>
          <w:rFonts w:ascii="Times New Roman" w:eastAsiaTheme="minorEastAsia" w:hAnsi="Times New Roman" w:cs="Times New Roman"/>
        </w:rPr>
        <w:t xml:space="preserve">biologically </w:t>
      </w:r>
      <w:r w:rsidR="005C03E9" w:rsidRPr="00CE44CD">
        <w:rPr>
          <w:rFonts w:ascii="Times New Roman" w:eastAsiaTheme="minorEastAsia" w:hAnsi="Times New Roman" w:cs="Times New Roman"/>
        </w:rPr>
        <w:t>relevant measures, like body size.</w:t>
      </w:r>
      <w:r w:rsidR="005E15BC" w:rsidRPr="00CE44CD">
        <w:rPr>
          <w:rFonts w:ascii="Times New Roman" w:eastAsiaTheme="minorEastAsia" w:hAnsi="Times New Roman" w:cs="Times New Roman"/>
        </w:rPr>
        <w:t xml:space="preserve"> Some have </w:t>
      </w:r>
      <w:r w:rsidR="00EA42AA" w:rsidRPr="00CE44CD">
        <w:rPr>
          <w:rFonts w:ascii="Times New Roman" w:eastAsiaTheme="minorEastAsia" w:hAnsi="Times New Roman" w:cs="Times New Roman"/>
        </w:rPr>
        <w:t>argued</w:t>
      </w:r>
      <w:r w:rsidR="005E15BC" w:rsidRPr="00CE44CD">
        <w:rPr>
          <w:rFonts w:ascii="Times New Roman" w:eastAsiaTheme="minorEastAsia" w:hAnsi="Times New Roman" w:cs="Times New Roman"/>
        </w:rPr>
        <w:t xml:space="preserve"> that b</w:t>
      </w:r>
      <w:r w:rsidR="005C03E9" w:rsidRPr="00CE44CD">
        <w:rPr>
          <w:rFonts w:ascii="Times New Roman" w:eastAsiaTheme="minorEastAsia" w:hAnsi="Times New Roman" w:cs="Times New Roman"/>
        </w:rPr>
        <w:t xml:space="preserve">ody size </w:t>
      </w:r>
      <w:r w:rsidR="005E15BC" w:rsidRPr="00CE44CD">
        <w:rPr>
          <w:rFonts w:ascii="Times New Roman" w:eastAsiaTheme="minorEastAsia" w:hAnsi="Times New Roman" w:cs="Times New Roman"/>
        </w:rPr>
        <w:t>is</w:t>
      </w:r>
      <w:r w:rsidR="005C03E9" w:rsidRPr="00CE44CD">
        <w:rPr>
          <w:rFonts w:ascii="Times New Roman" w:eastAsiaTheme="minorEastAsia" w:hAnsi="Times New Roman" w:cs="Times New Roman"/>
        </w:rPr>
        <w:t xml:space="preserve"> </w:t>
      </w:r>
      <w:r w:rsidR="00992C6E" w:rsidRPr="00CE44CD">
        <w:rPr>
          <w:rFonts w:ascii="Times New Roman" w:eastAsiaTheme="minorEastAsia" w:hAnsi="Times New Roman" w:cs="Times New Roman"/>
        </w:rPr>
        <w:t>selectively favo</w:t>
      </w:r>
      <w:r w:rsidR="005E15BC" w:rsidRPr="00CE44CD">
        <w:rPr>
          <w:rFonts w:ascii="Times New Roman" w:eastAsiaTheme="minorEastAsia" w:hAnsi="Times New Roman" w:cs="Times New Roman"/>
        </w:rPr>
        <w:t>u</w:t>
      </w:r>
      <w:r w:rsidR="00992C6E" w:rsidRPr="00CE44CD">
        <w:rPr>
          <w:rFonts w:ascii="Times New Roman" w:eastAsiaTheme="minorEastAsia" w:hAnsi="Times New Roman" w:cs="Times New Roman"/>
        </w:rPr>
        <w:t>red</w:t>
      </w:r>
      <w:r w:rsidR="002E26A6" w:rsidRPr="00CE44CD">
        <w:rPr>
          <w:rFonts w:ascii="Times New Roman" w:eastAsiaTheme="minorEastAsia" w:hAnsi="Times New Roman" w:cs="Times New Roman"/>
        </w:rPr>
        <w:t xml:space="preserve"> more often than disfavo</w:t>
      </w:r>
      <w:r w:rsidR="005E15BC" w:rsidRPr="00CE44CD">
        <w:rPr>
          <w:rFonts w:ascii="Times New Roman" w:eastAsiaTheme="minorEastAsia" w:hAnsi="Times New Roman" w:cs="Times New Roman"/>
        </w:rPr>
        <w:t>u</w:t>
      </w:r>
      <w:r w:rsidR="002E26A6" w:rsidRPr="00CE44CD">
        <w:rPr>
          <w:rFonts w:ascii="Times New Roman" w:eastAsiaTheme="minorEastAsia" w:hAnsi="Times New Roman" w:cs="Times New Roman"/>
        </w:rPr>
        <w:t xml:space="preserve">red </w:t>
      </w:r>
      <w:r w:rsidR="002E26A6" w:rsidRPr="00CE44CD">
        <w:rPr>
          <w:rFonts w:ascii="Times New Roman" w:eastAsiaTheme="minorEastAsia" w:hAnsi="Times New Roman" w:cs="Times New Roman"/>
        </w:rPr>
        <w:fldChar w:fldCharType="begin"/>
      </w:r>
      <w:r w:rsidR="009F7C1C" w:rsidRPr="00CE44CD">
        <w:rPr>
          <w:rFonts w:ascii="Times New Roman" w:eastAsiaTheme="minorEastAsia" w:hAnsi="Times New Roman" w:cs="Times New Roman"/>
        </w:rPr>
        <w:instrText xml:space="preserve"> ADDIN ZOTERO_ITEM CSL_CITATION {"citationID":"NnCSQiEu","properties":{"formattedCitation":"(Bonner 1988)","plainCitation":"(Bonner 1988)","noteIndex":0},"citationItems":[{"id":1112,"uris":["http://zotero.org/users/4673489/items/LY79DXEC"],"uri":["http://zotero.org/users/4673489/items/LY79DXEC"],"itemData":{"id":1112,"type":"book","abstract":"John Tyler Bonner makes a new attack on an old problem: the question of how progressive increase in the size and complexity of animals and plants has occurred. \"How is it,\" he inquires, \"that an egg turns into an elaborate adult? How is it that a bacterium, given many millions of years, could have evolved into an elephant?\" The author argues that we can understand this progression in terms of natural selection, but that in order to do so we must consider the role of development--or more precisely the role of life cycles--in evolutionary change. In a lively writing style that will be familiar to readers of his work The Evolution of Culture in Animals (Princeton, 1980), Bonner addresses a general audience interested in biology, as well as specialists in all areas of evolutionary biology. What is novel in the approach used here is the comparison of complexity inside the organism (especially cell differentiation) with the complexity outside (that is, within an ecological community). Matters of size at both these levels are closely related to complexity. The book shows how an understanding of the grand course of evolution can come from combining our knowledge of genetics, development, ecology, and even behavior.","ISBN":"978-0-691-08494-7","language":"en","note":"Google-Books-ID: 1n2Hv6BQHYQC","number-of-pages":"280","publisher":"Princeton University Press","source":"Google Books","title":"The Evolution of Complexity by Means of Natural Selection","author":[{"family":"Bonner","given":"John Tyler"}],"issued":{"date-parts":[["1988",8,21]]}}}],"schema":"https://github.com/citation-style-language/schema/raw/master/csl-citation.json"} </w:instrText>
      </w:r>
      <w:r w:rsidR="002E26A6" w:rsidRPr="00CE44CD">
        <w:rPr>
          <w:rFonts w:ascii="Times New Roman" w:eastAsiaTheme="minorEastAsia" w:hAnsi="Times New Roman" w:cs="Times New Roman"/>
        </w:rPr>
        <w:fldChar w:fldCharType="separate"/>
      </w:r>
      <w:r w:rsidR="002E26A6" w:rsidRPr="00CE44CD">
        <w:rPr>
          <w:rFonts w:ascii="Times New Roman" w:eastAsiaTheme="minorEastAsia" w:hAnsi="Times New Roman" w:cs="Times New Roman"/>
          <w:noProof/>
        </w:rPr>
        <w:t>(Bonner 1988)</w:t>
      </w:r>
      <w:r w:rsidR="002E26A6" w:rsidRPr="00CE44CD">
        <w:rPr>
          <w:rFonts w:ascii="Times New Roman" w:eastAsiaTheme="minorEastAsia" w:hAnsi="Times New Roman" w:cs="Times New Roman"/>
        </w:rPr>
        <w:fldChar w:fldCharType="end"/>
      </w:r>
      <w:r w:rsidR="002E26A6" w:rsidRPr="00CE44CD">
        <w:rPr>
          <w:rFonts w:ascii="Times New Roman" w:eastAsiaTheme="minorEastAsia" w:hAnsi="Times New Roman" w:cs="Times New Roman"/>
        </w:rPr>
        <w:t xml:space="preserve">, but others </w:t>
      </w:r>
      <w:r w:rsidR="00EA42AA" w:rsidRPr="00CE44CD">
        <w:rPr>
          <w:rFonts w:ascii="Times New Roman" w:eastAsiaTheme="minorEastAsia" w:hAnsi="Times New Roman" w:cs="Times New Roman"/>
        </w:rPr>
        <w:t>have put forth equally good arguments</w:t>
      </w:r>
      <w:r w:rsidR="00AA57C1" w:rsidRPr="00CE44CD">
        <w:rPr>
          <w:rFonts w:ascii="Times New Roman" w:eastAsiaTheme="minorEastAsia" w:hAnsi="Times New Roman" w:cs="Times New Roman"/>
        </w:rPr>
        <w:t xml:space="preserve"> </w:t>
      </w:r>
      <w:r w:rsidR="00A41367" w:rsidRPr="00CE44CD">
        <w:rPr>
          <w:rFonts w:ascii="Times New Roman" w:eastAsiaTheme="minorEastAsia" w:hAnsi="Times New Roman" w:cs="Times New Roman"/>
        </w:rPr>
        <w:t xml:space="preserve">showing that </w:t>
      </w:r>
      <w:r w:rsidR="00B056A8" w:rsidRPr="00CE44CD">
        <w:rPr>
          <w:rFonts w:ascii="Times New Roman" w:eastAsiaTheme="minorEastAsia" w:hAnsi="Times New Roman" w:cs="Times New Roman"/>
        </w:rPr>
        <w:t xml:space="preserve">increased body size can put an organism at a selective disadvantage </w:t>
      </w:r>
      <w:r w:rsidR="00EA13E0" w:rsidRPr="00CE44CD">
        <w:rPr>
          <w:rFonts w:ascii="Times New Roman" w:eastAsiaTheme="minorEastAsia" w:hAnsi="Times New Roman" w:cs="Times New Roman"/>
        </w:rPr>
        <w:fldChar w:fldCharType="begin"/>
      </w:r>
      <w:r w:rsidR="009F7C1C" w:rsidRPr="00CE44CD">
        <w:rPr>
          <w:rFonts w:ascii="Times New Roman" w:eastAsiaTheme="minorEastAsia" w:hAnsi="Times New Roman" w:cs="Times New Roman"/>
        </w:rPr>
        <w:instrText xml:space="preserve"> ADDIN ZOTERO_ITEM CSL_CITATION {"citationID":"tRGGwGQn","properties":{"formattedCitation":"(McShea 1998)","plainCitation":"(McShea 1998)","dontUpdate":true,"noteIndex":0},"citationItems":[{"id":4015,"uris":["http://zotero.org/users/4673489/items/HCMUV3DR"],"uri":["http://zotero.org/users/4673489/items/HCMUV3DR"],"itemData":{"id":4015,"type":"article-journal","abstract":"Historically, a great many features of organisms have been said to show a trend over the history of life, and many rationales for such trends have been proposed. Here I review eight candidates, eight “live hypotheses” that are inspiring research on largest-scale trends today: entropy, energy intensiveness, evolutionary versatility, developmental depth, structural depth, adaptedness, size, and complexity. For each, the review covers the principal arguments that have been advanced for why a trend is expected, as well as some of the empirical approaches that have been adopted. Also discussed are three conceptual matters arising in connection with trend studies: 1. Alternative bases for classifying trends: pattern versus dynamics; 2. alternative modes in which largest-scale trends have been studied: “exploratory” versus “skeptical”; and 3. evolutionary progress.","container-title":"Annual Review of Ecology and Systematics","DOI":"10.1146/annurev.ecolsys.29.1.293","issue":"1","page":"293-318","source":"Annual Reviews","title":"Possible Largest-Scale Trends in Organismal Evolution: Eight “Live Hypotheses”","title-short":"POSSIBLE LARGEST-SCALE TRENDS IN ORGANISMAL EVOLUTION","volume":"29","author":[{"family":"McShea","given":"Daniel W."}],"issued":{"date-parts":[["1998"]]}}}],"schema":"https://github.com/citation-style-language/schema/raw/master/csl-citation.json"} </w:instrText>
      </w:r>
      <w:r w:rsidR="00EA13E0" w:rsidRPr="00CE44CD">
        <w:rPr>
          <w:rFonts w:ascii="Times New Roman" w:eastAsiaTheme="minorEastAsia" w:hAnsi="Times New Roman" w:cs="Times New Roman"/>
        </w:rPr>
        <w:fldChar w:fldCharType="separate"/>
      </w:r>
      <w:r w:rsidR="00EA13E0" w:rsidRPr="00CE44CD">
        <w:rPr>
          <w:rFonts w:ascii="Times New Roman" w:eastAsiaTheme="minorEastAsia" w:hAnsi="Times New Roman" w:cs="Times New Roman"/>
          <w:noProof/>
        </w:rPr>
        <w:t>(</w:t>
      </w:r>
      <w:r w:rsidR="002C2BB4" w:rsidRPr="00CE44CD">
        <w:rPr>
          <w:rFonts w:ascii="Times New Roman" w:eastAsiaTheme="minorEastAsia" w:hAnsi="Times New Roman" w:cs="Times New Roman"/>
          <w:noProof/>
        </w:rPr>
        <w:t xml:space="preserve">e.g. </w:t>
      </w:r>
      <w:r w:rsidR="00EA13E0" w:rsidRPr="00CE44CD">
        <w:rPr>
          <w:rFonts w:ascii="Times New Roman" w:eastAsiaTheme="minorEastAsia" w:hAnsi="Times New Roman" w:cs="Times New Roman"/>
          <w:noProof/>
        </w:rPr>
        <w:t>McShea 1998)</w:t>
      </w:r>
      <w:r w:rsidR="00EA13E0" w:rsidRPr="00CE44CD">
        <w:rPr>
          <w:rFonts w:ascii="Times New Roman" w:eastAsiaTheme="minorEastAsia" w:hAnsi="Times New Roman" w:cs="Times New Roman"/>
        </w:rPr>
        <w:fldChar w:fldCharType="end"/>
      </w:r>
      <w:r w:rsidR="009B74A4" w:rsidRPr="00CE44CD">
        <w:rPr>
          <w:rFonts w:ascii="Times New Roman" w:eastAsiaTheme="minorEastAsia" w:hAnsi="Times New Roman" w:cs="Times New Roman"/>
        </w:rPr>
        <w:t xml:space="preserve">. </w:t>
      </w:r>
      <w:r w:rsidR="00025FF7" w:rsidRPr="00CE44CD">
        <w:rPr>
          <w:rFonts w:ascii="Times New Roman" w:eastAsiaTheme="minorEastAsia" w:hAnsi="Times New Roman" w:cs="Times New Roman"/>
        </w:rPr>
        <w:t xml:space="preserve">What is the exact proportion of </w:t>
      </w:r>
      <w:r w:rsidR="00C20A69" w:rsidRPr="00CE44CD">
        <w:rPr>
          <w:rFonts w:ascii="Times New Roman" w:eastAsiaTheme="minorEastAsia" w:hAnsi="Times New Roman" w:cs="Times New Roman"/>
        </w:rPr>
        <w:t xml:space="preserve">(biologically possible) </w:t>
      </w:r>
      <w:r w:rsidR="00852CD0" w:rsidRPr="00CE44CD">
        <w:rPr>
          <w:rFonts w:ascii="Times New Roman" w:eastAsiaTheme="minorEastAsia" w:hAnsi="Times New Roman" w:cs="Times New Roman"/>
        </w:rPr>
        <w:t>environments that favo</w:t>
      </w:r>
      <w:r w:rsidR="005E15BC" w:rsidRPr="00CE44CD">
        <w:rPr>
          <w:rFonts w:ascii="Times New Roman" w:eastAsiaTheme="minorEastAsia" w:hAnsi="Times New Roman" w:cs="Times New Roman"/>
        </w:rPr>
        <w:t>u</w:t>
      </w:r>
      <w:r w:rsidR="00852CD0" w:rsidRPr="00CE44CD">
        <w:rPr>
          <w:rFonts w:ascii="Times New Roman" w:eastAsiaTheme="minorEastAsia" w:hAnsi="Times New Roman" w:cs="Times New Roman"/>
        </w:rPr>
        <w:t xml:space="preserve">r increased body size </w:t>
      </w:r>
      <w:r w:rsidR="005F6DB5" w:rsidRPr="00CE44CD">
        <w:rPr>
          <w:rFonts w:ascii="Times New Roman" w:eastAsiaTheme="minorEastAsia" w:hAnsi="Times New Roman" w:cs="Times New Roman"/>
        </w:rPr>
        <w:t xml:space="preserve">in a given lineage </w:t>
      </w:r>
      <w:r w:rsidR="00852CD0" w:rsidRPr="00CE44CD">
        <w:rPr>
          <w:rFonts w:ascii="Times New Roman" w:eastAsiaTheme="minorEastAsia" w:hAnsi="Times New Roman" w:cs="Times New Roman"/>
        </w:rPr>
        <w:t>versus the environments that disfavo</w:t>
      </w:r>
      <w:r w:rsidR="005E15BC" w:rsidRPr="00CE44CD">
        <w:rPr>
          <w:rFonts w:ascii="Times New Roman" w:eastAsiaTheme="minorEastAsia" w:hAnsi="Times New Roman" w:cs="Times New Roman"/>
        </w:rPr>
        <w:t>u</w:t>
      </w:r>
      <w:r w:rsidR="00852CD0" w:rsidRPr="00CE44CD">
        <w:rPr>
          <w:rFonts w:ascii="Times New Roman" w:eastAsiaTheme="minorEastAsia" w:hAnsi="Times New Roman" w:cs="Times New Roman"/>
        </w:rPr>
        <w:t xml:space="preserve">r size increases? </w:t>
      </w:r>
      <w:r w:rsidR="005C2CE8" w:rsidRPr="00CE44CD">
        <w:rPr>
          <w:rFonts w:ascii="Times New Roman" w:eastAsiaTheme="minorEastAsia" w:hAnsi="Times New Roman" w:cs="Times New Roman"/>
        </w:rPr>
        <w:t xml:space="preserve">This is </w:t>
      </w:r>
      <w:r w:rsidR="002C2E1D" w:rsidRPr="00CE44CD">
        <w:rPr>
          <w:rFonts w:ascii="Times New Roman" w:eastAsiaTheme="minorEastAsia" w:hAnsi="Times New Roman" w:cs="Times New Roman"/>
        </w:rPr>
        <w:t xml:space="preserve">a question that </w:t>
      </w:r>
      <w:r w:rsidR="00631FB9" w:rsidRPr="00CE44CD">
        <w:rPr>
          <w:rFonts w:ascii="Times New Roman" w:eastAsiaTheme="minorEastAsia" w:hAnsi="Times New Roman" w:cs="Times New Roman"/>
        </w:rPr>
        <w:t xml:space="preserve">no amount of </w:t>
      </w:r>
      <w:r w:rsidR="00F10A69" w:rsidRPr="00CE44CD">
        <w:rPr>
          <w:rFonts w:ascii="Times New Roman" w:eastAsiaTheme="minorEastAsia" w:hAnsi="Times New Roman" w:cs="Times New Roman"/>
        </w:rPr>
        <w:t>pal</w:t>
      </w:r>
      <w:r w:rsidR="00A41367" w:rsidRPr="00CE44CD">
        <w:rPr>
          <w:rFonts w:ascii="Times New Roman" w:eastAsiaTheme="minorEastAsia" w:hAnsi="Times New Roman" w:cs="Times New Roman"/>
        </w:rPr>
        <w:t>a</w:t>
      </w:r>
      <w:r w:rsidR="00F10A69" w:rsidRPr="00CE44CD">
        <w:rPr>
          <w:rFonts w:ascii="Times New Roman" w:eastAsiaTheme="minorEastAsia" w:hAnsi="Times New Roman" w:cs="Times New Roman"/>
        </w:rPr>
        <w:t>eoclima</w:t>
      </w:r>
      <w:r w:rsidR="009462E9" w:rsidRPr="00CE44CD">
        <w:rPr>
          <w:rFonts w:ascii="Times New Roman" w:eastAsiaTheme="minorEastAsia" w:hAnsi="Times New Roman" w:cs="Times New Roman"/>
        </w:rPr>
        <w:t>tological</w:t>
      </w:r>
      <w:r w:rsidR="006070CE" w:rsidRPr="00CE44CD">
        <w:rPr>
          <w:rFonts w:ascii="Times New Roman" w:eastAsiaTheme="minorEastAsia" w:hAnsi="Times New Roman" w:cs="Times New Roman"/>
        </w:rPr>
        <w:t>,</w:t>
      </w:r>
      <w:r w:rsidR="00F10A69" w:rsidRPr="00CE44CD">
        <w:rPr>
          <w:rFonts w:ascii="Times New Roman" w:eastAsiaTheme="minorEastAsia" w:hAnsi="Times New Roman" w:cs="Times New Roman"/>
        </w:rPr>
        <w:t xml:space="preserve"> pal</w:t>
      </w:r>
      <w:r w:rsidR="00A41367" w:rsidRPr="00CE44CD">
        <w:rPr>
          <w:rFonts w:ascii="Times New Roman" w:eastAsiaTheme="minorEastAsia" w:hAnsi="Times New Roman" w:cs="Times New Roman"/>
        </w:rPr>
        <w:t>a</w:t>
      </w:r>
      <w:r w:rsidR="00F10A69" w:rsidRPr="00CE44CD">
        <w:rPr>
          <w:rFonts w:ascii="Times New Roman" w:eastAsiaTheme="minorEastAsia" w:hAnsi="Times New Roman" w:cs="Times New Roman"/>
        </w:rPr>
        <w:t>eogeological</w:t>
      </w:r>
      <w:r w:rsidR="006070CE" w:rsidRPr="00CE44CD">
        <w:rPr>
          <w:rFonts w:ascii="Times New Roman" w:eastAsiaTheme="minorEastAsia" w:hAnsi="Times New Roman" w:cs="Times New Roman"/>
        </w:rPr>
        <w:t>, or pal</w:t>
      </w:r>
      <w:r w:rsidR="00A41367" w:rsidRPr="00CE44CD">
        <w:rPr>
          <w:rFonts w:ascii="Times New Roman" w:eastAsiaTheme="minorEastAsia" w:hAnsi="Times New Roman" w:cs="Times New Roman"/>
        </w:rPr>
        <w:t>a</w:t>
      </w:r>
      <w:r w:rsidR="006070CE" w:rsidRPr="00CE44CD">
        <w:rPr>
          <w:rFonts w:ascii="Times New Roman" w:eastAsiaTheme="minorEastAsia" w:hAnsi="Times New Roman" w:cs="Times New Roman"/>
        </w:rPr>
        <w:t>eoecological</w:t>
      </w:r>
      <w:r w:rsidR="00631FB9" w:rsidRPr="00CE44CD">
        <w:rPr>
          <w:rFonts w:ascii="Times New Roman" w:eastAsiaTheme="minorEastAsia" w:hAnsi="Times New Roman" w:cs="Times New Roman"/>
        </w:rPr>
        <w:t xml:space="preserve"> investigation </w:t>
      </w:r>
      <w:r w:rsidR="00D62A51" w:rsidRPr="00CE44CD">
        <w:rPr>
          <w:rFonts w:ascii="Times New Roman" w:eastAsiaTheme="minorEastAsia" w:hAnsi="Times New Roman" w:cs="Times New Roman"/>
        </w:rPr>
        <w:t>will help answer, because such investigat</w:t>
      </w:r>
      <w:r w:rsidR="009C4B7A" w:rsidRPr="00CE44CD">
        <w:rPr>
          <w:rFonts w:ascii="Times New Roman" w:eastAsiaTheme="minorEastAsia" w:hAnsi="Times New Roman" w:cs="Times New Roman"/>
        </w:rPr>
        <w:t xml:space="preserve">ion </w:t>
      </w:r>
      <w:r w:rsidR="007661EE" w:rsidRPr="00CE44CD">
        <w:rPr>
          <w:rFonts w:ascii="Times New Roman" w:eastAsiaTheme="minorEastAsia" w:hAnsi="Times New Roman" w:cs="Times New Roman"/>
        </w:rPr>
        <w:t xml:space="preserve">at best only reveals </w:t>
      </w:r>
      <w:r w:rsidR="00D521AF" w:rsidRPr="00CE44CD">
        <w:rPr>
          <w:rFonts w:ascii="Times New Roman" w:eastAsiaTheme="minorEastAsia" w:hAnsi="Times New Roman" w:cs="Times New Roman"/>
        </w:rPr>
        <w:t xml:space="preserve">what </w:t>
      </w:r>
      <w:r w:rsidR="00625BC4" w:rsidRPr="00CE44CD">
        <w:rPr>
          <w:rFonts w:ascii="Times New Roman" w:eastAsiaTheme="minorEastAsia" w:hAnsi="Times New Roman" w:cs="Times New Roman"/>
        </w:rPr>
        <w:t xml:space="preserve">the proportions of </w:t>
      </w:r>
      <w:r w:rsidR="00D521AF" w:rsidRPr="00CE44CD">
        <w:rPr>
          <w:rFonts w:ascii="Times New Roman" w:eastAsiaTheme="minorEastAsia" w:hAnsi="Times New Roman" w:cs="Times New Roman"/>
        </w:rPr>
        <w:t xml:space="preserve">environments </w:t>
      </w:r>
      <w:r w:rsidR="00625BC4" w:rsidRPr="00CE44CD">
        <w:rPr>
          <w:rFonts w:ascii="Times New Roman" w:eastAsiaTheme="minorEastAsia" w:hAnsi="Times New Roman" w:cs="Times New Roman"/>
        </w:rPr>
        <w:t>were</w:t>
      </w:r>
      <w:r w:rsidR="00D521AF" w:rsidRPr="00CE44CD">
        <w:rPr>
          <w:rFonts w:ascii="Times New Roman" w:eastAsiaTheme="minorEastAsia" w:hAnsi="Times New Roman" w:cs="Times New Roman"/>
        </w:rPr>
        <w:t xml:space="preserve"> in </w:t>
      </w:r>
      <w:r w:rsidR="00D521AF" w:rsidRPr="00CE44CD">
        <w:rPr>
          <w:rFonts w:ascii="Times New Roman" w:eastAsiaTheme="minorEastAsia" w:hAnsi="Times New Roman" w:cs="Times New Roman"/>
          <w:i/>
          <w:iCs/>
        </w:rPr>
        <w:t xml:space="preserve">actual </w:t>
      </w:r>
      <w:r w:rsidR="00D521AF" w:rsidRPr="00CE44CD">
        <w:rPr>
          <w:rFonts w:ascii="Times New Roman" w:eastAsiaTheme="minorEastAsia" w:hAnsi="Times New Roman" w:cs="Times New Roman"/>
        </w:rPr>
        <w:t>evolutionary history</w:t>
      </w:r>
      <w:r w:rsidR="002E4348" w:rsidRPr="00CE44CD">
        <w:rPr>
          <w:rFonts w:ascii="Times New Roman" w:eastAsiaTheme="minorEastAsia" w:hAnsi="Times New Roman" w:cs="Times New Roman"/>
        </w:rPr>
        <w:t xml:space="preserve">. </w:t>
      </w:r>
      <w:r w:rsidR="00DF32FB" w:rsidRPr="00CE44CD">
        <w:rPr>
          <w:rFonts w:ascii="Times New Roman" w:eastAsiaTheme="minorEastAsia" w:hAnsi="Times New Roman" w:cs="Times New Roman"/>
        </w:rPr>
        <w:t>Nobody knows</w:t>
      </w:r>
      <w:r w:rsidR="005A253C" w:rsidRPr="00CE44CD">
        <w:rPr>
          <w:rFonts w:ascii="Times New Roman" w:eastAsiaTheme="minorEastAsia" w:hAnsi="Times New Roman" w:cs="Times New Roman"/>
        </w:rPr>
        <w:t xml:space="preserve">, and we should  refrain </w:t>
      </w:r>
      <w:r w:rsidR="00137078" w:rsidRPr="00CE44CD">
        <w:rPr>
          <w:rFonts w:ascii="Times New Roman" w:eastAsiaTheme="minorEastAsia" w:hAnsi="Times New Roman" w:cs="Times New Roman"/>
        </w:rPr>
        <w:t xml:space="preserve">from </w:t>
      </w:r>
      <w:r w:rsidR="002E7BEC" w:rsidRPr="00CE44CD">
        <w:rPr>
          <w:rFonts w:ascii="Times New Roman" w:eastAsiaTheme="minorEastAsia" w:hAnsi="Times New Roman" w:cs="Times New Roman"/>
        </w:rPr>
        <w:t xml:space="preserve">assuming </w:t>
      </w:r>
      <w:r w:rsidR="00A41367" w:rsidRPr="00CE44CD">
        <w:rPr>
          <w:rFonts w:ascii="Times New Roman" w:eastAsiaTheme="minorEastAsia" w:hAnsi="Times New Roman" w:cs="Times New Roman"/>
        </w:rPr>
        <w:t>not only that</w:t>
      </w:r>
      <w:r w:rsidR="00356357" w:rsidRPr="00CE44CD">
        <w:rPr>
          <w:rFonts w:ascii="Times New Roman" w:eastAsiaTheme="minorEastAsia" w:hAnsi="Times New Roman" w:cs="Times New Roman"/>
        </w:rPr>
        <w:t>-favo</w:t>
      </w:r>
      <w:r w:rsidR="005E15BC" w:rsidRPr="00CE44CD">
        <w:rPr>
          <w:rFonts w:ascii="Times New Roman" w:eastAsiaTheme="minorEastAsia" w:hAnsi="Times New Roman" w:cs="Times New Roman"/>
        </w:rPr>
        <w:t>u</w:t>
      </w:r>
      <w:r w:rsidR="00356357" w:rsidRPr="00CE44CD">
        <w:rPr>
          <w:rFonts w:ascii="Times New Roman" w:eastAsiaTheme="minorEastAsia" w:hAnsi="Times New Roman" w:cs="Times New Roman"/>
        </w:rPr>
        <w:t>ring environments occur more frequently</w:t>
      </w:r>
      <w:r w:rsidR="00732113" w:rsidRPr="00CE44CD">
        <w:rPr>
          <w:rFonts w:ascii="Times New Roman" w:eastAsiaTheme="minorEastAsia" w:hAnsi="Times New Roman" w:cs="Times New Roman"/>
        </w:rPr>
        <w:t xml:space="preserve">, but also </w:t>
      </w:r>
      <w:r w:rsidR="00A41367" w:rsidRPr="00CE44CD">
        <w:rPr>
          <w:rFonts w:ascii="Times New Roman" w:eastAsiaTheme="minorEastAsia" w:hAnsi="Times New Roman" w:cs="Times New Roman"/>
        </w:rPr>
        <w:t>that</w:t>
      </w:r>
      <w:r w:rsidR="00732113" w:rsidRPr="00CE44CD">
        <w:rPr>
          <w:rFonts w:ascii="Times New Roman" w:eastAsiaTheme="minorEastAsia" w:hAnsi="Times New Roman" w:cs="Times New Roman"/>
        </w:rPr>
        <w:t xml:space="preserve"> they occur with equal frequency</w:t>
      </w:r>
      <w:r w:rsidR="00DF32FB" w:rsidRPr="00CE44CD">
        <w:rPr>
          <w:rFonts w:ascii="Times New Roman" w:eastAsiaTheme="minorEastAsia" w:hAnsi="Times New Roman" w:cs="Times New Roman"/>
        </w:rPr>
        <w:t>.</w:t>
      </w:r>
      <w:r w:rsidR="00A60838" w:rsidRPr="00CE44CD">
        <w:rPr>
          <w:rFonts w:ascii="Times New Roman" w:eastAsiaTheme="minorEastAsia" w:hAnsi="Times New Roman" w:cs="Times New Roman"/>
        </w:rPr>
        <w:t xml:space="preserve"> Claiming body size is selectively neutral is </w:t>
      </w:r>
      <w:r w:rsidR="00D6463E" w:rsidRPr="00CE44CD">
        <w:rPr>
          <w:rFonts w:ascii="Times New Roman" w:eastAsiaTheme="minorEastAsia" w:hAnsi="Times New Roman" w:cs="Times New Roman"/>
        </w:rPr>
        <w:t>as speculative</w:t>
      </w:r>
      <w:r w:rsidR="008365C0" w:rsidRPr="00CE44CD">
        <w:rPr>
          <w:rFonts w:ascii="Times New Roman" w:eastAsiaTheme="minorEastAsia" w:hAnsi="Times New Roman" w:cs="Times New Roman"/>
        </w:rPr>
        <w:t xml:space="preserve"> – and in this sense, ungrounded in natural selection itself </w:t>
      </w:r>
      <w:r w:rsidR="00B30D4A" w:rsidRPr="00CE44CD">
        <w:rPr>
          <w:rFonts w:ascii="Times New Roman" w:eastAsiaTheme="minorEastAsia" w:hAnsi="Times New Roman" w:cs="Times New Roman"/>
        </w:rPr>
        <w:t>–</w:t>
      </w:r>
      <w:r w:rsidR="008365C0" w:rsidRPr="00CE44CD">
        <w:rPr>
          <w:rFonts w:ascii="Times New Roman" w:eastAsiaTheme="minorEastAsia" w:hAnsi="Times New Roman" w:cs="Times New Roman"/>
        </w:rPr>
        <w:t xml:space="preserve"> </w:t>
      </w:r>
      <w:r w:rsidR="00D56EB5" w:rsidRPr="00CE44CD">
        <w:rPr>
          <w:rFonts w:ascii="Times New Roman" w:eastAsiaTheme="minorEastAsia" w:hAnsi="Times New Roman" w:cs="Times New Roman"/>
        </w:rPr>
        <w:t xml:space="preserve">as claiming it is </w:t>
      </w:r>
      <w:r w:rsidR="00D45F3A" w:rsidRPr="00CE44CD">
        <w:rPr>
          <w:rFonts w:ascii="Times New Roman" w:eastAsiaTheme="minorEastAsia" w:hAnsi="Times New Roman" w:cs="Times New Roman"/>
        </w:rPr>
        <w:t xml:space="preserve">consistently </w:t>
      </w:r>
      <w:r w:rsidR="00A7166F" w:rsidRPr="00CE44CD">
        <w:rPr>
          <w:rFonts w:ascii="Times New Roman" w:eastAsiaTheme="minorEastAsia" w:hAnsi="Times New Roman" w:cs="Times New Roman"/>
        </w:rPr>
        <w:t>selectively favo</w:t>
      </w:r>
      <w:r w:rsidR="005E15BC" w:rsidRPr="00CE44CD">
        <w:rPr>
          <w:rFonts w:ascii="Times New Roman" w:eastAsiaTheme="minorEastAsia" w:hAnsi="Times New Roman" w:cs="Times New Roman"/>
        </w:rPr>
        <w:t>u</w:t>
      </w:r>
      <w:r w:rsidR="00A7166F" w:rsidRPr="00CE44CD">
        <w:rPr>
          <w:rFonts w:ascii="Times New Roman" w:eastAsiaTheme="minorEastAsia" w:hAnsi="Times New Roman" w:cs="Times New Roman"/>
        </w:rPr>
        <w:t>red</w:t>
      </w:r>
      <w:r w:rsidR="00335143" w:rsidRPr="00CE44CD">
        <w:rPr>
          <w:rFonts w:ascii="Times New Roman" w:eastAsiaTheme="minorEastAsia" w:hAnsi="Times New Roman" w:cs="Times New Roman"/>
        </w:rPr>
        <w:t>.</w:t>
      </w:r>
    </w:p>
    <w:p w14:paraId="49E1F980" w14:textId="03EC61EA" w:rsidR="008132ED" w:rsidRPr="00CE44CD" w:rsidRDefault="0088063E" w:rsidP="008132ED">
      <w:pPr>
        <w:spacing w:line="360" w:lineRule="auto"/>
        <w:ind w:firstLine="720"/>
        <w:jc w:val="both"/>
        <w:rPr>
          <w:rFonts w:ascii="Times New Roman" w:eastAsiaTheme="minorEastAsia" w:hAnsi="Times New Roman" w:cs="Times New Roman"/>
        </w:rPr>
      </w:pPr>
      <w:r w:rsidRPr="00CE44CD">
        <w:rPr>
          <w:rFonts w:ascii="Times New Roman" w:eastAsiaTheme="minorEastAsia" w:hAnsi="Times New Roman" w:cs="Times New Roman"/>
        </w:rPr>
        <w:t xml:space="preserve">In conclusion, the neutral </w:t>
      </w:r>
      <w:r w:rsidR="00D4038B" w:rsidRPr="00CE44CD">
        <w:rPr>
          <w:rFonts w:ascii="Times New Roman" w:eastAsiaTheme="minorEastAsia" w:hAnsi="Times New Roman" w:cs="Times New Roman"/>
        </w:rPr>
        <w:t>view</w:t>
      </w:r>
      <w:r w:rsidRPr="00CE44CD">
        <w:rPr>
          <w:rFonts w:ascii="Times New Roman" w:eastAsiaTheme="minorEastAsia" w:hAnsi="Times New Roman" w:cs="Times New Roman"/>
        </w:rPr>
        <w:t xml:space="preserve"> </w:t>
      </w:r>
      <w:r w:rsidR="00FA7FEE" w:rsidRPr="00CE44CD">
        <w:rPr>
          <w:rFonts w:ascii="Times New Roman" w:eastAsiaTheme="minorEastAsia" w:hAnsi="Times New Roman" w:cs="Times New Roman"/>
        </w:rPr>
        <w:t xml:space="preserve">seems to </w:t>
      </w:r>
      <w:r w:rsidRPr="00CE44CD">
        <w:rPr>
          <w:rFonts w:ascii="Times New Roman" w:eastAsiaTheme="minorEastAsia" w:hAnsi="Times New Roman" w:cs="Times New Roman"/>
        </w:rPr>
        <w:t>offer an elegant, distinctively mathematical</w:t>
      </w:r>
      <w:r w:rsidR="00956CB7" w:rsidRPr="00CE44CD">
        <w:rPr>
          <w:rFonts w:ascii="Times New Roman" w:eastAsiaTheme="minorEastAsia" w:hAnsi="Times New Roman" w:cs="Times New Roman"/>
        </w:rPr>
        <w:t xml:space="preserve"> </w:t>
      </w:r>
      <w:r w:rsidRPr="00CE44CD">
        <w:rPr>
          <w:rFonts w:ascii="Times New Roman" w:eastAsiaTheme="minorEastAsia" w:hAnsi="Times New Roman" w:cs="Times New Roman"/>
        </w:rPr>
        <w:t xml:space="preserve">explanation of passive trends in any measure </w:t>
      </w:r>
      <w:r w:rsidRPr="00CE44CD">
        <w:rPr>
          <w:rFonts w:ascii="Times New Roman" w:eastAsiaTheme="minorEastAsia" w:hAnsi="Times New Roman" w:cs="Times New Roman"/>
          <w:i/>
          <w:iCs/>
        </w:rPr>
        <w:t>M</w:t>
      </w:r>
      <w:r w:rsidRPr="00CE44CD">
        <w:rPr>
          <w:rFonts w:ascii="Times New Roman" w:eastAsiaTheme="minorEastAsia" w:hAnsi="Times New Roman" w:cs="Times New Roman"/>
        </w:rPr>
        <w:t xml:space="preserve">, thus showing any selectionist rationale for the trend to be entirely superfluous. </w:t>
      </w:r>
      <w:r w:rsidR="00E833BC" w:rsidRPr="00CE44CD">
        <w:rPr>
          <w:rFonts w:ascii="Times New Roman" w:eastAsiaTheme="minorEastAsia" w:hAnsi="Times New Roman" w:cs="Times New Roman"/>
        </w:rPr>
        <w:t>However,</w:t>
      </w:r>
      <w:r w:rsidR="00A521A9" w:rsidRPr="00CE44CD">
        <w:rPr>
          <w:rFonts w:ascii="Times New Roman" w:eastAsiaTheme="minorEastAsia" w:hAnsi="Times New Roman" w:cs="Times New Roman"/>
        </w:rPr>
        <w:t xml:space="preserve"> for the neutral </w:t>
      </w:r>
      <w:r w:rsidR="009946AD" w:rsidRPr="00CE44CD">
        <w:rPr>
          <w:rFonts w:ascii="Times New Roman" w:eastAsiaTheme="minorEastAsia" w:hAnsi="Times New Roman" w:cs="Times New Roman"/>
        </w:rPr>
        <w:t>view</w:t>
      </w:r>
      <w:r w:rsidR="00A521A9" w:rsidRPr="00CE44CD">
        <w:rPr>
          <w:rFonts w:ascii="Times New Roman" w:eastAsiaTheme="minorEastAsia" w:hAnsi="Times New Roman" w:cs="Times New Roman"/>
        </w:rPr>
        <w:t xml:space="preserve"> to work, all</w:t>
      </w:r>
      <w:r w:rsidR="00E833BC" w:rsidRPr="00CE44CD">
        <w:rPr>
          <w:rFonts w:ascii="Times New Roman" w:eastAsiaTheme="minorEastAsia" w:hAnsi="Times New Roman" w:cs="Times New Roman"/>
        </w:rPr>
        <w:t xml:space="preserve"> </w:t>
      </w:r>
      <w:r w:rsidR="00E833BC" w:rsidRPr="00CE44CD">
        <w:rPr>
          <w:rFonts w:ascii="Times New Roman" w:eastAsiaTheme="minorEastAsia" w:hAnsi="Times New Roman" w:cs="Times New Roman"/>
          <w:i/>
          <w:iCs/>
        </w:rPr>
        <w:t>M</w:t>
      </w:r>
      <w:r w:rsidR="00A521A9" w:rsidRPr="00CE44CD">
        <w:rPr>
          <w:rFonts w:ascii="Times New Roman" w:eastAsiaTheme="minorEastAsia" w:hAnsi="Times New Roman" w:cs="Times New Roman"/>
          <w:i/>
          <w:iCs/>
        </w:rPr>
        <w:t xml:space="preserve"> </w:t>
      </w:r>
      <w:r w:rsidR="00A521A9" w:rsidRPr="00CE44CD">
        <w:rPr>
          <w:rFonts w:ascii="Times New Roman" w:eastAsiaTheme="minorEastAsia" w:hAnsi="Times New Roman" w:cs="Times New Roman"/>
        </w:rPr>
        <w:t xml:space="preserve">must be </w:t>
      </w:r>
      <w:r w:rsidR="00A521A9" w:rsidRPr="00CE44CD">
        <w:rPr>
          <w:rFonts w:ascii="Times New Roman" w:eastAsiaTheme="minorEastAsia" w:hAnsi="Times New Roman" w:cs="Times New Roman"/>
        </w:rPr>
        <w:lastRenderedPageBreak/>
        <w:t>effectively selectively ne</w:t>
      </w:r>
      <w:r w:rsidR="00BB364B" w:rsidRPr="00CE44CD">
        <w:rPr>
          <w:rFonts w:ascii="Times New Roman" w:eastAsiaTheme="minorEastAsia" w:hAnsi="Times New Roman" w:cs="Times New Roman"/>
        </w:rPr>
        <w:t xml:space="preserve">utral, </w:t>
      </w:r>
      <w:r w:rsidR="002266F1" w:rsidRPr="00CE44CD">
        <w:rPr>
          <w:rFonts w:ascii="Times New Roman" w:eastAsiaTheme="minorEastAsia" w:hAnsi="Times New Roman" w:cs="Times New Roman"/>
        </w:rPr>
        <w:t>but</w:t>
      </w:r>
      <w:r w:rsidR="003C1B2D" w:rsidRPr="00CE44CD">
        <w:rPr>
          <w:rFonts w:ascii="Times New Roman" w:eastAsiaTheme="minorEastAsia" w:hAnsi="Times New Roman" w:cs="Times New Roman"/>
        </w:rPr>
        <w:t xml:space="preserve"> there is no ground for </w:t>
      </w:r>
      <w:r w:rsidR="001D2D87" w:rsidRPr="00CE44CD">
        <w:rPr>
          <w:rFonts w:ascii="Times New Roman" w:eastAsiaTheme="minorEastAsia" w:hAnsi="Times New Roman" w:cs="Times New Roman"/>
        </w:rPr>
        <w:t xml:space="preserve">either believing or disbelieving this assumption. </w:t>
      </w:r>
      <w:r w:rsidR="008132ED" w:rsidRPr="00CE44CD">
        <w:rPr>
          <w:rFonts w:ascii="Times New Roman" w:eastAsiaTheme="minorEastAsia" w:hAnsi="Times New Roman" w:cs="Times New Roman"/>
        </w:rPr>
        <w:t xml:space="preserve">In this way, the neutral </w:t>
      </w:r>
      <w:r w:rsidR="009946AD" w:rsidRPr="00CE44CD">
        <w:rPr>
          <w:rFonts w:ascii="Times New Roman" w:eastAsiaTheme="minorEastAsia" w:hAnsi="Times New Roman" w:cs="Times New Roman"/>
        </w:rPr>
        <w:t>view</w:t>
      </w:r>
      <w:r w:rsidR="008132ED" w:rsidRPr="00CE44CD">
        <w:rPr>
          <w:rFonts w:ascii="Times New Roman" w:eastAsiaTheme="minorEastAsia" w:hAnsi="Times New Roman" w:cs="Times New Roman"/>
        </w:rPr>
        <w:t xml:space="preserve"> is guilty of the same speculation about selection in possible replays of life’s tape that some selectionist rationales are guilty of. </w:t>
      </w:r>
      <w:r w:rsidR="002F6D13" w:rsidRPr="00CE44CD">
        <w:rPr>
          <w:rFonts w:ascii="Times New Roman" w:eastAsiaTheme="minorEastAsia" w:hAnsi="Times New Roman" w:cs="Times New Roman"/>
        </w:rPr>
        <w:t xml:space="preserve">Or in other words, </w:t>
      </w:r>
      <w:r w:rsidR="00FC5BC4" w:rsidRPr="00CE44CD">
        <w:rPr>
          <w:rFonts w:ascii="Times New Roman" w:eastAsiaTheme="minorEastAsia" w:hAnsi="Times New Roman" w:cs="Times New Roman"/>
        </w:rPr>
        <w:t>the neutral view</w:t>
      </w:r>
      <w:r w:rsidR="00855A3A" w:rsidRPr="00CE44CD">
        <w:rPr>
          <w:rFonts w:ascii="Times New Roman" w:eastAsiaTheme="minorEastAsia" w:hAnsi="Times New Roman" w:cs="Times New Roman"/>
        </w:rPr>
        <w:t xml:space="preserve"> ultimately</w:t>
      </w:r>
      <w:r w:rsidR="005E15BC" w:rsidRPr="00CE44CD">
        <w:rPr>
          <w:rFonts w:ascii="Times New Roman" w:eastAsiaTheme="minorEastAsia" w:hAnsi="Times New Roman" w:cs="Times New Roman"/>
        </w:rPr>
        <w:t xml:space="preserve"> faces</w:t>
      </w:r>
      <w:r w:rsidR="00855A3A" w:rsidRPr="00CE44CD">
        <w:rPr>
          <w:rFonts w:ascii="Times New Roman" w:eastAsiaTheme="minorEastAsia" w:hAnsi="Times New Roman" w:cs="Times New Roman"/>
        </w:rPr>
        <w:t xml:space="preserve"> the same </w:t>
      </w:r>
      <w:r w:rsidR="00CE2D3B" w:rsidRPr="00CE44CD">
        <w:rPr>
          <w:rFonts w:ascii="Times New Roman" w:eastAsiaTheme="minorEastAsia" w:hAnsi="Times New Roman" w:cs="Times New Roman"/>
        </w:rPr>
        <w:t>groundedness</w:t>
      </w:r>
      <w:r w:rsidR="00855A3A" w:rsidRPr="00CE44CD">
        <w:rPr>
          <w:rFonts w:ascii="Times New Roman" w:eastAsiaTheme="minorEastAsia" w:hAnsi="Times New Roman" w:cs="Times New Roman"/>
        </w:rPr>
        <w:t xml:space="preserve"> problem </w:t>
      </w:r>
      <w:r w:rsidR="00A757A8" w:rsidRPr="00CE44CD">
        <w:rPr>
          <w:rFonts w:ascii="Times New Roman" w:eastAsiaTheme="minorEastAsia" w:hAnsi="Times New Roman" w:cs="Times New Roman"/>
        </w:rPr>
        <w:t xml:space="preserve">as </w:t>
      </w:r>
      <w:r w:rsidR="004A01B4" w:rsidRPr="00CE44CD">
        <w:rPr>
          <w:rFonts w:ascii="Times New Roman" w:eastAsiaTheme="minorEastAsia" w:hAnsi="Times New Roman" w:cs="Times New Roman"/>
        </w:rPr>
        <w:t xml:space="preserve">the selectionist rationales </w:t>
      </w:r>
      <w:r w:rsidR="003D1189" w:rsidRPr="00CE44CD">
        <w:rPr>
          <w:rFonts w:ascii="Times New Roman" w:eastAsiaTheme="minorEastAsia" w:hAnsi="Times New Roman" w:cs="Times New Roman"/>
        </w:rPr>
        <w:t>it aims to undercut</w:t>
      </w:r>
      <w:r w:rsidR="004D30BD" w:rsidRPr="00CE44CD">
        <w:rPr>
          <w:rFonts w:ascii="Times New Roman" w:eastAsiaTheme="minorEastAsia" w:hAnsi="Times New Roman" w:cs="Times New Roman"/>
        </w:rPr>
        <w:t xml:space="preserve">: it </w:t>
      </w:r>
      <w:r w:rsidR="00F57903" w:rsidRPr="00CE44CD">
        <w:rPr>
          <w:rFonts w:ascii="Times New Roman" w:eastAsiaTheme="minorEastAsia" w:hAnsi="Times New Roman" w:cs="Times New Roman"/>
        </w:rPr>
        <w:t xml:space="preserve">makes speculative assumptions about what </w:t>
      </w:r>
      <w:r w:rsidR="000575E8" w:rsidRPr="00CE44CD">
        <w:rPr>
          <w:rFonts w:ascii="Times New Roman" w:eastAsiaTheme="minorEastAsia" w:hAnsi="Times New Roman" w:cs="Times New Roman"/>
        </w:rPr>
        <w:t>selective</w:t>
      </w:r>
      <w:r w:rsidR="000059F0" w:rsidRPr="00CE44CD">
        <w:rPr>
          <w:rFonts w:ascii="Times New Roman" w:eastAsiaTheme="minorEastAsia" w:hAnsi="Times New Roman" w:cs="Times New Roman"/>
        </w:rPr>
        <w:t xml:space="preserve"> </w:t>
      </w:r>
      <w:r w:rsidR="00F57903" w:rsidRPr="00CE44CD">
        <w:rPr>
          <w:rFonts w:ascii="Times New Roman" w:eastAsiaTheme="minorEastAsia" w:hAnsi="Times New Roman" w:cs="Times New Roman"/>
        </w:rPr>
        <w:t>environments occur</w:t>
      </w:r>
      <w:r w:rsidR="009A22C9" w:rsidRPr="00CE44CD">
        <w:rPr>
          <w:rFonts w:ascii="Times New Roman" w:eastAsiaTheme="minorEastAsia" w:hAnsi="Times New Roman" w:cs="Times New Roman"/>
        </w:rPr>
        <w:t xml:space="preserve">. </w:t>
      </w:r>
    </w:p>
    <w:p w14:paraId="533FAD39" w14:textId="77777777" w:rsidR="00B04EEF" w:rsidRPr="00CE44CD" w:rsidRDefault="00B04EEF" w:rsidP="004B5FBA">
      <w:pPr>
        <w:spacing w:line="360" w:lineRule="auto"/>
        <w:jc w:val="both"/>
        <w:rPr>
          <w:rFonts w:ascii="Times New Roman" w:hAnsi="Times New Roman" w:cs="Times New Roman"/>
        </w:rPr>
      </w:pPr>
    </w:p>
    <w:p w14:paraId="202BCCCB" w14:textId="6DB13C85" w:rsidR="006B44C9" w:rsidRPr="00CE44CD" w:rsidRDefault="00C61FA6" w:rsidP="00FE61DE">
      <w:pPr>
        <w:spacing w:line="360" w:lineRule="auto"/>
        <w:jc w:val="both"/>
        <w:rPr>
          <w:rFonts w:ascii="Times New Roman" w:hAnsi="Times New Roman" w:cs="Times New Roman"/>
        </w:rPr>
      </w:pPr>
      <w:r w:rsidRPr="00CE44CD">
        <w:rPr>
          <w:rFonts w:ascii="Times New Roman" w:hAnsi="Times New Roman" w:cs="Times New Roman"/>
          <w:b/>
        </w:rPr>
        <w:t>5</w:t>
      </w:r>
      <w:r w:rsidR="006A4F92" w:rsidRPr="00CE44CD">
        <w:rPr>
          <w:rFonts w:ascii="Times New Roman" w:hAnsi="Times New Roman" w:cs="Times New Roman"/>
          <w:b/>
        </w:rPr>
        <w:t>.</w:t>
      </w:r>
      <w:r w:rsidR="00584CEF" w:rsidRPr="00CE44CD">
        <w:rPr>
          <w:rFonts w:ascii="Times New Roman" w:hAnsi="Times New Roman" w:cs="Times New Roman"/>
          <w:b/>
        </w:rPr>
        <w:t xml:space="preserve"> </w:t>
      </w:r>
      <w:r w:rsidR="00791A42" w:rsidRPr="00CE44CD">
        <w:rPr>
          <w:rFonts w:ascii="Times New Roman" w:hAnsi="Times New Roman" w:cs="Times New Roman"/>
          <w:b/>
        </w:rPr>
        <w:t>Selection in Heterogeneous Environments</w:t>
      </w:r>
    </w:p>
    <w:p w14:paraId="7B3CA915" w14:textId="23FAC948" w:rsidR="008E63CB" w:rsidRPr="00CE44CD" w:rsidRDefault="00990A58" w:rsidP="00BB7780">
      <w:pPr>
        <w:spacing w:line="360" w:lineRule="auto"/>
        <w:jc w:val="both"/>
        <w:rPr>
          <w:rFonts w:ascii="Times New Roman" w:hAnsi="Times New Roman" w:cs="Times New Roman"/>
        </w:rPr>
      </w:pPr>
      <w:r w:rsidRPr="00CE44CD">
        <w:rPr>
          <w:rFonts w:ascii="Times New Roman" w:eastAsiaTheme="minorEastAsia" w:hAnsi="Times New Roman" w:cs="Times New Roman"/>
        </w:rPr>
        <w:t>Let us now turn to the groundedness problem</w:t>
      </w:r>
      <w:r w:rsidR="0047779A" w:rsidRPr="00CE44CD">
        <w:rPr>
          <w:rFonts w:ascii="Times New Roman" w:eastAsiaTheme="minorEastAsia" w:hAnsi="Times New Roman" w:cs="Times New Roman"/>
        </w:rPr>
        <w:t xml:space="preserve">. </w:t>
      </w:r>
      <w:r w:rsidR="0090462B" w:rsidRPr="00CE44CD">
        <w:rPr>
          <w:rFonts w:ascii="Times New Roman" w:hAnsi="Times New Roman" w:cs="Times New Roman"/>
        </w:rPr>
        <w:t>The proposal here is to revisit</w:t>
      </w:r>
      <w:r w:rsidR="00AF5D43" w:rsidRPr="00CE44CD">
        <w:rPr>
          <w:rFonts w:ascii="Times New Roman" w:hAnsi="Times New Roman" w:cs="Times New Roman"/>
        </w:rPr>
        <w:t xml:space="preserve"> </w:t>
      </w:r>
      <w:r w:rsidR="000F739D" w:rsidRPr="00CE44CD">
        <w:rPr>
          <w:rFonts w:ascii="Times New Roman" w:hAnsi="Times New Roman" w:cs="Times New Roman"/>
        </w:rPr>
        <w:t xml:space="preserve">the </w:t>
      </w:r>
      <w:r w:rsidR="00B11FDA" w:rsidRPr="00CE44CD">
        <w:rPr>
          <w:rFonts w:ascii="Times New Roman" w:hAnsi="Times New Roman" w:cs="Times New Roman"/>
        </w:rPr>
        <w:t>claim</w:t>
      </w:r>
      <w:r w:rsidR="000F739D" w:rsidRPr="00CE44CD">
        <w:rPr>
          <w:rFonts w:ascii="Times New Roman" w:hAnsi="Times New Roman" w:cs="Times New Roman"/>
        </w:rPr>
        <w:t xml:space="preserve"> </w:t>
      </w:r>
      <w:r w:rsidR="00B11FDA" w:rsidRPr="00CE44CD">
        <w:rPr>
          <w:rFonts w:ascii="Times New Roman" w:hAnsi="Times New Roman" w:cs="Times New Roman"/>
        </w:rPr>
        <w:t>that</w:t>
      </w:r>
      <w:r w:rsidR="000F739D" w:rsidRPr="00CE44CD">
        <w:rPr>
          <w:rFonts w:ascii="Times New Roman" w:hAnsi="Times New Roman" w:cs="Times New Roman"/>
        </w:rPr>
        <w:t xml:space="preserve"> environment</w:t>
      </w:r>
      <w:r w:rsidR="00AC19CB" w:rsidRPr="00CE44CD">
        <w:rPr>
          <w:rFonts w:ascii="Times New Roman" w:hAnsi="Times New Roman" w:cs="Times New Roman"/>
        </w:rPr>
        <w:t>al heterogeneity</w:t>
      </w:r>
      <w:r w:rsidR="000F739D" w:rsidRPr="00CE44CD">
        <w:rPr>
          <w:rFonts w:ascii="Times New Roman" w:hAnsi="Times New Roman" w:cs="Times New Roman"/>
        </w:rPr>
        <w:t xml:space="preserve"> is a source of </w:t>
      </w:r>
      <w:r w:rsidR="00387859" w:rsidRPr="00CE44CD">
        <w:rPr>
          <w:rFonts w:ascii="Times New Roman" w:hAnsi="Times New Roman" w:cs="Times New Roman"/>
        </w:rPr>
        <w:t>contingency for evolution by natural selection</w:t>
      </w:r>
      <w:r w:rsidR="00F42E03" w:rsidRPr="00CE44CD">
        <w:rPr>
          <w:rFonts w:ascii="Times New Roman" w:hAnsi="Times New Roman" w:cs="Times New Roman"/>
        </w:rPr>
        <w:t xml:space="preserve"> </w:t>
      </w:r>
      <w:r w:rsidR="00D570C3" w:rsidRPr="00CE44CD">
        <w:rPr>
          <w:rFonts w:ascii="Times New Roman" w:hAnsi="Times New Roman" w:cs="Times New Roman"/>
        </w:rPr>
        <w:fldChar w:fldCharType="begin"/>
      </w:r>
      <w:r w:rsidR="009F7C1C" w:rsidRPr="00CE44CD">
        <w:rPr>
          <w:rFonts w:ascii="Times New Roman" w:hAnsi="Times New Roman" w:cs="Times New Roman"/>
        </w:rPr>
        <w:instrText xml:space="preserve"> ADDIN ZOTERO_ITEM CSL_CITATION {"citationID":"GZ6hVtDs","properties":{"formattedCitation":"(Beatty 1995)","plainCitation":"(Beatty 1995)","noteIndex":0},"citationItems":[{"id":2975,"uris":["http://zotero.org/users/4673489/items/NKILADNE"],"uri":["http://zotero.org/users/4673489/items/NKILADNE"],"itemData":{"id":2975,"type":"chapter","container-title":"Concepts, Theories, and Rationality in the Biological Sciences","event-place":"Konstanz","publisher":"Universitätsverlag Konstanz - University of Pittsburgh Press","publisher-place":"Konstanz","title":"The Evolutionary Contingency Thesis.","author":[{"family":"Beatty","given":"John"}],"editor":[{"family":"Wolters","given":"Gereon"},{"family":"Lennox","given":"James G."}],"issued":{"date-parts":[["1995"]]}}}],"schema":"https://github.com/citation-style-language/schema/raw/master/csl-citation.json"} </w:instrText>
      </w:r>
      <w:r w:rsidR="00D570C3" w:rsidRPr="00CE44CD">
        <w:rPr>
          <w:rFonts w:ascii="Times New Roman" w:hAnsi="Times New Roman" w:cs="Times New Roman"/>
        </w:rPr>
        <w:fldChar w:fldCharType="separate"/>
      </w:r>
      <w:r w:rsidR="00D570C3" w:rsidRPr="00CE44CD">
        <w:rPr>
          <w:rFonts w:ascii="Times New Roman" w:hAnsi="Times New Roman" w:cs="Times New Roman"/>
          <w:noProof/>
        </w:rPr>
        <w:t>(Beatty 1995)</w:t>
      </w:r>
      <w:r w:rsidR="00D570C3" w:rsidRPr="00CE44CD">
        <w:rPr>
          <w:rFonts w:ascii="Times New Roman" w:hAnsi="Times New Roman" w:cs="Times New Roman"/>
        </w:rPr>
        <w:fldChar w:fldCharType="end"/>
      </w:r>
      <w:r w:rsidR="00387859" w:rsidRPr="00CE44CD">
        <w:rPr>
          <w:rFonts w:ascii="Times New Roman" w:hAnsi="Times New Roman" w:cs="Times New Roman"/>
        </w:rPr>
        <w:t>.</w:t>
      </w:r>
      <w:r w:rsidR="0047779A" w:rsidRPr="00CE44CD">
        <w:rPr>
          <w:rFonts w:ascii="Times New Roman" w:hAnsi="Times New Roman" w:cs="Times New Roman"/>
        </w:rPr>
        <w:t xml:space="preserve"> </w:t>
      </w:r>
      <w:r w:rsidR="005806B1" w:rsidRPr="00CE44CD">
        <w:rPr>
          <w:rFonts w:ascii="Times New Roman" w:hAnsi="Times New Roman" w:cs="Times New Roman"/>
        </w:rPr>
        <w:t xml:space="preserve">The underlying </w:t>
      </w:r>
      <w:r w:rsidR="00746952" w:rsidRPr="00CE44CD">
        <w:rPr>
          <w:rFonts w:ascii="Times New Roman" w:hAnsi="Times New Roman" w:cs="Times New Roman"/>
        </w:rPr>
        <w:t>assumption</w:t>
      </w:r>
      <w:r w:rsidR="005806B1" w:rsidRPr="00CE44CD">
        <w:rPr>
          <w:rFonts w:ascii="Times New Roman" w:hAnsi="Times New Roman" w:cs="Times New Roman"/>
        </w:rPr>
        <w:t xml:space="preserve"> that selection occurs within well-defined, constant environments is an ideali</w:t>
      </w:r>
      <w:r w:rsidR="00EB7291" w:rsidRPr="00CE44CD">
        <w:rPr>
          <w:rFonts w:ascii="Times New Roman" w:hAnsi="Times New Roman" w:cs="Times New Roman"/>
        </w:rPr>
        <w:t>s</w:t>
      </w:r>
      <w:r w:rsidR="005806B1" w:rsidRPr="00CE44CD">
        <w:rPr>
          <w:rFonts w:ascii="Times New Roman" w:hAnsi="Times New Roman" w:cs="Times New Roman"/>
        </w:rPr>
        <w:t xml:space="preserve">ation that is not only always false, but more importantly, </w:t>
      </w:r>
      <w:r w:rsidR="00746952" w:rsidRPr="00CE44CD">
        <w:rPr>
          <w:rFonts w:ascii="Times New Roman" w:hAnsi="Times New Roman" w:cs="Times New Roman"/>
        </w:rPr>
        <w:t xml:space="preserve">often not justified. </w:t>
      </w:r>
      <w:r w:rsidR="00333CFA" w:rsidRPr="00CE44CD">
        <w:rPr>
          <w:rFonts w:ascii="Times New Roman" w:hAnsi="Times New Roman" w:cs="Times New Roman"/>
        </w:rPr>
        <w:t>This section shows how, o</w:t>
      </w:r>
      <w:r w:rsidR="00746952" w:rsidRPr="00CE44CD">
        <w:rPr>
          <w:rFonts w:ascii="Times New Roman" w:hAnsi="Times New Roman" w:cs="Times New Roman"/>
        </w:rPr>
        <w:t xml:space="preserve">nce the assumption is relaxed, various selective dynamics </w:t>
      </w:r>
      <w:r w:rsidR="0057598C" w:rsidRPr="00CE44CD">
        <w:rPr>
          <w:rFonts w:ascii="Times New Roman" w:hAnsi="Times New Roman" w:cs="Times New Roman"/>
        </w:rPr>
        <w:t>in response to EH</w:t>
      </w:r>
      <w:r w:rsidR="00746952" w:rsidRPr="00CE44CD">
        <w:rPr>
          <w:rFonts w:ascii="Times New Roman" w:hAnsi="Times New Roman" w:cs="Times New Roman"/>
        </w:rPr>
        <w:t xml:space="preserve"> can be identified</w:t>
      </w:r>
      <w:r w:rsidR="00F0215B" w:rsidRPr="00CE44CD">
        <w:rPr>
          <w:rFonts w:ascii="Times New Roman" w:hAnsi="Times New Roman" w:cs="Times New Roman"/>
        </w:rPr>
        <w:t xml:space="preserve">. </w:t>
      </w:r>
      <w:r w:rsidR="00D0242A" w:rsidRPr="00CE44CD">
        <w:rPr>
          <w:rFonts w:ascii="Times New Roman" w:hAnsi="Times New Roman" w:cs="Times New Roman"/>
        </w:rPr>
        <w:t xml:space="preserve">The next section argued that these </w:t>
      </w:r>
      <w:r w:rsidR="00ED2A4D" w:rsidRPr="00CE44CD">
        <w:rPr>
          <w:rFonts w:ascii="Times New Roman" w:hAnsi="Times New Roman" w:cs="Times New Roman"/>
        </w:rPr>
        <w:t xml:space="preserve">entail </w:t>
      </w:r>
      <w:r w:rsidR="00D0242A" w:rsidRPr="00CE44CD">
        <w:rPr>
          <w:rFonts w:ascii="Times New Roman" w:hAnsi="Times New Roman" w:cs="Times New Roman"/>
        </w:rPr>
        <w:t xml:space="preserve">a </w:t>
      </w:r>
      <w:r w:rsidR="00ED2A4D" w:rsidRPr="00CE44CD">
        <w:rPr>
          <w:rFonts w:ascii="Times New Roman" w:hAnsi="Times New Roman" w:cs="Times New Roman"/>
        </w:rPr>
        <w:t xml:space="preserve">selectionist rationale </w:t>
      </w:r>
      <w:r w:rsidR="006839E9" w:rsidRPr="00CE44CD">
        <w:rPr>
          <w:rFonts w:ascii="Times New Roman" w:hAnsi="Times New Roman" w:cs="Times New Roman"/>
        </w:rPr>
        <w:t>(</w:t>
      </w:r>
      <w:r w:rsidR="00ED2A4D" w:rsidRPr="00CE44CD">
        <w:rPr>
          <w:rFonts w:ascii="Times New Roman" w:hAnsi="Times New Roman" w:cs="Times New Roman"/>
        </w:rPr>
        <w:t xml:space="preserve">for </w:t>
      </w:r>
      <w:r w:rsidR="008A5364" w:rsidRPr="00CE44CD">
        <w:rPr>
          <w:rFonts w:ascii="Times New Roman" w:hAnsi="Times New Roman" w:cs="Times New Roman"/>
        </w:rPr>
        <w:t xml:space="preserve">a </w:t>
      </w:r>
      <w:r w:rsidR="00ED2A4D" w:rsidRPr="00CE44CD">
        <w:rPr>
          <w:rFonts w:ascii="Times New Roman" w:hAnsi="Times New Roman" w:cs="Times New Roman"/>
        </w:rPr>
        <w:t>trend</w:t>
      </w:r>
      <w:r w:rsidR="008A5364" w:rsidRPr="00CE44CD">
        <w:rPr>
          <w:rFonts w:ascii="Times New Roman" w:hAnsi="Times New Roman" w:cs="Times New Roman"/>
        </w:rPr>
        <w:t xml:space="preserve"> in EH-exploitation</w:t>
      </w:r>
      <w:r w:rsidR="006839E9" w:rsidRPr="00CE44CD">
        <w:rPr>
          <w:rFonts w:ascii="Times New Roman" w:hAnsi="Times New Roman" w:cs="Times New Roman"/>
        </w:rPr>
        <w:t>)</w:t>
      </w:r>
      <w:r w:rsidR="00ED2A4D" w:rsidRPr="00CE44CD">
        <w:rPr>
          <w:rFonts w:ascii="Times New Roman" w:hAnsi="Times New Roman" w:cs="Times New Roman"/>
        </w:rPr>
        <w:t xml:space="preserve"> that </w:t>
      </w:r>
      <w:r w:rsidR="00746952" w:rsidRPr="00CE44CD">
        <w:rPr>
          <w:rFonts w:ascii="Times New Roman" w:hAnsi="Times New Roman" w:cs="Times New Roman"/>
        </w:rPr>
        <w:t>avoid</w:t>
      </w:r>
      <w:r w:rsidR="001F5AB8" w:rsidRPr="00CE44CD">
        <w:rPr>
          <w:rFonts w:ascii="Times New Roman" w:hAnsi="Times New Roman" w:cs="Times New Roman"/>
        </w:rPr>
        <w:t>s</w:t>
      </w:r>
      <w:r w:rsidR="00746952" w:rsidRPr="00CE44CD">
        <w:rPr>
          <w:rFonts w:ascii="Times New Roman" w:hAnsi="Times New Roman" w:cs="Times New Roman"/>
        </w:rPr>
        <w:t xml:space="preserve"> the groundedness problem. </w:t>
      </w:r>
      <w:r w:rsidR="001064CA" w:rsidRPr="00CE44CD">
        <w:rPr>
          <w:rFonts w:ascii="Times New Roman" w:hAnsi="Times New Roman" w:cs="Times New Roman"/>
        </w:rPr>
        <w:t xml:space="preserve">The final section will </w:t>
      </w:r>
      <w:r w:rsidR="00C721BE" w:rsidRPr="00CE44CD">
        <w:rPr>
          <w:rFonts w:ascii="Times New Roman" w:hAnsi="Times New Roman" w:cs="Times New Roman"/>
        </w:rPr>
        <w:t>connect this with progress.</w:t>
      </w:r>
    </w:p>
    <w:p w14:paraId="732E22B6" w14:textId="77777777" w:rsidR="003F1625" w:rsidRPr="00CE44CD" w:rsidRDefault="003F1625" w:rsidP="00FE61DE">
      <w:pPr>
        <w:spacing w:line="360" w:lineRule="auto"/>
        <w:jc w:val="both"/>
        <w:rPr>
          <w:rFonts w:ascii="Times New Roman" w:hAnsi="Times New Roman" w:cs="Times New Roman"/>
        </w:rPr>
      </w:pPr>
    </w:p>
    <w:p w14:paraId="48CE618B" w14:textId="42CAF3E9" w:rsidR="00AC04C7" w:rsidRPr="00DD7D21" w:rsidRDefault="00C06F7E" w:rsidP="00C06F7E">
      <w:pPr>
        <w:pStyle w:val="ListParagraph"/>
        <w:spacing w:line="360" w:lineRule="auto"/>
        <w:ind w:left="0"/>
        <w:jc w:val="both"/>
        <w:rPr>
          <w:rFonts w:ascii="Times New Roman" w:hAnsi="Times New Roman" w:cs="Times New Roman"/>
          <w:b/>
        </w:rPr>
      </w:pPr>
      <w:r>
        <w:rPr>
          <w:rFonts w:ascii="Times New Roman" w:hAnsi="Times New Roman" w:cs="Times New Roman"/>
          <w:b/>
        </w:rPr>
        <w:t xml:space="preserve">5.1 </w:t>
      </w:r>
      <w:r w:rsidR="00FE61DE" w:rsidRPr="00CE44CD">
        <w:rPr>
          <w:rFonts w:ascii="Times New Roman" w:hAnsi="Times New Roman" w:cs="Times New Roman"/>
          <w:b/>
        </w:rPr>
        <w:t>Local</w:t>
      </w:r>
      <w:r w:rsidR="00D44FB2" w:rsidRPr="00CE44CD">
        <w:rPr>
          <w:rFonts w:ascii="Times New Roman" w:hAnsi="Times New Roman" w:cs="Times New Roman"/>
          <w:b/>
        </w:rPr>
        <w:t xml:space="preserve"> and Extended Environments</w:t>
      </w:r>
      <w:r w:rsidR="00DD7D21">
        <w:rPr>
          <w:rFonts w:ascii="Times New Roman" w:hAnsi="Times New Roman" w:cs="Times New Roman"/>
          <w:b/>
        </w:rPr>
        <w:t xml:space="preserve">. </w:t>
      </w:r>
      <w:r w:rsidR="00A321BD" w:rsidRPr="00DD7D21">
        <w:rPr>
          <w:rFonts w:ascii="Times New Roman" w:hAnsi="Times New Roman" w:cs="Times New Roman"/>
        </w:rPr>
        <w:t xml:space="preserve">What does </w:t>
      </w:r>
      <w:r w:rsidR="00B54E0F" w:rsidRPr="00DD7D21">
        <w:rPr>
          <w:rFonts w:ascii="Times New Roman" w:hAnsi="Times New Roman" w:cs="Times New Roman"/>
        </w:rPr>
        <w:t xml:space="preserve">“local” precisely refer to when saying that </w:t>
      </w:r>
      <w:r w:rsidR="00A321BD" w:rsidRPr="00DD7D21">
        <w:rPr>
          <w:rFonts w:ascii="Times New Roman" w:hAnsi="Times New Roman" w:cs="Times New Roman"/>
        </w:rPr>
        <w:t>natural selection concerns only adaptation to “local changing environments”</w:t>
      </w:r>
      <w:r w:rsidR="001C781C" w:rsidRPr="00DD7D21">
        <w:rPr>
          <w:rFonts w:ascii="Times New Roman" w:hAnsi="Times New Roman" w:cs="Times New Roman"/>
        </w:rPr>
        <w:t xml:space="preserve"> </w:t>
      </w:r>
      <w:r w:rsidR="003F1625" w:rsidRPr="00DD7D21">
        <w:rPr>
          <w:rFonts w:ascii="Times New Roman" w:hAnsi="Times New Roman" w:cs="Times New Roman"/>
        </w:rPr>
        <w:t>(Gould 2002, pp. 467–468)</w:t>
      </w:r>
      <w:r w:rsidR="007A4318" w:rsidRPr="00DD7D21">
        <w:rPr>
          <w:rFonts w:ascii="Times New Roman" w:hAnsi="Times New Roman" w:cs="Times New Roman"/>
        </w:rPr>
        <w:t xml:space="preserve">? </w:t>
      </w:r>
      <w:r w:rsidR="003F1625" w:rsidRPr="00DD7D21">
        <w:rPr>
          <w:rFonts w:ascii="Times New Roman" w:hAnsi="Times New Roman" w:cs="Times New Roman"/>
        </w:rPr>
        <w:t xml:space="preserve">Elsewhere </w:t>
      </w:r>
      <w:r w:rsidR="004F06F2" w:rsidRPr="00DD7D21">
        <w:rPr>
          <w:rFonts w:ascii="Times New Roman" w:hAnsi="Times New Roman" w:cs="Times New Roman"/>
        </w:rPr>
        <w:t xml:space="preserve">Gould </w:t>
      </w:r>
      <w:r w:rsidR="001D2CC0" w:rsidRPr="00DD7D21">
        <w:rPr>
          <w:rFonts w:ascii="Times New Roman" w:hAnsi="Times New Roman" w:cs="Times New Roman"/>
        </w:rPr>
        <w:t xml:space="preserve">goes no further than describing </w:t>
      </w:r>
      <w:r w:rsidR="004F06F2" w:rsidRPr="00DD7D21">
        <w:rPr>
          <w:rFonts w:ascii="Times New Roman" w:hAnsi="Times New Roman" w:cs="Times New Roman"/>
        </w:rPr>
        <w:t xml:space="preserve">it as </w:t>
      </w:r>
      <w:r w:rsidR="000529C8" w:rsidRPr="00DD7D21">
        <w:rPr>
          <w:rFonts w:ascii="Times New Roman" w:hAnsi="Times New Roman" w:cs="Times New Roman"/>
        </w:rPr>
        <w:t xml:space="preserve">the </w:t>
      </w:r>
      <w:r w:rsidR="004F06F2" w:rsidRPr="00DD7D21">
        <w:rPr>
          <w:rFonts w:ascii="Times New Roman" w:hAnsi="Times New Roman" w:cs="Times New Roman"/>
        </w:rPr>
        <w:t>“immediately surround</w:t>
      </w:r>
      <w:r w:rsidR="00DC23EE" w:rsidRPr="00DD7D21">
        <w:rPr>
          <w:rFonts w:ascii="Times New Roman" w:hAnsi="Times New Roman" w:cs="Times New Roman"/>
        </w:rPr>
        <w:t>ing</w:t>
      </w:r>
      <w:r w:rsidR="004F06F2" w:rsidRPr="00DD7D21">
        <w:rPr>
          <w:rFonts w:ascii="Times New Roman" w:hAnsi="Times New Roman" w:cs="Times New Roman"/>
        </w:rPr>
        <w:t xml:space="preserve"> environment</w:t>
      </w:r>
      <w:r w:rsidR="00DC23EE" w:rsidRPr="00DD7D21">
        <w:rPr>
          <w:rFonts w:ascii="Times New Roman" w:hAnsi="Times New Roman" w:cs="Times New Roman"/>
        </w:rPr>
        <w:t>”</w:t>
      </w:r>
      <w:r w:rsidR="004F06F2" w:rsidRPr="00DD7D21">
        <w:rPr>
          <w:rFonts w:ascii="Times New Roman" w:hAnsi="Times New Roman" w:cs="Times New Roman"/>
        </w:rPr>
        <w:t xml:space="preserve"> (Gould </w:t>
      </w:r>
      <w:r w:rsidR="00BB5134" w:rsidRPr="00DD7D21">
        <w:rPr>
          <w:rFonts w:ascii="Times New Roman" w:hAnsi="Times New Roman" w:cs="Times New Roman"/>
        </w:rPr>
        <w:t>2011/1996</w:t>
      </w:r>
      <w:r w:rsidR="004F06F2" w:rsidRPr="00DD7D21">
        <w:rPr>
          <w:rFonts w:ascii="Times New Roman" w:hAnsi="Times New Roman" w:cs="Times New Roman"/>
        </w:rPr>
        <w:t xml:space="preserve">: </w:t>
      </w:r>
      <w:r w:rsidR="00042D58" w:rsidRPr="00DD7D21">
        <w:rPr>
          <w:rFonts w:ascii="Times New Roman" w:hAnsi="Times New Roman" w:cs="Times New Roman"/>
        </w:rPr>
        <w:t>139</w:t>
      </w:r>
      <w:r w:rsidR="004F06F2" w:rsidRPr="00DD7D21">
        <w:rPr>
          <w:rFonts w:ascii="Times New Roman" w:hAnsi="Times New Roman" w:cs="Times New Roman"/>
        </w:rPr>
        <w:t>)</w:t>
      </w:r>
      <w:r w:rsidR="00001ACB" w:rsidRPr="00DD7D21">
        <w:rPr>
          <w:rFonts w:ascii="Times New Roman" w:hAnsi="Times New Roman" w:cs="Times New Roman"/>
        </w:rPr>
        <w:t>, and illustrat</w:t>
      </w:r>
      <w:r w:rsidR="005E15BC" w:rsidRPr="00DD7D21">
        <w:rPr>
          <w:rFonts w:ascii="Times New Roman" w:hAnsi="Times New Roman" w:cs="Times New Roman"/>
        </w:rPr>
        <w:t>es</w:t>
      </w:r>
      <w:r w:rsidR="00001ACB" w:rsidRPr="00DD7D21">
        <w:rPr>
          <w:rFonts w:ascii="Times New Roman" w:hAnsi="Times New Roman" w:cs="Times New Roman"/>
        </w:rPr>
        <w:t xml:space="preserve"> </w:t>
      </w:r>
      <w:r w:rsidR="00013411" w:rsidRPr="00DD7D21">
        <w:rPr>
          <w:rFonts w:ascii="Times New Roman" w:hAnsi="Times New Roman" w:cs="Times New Roman"/>
        </w:rPr>
        <w:t>it</w:t>
      </w:r>
      <w:r w:rsidR="00E14C74" w:rsidRPr="00DD7D21">
        <w:rPr>
          <w:rFonts w:ascii="Times New Roman" w:hAnsi="Times New Roman" w:cs="Times New Roman"/>
        </w:rPr>
        <w:t xml:space="preserve"> </w:t>
      </w:r>
      <w:r w:rsidR="00542C98" w:rsidRPr="00DD7D21">
        <w:rPr>
          <w:rFonts w:ascii="Times New Roman" w:hAnsi="Times New Roman" w:cs="Times New Roman"/>
        </w:rPr>
        <w:t xml:space="preserve">by </w:t>
      </w:r>
      <w:r w:rsidR="00D716D5" w:rsidRPr="00DD7D21">
        <w:rPr>
          <w:rFonts w:ascii="Times New Roman" w:hAnsi="Times New Roman" w:cs="Times New Roman"/>
        </w:rPr>
        <w:t xml:space="preserve">noting how the woolly mammoth </w:t>
      </w:r>
      <w:r w:rsidR="00FD0F74" w:rsidRPr="00DD7D21">
        <w:rPr>
          <w:rFonts w:ascii="Times New Roman" w:hAnsi="Times New Roman" w:cs="Times New Roman"/>
        </w:rPr>
        <w:t xml:space="preserve">evolved a coat as an adaptation to a cold environment, but </w:t>
      </w:r>
      <w:r w:rsidR="005E15BC" w:rsidRPr="00DD7D21">
        <w:rPr>
          <w:rFonts w:ascii="Times New Roman" w:hAnsi="Times New Roman" w:cs="Times New Roman"/>
        </w:rPr>
        <w:t xml:space="preserve">is not in any </w:t>
      </w:r>
      <w:r w:rsidR="00FD0F74" w:rsidRPr="00DD7D21">
        <w:rPr>
          <w:rFonts w:ascii="Times New Roman" w:hAnsi="Times New Roman" w:cs="Times New Roman"/>
        </w:rPr>
        <w:t>way</w:t>
      </w:r>
      <w:r w:rsidR="005E15BC" w:rsidRPr="00DD7D21">
        <w:rPr>
          <w:rFonts w:ascii="Times New Roman" w:hAnsi="Times New Roman" w:cs="Times New Roman"/>
        </w:rPr>
        <w:t xml:space="preserve"> </w:t>
      </w:r>
      <w:r w:rsidR="006D14CB" w:rsidRPr="00DD7D21">
        <w:rPr>
          <w:rFonts w:ascii="Times New Roman" w:hAnsi="Times New Roman" w:cs="Times New Roman"/>
        </w:rPr>
        <w:t>a “cosmically better or generally superior elephant”</w:t>
      </w:r>
      <w:r w:rsidR="00D524D5" w:rsidRPr="00DD7D21">
        <w:rPr>
          <w:rFonts w:ascii="Times New Roman" w:hAnsi="Times New Roman" w:cs="Times New Roman"/>
        </w:rPr>
        <w:t xml:space="preserve"> (Gould </w:t>
      </w:r>
      <w:r w:rsidR="00BB5134" w:rsidRPr="00DD7D21">
        <w:rPr>
          <w:rFonts w:ascii="Times New Roman" w:hAnsi="Times New Roman" w:cs="Times New Roman"/>
        </w:rPr>
        <w:t>2011/1996</w:t>
      </w:r>
      <w:r w:rsidR="00D524D5" w:rsidRPr="00DD7D21">
        <w:rPr>
          <w:rFonts w:ascii="Times New Roman" w:hAnsi="Times New Roman" w:cs="Times New Roman"/>
        </w:rPr>
        <w:t>: 139)</w:t>
      </w:r>
      <w:r w:rsidR="006D14CB" w:rsidRPr="00DD7D21">
        <w:rPr>
          <w:rFonts w:ascii="Times New Roman" w:hAnsi="Times New Roman" w:cs="Times New Roman"/>
        </w:rPr>
        <w:t xml:space="preserve">. </w:t>
      </w:r>
    </w:p>
    <w:p w14:paraId="77C6C4EA" w14:textId="2FFBF6F0" w:rsidR="007768A3" w:rsidRPr="00CE44CD" w:rsidRDefault="007768A3" w:rsidP="00782825">
      <w:pPr>
        <w:spacing w:line="360" w:lineRule="auto"/>
        <w:jc w:val="both"/>
        <w:rPr>
          <w:rFonts w:ascii="Times New Roman" w:hAnsi="Times New Roman" w:cs="Times New Roman"/>
        </w:rPr>
      </w:pPr>
      <w:r w:rsidRPr="00CE44CD">
        <w:rPr>
          <w:rFonts w:ascii="Times New Roman" w:hAnsi="Times New Roman" w:cs="Times New Roman"/>
        </w:rPr>
        <w:tab/>
      </w:r>
      <w:r w:rsidR="00E35266" w:rsidRPr="00CE44CD">
        <w:rPr>
          <w:rFonts w:ascii="Times New Roman" w:hAnsi="Times New Roman" w:cs="Times New Roman"/>
        </w:rPr>
        <w:t>Yet, as is well known</w:t>
      </w:r>
      <w:r w:rsidR="008E4C9A" w:rsidRPr="00CE44CD">
        <w:rPr>
          <w:rFonts w:ascii="Times New Roman" w:hAnsi="Times New Roman" w:cs="Times New Roman"/>
        </w:rPr>
        <w:t>,</w:t>
      </w:r>
      <w:r w:rsidR="00BB585F" w:rsidRPr="00CE44CD">
        <w:rPr>
          <w:rFonts w:ascii="Times New Roman" w:hAnsi="Times New Roman" w:cs="Times New Roman"/>
        </w:rPr>
        <w:t xml:space="preserve"> </w:t>
      </w:r>
      <w:r w:rsidR="003357CF" w:rsidRPr="00CE44CD">
        <w:rPr>
          <w:rFonts w:ascii="Times New Roman" w:hAnsi="Times New Roman" w:cs="Times New Roman"/>
        </w:rPr>
        <w:t>changes in the immediately surrounding</w:t>
      </w:r>
      <w:r w:rsidR="00584B44" w:rsidRPr="00CE44CD">
        <w:rPr>
          <w:rFonts w:ascii="Times New Roman" w:hAnsi="Times New Roman" w:cs="Times New Roman"/>
        </w:rPr>
        <w:t xml:space="preserve"> </w:t>
      </w:r>
      <w:r w:rsidR="003357CF" w:rsidRPr="00CE44CD">
        <w:rPr>
          <w:rFonts w:ascii="Times New Roman" w:hAnsi="Times New Roman" w:cs="Times New Roman"/>
        </w:rPr>
        <w:t xml:space="preserve">environment </w:t>
      </w:r>
      <w:r w:rsidR="00584B44" w:rsidRPr="00CE44CD">
        <w:rPr>
          <w:rFonts w:ascii="Times New Roman" w:hAnsi="Times New Roman" w:cs="Times New Roman"/>
        </w:rPr>
        <w:t xml:space="preserve">can also </w:t>
      </w:r>
      <w:r w:rsidR="00E90941" w:rsidRPr="00CE44CD">
        <w:rPr>
          <w:rFonts w:ascii="Times New Roman" w:hAnsi="Times New Roman" w:cs="Times New Roman"/>
        </w:rPr>
        <w:t>occasion specific selection pressures</w:t>
      </w:r>
      <w:r w:rsidR="008B45D0" w:rsidRPr="00CE44CD">
        <w:rPr>
          <w:rFonts w:ascii="Times New Roman" w:hAnsi="Times New Roman" w:cs="Times New Roman"/>
        </w:rPr>
        <w:t>.</w:t>
      </w:r>
      <w:r w:rsidR="009E2CD9" w:rsidRPr="00CE44CD">
        <w:rPr>
          <w:rFonts w:ascii="Times New Roman" w:hAnsi="Times New Roman" w:cs="Times New Roman"/>
        </w:rPr>
        <w:t xml:space="preserve"> </w:t>
      </w:r>
      <w:r w:rsidR="00775BF7" w:rsidRPr="00CE44CD">
        <w:rPr>
          <w:rFonts w:ascii="Times New Roman" w:hAnsi="Times New Roman" w:cs="Times New Roman"/>
        </w:rPr>
        <w:t xml:space="preserve">For instance, </w:t>
      </w:r>
      <w:r w:rsidR="006C5160" w:rsidRPr="00CE44CD">
        <w:rPr>
          <w:rFonts w:ascii="Times New Roman" w:hAnsi="Times New Roman" w:cs="Times New Roman"/>
        </w:rPr>
        <w:t>when</w:t>
      </w:r>
      <w:r w:rsidR="00775BF7" w:rsidRPr="00CE44CD">
        <w:rPr>
          <w:rFonts w:ascii="Times New Roman" w:hAnsi="Times New Roman" w:cs="Times New Roman"/>
        </w:rPr>
        <w:t xml:space="preserve"> </w:t>
      </w:r>
      <w:r w:rsidR="009E2CD9" w:rsidRPr="00CE44CD">
        <w:rPr>
          <w:rFonts w:ascii="Times New Roman" w:hAnsi="Times New Roman" w:cs="Times New Roman"/>
        </w:rPr>
        <w:t xml:space="preserve">the magnitude of fluctuations </w:t>
      </w:r>
      <w:r w:rsidR="006C5160" w:rsidRPr="00CE44CD">
        <w:rPr>
          <w:rFonts w:ascii="Times New Roman" w:hAnsi="Times New Roman" w:cs="Times New Roman"/>
        </w:rPr>
        <w:t xml:space="preserve">exceeds the tolerance of individual phenotypes, </w:t>
      </w:r>
      <w:r w:rsidR="00775BF7" w:rsidRPr="00CE44CD">
        <w:rPr>
          <w:rFonts w:ascii="Times New Roman" w:hAnsi="Times New Roman" w:cs="Times New Roman"/>
        </w:rPr>
        <w:t xml:space="preserve">then environment tracking (e.g., phenotypic plasticity) or mixed strategies (e.g. polymorphism) are </w:t>
      </w:r>
      <w:r w:rsidR="00095FF9" w:rsidRPr="00CE44CD">
        <w:rPr>
          <w:rFonts w:ascii="Times New Roman" w:hAnsi="Times New Roman" w:cs="Times New Roman"/>
        </w:rPr>
        <w:t xml:space="preserve">selectively </w:t>
      </w:r>
      <w:r w:rsidR="00775BF7" w:rsidRPr="00CE44CD">
        <w:rPr>
          <w:rFonts w:ascii="Times New Roman" w:hAnsi="Times New Roman" w:cs="Times New Roman"/>
        </w:rPr>
        <w:t xml:space="preserve">favoured. </w:t>
      </w:r>
      <w:r w:rsidR="00731F2D" w:rsidRPr="00CE44CD">
        <w:rPr>
          <w:rFonts w:ascii="Times New Roman" w:hAnsi="Times New Roman" w:cs="Times New Roman"/>
        </w:rPr>
        <w:t xml:space="preserve">Which one of the latter two </w:t>
      </w:r>
      <w:r w:rsidR="005B4B23" w:rsidRPr="00CE44CD">
        <w:rPr>
          <w:rFonts w:ascii="Times New Roman" w:hAnsi="Times New Roman" w:cs="Times New Roman"/>
        </w:rPr>
        <w:t xml:space="preserve">is favoured then depends on </w:t>
      </w:r>
      <w:r w:rsidR="00EC6BAF" w:rsidRPr="00CE44CD">
        <w:rPr>
          <w:rFonts w:ascii="Times New Roman" w:hAnsi="Times New Roman" w:cs="Times New Roman"/>
        </w:rPr>
        <w:t xml:space="preserve">the spatiotemporal scale of fluctuation: if the </w:t>
      </w:r>
      <w:r w:rsidR="00EC6BAF" w:rsidRPr="00CE44CD">
        <w:rPr>
          <w:rFonts w:ascii="Times New Roman" w:hAnsi="Times New Roman" w:cs="Times New Roman"/>
          <w:color w:val="000000" w:themeColor="text1"/>
          <w:lang w:val="en-US"/>
        </w:rPr>
        <w:t>temporal scale exceeds generation time or the spatial scale exceeds the typical habitat range of an individual, then mixed stra</w:t>
      </w:r>
      <w:r w:rsidR="00A41367" w:rsidRPr="00CE44CD">
        <w:rPr>
          <w:rFonts w:ascii="Times New Roman" w:hAnsi="Times New Roman" w:cs="Times New Roman"/>
          <w:color w:val="000000" w:themeColor="text1"/>
          <w:lang w:val="en-US"/>
        </w:rPr>
        <w:t>te</w:t>
      </w:r>
      <w:r w:rsidR="00EC6BAF" w:rsidRPr="00CE44CD">
        <w:rPr>
          <w:rFonts w:ascii="Times New Roman" w:hAnsi="Times New Roman" w:cs="Times New Roman"/>
          <w:color w:val="000000" w:themeColor="text1"/>
          <w:lang w:val="en-US"/>
        </w:rPr>
        <w:t>gies are favo</w:t>
      </w:r>
      <w:r w:rsidR="00A41367" w:rsidRPr="00CE44CD">
        <w:rPr>
          <w:rFonts w:ascii="Times New Roman" w:hAnsi="Times New Roman" w:cs="Times New Roman"/>
          <w:color w:val="000000" w:themeColor="text1"/>
          <w:lang w:val="en-US"/>
        </w:rPr>
        <w:t>u</w:t>
      </w:r>
      <w:r w:rsidR="00EC6BAF" w:rsidRPr="00CE44CD">
        <w:rPr>
          <w:rFonts w:ascii="Times New Roman" w:hAnsi="Times New Roman" w:cs="Times New Roman"/>
          <w:color w:val="000000" w:themeColor="text1"/>
          <w:lang w:val="en-US"/>
        </w:rPr>
        <w:t>red.</w:t>
      </w:r>
      <w:r w:rsidR="00446A89" w:rsidRPr="00CE44CD">
        <w:rPr>
          <w:rStyle w:val="FootnoteReference"/>
          <w:rFonts w:ascii="Times New Roman" w:hAnsi="Times New Roman" w:cs="Times New Roman"/>
          <w:color w:val="000000" w:themeColor="text1"/>
          <w:lang w:val="en-US"/>
        </w:rPr>
        <w:footnoteReference w:id="11"/>
      </w:r>
    </w:p>
    <w:p w14:paraId="30D6EC7A" w14:textId="67089C1B" w:rsidR="00D627DF" w:rsidRPr="00CE44CD" w:rsidRDefault="006C5160" w:rsidP="000811C8">
      <w:pPr>
        <w:spacing w:line="360" w:lineRule="auto"/>
        <w:ind w:firstLine="720"/>
        <w:jc w:val="both"/>
        <w:rPr>
          <w:rFonts w:ascii="Times New Roman" w:hAnsi="Times New Roman" w:cs="Times New Roman"/>
        </w:rPr>
      </w:pPr>
      <w:r w:rsidRPr="00CE44CD">
        <w:rPr>
          <w:rFonts w:ascii="Times New Roman" w:hAnsi="Times New Roman" w:cs="Times New Roman"/>
        </w:rPr>
        <w:t xml:space="preserve">Such adaptations to environmental heterogeneity (EH) </w:t>
      </w:r>
      <w:r w:rsidR="00D84D30" w:rsidRPr="00CE44CD">
        <w:rPr>
          <w:rFonts w:ascii="Times New Roman" w:hAnsi="Times New Roman" w:cs="Times New Roman"/>
        </w:rPr>
        <w:t xml:space="preserve">are not adaptive to EH as such, but rather to specific </w:t>
      </w:r>
      <w:r w:rsidR="00D84D30" w:rsidRPr="00CE44CD">
        <w:rPr>
          <w:rFonts w:ascii="Times New Roman" w:hAnsi="Times New Roman" w:cs="Times New Roman"/>
          <w:i/>
          <w:iCs/>
        </w:rPr>
        <w:t xml:space="preserve">patterns </w:t>
      </w:r>
      <w:r w:rsidR="00D84D30" w:rsidRPr="00CE44CD">
        <w:rPr>
          <w:rFonts w:ascii="Times New Roman" w:hAnsi="Times New Roman" w:cs="Times New Roman"/>
        </w:rPr>
        <w:t xml:space="preserve">of EH </w:t>
      </w:r>
      <w:r w:rsidR="009333AB" w:rsidRPr="00CE44CD">
        <w:rPr>
          <w:rFonts w:ascii="Times New Roman" w:hAnsi="Times New Roman" w:cs="Times New Roman"/>
        </w:rPr>
        <w:t xml:space="preserve">(not to be confused with a pattern of evolutionary history). </w:t>
      </w:r>
      <w:r w:rsidR="003A417B" w:rsidRPr="00CE44CD">
        <w:rPr>
          <w:rFonts w:ascii="Times New Roman" w:hAnsi="Times New Roman" w:cs="Times New Roman"/>
        </w:rPr>
        <w:lastRenderedPageBreak/>
        <w:t>Thus, a</w:t>
      </w:r>
      <w:r w:rsidR="00D627DF" w:rsidRPr="00CE44CD">
        <w:rPr>
          <w:rFonts w:ascii="Times New Roman" w:hAnsi="Times New Roman" w:cs="Times New Roman"/>
        </w:rPr>
        <w:t>vian migratory behavio</w:t>
      </w:r>
      <w:r w:rsidR="005E15BC" w:rsidRPr="00CE44CD">
        <w:rPr>
          <w:rFonts w:ascii="Times New Roman" w:hAnsi="Times New Roman" w:cs="Times New Roman"/>
        </w:rPr>
        <w:t>u</w:t>
      </w:r>
      <w:r w:rsidR="00D627DF" w:rsidRPr="00CE44CD">
        <w:rPr>
          <w:rFonts w:ascii="Times New Roman" w:hAnsi="Times New Roman" w:cs="Times New Roman"/>
        </w:rPr>
        <w:t>r is adaptive to seasonal variation, but not to variation in weather (time-scale of hours or days), nor to climatic variation (time-scale of tens to thousands of years). Induced defen</w:t>
      </w:r>
      <w:r w:rsidR="00A41367" w:rsidRPr="00CE44CD">
        <w:rPr>
          <w:rFonts w:ascii="Times New Roman" w:hAnsi="Times New Roman" w:cs="Times New Roman"/>
        </w:rPr>
        <w:t>c</w:t>
      </w:r>
      <w:r w:rsidR="00D627DF" w:rsidRPr="00CE44CD">
        <w:rPr>
          <w:rFonts w:ascii="Times New Roman" w:hAnsi="Times New Roman" w:cs="Times New Roman"/>
        </w:rPr>
        <w:t xml:space="preserve">es of bryozoans are adaptive only when the density of predators </w:t>
      </w:r>
      <w:r w:rsidR="001A0A3B" w:rsidRPr="00CE44CD">
        <w:rPr>
          <w:rFonts w:ascii="Times New Roman" w:hAnsi="Times New Roman" w:cs="Times New Roman"/>
        </w:rPr>
        <w:t xml:space="preserve">varies </w:t>
      </w:r>
      <w:r w:rsidR="00D627DF" w:rsidRPr="00CE44CD">
        <w:rPr>
          <w:rFonts w:ascii="Times New Roman" w:hAnsi="Times New Roman" w:cs="Times New Roman"/>
        </w:rPr>
        <w:t xml:space="preserve">on a time-scale that is longer than the reaction time, but shorter than the lifespan. </w:t>
      </w:r>
      <w:r w:rsidR="000A46A9" w:rsidRPr="00CE44CD">
        <w:rPr>
          <w:rFonts w:ascii="Times New Roman" w:hAnsi="Times New Roman" w:cs="Times New Roman"/>
        </w:rPr>
        <w:t>The m</w:t>
      </w:r>
      <w:r w:rsidR="00D627DF" w:rsidRPr="00CE44CD">
        <w:rPr>
          <w:rFonts w:ascii="Times New Roman" w:hAnsi="Times New Roman" w:cs="Times New Roman"/>
        </w:rPr>
        <w:t xml:space="preserve">otility of bacteria is adaptive only when nutritional resources vary on a spatial scale that is equal </w:t>
      </w:r>
      <w:r w:rsidR="000A46A9" w:rsidRPr="00CE44CD">
        <w:rPr>
          <w:rFonts w:ascii="Times New Roman" w:hAnsi="Times New Roman" w:cs="Times New Roman"/>
        </w:rPr>
        <w:t xml:space="preserve">to </w:t>
      </w:r>
      <w:r w:rsidR="00D627DF" w:rsidRPr="00CE44CD">
        <w:rPr>
          <w:rFonts w:ascii="Times New Roman" w:hAnsi="Times New Roman" w:cs="Times New Roman"/>
        </w:rPr>
        <w:t xml:space="preserve">or smaller </w:t>
      </w:r>
      <w:r w:rsidR="000A46A9" w:rsidRPr="00CE44CD">
        <w:rPr>
          <w:rFonts w:ascii="Times New Roman" w:hAnsi="Times New Roman" w:cs="Times New Roman"/>
        </w:rPr>
        <w:t xml:space="preserve">than </w:t>
      </w:r>
      <w:r w:rsidR="00D627DF" w:rsidRPr="00CE44CD">
        <w:rPr>
          <w:rFonts w:ascii="Times New Roman" w:hAnsi="Times New Roman" w:cs="Times New Roman"/>
        </w:rPr>
        <w:t>the habitat dimensions.</w:t>
      </w:r>
    </w:p>
    <w:p w14:paraId="2D277F8B" w14:textId="5059A68D" w:rsidR="00D627DF" w:rsidRPr="00CE44CD" w:rsidRDefault="009570F1" w:rsidP="003E01FF">
      <w:pPr>
        <w:spacing w:line="360" w:lineRule="auto"/>
        <w:ind w:firstLine="720"/>
        <w:jc w:val="both"/>
        <w:rPr>
          <w:rFonts w:ascii="Times New Roman" w:hAnsi="Times New Roman" w:cs="Times New Roman"/>
        </w:rPr>
      </w:pPr>
      <w:r w:rsidRPr="00CE44CD">
        <w:rPr>
          <w:rFonts w:ascii="Times New Roman" w:hAnsi="Times New Roman" w:cs="Times New Roman"/>
        </w:rPr>
        <w:t xml:space="preserve">This means that </w:t>
      </w:r>
      <w:r w:rsidR="003E01FF" w:rsidRPr="00CE44CD">
        <w:rPr>
          <w:rFonts w:ascii="Times New Roman" w:hAnsi="Times New Roman" w:cs="Times New Roman"/>
        </w:rPr>
        <w:t xml:space="preserve">the “local” environment </w:t>
      </w:r>
      <w:r w:rsidR="00A41367" w:rsidRPr="00CE44CD">
        <w:rPr>
          <w:rFonts w:ascii="Times New Roman" w:hAnsi="Times New Roman" w:cs="Times New Roman"/>
        </w:rPr>
        <w:t>is</w:t>
      </w:r>
      <w:r w:rsidR="003E01FF" w:rsidRPr="00CE44CD">
        <w:rPr>
          <w:rFonts w:ascii="Times New Roman" w:hAnsi="Times New Roman" w:cs="Times New Roman"/>
        </w:rPr>
        <w:t xml:space="preserve"> not literally the immediately surrounding environment – it is, by virtue of the selective</w:t>
      </w:r>
      <w:r w:rsidRPr="00CE44CD">
        <w:rPr>
          <w:rFonts w:ascii="Times New Roman" w:hAnsi="Times New Roman" w:cs="Times New Roman"/>
        </w:rPr>
        <w:t xml:space="preserve"> pattern of EH, extended across space and/or time</w:t>
      </w:r>
      <w:r w:rsidR="003E01FF" w:rsidRPr="00CE44CD">
        <w:rPr>
          <w:rFonts w:ascii="Times New Roman" w:hAnsi="Times New Roman" w:cs="Times New Roman"/>
        </w:rPr>
        <w:t>.</w:t>
      </w:r>
      <w:r w:rsidR="00BE3D66" w:rsidRPr="00CE44CD">
        <w:rPr>
          <w:rFonts w:ascii="Times New Roman" w:hAnsi="Times New Roman" w:cs="Times New Roman"/>
        </w:rPr>
        <w:t xml:space="preserve"> Figure </w:t>
      </w:r>
      <w:r w:rsidR="00081456" w:rsidRPr="00CE44CD">
        <w:rPr>
          <w:rFonts w:ascii="Times New Roman" w:hAnsi="Times New Roman" w:cs="Times New Roman"/>
        </w:rPr>
        <w:t>5</w:t>
      </w:r>
      <w:r w:rsidR="00BE3D66" w:rsidRPr="00CE44CD">
        <w:rPr>
          <w:rFonts w:ascii="Times New Roman" w:hAnsi="Times New Roman" w:cs="Times New Roman"/>
        </w:rPr>
        <w:t xml:space="preserve"> illustrates this</w:t>
      </w:r>
      <w:r w:rsidR="006E6951" w:rsidRPr="00CE44CD">
        <w:rPr>
          <w:rFonts w:ascii="Times New Roman" w:hAnsi="Times New Roman" w:cs="Times New Roman"/>
        </w:rPr>
        <w:t xml:space="preserve">. Heterogeneity here is </w:t>
      </w:r>
      <w:r w:rsidR="007D3789" w:rsidRPr="00CE44CD">
        <w:rPr>
          <w:rFonts w:ascii="Times New Roman" w:hAnsi="Times New Roman" w:cs="Times New Roman"/>
        </w:rPr>
        <w:t xml:space="preserve">reduced </w:t>
      </w:r>
      <w:r w:rsidR="00D627DF" w:rsidRPr="00CE44CD">
        <w:rPr>
          <w:rFonts w:ascii="Times New Roman" w:hAnsi="Times New Roman" w:cs="Times New Roman"/>
        </w:rPr>
        <w:t xml:space="preserve">fluctuation </w:t>
      </w:r>
      <w:r w:rsidR="002A38C7" w:rsidRPr="00CE44CD">
        <w:rPr>
          <w:rFonts w:ascii="Times New Roman" w:hAnsi="Times New Roman" w:cs="Times New Roman"/>
        </w:rPr>
        <w:t>in</w:t>
      </w:r>
      <w:r w:rsidR="00D627DF" w:rsidRPr="00CE44CD">
        <w:rPr>
          <w:rFonts w:ascii="Times New Roman" w:hAnsi="Times New Roman" w:cs="Times New Roman"/>
        </w:rPr>
        <w:t xml:space="preserve"> some variable </w:t>
      </w:r>
      <w:r w:rsidR="00D627DF" w:rsidRPr="00CE44CD">
        <w:rPr>
          <w:rFonts w:ascii="Times New Roman" w:hAnsi="Times New Roman" w:cs="Times New Roman"/>
          <w:i/>
          <w:iCs/>
        </w:rPr>
        <w:t>X</w:t>
      </w:r>
      <w:r w:rsidR="00D627DF" w:rsidRPr="00CE44CD">
        <w:rPr>
          <w:rFonts w:ascii="Times New Roman" w:hAnsi="Times New Roman" w:cs="Times New Roman"/>
        </w:rPr>
        <w:t xml:space="preserve">, which could represent temperature, </w:t>
      </w:r>
      <w:r w:rsidR="00647A6B" w:rsidRPr="00CE44CD">
        <w:rPr>
          <w:rFonts w:ascii="Times New Roman" w:hAnsi="Times New Roman" w:cs="Times New Roman"/>
        </w:rPr>
        <w:t>concentration of nutrients</w:t>
      </w:r>
      <w:r w:rsidR="00D627DF" w:rsidRPr="00CE44CD">
        <w:rPr>
          <w:rFonts w:ascii="Times New Roman" w:hAnsi="Times New Roman" w:cs="Times New Roman"/>
        </w:rPr>
        <w:t xml:space="preserve">, presence of predators, and so on. Environment </w:t>
      </w:r>
      <w:r w:rsidR="00D627DF" w:rsidRPr="00CE44CD">
        <w:rPr>
          <w:rFonts w:ascii="Times New Roman" w:hAnsi="Times New Roman" w:cs="Times New Roman"/>
          <w:i/>
          <w:iCs/>
        </w:rPr>
        <w:t>E</w:t>
      </w:r>
      <w:r w:rsidR="00D627DF" w:rsidRPr="00CE44CD">
        <w:rPr>
          <w:rFonts w:ascii="Times New Roman" w:hAnsi="Times New Roman" w:cs="Times New Roman"/>
          <w:i/>
          <w:iCs/>
          <w:vertAlign w:val="subscript"/>
        </w:rPr>
        <w:t>1</w:t>
      </w:r>
      <w:r w:rsidR="00D627DF" w:rsidRPr="00CE44CD">
        <w:rPr>
          <w:rFonts w:ascii="Times New Roman" w:hAnsi="Times New Roman" w:cs="Times New Roman"/>
        </w:rPr>
        <w:t xml:space="preserve"> is characteri</w:t>
      </w:r>
      <w:r w:rsidR="00720818" w:rsidRPr="00CE44CD">
        <w:rPr>
          <w:rFonts w:ascii="Times New Roman" w:hAnsi="Times New Roman" w:cs="Times New Roman"/>
        </w:rPr>
        <w:t>s</w:t>
      </w:r>
      <w:r w:rsidR="00D627DF" w:rsidRPr="00CE44CD">
        <w:rPr>
          <w:rFonts w:ascii="Times New Roman" w:hAnsi="Times New Roman" w:cs="Times New Roman"/>
        </w:rPr>
        <w:t xml:space="preserve">ed by a slow fluctuation in </w:t>
      </w:r>
      <w:r w:rsidR="00D627DF" w:rsidRPr="00CE44CD">
        <w:rPr>
          <w:rFonts w:ascii="Times New Roman" w:hAnsi="Times New Roman" w:cs="Times New Roman"/>
          <w:i/>
          <w:iCs/>
        </w:rPr>
        <w:t>X</w:t>
      </w:r>
      <w:r w:rsidR="00D627DF" w:rsidRPr="00CE44CD">
        <w:rPr>
          <w:rFonts w:ascii="Times New Roman" w:hAnsi="Times New Roman" w:cs="Times New Roman"/>
        </w:rPr>
        <w:t xml:space="preserve"> (large period </w:t>
      </w:r>
      <w:r w:rsidR="00D627DF" w:rsidRPr="00CE44CD">
        <w:rPr>
          <w:rFonts w:ascii="Times New Roman" w:hAnsi="Times New Roman" w:cs="Times New Roman"/>
          <w:i/>
          <w:iCs/>
        </w:rPr>
        <w:t>T</w:t>
      </w:r>
      <w:r w:rsidR="00D627DF" w:rsidRPr="00CE44CD">
        <w:rPr>
          <w:rFonts w:ascii="Times New Roman" w:hAnsi="Times New Roman" w:cs="Times New Roman"/>
          <w:i/>
          <w:iCs/>
          <w:vertAlign w:val="subscript"/>
        </w:rPr>
        <w:t>X</w:t>
      </w:r>
      <w:r w:rsidR="00D627DF" w:rsidRPr="00CE44CD">
        <w:rPr>
          <w:rFonts w:ascii="Times New Roman" w:hAnsi="Times New Roman" w:cs="Times New Roman"/>
        </w:rPr>
        <w:t xml:space="preserve">); environment </w:t>
      </w:r>
      <w:r w:rsidR="00D627DF" w:rsidRPr="00CE44CD">
        <w:rPr>
          <w:rFonts w:ascii="Times New Roman" w:hAnsi="Times New Roman" w:cs="Times New Roman"/>
          <w:i/>
          <w:iCs/>
        </w:rPr>
        <w:t>E</w:t>
      </w:r>
      <w:r w:rsidR="00D627DF" w:rsidRPr="00CE44CD">
        <w:rPr>
          <w:rFonts w:ascii="Times New Roman" w:hAnsi="Times New Roman" w:cs="Times New Roman"/>
          <w:i/>
          <w:iCs/>
          <w:vertAlign w:val="subscript"/>
        </w:rPr>
        <w:t>2</w:t>
      </w:r>
      <w:r w:rsidR="00D627DF" w:rsidRPr="00CE44CD">
        <w:rPr>
          <w:rFonts w:ascii="Times New Roman" w:hAnsi="Times New Roman" w:cs="Times New Roman"/>
          <w:vertAlign w:val="subscript"/>
        </w:rPr>
        <w:t xml:space="preserve"> </w:t>
      </w:r>
      <w:r w:rsidR="00D627DF" w:rsidRPr="00CE44CD">
        <w:rPr>
          <w:rFonts w:ascii="Times New Roman" w:hAnsi="Times New Roman" w:cs="Times New Roman"/>
        </w:rPr>
        <w:t>is characteri</w:t>
      </w:r>
      <w:r w:rsidR="00720818" w:rsidRPr="00CE44CD">
        <w:rPr>
          <w:rFonts w:ascii="Times New Roman" w:hAnsi="Times New Roman" w:cs="Times New Roman"/>
        </w:rPr>
        <w:t>s</w:t>
      </w:r>
      <w:r w:rsidR="00D627DF" w:rsidRPr="00CE44CD">
        <w:rPr>
          <w:rFonts w:ascii="Times New Roman" w:hAnsi="Times New Roman" w:cs="Times New Roman"/>
        </w:rPr>
        <w:t xml:space="preserve">ed by a fast fluctuation in </w:t>
      </w:r>
      <w:r w:rsidR="00D627DF" w:rsidRPr="00CE44CD">
        <w:rPr>
          <w:rFonts w:ascii="Times New Roman" w:hAnsi="Times New Roman" w:cs="Times New Roman"/>
          <w:i/>
          <w:iCs/>
        </w:rPr>
        <w:t xml:space="preserve">X </w:t>
      </w:r>
      <w:r w:rsidR="00D627DF" w:rsidRPr="00CE44CD">
        <w:rPr>
          <w:rFonts w:ascii="Times New Roman" w:hAnsi="Times New Roman" w:cs="Times New Roman"/>
        </w:rPr>
        <w:t xml:space="preserve">(small period </w:t>
      </w:r>
      <w:r w:rsidR="00D627DF" w:rsidRPr="00CE44CD">
        <w:rPr>
          <w:rFonts w:ascii="Times New Roman" w:hAnsi="Times New Roman" w:cs="Times New Roman"/>
          <w:i/>
          <w:iCs/>
        </w:rPr>
        <w:t>T</w:t>
      </w:r>
      <w:r w:rsidR="00D627DF" w:rsidRPr="00CE44CD">
        <w:rPr>
          <w:rFonts w:ascii="Times New Roman" w:hAnsi="Times New Roman" w:cs="Times New Roman"/>
          <w:i/>
          <w:iCs/>
          <w:vertAlign w:val="subscript"/>
        </w:rPr>
        <w:t>X</w:t>
      </w:r>
      <w:r w:rsidR="00D627DF" w:rsidRPr="00CE44CD">
        <w:rPr>
          <w:rFonts w:ascii="Times New Roman" w:hAnsi="Times New Roman" w:cs="Times New Roman"/>
        </w:rPr>
        <w:t xml:space="preserve">). </w:t>
      </w:r>
    </w:p>
    <w:p w14:paraId="5F54BC94" w14:textId="39A0B22C" w:rsidR="00D627DF" w:rsidRPr="00CE44CD" w:rsidRDefault="0058231D" w:rsidP="00550A89">
      <w:pPr>
        <w:spacing w:line="360" w:lineRule="auto"/>
        <w:jc w:val="center"/>
        <w:rPr>
          <w:rFonts w:ascii="Times New Roman" w:hAnsi="Times New Roman" w:cs="Times New Roman"/>
        </w:rPr>
      </w:pPr>
      <w:r w:rsidRPr="00CE44CD">
        <w:rPr>
          <w:rFonts w:ascii="Times New Roman" w:hAnsi="Times New Roman" w:cs="Times New Roman"/>
          <w:noProof/>
        </w:rPr>
        <w:drawing>
          <wp:inline distT="0" distB="0" distL="0" distR="0" wp14:anchorId="6592224D" wp14:editId="7FC01A24">
            <wp:extent cx="3863731" cy="2155893"/>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1.eps"/>
                    <pic:cNvPicPr/>
                  </pic:nvPicPr>
                  <pic:blipFill>
                    <a:blip r:embed="rId11">
                      <a:extLst>
                        <a:ext uri="{28A0092B-C50C-407E-A947-70E740481C1C}">
                          <a14:useLocalDpi xmlns:a14="http://schemas.microsoft.com/office/drawing/2010/main" val="0"/>
                        </a:ext>
                      </a:extLst>
                    </a:blip>
                    <a:stretch>
                      <a:fillRect/>
                    </a:stretch>
                  </pic:blipFill>
                  <pic:spPr>
                    <a:xfrm>
                      <a:off x="0" y="0"/>
                      <a:ext cx="3876520" cy="2163029"/>
                    </a:xfrm>
                    <a:prstGeom prst="rect">
                      <a:avLst/>
                    </a:prstGeom>
                  </pic:spPr>
                </pic:pic>
              </a:graphicData>
            </a:graphic>
          </wp:inline>
        </w:drawing>
      </w:r>
    </w:p>
    <w:p w14:paraId="4498BC60" w14:textId="481D60A1" w:rsidR="00A21A08" w:rsidRPr="00CE44CD" w:rsidRDefault="00D627DF" w:rsidP="007D78DA">
      <w:pPr>
        <w:pStyle w:val="Caption"/>
        <w:ind w:left="1701" w:right="1134"/>
        <w:jc w:val="both"/>
        <w:rPr>
          <w:rFonts w:ascii="Times New Roman" w:hAnsi="Times New Roman" w:cs="Times New Roman"/>
          <w:i w:val="0"/>
          <w:color w:val="000000" w:themeColor="text1"/>
          <w:sz w:val="24"/>
          <w:szCs w:val="24"/>
        </w:rPr>
      </w:pPr>
      <w:r w:rsidRPr="00CE44CD">
        <w:rPr>
          <w:rFonts w:ascii="Times New Roman" w:hAnsi="Times New Roman" w:cs="Times New Roman"/>
          <w:color w:val="000000" w:themeColor="text1"/>
          <w:sz w:val="24"/>
          <w:szCs w:val="24"/>
        </w:rPr>
        <w:t xml:space="preserve">Figure </w:t>
      </w:r>
      <w:r w:rsidRPr="00CE44CD">
        <w:rPr>
          <w:rFonts w:ascii="Times New Roman" w:hAnsi="Times New Roman" w:cs="Times New Roman"/>
          <w:color w:val="000000" w:themeColor="text1"/>
          <w:sz w:val="24"/>
          <w:szCs w:val="24"/>
        </w:rPr>
        <w:fldChar w:fldCharType="begin"/>
      </w:r>
      <w:r w:rsidRPr="00CE44CD">
        <w:rPr>
          <w:rFonts w:ascii="Times New Roman" w:hAnsi="Times New Roman" w:cs="Times New Roman"/>
          <w:color w:val="000000" w:themeColor="text1"/>
          <w:sz w:val="24"/>
          <w:szCs w:val="24"/>
        </w:rPr>
        <w:instrText xml:space="preserve"> SEQ Figure \* ARABIC </w:instrText>
      </w:r>
      <w:r w:rsidRPr="00CE44CD">
        <w:rPr>
          <w:rFonts w:ascii="Times New Roman" w:hAnsi="Times New Roman" w:cs="Times New Roman"/>
          <w:color w:val="000000" w:themeColor="text1"/>
          <w:sz w:val="24"/>
          <w:szCs w:val="24"/>
        </w:rPr>
        <w:fldChar w:fldCharType="separate"/>
      </w:r>
      <w:r w:rsidR="001F12B2" w:rsidRPr="00CE44CD">
        <w:rPr>
          <w:rFonts w:ascii="Times New Roman" w:hAnsi="Times New Roman" w:cs="Times New Roman"/>
          <w:noProof/>
          <w:color w:val="000000" w:themeColor="text1"/>
          <w:sz w:val="24"/>
          <w:szCs w:val="24"/>
        </w:rPr>
        <w:t>5</w:t>
      </w:r>
      <w:r w:rsidRPr="00CE44CD">
        <w:rPr>
          <w:rFonts w:ascii="Times New Roman" w:hAnsi="Times New Roman" w:cs="Times New Roman"/>
          <w:color w:val="000000" w:themeColor="text1"/>
          <w:sz w:val="24"/>
          <w:szCs w:val="24"/>
        </w:rPr>
        <w:fldChar w:fldCharType="end"/>
      </w:r>
      <w:r w:rsidRPr="00CE44CD">
        <w:rPr>
          <w:rFonts w:ascii="Times New Roman" w:hAnsi="Times New Roman" w:cs="Times New Roman"/>
          <w:color w:val="000000" w:themeColor="text1"/>
          <w:sz w:val="24"/>
          <w:szCs w:val="24"/>
        </w:rPr>
        <w:t xml:space="preserve">: </w:t>
      </w:r>
      <w:r w:rsidRPr="00CE44CD">
        <w:rPr>
          <w:rFonts w:ascii="Times New Roman" w:hAnsi="Times New Roman" w:cs="Times New Roman"/>
          <w:i w:val="0"/>
          <w:color w:val="000000" w:themeColor="text1"/>
          <w:sz w:val="24"/>
          <w:szCs w:val="24"/>
        </w:rPr>
        <w:t xml:space="preserve">Patterns of EH </w:t>
      </w:r>
      <w:r w:rsidR="000115F7" w:rsidRPr="00CE44CD">
        <w:rPr>
          <w:rFonts w:ascii="Times New Roman" w:hAnsi="Times New Roman" w:cs="Times New Roman"/>
          <w:i w:val="0"/>
          <w:color w:val="000000" w:themeColor="text1"/>
          <w:sz w:val="24"/>
          <w:szCs w:val="24"/>
        </w:rPr>
        <w:t xml:space="preserve">can </w:t>
      </w:r>
      <w:r w:rsidRPr="00CE44CD">
        <w:rPr>
          <w:rFonts w:ascii="Times New Roman" w:hAnsi="Times New Roman" w:cs="Times New Roman"/>
          <w:i w:val="0"/>
          <w:color w:val="000000" w:themeColor="text1"/>
          <w:sz w:val="24"/>
          <w:szCs w:val="24"/>
        </w:rPr>
        <w:t>individuate selective environments. The two figures to the left are different representations of two environments, one with a long-period variation in X (</w:t>
      </w:r>
      <w:r w:rsidRPr="00CE44CD">
        <w:rPr>
          <w:rFonts w:ascii="Times New Roman" w:hAnsi="Times New Roman" w:cs="Times New Roman"/>
          <w:sz w:val="24"/>
          <w:szCs w:val="24"/>
        </w:rPr>
        <w:t>E</w:t>
      </w:r>
      <w:r w:rsidRPr="00CE44CD">
        <w:rPr>
          <w:rFonts w:ascii="Times New Roman" w:hAnsi="Times New Roman" w:cs="Times New Roman"/>
          <w:sz w:val="24"/>
          <w:szCs w:val="24"/>
          <w:vertAlign w:val="subscript"/>
        </w:rPr>
        <w:t>1</w:t>
      </w:r>
      <w:r w:rsidRPr="00CE44CD">
        <w:rPr>
          <w:rFonts w:ascii="Times New Roman" w:hAnsi="Times New Roman" w:cs="Times New Roman"/>
          <w:i w:val="0"/>
          <w:color w:val="000000" w:themeColor="text1"/>
          <w:sz w:val="24"/>
          <w:szCs w:val="24"/>
        </w:rPr>
        <w:t>), and another with a short-period variation in X (</w:t>
      </w:r>
      <w:r w:rsidRPr="00CE44CD">
        <w:rPr>
          <w:rFonts w:ascii="Times New Roman" w:hAnsi="Times New Roman" w:cs="Times New Roman"/>
          <w:sz w:val="24"/>
          <w:szCs w:val="24"/>
        </w:rPr>
        <w:t>E</w:t>
      </w:r>
      <w:r w:rsidRPr="00CE44CD">
        <w:rPr>
          <w:rFonts w:ascii="Times New Roman" w:hAnsi="Times New Roman" w:cs="Times New Roman"/>
          <w:sz w:val="24"/>
          <w:szCs w:val="24"/>
          <w:vertAlign w:val="subscript"/>
        </w:rPr>
        <w:t>2</w:t>
      </w:r>
      <w:r w:rsidRPr="00CE44CD">
        <w:rPr>
          <w:rFonts w:ascii="Times New Roman" w:hAnsi="Times New Roman" w:cs="Times New Roman"/>
          <w:i w:val="0"/>
          <w:color w:val="000000" w:themeColor="text1"/>
          <w:sz w:val="24"/>
          <w:szCs w:val="24"/>
        </w:rPr>
        <w:t>). The figure to the right shows how differences in period lead to difference in fitness in two organism types.</w:t>
      </w:r>
    </w:p>
    <w:p w14:paraId="23C23321" w14:textId="109BCA01" w:rsidR="00640052" w:rsidRPr="00CE44CD" w:rsidRDefault="00A21A08" w:rsidP="00A0107E">
      <w:pPr>
        <w:spacing w:line="360" w:lineRule="auto"/>
        <w:ind w:firstLine="720"/>
        <w:jc w:val="both"/>
        <w:rPr>
          <w:rFonts w:ascii="Times New Roman" w:hAnsi="Times New Roman" w:cs="Times New Roman"/>
        </w:rPr>
      </w:pPr>
      <w:r w:rsidRPr="00CE44CD">
        <w:rPr>
          <w:rFonts w:ascii="Times New Roman" w:hAnsi="Times New Roman" w:cs="Times New Roman"/>
        </w:rPr>
        <w:t xml:space="preserve">In </w:t>
      </w:r>
      <w:r w:rsidR="00E93ADD" w:rsidRPr="00CE44CD">
        <w:rPr>
          <w:rFonts w:ascii="Times New Roman" w:hAnsi="Times New Roman" w:cs="Times New Roman"/>
        </w:rPr>
        <w:t>this way</w:t>
      </w:r>
      <w:r w:rsidRPr="00CE44CD">
        <w:rPr>
          <w:rFonts w:ascii="Times New Roman" w:hAnsi="Times New Roman" w:cs="Times New Roman"/>
        </w:rPr>
        <w:t xml:space="preserve">, </w:t>
      </w:r>
      <w:r w:rsidR="00A87994" w:rsidRPr="00CE44CD">
        <w:rPr>
          <w:rFonts w:ascii="Times New Roman" w:hAnsi="Times New Roman" w:cs="Times New Roman"/>
        </w:rPr>
        <w:t>t</w:t>
      </w:r>
      <w:r w:rsidR="00640052" w:rsidRPr="00CE44CD">
        <w:rPr>
          <w:rFonts w:ascii="Times New Roman" w:hAnsi="Times New Roman" w:cs="Times New Roman"/>
        </w:rPr>
        <w:t xml:space="preserve">he selective environments </w:t>
      </w:r>
      <w:r w:rsidR="005E15BC" w:rsidRPr="00CE44CD">
        <w:rPr>
          <w:rFonts w:ascii="Times New Roman" w:hAnsi="Times New Roman" w:cs="Times New Roman"/>
        </w:rPr>
        <w:t xml:space="preserve">that </w:t>
      </w:r>
      <w:r w:rsidR="00640052" w:rsidRPr="00CE44CD">
        <w:rPr>
          <w:rFonts w:ascii="Times New Roman" w:hAnsi="Times New Roman" w:cs="Times New Roman"/>
        </w:rPr>
        <w:t>favo</w:t>
      </w:r>
      <w:r w:rsidR="005E15BC" w:rsidRPr="00CE44CD">
        <w:rPr>
          <w:rFonts w:ascii="Times New Roman" w:hAnsi="Times New Roman" w:cs="Times New Roman"/>
        </w:rPr>
        <w:t>u</w:t>
      </w:r>
      <w:r w:rsidR="00640052" w:rsidRPr="00CE44CD">
        <w:rPr>
          <w:rFonts w:ascii="Times New Roman" w:hAnsi="Times New Roman" w:cs="Times New Roman"/>
        </w:rPr>
        <w:t xml:space="preserve">r adaptations to heterogeneity are </w:t>
      </w:r>
      <w:r w:rsidR="00640052" w:rsidRPr="00CE44CD">
        <w:rPr>
          <w:rFonts w:ascii="Times New Roman" w:hAnsi="Times New Roman" w:cs="Times New Roman"/>
          <w:i/>
        </w:rPr>
        <w:t xml:space="preserve">necessarily </w:t>
      </w:r>
      <w:r w:rsidR="00640052" w:rsidRPr="00CE44CD">
        <w:rPr>
          <w:rFonts w:ascii="Times New Roman" w:hAnsi="Times New Roman" w:cs="Times New Roman"/>
        </w:rPr>
        <w:t xml:space="preserve">extended over time </w:t>
      </w:r>
      <w:r w:rsidR="008B45D0" w:rsidRPr="00CE44CD">
        <w:rPr>
          <w:rFonts w:ascii="Times New Roman" w:hAnsi="Times New Roman" w:cs="Times New Roman"/>
        </w:rPr>
        <w:t>(</w:t>
      </w:r>
      <w:r w:rsidR="00640052" w:rsidRPr="00CE44CD">
        <w:rPr>
          <w:rFonts w:ascii="Times New Roman" w:hAnsi="Times New Roman" w:cs="Times New Roman"/>
        </w:rPr>
        <w:t>and/or space</w:t>
      </w:r>
      <w:r w:rsidR="008B45D0" w:rsidRPr="00CE44CD">
        <w:rPr>
          <w:rFonts w:ascii="Times New Roman" w:hAnsi="Times New Roman" w:cs="Times New Roman"/>
        </w:rPr>
        <w:t>)</w:t>
      </w:r>
      <w:r w:rsidR="00A022E4" w:rsidRPr="00CE44CD">
        <w:rPr>
          <w:rFonts w:ascii="Times New Roman" w:hAnsi="Times New Roman" w:cs="Times New Roman"/>
        </w:rPr>
        <w:t xml:space="preserve">, since </w:t>
      </w:r>
      <w:r w:rsidR="00B85D41" w:rsidRPr="00CE44CD">
        <w:rPr>
          <w:rFonts w:ascii="Times New Roman" w:hAnsi="Times New Roman" w:cs="Times New Roman"/>
        </w:rPr>
        <w:t xml:space="preserve">the pattern </w:t>
      </w:r>
      <w:r w:rsidR="005E15BC" w:rsidRPr="00CE44CD">
        <w:rPr>
          <w:rFonts w:ascii="Times New Roman" w:hAnsi="Times New Roman" w:cs="Times New Roman"/>
        </w:rPr>
        <w:t xml:space="preserve">that </w:t>
      </w:r>
      <w:r w:rsidR="00B85D41" w:rsidRPr="00CE44CD">
        <w:rPr>
          <w:rFonts w:ascii="Times New Roman" w:hAnsi="Times New Roman" w:cs="Times New Roman"/>
        </w:rPr>
        <w:t>occasions the selection pressure i</w:t>
      </w:r>
      <w:r w:rsidR="00640052" w:rsidRPr="00CE44CD">
        <w:rPr>
          <w:rFonts w:ascii="Times New Roman" w:hAnsi="Times New Roman" w:cs="Times New Roman"/>
        </w:rPr>
        <w:t xml:space="preserve">s extended throughout time </w:t>
      </w:r>
      <w:r w:rsidR="008B45D0" w:rsidRPr="00CE44CD">
        <w:rPr>
          <w:rFonts w:ascii="Times New Roman" w:hAnsi="Times New Roman" w:cs="Times New Roman"/>
        </w:rPr>
        <w:t>(</w:t>
      </w:r>
      <w:r w:rsidR="00640052" w:rsidRPr="00CE44CD">
        <w:rPr>
          <w:rFonts w:ascii="Times New Roman" w:hAnsi="Times New Roman" w:cs="Times New Roman"/>
        </w:rPr>
        <w:t>and/or space</w:t>
      </w:r>
      <w:r w:rsidR="008B45D0" w:rsidRPr="00CE44CD">
        <w:rPr>
          <w:rFonts w:ascii="Times New Roman" w:hAnsi="Times New Roman" w:cs="Times New Roman"/>
        </w:rPr>
        <w:t>)</w:t>
      </w:r>
      <w:r w:rsidR="00640052" w:rsidRPr="00CE44CD">
        <w:rPr>
          <w:rFonts w:ascii="Times New Roman" w:hAnsi="Times New Roman" w:cs="Times New Roman"/>
        </w:rPr>
        <w:t>.</w:t>
      </w:r>
    </w:p>
    <w:p w14:paraId="03C891AC" w14:textId="40892550" w:rsidR="001010C8" w:rsidRPr="00CE44CD" w:rsidRDefault="001010C8" w:rsidP="00782825">
      <w:pPr>
        <w:spacing w:line="360" w:lineRule="auto"/>
        <w:jc w:val="both"/>
        <w:rPr>
          <w:rFonts w:ascii="Times New Roman" w:hAnsi="Times New Roman" w:cs="Times New Roman"/>
        </w:rPr>
      </w:pPr>
    </w:p>
    <w:p w14:paraId="01A9D01D" w14:textId="21C978D2" w:rsidR="001162AA" w:rsidRPr="00C06F7E" w:rsidRDefault="00C06F7E" w:rsidP="00C06F7E">
      <w:pPr>
        <w:spacing w:line="360" w:lineRule="auto"/>
        <w:jc w:val="both"/>
        <w:rPr>
          <w:rFonts w:ascii="Times New Roman" w:hAnsi="Times New Roman" w:cs="Times New Roman"/>
          <w:b/>
        </w:rPr>
      </w:pPr>
      <w:r>
        <w:rPr>
          <w:rFonts w:ascii="Times New Roman" w:hAnsi="Times New Roman" w:cs="Times New Roman"/>
          <w:b/>
        </w:rPr>
        <w:t xml:space="preserve">5.2 </w:t>
      </w:r>
      <w:r w:rsidR="00E714C2" w:rsidRPr="00C06F7E">
        <w:rPr>
          <w:rFonts w:ascii="Times New Roman" w:hAnsi="Times New Roman" w:cs="Times New Roman"/>
          <w:b/>
        </w:rPr>
        <w:t>Adaptation</w:t>
      </w:r>
      <w:r w:rsidR="002F679E" w:rsidRPr="00C06F7E">
        <w:rPr>
          <w:rFonts w:ascii="Times New Roman" w:hAnsi="Times New Roman" w:cs="Times New Roman"/>
          <w:b/>
        </w:rPr>
        <w:t>s</w:t>
      </w:r>
      <w:r w:rsidR="00E714C2" w:rsidRPr="00C06F7E">
        <w:rPr>
          <w:rFonts w:ascii="Times New Roman" w:hAnsi="Times New Roman" w:cs="Times New Roman"/>
          <w:b/>
        </w:rPr>
        <w:t xml:space="preserve"> to </w:t>
      </w:r>
      <w:r w:rsidR="00E03D1D" w:rsidRPr="00C06F7E">
        <w:rPr>
          <w:rFonts w:ascii="Times New Roman" w:hAnsi="Times New Roman" w:cs="Times New Roman"/>
          <w:b/>
        </w:rPr>
        <w:t xml:space="preserve">Novel </w:t>
      </w:r>
      <w:r w:rsidR="00584F04" w:rsidRPr="00C06F7E">
        <w:rPr>
          <w:rFonts w:ascii="Times New Roman" w:hAnsi="Times New Roman" w:cs="Times New Roman"/>
          <w:b/>
        </w:rPr>
        <w:t>Environmental Heterogeneity</w:t>
      </w:r>
      <w:r w:rsidR="00ED343A" w:rsidRPr="00C06F7E">
        <w:rPr>
          <w:rFonts w:ascii="Times New Roman" w:hAnsi="Times New Roman" w:cs="Times New Roman"/>
          <w:b/>
        </w:rPr>
        <w:t xml:space="preserve">. </w:t>
      </w:r>
      <w:r w:rsidR="000A0A8A" w:rsidRPr="00C06F7E">
        <w:rPr>
          <w:rFonts w:ascii="Times New Roman" w:hAnsi="Times New Roman" w:cs="Times New Roman"/>
        </w:rPr>
        <w:t>When</w:t>
      </w:r>
      <w:r w:rsidR="00B3619B" w:rsidRPr="00C06F7E">
        <w:rPr>
          <w:rFonts w:ascii="Times New Roman" w:hAnsi="Times New Roman" w:cs="Times New Roman"/>
        </w:rPr>
        <w:t xml:space="preserve"> selective environments </w:t>
      </w:r>
      <w:r w:rsidR="000A0A8A" w:rsidRPr="00C06F7E">
        <w:rPr>
          <w:rFonts w:ascii="Times New Roman" w:hAnsi="Times New Roman" w:cs="Times New Roman"/>
        </w:rPr>
        <w:t xml:space="preserve">are </w:t>
      </w:r>
      <w:r w:rsidR="00D37B86" w:rsidRPr="00C06F7E">
        <w:rPr>
          <w:rFonts w:ascii="Times New Roman" w:hAnsi="Times New Roman" w:cs="Times New Roman"/>
        </w:rPr>
        <w:t xml:space="preserve">defined by patterns of EH </w:t>
      </w:r>
      <w:r w:rsidR="000A0A8A" w:rsidRPr="00C06F7E">
        <w:rPr>
          <w:rFonts w:ascii="Times New Roman" w:hAnsi="Times New Roman" w:cs="Times New Roman"/>
        </w:rPr>
        <w:t xml:space="preserve">they not only become </w:t>
      </w:r>
      <w:r w:rsidR="00A52766" w:rsidRPr="00C06F7E">
        <w:rPr>
          <w:rFonts w:ascii="Times New Roman" w:hAnsi="Times New Roman" w:cs="Times New Roman"/>
        </w:rPr>
        <w:t>necessarily extended</w:t>
      </w:r>
      <w:r w:rsidR="000A0A8A" w:rsidRPr="00C06F7E">
        <w:rPr>
          <w:rFonts w:ascii="Times New Roman" w:hAnsi="Times New Roman" w:cs="Times New Roman"/>
        </w:rPr>
        <w:t xml:space="preserve"> in space and/or time</w:t>
      </w:r>
      <w:r w:rsidR="00D754A1" w:rsidRPr="00C06F7E">
        <w:rPr>
          <w:rFonts w:ascii="Times New Roman" w:hAnsi="Times New Roman" w:cs="Times New Roman"/>
        </w:rPr>
        <w:t xml:space="preserve">, </w:t>
      </w:r>
      <w:r w:rsidR="00C65475" w:rsidRPr="00C06F7E">
        <w:rPr>
          <w:rFonts w:ascii="Times New Roman" w:hAnsi="Times New Roman" w:cs="Times New Roman"/>
        </w:rPr>
        <w:t xml:space="preserve">but </w:t>
      </w:r>
      <w:r w:rsidR="00D72945" w:rsidRPr="00C06F7E">
        <w:rPr>
          <w:rFonts w:ascii="Times New Roman" w:hAnsi="Times New Roman" w:cs="Times New Roman"/>
        </w:rPr>
        <w:t xml:space="preserve">the boundaries of the selective environment </w:t>
      </w:r>
      <w:r w:rsidR="0095411F" w:rsidRPr="00C06F7E">
        <w:rPr>
          <w:rFonts w:ascii="Times New Roman" w:hAnsi="Times New Roman" w:cs="Times New Roman"/>
        </w:rPr>
        <w:t xml:space="preserve">also </w:t>
      </w:r>
      <w:r w:rsidR="006F5B58" w:rsidRPr="00C06F7E">
        <w:rPr>
          <w:rFonts w:ascii="Times New Roman" w:hAnsi="Times New Roman" w:cs="Times New Roman"/>
        </w:rPr>
        <w:t xml:space="preserve">become </w:t>
      </w:r>
      <w:r w:rsidR="00C646A5" w:rsidRPr="00C06F7E">
        <w:rPr>
          <w:rFonts w:ascii="Times New Roman" w:hAnsi="Times New Roman" w:cs="Times New Roman"/>
        </w:rPr>
        <w:t xml:space="preserve">ambiguous. </w:t>
      </w:r>
      <w:r w:rsidR="00D621C8" w:rsidRPr="00C06F7E">
        <w:rPr>
          <w:rFonts w:ascii="Times New Roman" w:hAnsi="Times New Roman" w:cs="Times New Roman"/>
        </w:rPr>
        <w:t xml:space="preserve">What precisely defines the selective environment: </w:t>
      </w:r>
      <w:r w:rsidR="005B2B46" w:rsidRPr="00C06F7E">
        <w:rPr>
          <w:rFonts w:ascii="Times New Roman" w:hAnsi="Times New Roman" w:cs="Times New Roman"/>
        </w:rPr>
        <w:t xml:space="preserve">must it be defined in terms of </w:t>
      </w:r>
      <w:r w:rsidR="0076286F" w:rsidRPr="00C06F7E">
        <w:rPr>
          <w:rFonts w:ascii="Times New Roman" w:hAnsi="Times New Roman" w:cs="Times New Roman"/>
        </w:rPr>
        <w:t>the</w:t>
      </w:r>
      <w:r w:rsidR="005B2B46" w:rsidRPr="00C06F7E">
        <w:rPr>
          <w:rFonts w:ascii="Times New Roman" w:hAnsi="Times New Roman" w:cs="Times New Roman"/>
        </w:rPr>
        <w:t xml:space="preserve"> patterns</w:t>
      </w:r>
      <w:r w:rsidR="000959C9" w:rsidRPr="00C06F7E">
        <w:rPr>
          <w:rFonts w:ascii="Times New Roman" w:hAnsi="Times New Roman" w:cs="Times New Roman"/>
        </w:rPr>
        <w:t xml:space="preserve"> an organism has already encountered</w:t>
      </w:r>
      <w:r w:rsidR="005B2B46" w:rsidRPr="00C06F7E">
        <w:rPr>
          <w:rFonts w:ascii="Times New Roman" w:hAnsi="Times New Roman" w:cs="Times New Roman"/>
        </w:rPr>
        <w:t>,</w:t>
      </w:r>
      <w:r w:rsidR="00582969" w:rsidRPr="00C06F7E">
        <w:rPr>
          <w:rFonts w:ascii="Times New Roman" w:hAnsi="Times New Roman" w:cs="Times New Roman"/>
        </w:rPr>
        <w:t xml:space="preserve"> or</w:t>
      </w:r>
      <w:r w:rsidR="005B2B46" w:rsidRPr="00C06F7E">
        <w:rPr>
          <w:rFonts w:ascii="Times New Roman" w:hAnsi="Times New Roman" w:cs="Times New Roman"/>
        </w:rPr>
        <w:t xml:space="preserve"> </w:t>
      </w:r>
      <w:r w:rsidR="0040039B" w:rsidRPr="00C06F7E">
        <w:rPr>
          <w:rFonts w:ascii="Times New Roman" w:hAnsi="Times New Roman" w:cs="Times New Roman"/>
        </w:rPr>
        <w:t xml:space="preserve">can it involve </w:t>
      </w:r>
      <w:r w:rsidR="00582969" w:rsidRPr="00C06F7E">
        <w:rPr>
          <w:rFonts w:ascii="Times New Roman" w:hAnsi="Times New Roman" w:cs="Times New Roman"/>
        </w:rPr>
        <w:t xml:space="preserve">novel patterns the organism has never encountered before? </w:t>
      </w:r>
      <w:r w:rsidR="0075306D" w:rsidRPr="00C06F7E">
        <w:rPr>
          <w:rFonts w:ascii="Times New Roman" w:hAnsi="Times New Roman" w:cs="Times New Roman"/>
        </w:rPr>
        <w:t xml:space="preserve">This </w:t>
      </w:r>
      <w:r w:rsidR="0075306D" w:rsidRPr="00C06F7E">
        <w:rPr>
          <w:rFonts w:ascii="Times New Roman" w:hAnsi="Times New Roman" w:cs="Times New Roman"/>
        </w:rPr>
        <w:lastRenderedPageBreak/>
        <w:t xml:space="preserve">ambiguity </w:t>
      </w:r>
      <w:r w:rsidR="000B1042" w:rsidRPr="00C06F7E">
        <w:rPr>
          <w:rFonts w:ascii="Times New Roman" w:hAnsi="Times New Roman" w:cs="Times New Roman"/>
        </w:rPr>
        <w:t>points to</w:t>
      </w:r>
      <w:r w:rsidR="00193CC3" w:rsidRPr="00C06F7E">
        <w:rPr>
          <w:rFonts w:ascii="Times New Roman" w:hAnsi="Times New Roman" w:cs="Times New Roman"/>
        </w:rPr>
        <w:t xml:space="preserve"> </w:t>
      </w:r>
      <w:r w:rsidR="00F90699" w:rsidRPr="00C06F7E">
        <w:rPr>
          <w:rFonts w:ascii="Times New Roman" w:hAnsi="Times New Roman" w:cs="Times New Roman"/>
        </w:rPr>
        <w:t xml:space="preserve">a distinction between </w:t>
      </w:r>
      <w:r w:rsidR="0051042B" w:rsidRPr="00C06F7E">
        <w:rPr>
          <w:rFonts w:ascii="Times New Roman" w:hAnsi="Times New Roman" w:cs="Times New Roman"/>
        </w:rPr>
        <w:t xml:space="preserve">two types of adaptation to environmental heterogeneity. </w:t>
      </w:r>
      <w:r w:rsidR="004D2260" w:rsidRPr="00C06F7E">
        <w:rPr>
          <w:rFonts w:ascii="Times New Roman" w:hAnsi="Times New Roman" w:cs="Times New Roman"/>
        </w:rPr>
        <w:t>An example will help introduce a more general characteri</w:t>
      </w:r>
      <w:r w:rsidR="00720818" w:rsidRPr="00C06F7E">
        <w:rPr>
          <w:rFonts w:ascii="Times New Roman" w:hAnsi="Times New Roman" w:cs="Times New Roman"/>
        </w:rPr>
        <w:t>s</w:t>
      </w:r>
      <w:r w:rsidR="004D2260" w:rsidRPr="00C06F7E">
        <w:rPr>
          <w:rFonts w:ascii="Times New Roman" w:hAnsi="Times New Roman" w:cs="Times New Roman"/>
        </w:rPr>
        <w:t>ation.</w:t>
      </w:r>
    </w:p>
    <w:p w14:paraId="7127FBA4" w14:textId="2446DDB5" w:rsidR="001162AA" w:rsidRPr="00CE44CD" w:rsidRDefault="00840301" w:rsidP="00463D8B">
      <w:pPr>
        <w:spacing w:line="360" w:lineRule="auto"/>
        <w:ind w:firstLine="720"/>
        <w:jc w:val="both"/>
        <w:rPr>
          <w:rFonts w:ascii="Times New Roman" w:hAnsi="Times New Roman" w:cs="Times New Roman"/>
        </w:rPr>
      </w:pPr>
      <w:r w:rsidRPr="00CE44CD">
        <w:rPr>
          <w:rFonts w:ascii="Times New Roman" w:hAnsi="Times New Roman" w:cs="Times New Roman"/>
        </w:rPr>
        <w:t>Consider m</w:t>
      </w:r>
      <w:r w:rsidR="001162AA" w:rsidRPr="00CE44CD">
        <w:rPr>
          <w:rFonts w:ascii="Times New Roman" w:hAnsi="Times New Roman" w:cs="Times New Roman"/>
        </w:rPr>
        <w:t>igratory behavio</w:t>
      </w:r>
      <w:r w:rsidR="005E15BC" w:rsidRPr="00CE44CD">
        <w:rPr>
          <w:rFonts w:ascii="Times New Roman" w:hAnsi="Times New Roman" w:cs="Times New Roman"/>
        </w:rPr>
        <w:t>u</w:t>
      </w:r>
      <w:r w:rsidR="001162AA" w:rsidRPr="00CE44CD">
        <w:rPr>
          <w:rFonts w:ascii="Times New Roman" w:hAnsi="Times New Roman" w:cs="Times New Roman"/>
        </w:rPr>
        <w:t>r among birds</w:t>
      </w:r>
      <w:r w:rsidRPr="00CE44CD">
        <w:rPr>
          <w:rFonts w:ascii="Times New Roman" w:hAnsi="Times New Roman" w:cs="Times New Roman"/>
        </w:rPr>
        <w:t>: this</w:t>
      </w:r>
      <w:r w:rsidR="001162AA" w:rsidRPr="00CE44CD">
        <w:rPr>
          <w:rFonts w:ascii="Times New Roman" w:hAnsi="Times New Roman" w:cs="Times New Roman"/>
        </w:rPr>
        <w:t xml:space="preserve"> is, as one would expect, an adaptation to </w:t>
      </w:r>
      <w:r w:rsidR="00783A0B" w:rsidRPr="00CE44CD">
        <w:rPr>
          <w:rFonts w:ascii="Times New Roman" w:hAnsi="Times New Roman" w:cs="Times New Roman"/>
        </w:rPr>
        <w:t>spatial and temporal variation in food sources</w:t>
      </w:r>
      <w:r w:rsidR="00FC72A3" w:rsidRPr="00CE44CD">
        <w:rPr>
          <w:rFonts w:ascii="Times New Roman" w:hAnsi="Times New Roman" w:cs="Times New Roman"/>
        </w:rPr>
        <w:t>.</w:t>
      </w:r>
      <w:r w:rsidR="001162AA" w:rsidRPr="00CE44CD">
        <w:rPr>
          <w:rFonts w:ascii="Times New Roman" w:hAnsi="Times New Roman" w:cs="Times New Roman"/>
        </w:rPr>
        <w:t xml:space="preserve"> </w:t>
      </w:r>
      <w:r w:rsidR="00206718" w:rsidRPr="00CE44CD">
        <w:rPr>
          <w:rFonts w:ascii="Times New Roman" w:hAnsi="Times New Roman" w:cs="Times New Roman"/>
        </w:rPr>
        <w:t xml:space="preserve">Such heterogeneity is also nearly ubiquitous: </w:t>
      </w:r>
      <w:r w:rsidR="00CD00E0" w:rsidRPr="00CE44CD">
        <w:rPr>
          <w:rFonts w:ascii="Times New Roman" w:hAnsi="Times New Roman" w:cs="Times New Roman"/>
        </w:rPr>
        <w:t>t</w:t>
      </w:r>
      <w:r w:rsidR="001162AA" w:rsidRPr="00CE44CD">
        <w:rPr>
          <w:rFonts w:ascii="Times New Roman" w:hAnsi="Times New Roman" w:cs="Times New Roman"/>
        </w:rPr>
        <w:t xml:space="preserve">emporal variation in temperature or precipitation is present for a large fraction of </w:t>
      </w:r>
      <w:r w:rsidR="00206718" w:rsidRPr="00CE44CD">
        <w:rPr>
          <w:rFonts w:ascii="Times New Roman" w:hAnsi="Times New Roman" w:cs="Times New Roman"/>
        </w:rPr>
        <w:t xml:space="preserve">avian </w:t>
      </w:r>
      <w:r w:rsidR="001162AA" w:rsidRPr="00CE44CD">
        <w:rPr>
          <w:rFonts w:ascii="Times New Roman" w:hAnsi="Times New Roman" w:cs="Times New Roman"/>
        </w:rPr>
        <w:t>habitats, both on a regular seasonal basis as well as on irregular shorter time-scales</w:t>
      </w:r>
      <w:r w:rsidR="00206718" w:rsidRPr="00CE44CD">
        <w:rPr>
          <w:rFonts w:ascii="Times New Roman" w:hAnsi="Times New Roman" w:cs="Times New Roman"/>
        </w:rPr>
        <w:t xml:space="preserve"> </w:t>
      </w:r>
      <w:r w:rsidR="009F7C1C" w:rsidRPr="00CE44CD">
        <w:rPr>
          <w:rFonts w:ascii="Times New Roman" w:hAnsi="Times New Roman" w:cs="Times New Roman"/>
        </w:rPr>
        <w:fldChar w:fldCharType="begin"/>
      </w:r>
      <w:r w:rsidR="009F7C1C" w:rsidRPr="00CE44CD">
        <w:rPr>
          <w:rFonts w:ascii="Times New Roman" w:hAnsi="Times New Roman" w:cs="Times New Roman"/>
        </w:rPr>
        <w:instrText xml:space="preserve"> ADDIN ZOTERO_ITEM CSL_CITATION {"citationID":"bTJf45nY","properties":{"formattedCitation":"(Rappole 2013, p. 3)","plainCitation":"(Rappole 2013, p. 3)","noteIndex":0},"citationItems":[{"id":3204,"uris":["http://zotero.org/users/4673489/items/I8PC3NM9"],"uri":["http://zotero.org/users/4673489/items/I8PC3NM9"],"itemData":{"id":3204,"type":"book","call-number":"QL698.9 .R37 2013","event-place":"New York","ISBN":"978-0-231-14678-4","language":"en","number-of-pages":"435","publisher":"Columbia University Press","publisher-place":"New York","source":"Library of Congress ISBN","title":"The avian migrant: the biology of bird migration","title-short":"The avian migrant","author":[{"family":"Rappole","given":"John H."}],"issued":{"date-parts":[["2013"]]}},"locator":"3"}],"schema":"https://github.com/citation-style-language/schema/raw/master/csl-citation.json"} </w:instrText>
      </w:r>
      <w:r w:rsidR="009F7C1C" w:rsidRPr="00CE44CD">
        <w:rPr>
          <w:rFonts w:ascii="Times New Roman" w:hAnsi="Times New Roman" w:cs="Times New Roman"/>
        </w:rPr>
        <w:fldChar w:fldCharType="separate"/>
      </w:r>
      <w:r w:rsidR="009F7C1C" w:rsidRPr="00CE44CD">
        <w:rPr>
          <w:rFonts w:ascii="Times New Roman" w:hAnsi="Times New Roman" w:cs="Times New Roman"/>
          <w:noProof/>
        </w:rPr>
        <w:t>(Rappole 2013, p. 3)</w:t>
      </w:r>
      <w:r w:rsidR="009F7C1C" w:rsidRPr="00CE44CD">
        <w:rPr>
          <w:rFonts w:ascii="Times New Roman" w:hAnsi="Times New Roman" w:cs="Times New Roman"/>
        </w:rPr>
        <w:fldChar w:fldCharType="end"/>
      </w:r>
      <w:r w:rsidR="00C25CA7" w:rsidRPr="00CE44CD">
        <w:rPr>
          <w:rFonts w:ascii="Times New Roman" w:hAnsi="Times New Roman" w:cs="Times New Roman"/>
        </w:rPr>
        <w:t>.</w:t>
      </w:r>
      <w:r w:rsidR="001162AA" w:rsidRPr="00CE44CD">
        <w:rPr>
          <w:rFonts w:ascii="Times New Roman" w:hAnsi="Times New Roman" w:cs="Times New Roman"/>
        </w:rPr>
        <w:t xml:space="preserve"> </w:t>
      </w:r>
      <w:r w:rsidR="00C25CA7" w:rsidRPr="00CE44CD">
        <w:rPr>
          <w:rFonts w:ascii="Times New Roman" w:hAnsi="Times New Roman" w:cs="Times New Roman"/>
        </w:rPr>
        <w:t>As</w:t>
      </w:r>
      <w:r w:rsidR="001162AA" w:rsidRPr="00CE44CD">
        <w:rPr>
          <w:rFonts w:ascii="Times New Roman" w:hAnsi="Times New Roman" w:cs="Times New Roman"/>
        </w:rPr>
        <w:t xml:space="preserve"> a consequence of this </w:t>
      </w:r>
      <w:r w:rsidR="00446A76" w:rsidRPr="00CE44CD">
        <w:rPr>
          <w:rFonts w:ascii="Times New Roman" w:hAnsi="Times New Roman" w:cs="Times New Roman"/>
        </w:rPr>
        <w:t>basic fact,</w:t>
      </w:r>
      <w:r w:rsidR="0002407E" w:rsidRPr="00CE44CD">
        <w:rPr>
          <w:rFonts w:ascii="Times New Roman" w:hAnsi="Times New Roman" w:cs="Times New Roman"/>
        </w:rPr>
        <w:t xml:space="preserve"> migration, in its various forms, is </w:t>
      </w:r>
      <w:r w:rsidR="00717F88" w:rsidRPr="00CE44CD">
        <w:rPr>
          <w:rFonts w:ascii="Times New Roman" w:hAnsi="Times New Roman" w:cs="Times New Roman"/>
        </w:rPr>
        <w:t xml:space="preserve">considered </w:t>
      </w:r>
      <w:r w:rsidR="00A41367" w:rsidRPr="00CE44CD">
        <w:rPr>
          <w:rFonts w:ascii="Times New Roman" w:hAnsi="Times New Roman" w:cs="Times New Roman"/>
        </w:rPr>
        <w:t>to be</w:t>
      </w:r>
      <w:r w:rsidR="00717F88" w:rsidRPr="00CE44CD">
        <w:rPr>
          <w:rFonts w:ascii="Times New Roman" w:hAnsi="Times New Roman" w:cs="Times New Roman"/>
        </w:rPr>
        <w:t xml:space="preserve"> </w:t>
      </w:r>
      <w:r w:rsidR="0002407E" w:rsidRPr="00CE44CD">
        <w:rPr>
          <w:rFonts w:ascii="Times New Roman" w:hAnsi="Times New Roman" w:cs="Times New Roman"/>
        </w:rPr>
        <w:t xml:space="preserve">one of the oldest adaptations of the Aves class, and may be as old as flight itself </w:t>
      </w:r>
      <w:r w:rsidR="0002407E" w:rsidRPr="00CE44CD">
        <w:rPr>
          <w:rFonts w:ascii="Times New Roman" w:hAnsi="Times New Roman" w:cs="Times New Roman"/>
        </w:rPr>
        <w:fldChar w:fldCharType="begin"/>
      </w:r>
      <w:r w:rsidR="0002407E" w:rsidRPr="00CE44CD">
        <w:rPr>
          <w:rFonts w:ascii="Times New Roman" w:hAnsi="Times New Roman" w:cs="Times New Roman"/>
        </w:rPr>
        <w:instrText xml:space="preserve"> ADDIN ZOTERO_ITEM CSL_CITATION {"citationID":"AYHTmjS3","properties":{"formattedCitation":"(Rappole 2013)","plainCitation":"(Rappole 2013)","dontUpdate":true,"noteIndex":0},"citationItems":[{"id":3204,"uris":["http://zotero.org/users/4673489/items/I8PC3NM9"],"uri":["http://zotero.org/users/4673489/items/I8PC3NM9"],"itemData":{"id":3204,"type":"book","call-number":"QL698.9 .R37 2013","event-place":"New York","ISBN":"978-0-231-14678-4","language":"en","number-of-pages":"435","publisher":"Columbia University Press","publisher-place":"New York","source":"Library of Congress ISBN","title":"The avian migrant: the biology of bird migration","title-short":"The avian migrant","author":[{"family":"Rappole","given":"John H."}],"issued":{"date-parts":[["2013"]]}}}],"schema":"https://github.com/citation-style-language/schema/raw/master/csl-citation.json"} </w:instrText>
      </w:r>
      <w:r w:rsidR="0002407E" w:rsidRPr="00CE44CD">
        <w:rPr>
          <w:rFonts w:ascii="Times New Roman" w:hAnsi="Times New Roman" w:cs="Times New Roman"/>
        </w:rPr>
        <w:fldChar w:fldCharType="separate"/>
      </w:r>
      <w:r w:rsidR="0002407E" w:rsidRPr="00CE44CD">
        <w:rPr>
          <w:rFonts w:ascii="Times New Roman" w:hAnsi="Times New Roman" w:cs="Times New Roman"/>
          <w:noProof/>
        </w:rPr>
        <w:t>(Rappole 2013, p. 3)</w:t>
      </w:r>
      <w:r w:rsidR="0002407E" w:rsidRPr="00CE44CD">
        <w:rPr>
          <w:rFonts w:ascii="Times New Roman" w:hAnsi="Times New Roman" w:cs="Times New Roman"/>
        </w:rPr>
        <w:fldChar w:fldCharType="end"/>
      </w:r>
      <w:r w:rsidR="0002407E" w:rsidRPr="00CE44CD">
        <w:rPr>
          <w:rFonts w:ascii="Times New Roman" w:hAnsi="Times New Roman" w:cs="Times New Roman"/>
        </w:rPr>
        <w:t xml:space="preserve">. </w:t>
      </w:r>
      <w:r w:rsidR="001162AA" w:rsidRPr="00CE44CD">
        <w:rPr>
          <w:rFonts w:ascii="Times New Roman" w:hAnsi="Times New Roman" w:cs="Times New Roman"/>
        </w:rPr>
        <w:t xml:space="preserve"> Migration allows bird species to </w:t>
      </w:r>
      <w:r w:rsidR="00717F88" w:rsidRPr="00CE44CD">
        <w:rPr>
          <w:rFonts w:ascii="Times New Roman" w:hAnsi="Times New Roman" w:cs="Times New Roman"/>
        </w:rPr>
        <w:t>exploit variation in resources, and according to the pattern of variation there are</w:t>
      </w:r>
      <w:r w:rsidR="003F4BEA" w:rsidRPr="00CE44CD">
        <w:rPr>
          <w:rFonts w:ascii="Times New Roman" w:hAnsi="Times New Roman" w:cs="Times New Roman"/>
        </w:rPr>
        <w:t xml:space="preserve"> different types of </w:t>
      </w:r>
      <w:r w:rsidR="004A21CE" w:rsidRPr="00CE44CD">
        <w:rPr>
          <w:rFonts w:ascii="Times New Roman" w:hAnsi="Times New Roman" w:cs="Times New Roman"/>
        </w:rPr>
        <w:t xml:space="preserve">adaptive </w:t>
      </w:r>
      <w:r w:rsidR="003F4BEA" w:rsidRPr="00CE44CD">
        <w:rPr>
          <w:rFonts w:ascii="Times New Roman" w:hAnsi="Times New Roman" w:cs="Times New Roman"/>
        </w:rPr>
        <w:t>migratory behavio</w:t>
      </w:r>
      <w:r w:rsidR="005E15BC" w:rsidRPr="00CE44CD">
        <w:rPr>
          <w:rFonts w:ascii="Times New Roman" w:hAnsi="Times New Roman" w:cs="Times New Roman"/>
        </w:rPr>
        <w:t>u</w:t>
      </w:r>
      <w:r w:rsidR="003F4BEA" w:rsidRPr="00CE44CD">
        <w:rPr>
          <w:rFonts w:ascii="Times New Roman" w:hAnsi="Times New Roman" w:cs="Times New Roman"/>
        </w:rPr>
        <w:t>r (Rappole distinguishes between ten different types: Rappole 2013</w:t>
      </w:r>
      <w:r w:rsidR="00D63CDB" w:rsidRPr="00CE44CD">
        <w:rPr>
          <w:rFonts w:ascii="Times New Roman" w:hAnsi="Times New Roman" w:cs="Times New Roman"/>
        </w:rPr>
        <w:t xml:space="preserve">, p. </w:t>
      </w:r>
      <w:r w:rsidR="003F4BEA" w:rsidRPr="00CE44CD">
        <w:rPr>
          <w:rFonts w:ascii="Times New Roman" w:hAnsi="Times New Roman" w:cs="Times New Roman"/>
        </w:rPr>
        <w:t xml:space="preserve">6). Not all of </w:t>
      </w:r>
      <w:r w:rsidR="007C7308" w:rsidRPr="00CE44CD">
        <w:rPr>
          <w:rFonts w:ascii="Times New Roman" w:hAnsi="Times New Roman" w:cs="Times New Roman"/>
        </w:rPr>
        <w:t>these adaptations</w:t>
      </w:r>
      <w:r w:rsidR="003F4BEA" w:rsidRPr="00CE44CD">
        <w:rPr>
          <w:rFonts w:ascii="Times New Roman" w:hAnsi="Times New Roman" w:cs="Times New Roman"/>
        </w:rPr>
        <w:t xml:space="preserve"> should be considered </w:t>
      </w:r>
      <w:r w:rsidR="00EF2496" w:rsidRPr="00CE44CD">
        <w:rPr>
          <w:rFonts w:ascii="Times New Roman" w:hAnsi="Times New Roman" w:cs="Times New Roman"/>
        </w:rPr>
        <w:t>to</w:t>
      </w:r>
      <w:r w:rsidR="003F4BEA" w:rsidRPr="00CE44CD">
        <w:rPr>
          <w:rFonts w:ascii="Times New Roman" w:hAnsi="Times New Roman" w:cs="Times New Roman"/>
        </w:rPr>
        <w:t xml:space="preserve"> </w:t>
      </w:r>
      <w:r w:rsidR="00302097" w:rsidRPr="00CE44CD">
        <w:rPr>
          <w:rFonts w:ascii="Times New Roman" w:hAnsi="Times New Roman" w:cs="Times New Roman"/>
        </w:rPr>
        <w:t>be specific to the Aves class</w:t>
      </w:r>
      <w:r w:rsidR="003F4BEA" w:rsidRPr="00CE44CD">
        <w:rPr>
          <w:rFonts w:ascii="Times New Roman" w:hAnsi="Times New Roman" w:cs="Times New Roman"/>
        </w:rPr>
        <w:t xml:space="preserve">: </w:t>
      </w:r>
      <w:r w:rsidR="00286F74" w:rsidRPr="00CE44CD">
        <w:rPr>
          <w:rFonts w:ascii="Times New Roman" w:hAnsi="Times New Roman" w:cs="Times New Roman"/>
        </w:rPr>
        <w:t xml:space="preserve">as Rappole cautions </w:t>
      </w:r>
      <w:r w:rsidR="00A44E84" w:rsidRPr="00CE44CD">
        <w:rPr>
          <w:rFonts w:ascii="Times New Roman" w:hAnsi="Times New Roman" w:cs="Times New Roman"/>
        </w:rPr>
        <w:fldChar w:fldCharType="begin"/>
      </w:r>
      <w:r w:rsidR="009F7C1C" w:rsidRPr="00CE44CD">
        <w:rPr>
          <w:rFonts w:ascii="Times New Roman" w:hAnsi="Times New Roman" w:cs="Times New Roman"/>
        </w:rPr>
        <w:instrText xml:space="preserve"> ADDIN ZOTERO_ITEM CSL_CITATION {"citationID":"sqOu0pKM","properties":{"formattedCitation":"(Rappole 2013, p. 7)","plainCitation":"(Rappole 2013, p. 7)","noteIndex":0},"citationItems":[{"id":3204,"uris":["http://zotero.org/users/4673489/items/I8PC3NM9"],"uri":["http://zotero.org/users/4673489/items/I8PC3NM9"],"itemData":{"id":3204,"type":"book","call-number":"QL698.9 .R37 2013","event-place":"New York","ISBN":"978-0-231-14678-4","language":"en","number-of-pages":"435","publisher":"Columbia University Press","publisher-place":"New York","source":"Library of Congress ISBN","title":"The avian migrant: the biology of bird migration","title-short":"The avian migrant","author":[{"family":"Rappole","given":"John H."}],"issued":{"date-parts":[["2013"]]}},"locator":"7"}],"schema":"https://github.com/citation-style-language/schema/raw/master/csl-citation.json"} </w:instrText>
      </w:r>
      <w:r w:rsidR="00A44E84" w:rsidRPr="00CE44CD">
        <w:rPr>
          <w:rFonts w:ascii="Times New Roman" w:hAnsi="Times New Roman" w:cs="Times New Roman"/>
        </w:rPr>
        <w:fldChar w:fldCharType="separate"/>
      </w:r>
      <w:r w:rsidR="00A44E84" w:rsidRPr="00CE44CD">
        <w:rPr>
          <w:rFonts w:ascii="Times New Roman" w:hAnsi="Times New Roman" w:cs="Times New Roman"/>
          <w:noProof/>
        </w:rPr>
        <w:t>(Rappole 2013, p. 7)</w:t>
      </w:r>
      <w:r w:rsidR="00A44E84" w:rsidRPr="00CE44CD">
        <w:rPr>
          <w:rFonts w:ascii="Times New Roman" w:hAnsi="Times New Roman" w:cs="Times New Roman"/>
        </w:rPr>
        <w:fldChar w:fldCharType="end"/>
      </w:r>
      <w:r w:rsidR="00A44E84" w:rsidRPr="00CE44CD">
        <w:rPr>
          <w:rFonts w:ascii="Times New Roman" w:hAnsi="Times New Roman" w:cs="Times New Roman"/>
        </w:rPr>
        <w:t xml:space="preserve">, </w:t>
      </w:r>
      <w:r w:rsidR="003F4BEA" w:rsidRPr="00CE44CD">
        <w:rPr>
          <w:rFonts w:ascii="Times New Roman" w:hAnsi="Times New Roman" w:cs="Times New Roman"/>
        </w:rPr>
        <w:t>the boundary between migration and movement is vague.</w:t>
      </w:r>
    </w:p>
    <w:p w14:paraId="15839DC8" w14:textId="4DB42C6A" w:rsidR="001162AA" w:rsidRPr="00CE44CD" w:rsidRDefault="001162AA" w:rsidP="007F5A27">
      <w:pPr>
        <w:spacing w:line="360" w:lineRule="auto"/>
        <w:ind w:firstLine="720"/>
        <w:jc w:val="both"/>
        <w:rPr>
          <w:rFonts w:ascii="Times New Roman" w:hAnsi="Times New Roman" w:cs="Times New Roman"/>
        </w:rPr>
      </w:pPr>
      <w:r w:rsidRPr="00CE44CD">
        <w:rPr>
          <w:rFonts w:ascii="Times New Roman" w:hAnsi="Times New Roman" w:cs="Times New Roman"/>
        </w:rPr>
        <w:t xml:space="preserve">Yet, even though EH </w:t>
      </w:r>
      <w:r w:rsidRPr="00CE44CD">
        <w:rPr>
          <w:rFonts w:ascii="Times New Roman" w:hAnsi="Times New Roman" w:cs="Times New Roman"/>
        </w:rPr>
        <w:t xml:space="preserve">is ubiquitous, not all bird species are migratory. </w:t>
      </w:r>
      <w:r w:rsidR="00FD4DB2" w:rsidRPr="00CE44CD">
        <w:rPr>
          <w:rFonts w:ascii="Times New Roman" w:hAnsi="Times New Roman" w:cs="Times New Roman"/>
        </w:rPr>
        <w:t>Avian adaptation</w:t>
      </w:r>
      <w:r w:rsidR="00967C7C" w:rsidRPr="00CE44CD">
        <w:rPr>
          <w:rFonts w:ascii="Times New Roman" w:hAnsi="Times New Roman" w:cs="Times New Roman"/>
        </w:rPr>
        <w:t>s</w:t>
      </w:r>
      <w:r w:rsidR="00FD4DB2" w:rsidRPr="00CE44CD">
        <w:rPr>
          <w:rFonts w:ascii="Times New Roman" w:hAnsi="Times New Roman" w:cs="Times New Roman"/>
        </w:rPr>
        <w:t xml:space="preserve"> </w:t>
      </w:r>
      <w:r w:rsidR="00967C7C" w:rsidRPr="00CE44CD">
        <w:rPr>
          <w:rFonts w:ascii="Times New Roman" w:hAnsi="Times New Roman" w:cs="Times New Roman"/>
        </w:rPr>
        <w:t>to EH do not simply involve migratory behavio</w:t>
      </w:r>
      <w:r w:rsidR="00A41367" w:rsidRPr="00CE44CD">
        <w:rPr>
          <w:rFonts w:ascii="Times New Roman" w:hAnsi="Times New Roman" w:cs="Times New Roman"/>
        </w:rPr>
        <w:t>u</w:t>
      </w:r>
      <w:r w:rsidR="00967C7C" w:rsidRPr="00CE44CD">
        <w:rPr>
          <w:rFonts w:ascii="Times New Roman" w:hAnsi="Times New Roman" w:cs="Times New Roman"/>
        </w:rPr>
        <w:t>rs gaining a selective advantage over resident behavio</w:t>
      </w:r>
      <w:r w:rsidR="00A41367" w:rsidRPr="00CE44CD">
        <w:rPr>
          <w:rFonts w:ascii="Times New Roman" w:hAnsi="Times New Roman" w:cs="Times New Roman"/>
        </w:rPr>
        <w:t>u</w:t>
      </w:r>
      <w:r w:rsidR="00967C7C" w:rsidRPr="00CE44CD">
        <w:rPr>
          <w:rFonts w:ascii="Times New Roman" w:hAnsi="Times New Roman" w:cs="Times New Roman"/>
        </w:rPr>
        <w:t xml:space="preserve">rs in all </w:t>
      </w:r>
      <w:r w:rsidR="00A41367" w:rsidRPr="00CE44CD">
        <w:rPr>
          <w:rFonts w:ascii="Times New Roman" w:hAnsi="Times New Roman" w:cs="Times New Roman"/>
        </w:rPr>
        <w:t>environments</w:t>
      </w:r>
      <w:r w:rsidR="00967C7C" w:rsidRPr="00CE44CD">
        <w:rPr>
          <w:rFonts w:ascii="Times New Roman" w:hAnsi="Times New Roman" w:cs="Times New Roman"/>
        </w:rPr>
        <w:t xml:space="preserve">. </w:t>
      </w:r>
      <w:r w:rsidRPr="00CE44CD">
        <w:rPr>
          <w:rFonts w:ascii="Times New Roman" w:hAnsi="Times New Roman" w:cs="Times New Roman"/>
        </w:rPr>
        <w:t>Because it is often possible for local populations to instantaneously exploit temporary increases in resources  (</w:t>
      </w:r>
      <w:r w:rsidR="00256E6C" w:rsidRPr="00CE44CD">
        <w:rPr>
          <w:rFonts w:ascii="Times New Roman" w:hAnsi="Times New Roman" w:cs="Times New Roman"/>
        </w:rPr>
        <w:t xml:space="preserve">the </w:t>
      </w:r>
      <w:r w:rsidR="00E10CF7" w:rsidRPr="00CE44CD">
        <w:rPr>
          <w:rFonts w:ascii="Times New Roman" w:hAnsi="Times New Roman" w:cs="Times New Roman"/>
        </w:rPr>
        <w:t xml:space="preserve">so-called </w:t>
      </w:r>
      <w:r w:rsidRPr="00CE44CD">
        <w:rPr>
          <w:rFonts w:ascii="Times New Roman" w:hAnsi="Times New Roman" w:cs="Times New Roman"/>
        </w:rPr>
        <w:t>“irregularity principle” of Willis</w:t>
      </w:r>
      <w:r w:rsidR="00890E37" w:rsidRPr="00CE44CD">
        <w:rPr>
          <w:rFonts w:ascii="Times New Roman" w:hAnsi="Times New Roman" w:cs="Times New Roman"/>
        </w:rPr>
        <w:t>:</w:t>
      </w:r>
      <w:r w:rsidR="004121B8" w:rsidRPr="00CE44CD">
        <w:rPr>
          <w:rFonts w:ascii="Times New Roman" w:hAnsi="Times New Roman" w:cs="Times New Roman"/>
        </w:rPr>
        <w:t xml:space="preserve"> see</w:t>
      </w:r>
      <w:r w:rsidR="00890E37" w:rsidRPr="00CE44CD">
        <w:rPr>
          <w:rFonts w:ascii="Times New Roman" w:hAnsi="Times New Roman" w:cs="Times New Roman"/>
        </w:rPr>
        <w:t xml:space="preserve"> </w:t>
      </w:r>
      <w:r w:rsidR="004121B8" w:rsidRPr="00CE44CD">
        <w:rPr>
          <w:rFonts w:ascii="Times New Roman" w:hAnsi="Times New Roman" w:cs="Times New Roman"/>
        </w:rPr>
        <w:fldChar w:fldCharType="begin"/>
      </w:r>
      <w:r w:rsidR="009F7C1C" w:rsidRPr="00CE44CD">
        <w:rPr>
          <w:rFonts w:ascii="Times New Roman" w:hAnsi="Times New Roman" w:cs="Times New Roman"/>
        </w:rPr>
        <w:instrText xml:space="preserve"> ADDIN ZOTERO_ITEM CSL_CITATION {"citationID":"EqgU7gFT","properties":{"formattedCitation":"(Rappole 2013, p. 162)","plainCitation":"(Rappole 2013, p. 162)","dontUpdate":true,"noteIndex":0},"citationItems":[{"id":3204,"uris":["http://zotero.org/users/4673489/items/I8PC3NM9"],"uri":["http://zotero.org/users/4673489/items/I8PC3NM9"],"itemData":{"id":3204,"type":"book","call-number":"QL698.9 .R37 2013","event-place":"New York","ISBN":"978-0-231-14678-4","language":"en","number-of-pages":"435","publisher":"Columbia University Press","publisher-place":"New York","source":"Library of Congress ISBN","title":"The avian migrant: the biology of bird migration","title-short":"The avian migrant","author":[{"family":"Rappole","given":"John H."}],"issued":{"date-parts":[["2013"]]}},"locator":"162"}],"schema":"https://github.com/citation-style-language/schema/raw/master/csl-citation.json"} </w:instrText>
      </w:r>
      <w:r w:rsidR="004121B8" w:rsidRPr="00CE44CD">
        <w:rPr>
          <w:rFonts w:ascii="Times New Roman" w:hAnsi="Times New Roman" w:cs="Times New Roman"/>
        </w:rPr>
        <w:fldChar w:fldCharType="separate"/>
      </w:r>
      <w:r w:rsidR="004121B8" w:rsidRPr="00CE44CD">
        <w:rPr>
          <w:rFonts w:ascii="Times New Roman" w:hAnsi="Times New Roman" w:cs="Times New Roman"/>
          <w:noProof/>
        </w:rPr>
        <w:t>Rappole 2013, p. 162)</w:t>
      </w:r>
      <w:r w:rsidR="004121B8" w:rsidRPr="00CE44CD">
        <w:rPr>
          <w:rFonts w:ascii="Times New Roman" w:hAnsi="Times New Roman" w:cs="Times New Roman"/>
        </w:rPr>
        <w:fldChar w:fldCharType="end"/>
      </w:r>
      <w:r w:rsidRPr="00CE44CD">
        <w:rPr>
          <w:rFonts w:ascii="Times New Roman" w:hAnsi="Times New Roman" w:cs="Times New Roman"/>
        </w:rPr>
        <w:t xml:space="preserve">, this leads to what is known as “resource superabundance” </w:t>
      </w:r>
      <w:r w:rsidRPr="00CE44CD">
        <w:rPr>
          <w:rFonts w:ascii="Times New Roman" w:hAnsi="Times New Roman" w:cs="Times New Roman"/>
        </w:rPr>
        <w:fldChar w:fldCharType="begin"/>
      </w:r>
      <w:r w:rsidR="009F7C1C" w:rsidRPr="00CE44CD">
        <w:rPr>
          <w:rFonts w:ascii="Times New Roman" w:hAnsi="Times New Roman" w:cs="Times New Roman"/>
        </w:rPr>
        <w:instrText xml:space="preserve"> ADDIN ZOTERO_ITEM CSL_CITATION {"citationID":"ODC61qdm","properties":{"formattedCitation":"(Rappole 2013, p. 160)","plainCitation":"(Rappole 2013, p. 160)","noteIndex":0},"citationItems":[{"id":3204,"uris":["http://zotero.org/users/4673489/items/I8PC3NM9"],"uri":["http://zotero.org/users/4673489/items/I8PC3NM9"],"itemData":{"id":3204,"type":"book","call-number":"QL698.9 .R37 2013","event-place":"New York","ISBN":"978-0-231-14678-4","language":"en","number-of-pages":"435","publisher":"Columbia University Press","publisher-place":"New York","source":"Library of Congress ISBN","title":"The avian migrant: the biology of bird migration","title-short":"The avian migrant","author":[{"family":"Rappole","given":"John H."}],"issued":{"date-parts":[["2013"]]}},"locator":"160"}],"schema":"https://github.com/citation-style-language/schema/raw/master/csl-citation.json"} </w:instrText>
      </w:r>
      <w:r w:rsidRPr="00CE44CD">
        <w:rPr>
          <w:rFonts w:ascii="Times New Roman" w:hAnsi="Times New Roman" w:cs="Times New Roman"/>
        </w:rPr>
        <w:fldChar w:fldCharType="separate"/>
      </w:r>
      <w:r w:rsidR="00351F10" w:rsidRPr="00CE44CD">
        <w:rPr>
          <w:rFonts w:ascii="Times New Roman" w:hAnsi="Times New Roman" w:cs="Times New Roman"/>
          <w:noProof/>
        </w:rPr>
        <w:t>(Rappole 2013, p. 160)</w:t>
      </w:r>
      <w:r w:rsidRPr="00CE44CD">
        <w:rPr>
          <w:rFonts w:ascii="Times New Roman" w:hAnsi="Times New Roman" w:cs="Times New Roman"/>
        </w:rPr>
        <w:fldChar w:fldCharType="end"/>
      </w:r>
      <w:r w:rsidRPr="00CE44CD">
        <w:rPr>
          <w:rFonts w:ascii="Times New Roman" w:hAnsi="Times New Roman" w:cs="Times New Roman"/>
        </w:rPr>
        <w:t xml:space="preserve">, and allows for migratory species to enter habitats without competing directly with </w:t>
      </w:r>
      <w:r w:rsidR="00256E6C" w:rsidRPr="00CE44CD">
        <w:rPr>
          <w:rFonts w:ascii="Times New Roman" w:hAnsi="Times New Roman" w:cs="Times New Roman"/>
        </w:rPr>
        <w:t xml:space="preserve">the </w:t>
      </w:r>
      <w:r w:rsidRPr="00CE44CD">
        <w:rPr>
          <w:rFonts w:ascii="Times New Roman" w:hAnsi="Times New Roman" w:cs="Times New Roman"/>
        </w:rPr>
        <w:t>resident species. So</w:t>
      </w:r>
      <w:r w:rsidR="00256E6C" w:rsidRPr="00CE44CD">
        <w:rPr>
          <w:rFonts w:ascii="Times New Roman" w:hAnsi="Times New Roman" w:cs="Times New Roman"/>
        </w:rPr>
        <w:t>,</w:t>
      </w:r>
      <w:r w:rsidRPr="00CE44CD">
        <w:rPr>
          <w:rFonts w:ascii="Times New Roman" w:hAnsi="Times New Roman" w:cs="Times New Roman"/>
        </w:rPr>
        <w:t xml:space="preserve"> </w:t>
      </w:r>
      <w:r w:rsidR="002D5149" w:rsidRPr="00CE44CD">
        <w:rPr>
          <w:rFonts w:ascii="Times New Roman" w:hAnsi="Times New Roman" w:cs="Times New Roman"/>
        </w:rPr>
        <w:t xml:space="preserve">the selective dynamics arising from </w:t>
      </w:r>
      <w:r w:rsidRPr="00CE44CD">
        <w:rPr>
          <w:rFonts w:ascii="Times New Roman" w:hAnsi="Times New Roman" w:cs="Times New Roman"/>
        </w:rPr>
        <w:t>EH can be viewed in two ways: as modifying the selective environment by creating a selection pressure for migratory behavio</w:t>
      </w:r>
      <w:r w:rsidR="005E15BC" w:rsidRPr="00CE44CD">
        <w:rPr>
          <w:rFonts w:ascii="Times New Roman" w:hAnsi="Times New Roman" w:cs="Times New Roman"/>
        </w:rPr>
        <w:t>u</w:t>
      </w:r>
      <w:r w:rsidRPr="00CE44CD">
        <w:rPr>
          <w:rFonts w:ascii="Times New Roman" w:hAnsi="Times New Roman" w:cs="Times New Roman"/>
        </w:rPr>
        <w:t xml:space="preserve">r (because migrants will be able to exploit the heterogeneity in resources), and as creating a new selective environment, by placing migrants in their own ecological niche so </w:t>
      </w:r>
      <w:r w:rsidR="00256E6C" w:rsidRPr="00CE44CD">
        <w:rPr>
          <w:rFonts w:ascii="Times New Roman" w:hAnsi="Times New Roman" w:cs="Times New Roman"/>
        </w:rPr>
        <w:t xml:space="preserve">that </w:t>
      </w:r>
      <w:r w:rsidRPr="00CE44CD">
        <w:rPr>
          <w:rFonts w:ascii="Times New Roman" w:hAnsi="Times New Roman" w:cs="Times New Roman"/>
        </w:rPr>
        <w:t>they avoid selective competition with residents.</w:t>
      </w:r>
    </w:p>
    <w:p w14:paraId="55FC6520" w14:textId="1418B92D" w:rsidR="00A87994" w:rsidRPr="00CE44CD" w:rsidRDefault="007F5A27" w:rsidP="007B673A">
      <w:pPr>
        <w:spacing w:line="360" w:lineRule="auto"/>
        <w:ind w:firstLine="720"/>
        <w:jc w:val="both"/>
        <w:rPr>
          <w:rFonts w:ascii="Times New Roman" w:hAnsi="Times New Roman" w:cs="Times New Roman"/>
        </w:rPr>
      </w:pPr>
      <w:r w:rsidRPr="00CE44CD">
        <w:rPr>
          <w:rFonts w:ascii="Times New Roman" w:hAnsi="Times New Roman" w:cs="Times New Roman"/>
        </w:rPr>
        <w:t xml:space="preserve">In general, </w:t>
      </w:r>
      <w:r w:rsidR="00097AFF" w:rsidRPr="00CE44CD">
        <w:rPr>
          <w:rFonts w:ascii="Times New Roman" w:hAnsi="Times New Roman" w:cs="Times New Roman"/>
        </w:rPr>
        <w:t xml:space="preserve">this refers to </w:t>
      </w:r>
      <w:r w:rsidR="00A40356" w:rsidRPr="00CE44CD">
        <w:rPr>
          <w:rFonts w:ascii="Times New Roman" w:hAnsi="Times New Roman" w:cs="Times New Roman"/>
        </w:rPr>
        <w:t xml:space="preserve">a </w:t>
      </w:r>
      <w:r w:rsidR="00076F0A" w:rsidRPr="00CE44CD">
        <w:rPr>
          <w:rFonts w:ascii="Times New Roman" w:hAnsi="Times New Roman" w:cs="Times New Roman"/>
        </w:rPr>
        <w:t xml:space="preserve">distinction to be made between </w:t>
      </w:r>
      <w:r w:rsidR="001D7BD1" w:rsidRPr="00CE44CD">
        <w:rPr>
          <w:rFonts w:ascii="Times New Roman" w:hAnsi="Times New Roman" w:cs="Times New Roman"/>
        </w:rPr>
        <w:t xml:space="preserve">two types of adaptive process: adaptation within a common selective environment, and adaptation </w:t>
      </w:r>
      <w:r w:rsidR="007B673A" w:rsidRPr="00CE44CD">
        <w:rPr>
          <w:rFonts w:ascii="Times New Roman" w:hAnsi="Times New Roman" w:cs="Times New Roman"/>
        </w:rPr>
        <w:t xml:space="preserve">by avoiding selective competition and exploiting novel ecological opportunities. </w:t>
      </w:r>
      <w:r w:rsidR="00175A78" w:rsidRPr="00CE44CD">
        <w:rPr>
          <w:rFonts w:ascii="Times New Roman" w:hAnsi="Times New Roman" w:cs="Times New Roman"/>
        </w:rPr>
        <w:t xml:space="preserve">In the first type, </w:t>
      </w:r>
      <w:r w:rsidR="009D65E1" w:rsidRPr="00CE44CD">
        <w:rPr>
          <w:rFonts w:ascii="Times New Roman" w:hAnsi="Times New Roman" w:cs="Times New Roman"/>
        </w:rPr>
        <w:t xml:space="preserve">the </w:t>
      </w:r>
      <w:r w:rsidR="00175A78" w:rsidRPr="00CE44CD">
        <w:rPr>
          <w:rFonts w:ascii="Times New Roman" w:hAnsi="Times New Roman" w:cs="Times New Roman"/>
        </w:rPr>
        <w:t>EH-exploit</w:t>
      </w:r>
      <w:r w:rsidR="009D65E1" w:rsidRPr="00CE44CD">
        <w:rPr>
          <w:rFonts w:ascii="Times New Roman" w:hAnsi="Times New Roman" w:cs="Times New Roman"/>
        </w:rPr>
        <w:t>ing type</w:t>
      </w:r>
      <w:r w:rsidR="00175A78" w:rsidRPr="00CE44CD">
        <w:rPr>
          <w:rFonts w:ascii="Times New Roman" w:hAnsi="Times New Roman" w:cs="Times New Roman"/>
        </w:rPr>
        <w:t xml:space="preserve"> </w:t>
      </w:r>
      <w:r w:rsidR="009D65E1" w:rsidRPr="00CE44CD">
        <w:rPr>
          <w:rFonts w:ascii="Times New Roman" w:hAnsi="Times New Roman" w:cs="Times New Roman"/>
        </w:rPr>
        <w:t xml:space="preserve">gains a selective advantage over </w:t>
      </w:r>
      <w:r w:rsidR="00A40356" w:rsidRPr="00CE44CD">
        <w:rPr>
          <w:rFonts w:ascii="Times New Roman" w:hAnsi="Times New Roman" w:cs="Times New Roman"/>
        </w:rPr>
        <w:t xml:space="preserve">the </w:t>
      </w:r>
      <w:r w:rsidR="009D65E1" w:rsidRPr="00CE44CD">
        <w:rPr>
          <w:rFonts w:ascii="Times New Roman" w:hAnsi="Times New Roman" w:cs="Times New Roman"/>
        </w:rPr>
        <w:t xml:space="preserve">EH-ignoring type; in the second type, </w:t>
      </w:r>
      <w:r w:rsidR="00CD2F6E" w:rsidRPr="00CE44CD">
        <w:rPr>
          <w:rFonts w:ascii="Times New Roman" w:hAnsi="Times New Roman" w:cs="Times New Roman"/>
        </w:rPr>
        <w:t xml:space="preserve">the EH-exploiting type radiates </w:t>
      </w:r>
      <w:r w:rsidR="00192B2D" w:rsidRPr="00CE44CD">
        <w:rPr>
          <w:rFonts w:ascii="Times New Roman" w:hAnsi="Times New Roman" w:cs="Times New Roman"/>
        </w:rPr>
        <w:t xml:space="preserve">away </w:t>
      </w:r>
      <w:r w:rsidR="00BB6333" w:rsidRPr="00CE44CD">
        <w:rPr>
          <w:rFonts w:ascii="Times New Roman" w:hAnsi="Times New Roman" w:cs="Times New Roman"/>
        </w:rPr>
        <w:t>and does not selectively compete with the EH-ignoring t</w:t>
      </w:r>
      <w:r w:rsidR="002916EE" w:rsidRPr="00CE44CD">
        <w:rPr>
          <w:rFonts w:ascii="Times New Roman" w:hAnsi="Times New Roman" w:cs="Times New Roman"/>
        </w:rPr>
        <w:t>ype</w:t>
      </w:r>
      <w:r w:rsidR="00702E19" w:rsidRPr="00CE44CD">
        <w:rPr>
          <w:rFonts w:ascii="Times New Roman" w:hAnsi="Times New Roman" w:cs="Times New Roman"/>
        </w:rPr>
        <w:t xml:space="preserve"> within a common selective environment</w:t>
      </w:r>
      <w:r w:rsidR="00154568" w:rsidRPr="00CE44CD">
        <w:rPr>
          <w:rFonts w:ascii="Times New Roman" w:hAnsi="Times New Roman" w:cs="Times New Roman"/>
        </w:rPr>
        <w:t xml:space="preserve">. Besides migration, general motility, cooperation, and metabolic adaptations like endothermy are </w:t>
      </w:r>
      <w:r w:rsidR="00A40356" w:rsidRPr="00CE44CD">
        <w:rPr>
          <w:rFonts w:ascii="Times New Roman" w:hAnsi="Times New Roman" w:cs="Times New Roman"/>
        </w:rPr>
        <w:t xml:space="preserve">also </w:t>
      </w:r>
      <w:r w:rsidR="00154568" w:rsidRPr="00CE44CD">
        <w:rPr>
          <w:rFonts w:ascii="Times New Roman" w:hAnsi="Times New Roman" w:cs="Times New Roman"/>
        </w:rPr>
        <w:t xml:space="preserve">assigned this </w:t>
      </w:r>
      <w:r w:rsidR="00154568" w:rsidRPr="00CE44CD">
        <w:rPr>
          <w:rFonts w:ascii="Times New Roman" w:hAnsi="Times New Roman" w:cs="Times New Roman"/>
        </w:rPr>
        <w:t>adaptive role in the scientific literature.</w:t>
      </w:r>
      <w:r w:rsidR="00DB0D76" w:rsidRPr="00CE44CD">
        <w:rPr>
          <w:rStyle w:val="FootnoteReference"/>
          <w:rFonts w:ascii="Times New Roman" w:hAnsi="Times New Roman" w:cs="Times New Roman"/>
        </w:rPr>
        <w:footnoteReference w:id="12"/>
      </w:r>
      <w:r w:rsidR="00154568" w:rsidRPr="00CE44CD">
        <w:rPr>
          <w:rFonts w:ascii="Times New Roman" w:hAnsi="Times New Roman" w:cs="Times New Roman"/>
        </w:rPr>
        <w:t xml:space="preserve"> </w:t>
      </w:r>
      <w:r w:rsidR="007B673A" w:rsidRPr="00CE44CD">
        <w:rPr>
          <w:rFonts w:ascii="Times New Roman" w:hAnsi="Times New Roman" w:cs="Times New Roman"/>
        </w:rPr>
        <w:t>A</w:t>
      </w:r>
      <w:r w:rsidR="00CF2581" w:rsidRPr="00CE44CD">
        <w:rPr>
          <w:rFonts w:ascii="Times New Roman" w:hAnsi="Times New Roman" w:cs="Times New Roman"/>
        </w:rPr>
        <w:t xml:space="preserve"> novel, un- or under-exploited pattern of EH </w:t>
      </w:r>
      <w:r w:rsidR="005A05FE" w:rsidRPr="00CE44CD">
        <w:rPr>
          <w:rFonts w:ascii="Times New Roman" w:hAnsi="Times New Roman" w:cs="Times New Roman"/>
        </w:rPr>
        <w:t>can refer to</w:t>
      </w:r>
      <w:r w:rsidR="00E009CB" w:rsidRPr="00CE44CD">
        <w:rPr>
          <w:rFonts w:ascii="Times New Roman" w:hAnsi="Times New Roman" w:cs="Times New Roman"/>
        </w:rPr>
        <w:t xml:space="preserve"> the resources of </w:t>
      </w:r>
      <w:r w:rsidR="00E009CB" w:rsidRPr="00CE44CD">
        <w:rPr>
          <w:rFonts w:ascii="Times New Roman" w:hAnsi="Times New Roman" w:cs="Times New Roman"/>
        </w:rPr>
        <w:lastRenderedPageBreak/>
        <w:t xml:space="preserve">unpopulated habitats, or to </w:t>
      </w:r>
      <w:r w:rsidR="005A05FE" w:rsidRPr="00CE44CD">
        <w:rPr>
          <w:rFonts w:ascii="Times New Roman" w:hAnsi="Times New Roman" w:cs="Times New Roman"/>
        </w:rPr>
        <w:t xml:space="preserve">a spatiotemporal </w:t>
      </w:r>
      <w:r w:rsidR="00D42A28" w:rsidRPr="00CE44CD">
        <w:rPr>
          <w:rFonts w:ascii="Times New Roman" w:hAnsi="Times New Roman" w:cs="Times New Roman"/>
        </w:rPr>
        <w:t>pattern</w:t>
      </w:r>
      <w:r w:rsidR="00E009CB" w:rsidRPr="00CE44CD">
        <w:rPr>
          <w:rFonts w:ascii="Times New Roman" w:hAnsi="Times New Roman" w:cs="Times New Roman"/>
        </w:rPr>
        <w:t xml:space="preserve"> in existing resources</w:t>
      </w:r>
      <w:r w:rsidR="00B0685E" w:rsidRPr="00CE44CD">
        <w:rPr>
          <w:rFonts w:ascii="Times New Roman" w:hAnsi="Times New Roman" w:cs="Times New Roman"/>
        </w:rPr>
        <w:t>; i</w:t>
      </w:r>
      <w:r w:rsidR="00370EF2" w:rsidRPr="00CE44CD">
        <w:rPr>
          <w:rFonts w:ascii="Times New Roman" w:hAnsi="Times New Roman" w:cs="Times New Roman"/>
        </w:rPr>
        <w:t>n general</w:t>
      </w:r>
      <w:r w:rsidR="00B77411" w:rsidRPr="00CE44CD">
        <w:rPr>
          <w:rFonts w:ascii="Times New Roman" w:hAnsi="Times New Roman" w:cs="Times New Roman"/>
        </w:rPr>
        <w:t xml:space="preserve"> </w:t>
      </w:r>
      <w:r w:rsidR="00B0685E" w:rsidRPr="00CE44CD">
        <w:rPr>
          <w:rFonts w:ascii="Times New Roman" w:hAnsi="Times New Roman" w:cs="Times New Roman"/>
        </w:rPr>
        <w:t xml:space="preserve">it </w:t>
      </w:r>
      <w:r w:rsidR="00B77411" w:rsidRPr="00CE44CD">
        <w:rPr>
          <w:rFonts w:ascii="Times New Roman" w:hAnsi="Times New Roman" w:cs="Times New Roman"/>
        </w:rPr>
        <w:t xml:space="preserve">can refer to </w:t>
      </w:r>
      <w:r w:rsidR="001D3496" w:rsidRPr="00CE44CD">
        <w:rPr>
          <w:rFonts w:ascii="Times New Roman" w:hAnsi="Times New Roman" w:cs="Times New Roman"/>
        </w:rPr>
        <w:t>variation in any environmental variable that presents an ecological opportunity</w:t>
      </w:r>
      <w:r w:rsidR="004C1728" w:rsidRPr="00CE44CD">
        <w:rPr>
          <w:rFonts w:ascii="Times New Roman" w:hAnsi="Times New Roman" w:cs="Times New Roman"/>
        </w:rPr>
        <w:t>, including previously inaccessible resources, or patterns of predators</w:t>
      </w:r>
      <w:r w:rsidR="00307876" w:rsidRPr="00CE44CD">
        <w:rPr>
          <w:rFonts w:ascii="Times New Roman" w:hAnsi="Times New Roman" w:cs="Times New Roman"/>
        </w:rPr>
        <w:t xml:space="preserve">, </w:t>
      </w:r>
      <w:r w:rsidR="004C1728" w:rsidRPr="00CE44CD">
        <w:rPr>
          <w:rFonts w:ascii="Times New Roman" w:hAnsi="Times New Roman" w:cs="Times New Roman"/>
        </w:rPr>
        <w:t>competitors</w:t>
      </w:r>
      <w:r w:rsidR="00307876" w:rsidRPr="00CE44CD">
        <w:rPr>
          <w:rFonts w:ascii="Times New Roman" w:hAnsi="Times New Roman" w:cs="Times New Roman"/>
        </w:rPr>
        <w:t>, or potential co</w:t>
      </w:r>
      <w:r w:rsidR="004C1728" w:rsidRPr="00CE44CD">
        <w:rPr>
          <w:rFonts w:ascii="Times New Roman" w:hAnsi="Times New Roman" w:cs="Times New Roman"/>
        </w:rPr>
        <w:t xml:space="preserve">-operators. </w:t>
      </w:r>
    </w:p>
    <w:p w14:paraId="5458AB32" w14:textId="08DEDF2B" w:rsidR="00661A9D" w:rsidRPr="00CE44CD" w:rsidRDefault="00F30081" w:rsidP="00F07798">
      <w:pPr>
        <w:spacing w:line="360" w:lineRule="auto"/>
        <w:ind w:firstLine="720"/>
        <w:jc w:val="both"/>
        <w:rPr>
          <w:rFonts w:ascii="Times New Roman" w:hAnsi="Times New Roman" w:cs="Times New Roman"/>
        </w:rPr>
      </w:pPr>
      <w:r w:rsidRPr="00CE44CD">
        <w:rPr>
          <w:rFonts w:ascii="Times New Roman" w:hAnsi="Times New Roman" w:cs="Times New Roman"/>
        </w:rPr>
        <w:t>While this</w:t>
      </w:r>
      <w:r w:rsidR="00661A9D" w:rsidRPr="00CE44CD">
        <w:rPr>
          <w:rFonts w:ascii="Times New Roman" w:hAnsi="Times New Roman" w:cs="Times New Roman"/>
        </w:rPr>
        <w:t xml:space="preserve"> process of </w:t>
      </w:r>
      <w:r w:rsidR="00AB3508" w:rsidRPr="00CE44CD">
        <w:rPr>
          <w:rFonts w:ascii="Times New Roman" w:hAnsi="Times New Roman" w:cs="Times New Roman"/>
        </w:rPr>
        <w:t>adapting to novel ecological opportun</w:t>
      </w:r>
      <w:r w:rsidR="004011CD" w:rsidRPr="00CE44CD">
        <w:rPr>
          <w:rFonts w:ascii="Times New Roman" w:hAnsi="Times New Roman" w:cs="Times New Roman"/>
        </w:rPr>
        <w:t>i</w:t>
      </w:r>
      <w:r w:rsidR="00AB3508" w:rsidRPr="00CE44CD">
        <w:rPr>
          <w:rFonts w:ascii="Times New Roman" w:hAnsi="Times New Roman" w:cs="Times New Roman"/>
        </w:rPr>
        <w:t>ties</w:t>
      </w:r>
      <w:r w:rsidR="00661A9D" w:rsidRPr="00CE44CD">
        <w:rPr>
          <w:rFonts w:ascii="Times New Roman" w:hAnsi="Times New Roman" w:cs="Times New Roman"/>
        </w:rPr>
        <w:t xml:space="preserve"> is not directly selective (rather, it is one of ecological radiation)</w:t>
      </w:r>
      <w:r w:rsidRPr="00CE44CD">
        <w:rPr>
          <w:rFonts w:ascii="Times New Roman" w:hAnsi="Times New Roman" w:cs="Times New Roman"/>
        </w:rPr>
        <w:t xml:space="preserve">, </w:t>
      </w:r>
      <w:r w:rsidR="00661A9D" w:rsidRPr="00CE44CD">
        <w:rPr>
          <w:rFonts w:ascii="Times New Roman" w:hAnsi="Times New Roman" w:cs="Times New Roman"/>
        </w:rPr>
        <w:t xml:space="preserve">it </w:t>
      </w:r>
      <w:r w:rsidRPr="00CE44CD">
        <w:rPr>
          <w:rFonts w:ascii="Times New Roman" w:hAnsi="Times New Roman" w:cs="Times New Roman"/>
        </w:rPr>
        <w:t>does</w:t>
      </w:r>
      <w:r w:rsidR="00661A9D" w:rsidRPr="00CE44CD">
        <w:rPr>
          <w:rFonts w:ascii="Times New Roman" w:hAnsi="Times New Roman" w:cs="Times New Roman"/>
        </w:rPr>
        <w:t xml:space="preserve"> involve the avoidance of selective competition. Patterns of EH outside the selective environment only become </w:t>
      </w:r>
      <w:r w:rsidR="007976EA" w:rsidRPr="00CE44CD">
        <w:rPr>
          <w:rFonts w:ascii="Times New Roman" w:hAnsi="Times New Roman" w:cs="Times New Roman"/>
        </w:rPr>
        <w:t xml:space="preserve">(relative) </w:t>
      </w:r>
      <w:r w:rsidR="00661A9D" w:rsidRPr="00CE44CD">
        <w:rPr>
          <w:rFonts w:ascii="Times New Roman" w:hAnsi="Times New Roman" w:cs="Times New Roman"/>
        </w:rPr>
        <w:t xml:space="preserve">ecological opportunities when selective competition within the selective environment creates a dearth of opportunity. The </w:t>
      </w:r>
      <w:r w:rsidR="00BF772C" w:rsidRPr="00CE44CD">
        <w:rPr>
          <w:rFonts w:ascii="Times New Roman" w:hAnsi="Times New Roman" w:cs="Times New Roman"/>
        </w:rPr>
        <w:t xml:space="preserve">latter follows from </w:t>
      </w:r>
      <w:r w:rsidR="00BF772C" w:rsidRPr="00CE44CD">
        <w:rPr>
          <w:rFonts w:ascii="Times New Roman" w:hAnsi="Times New Roman" w:cs="Times New Roman"/>
        </w:rPr>
        <w:t xml:space="preserve">the basic fact that all resources are limited: </w:t>
      </w:r>
      <w:r w:rsidR="009D43F6" w:rsidRPr="00CE44CD">
        <w:rPr>
          <w:rFonts w:ascii="Times New Roman" w:hAnsi="Times New Roman" w:cs="Times New Roman"/>
        </w:rPr>
        <w:t>this is not just the</w:t>
      </w:r>
      <w:r w:rsidR="00661A9D" w:rsidRPr="00CE44CD">
        <w:rPr>
          <w:rFonts w:ascii="Times New Roman" w:hAnsi="Times New Roman" w:cs="Times New Roman"/>
        </w:rPr>
        <w:t xml:space="preserve"> Malthusian rationale for natural selection</w:t>
      </w:r>
      <w:r w:rsidR="00B815E1" w:rsidRPr="00CE44CD">
        <w:rPr>
          <w:rFonts w:ascii="Times New Roman" w:hAnsi="Times New Roman" w:cs="Times New Roman"/>
        </w:rPr>
        <w:t xml:space="preserve"> within a common environment</w:t>
      </w:r>
      <w:r w:rsidR="00661A9D" w:rsidRPr="00CE44CD">
        <w:rPr>
          <w:rFonts w:ascii="Times New Roman" w:hAnsi="Times New Roman" w:cs="Times New Roman"/>
        </w:rPr>
        <w:t xml:space="preserve"> </w:t>
      </w:r>
      <w:r w:rsidR="00661A9D" w:rsidRPr="00CE44CD">
        <w:rPr>
          <w:rFonts w:ascii="Times New Roman" w:hAnsi="Times New Roman" w:cs="Times New Roman"/>
        </w:rPr>
        <w:fldChar w:fldCharType="begin"/>
      </w:r>
      <w:r w:rsidR="00661A9D" w:rsidRPr="00CE44CD">
        <w:rPr>
          <w:rFonts w:ascii="Times New Roman" w:hAnsi="Times New Roman" w:cs="Times New Roman"/>
        </w:rPr>
        <w:instrText xml:space="preserve"> ADDIN ZOTERO_ITEM CSL_CITATION {"citationID":"ddSoNMuN","properties":{"formattedCitation":"(Darwin 2008)","plainCitation":"(Darwin 2008)","noteIndex":0},"citationItems":[{"id":566,"uris":["http://zotero.org/users/4673489/items/BZVS8KFQ"],"uri":["http://zotero.org/users/4673489/items/BZVS8KFQ"],"itemData":{"id":566,"type":"book","collection-title":"Oxford world's classics","edition":"Rev. ed","event-place":"New York","ISBN":"978-0-19-921922-3","language":"eng","note":"original-date: 1859","number-of-pages":"394","publisher":"Oxford University Press","publisher-place":"New York","source":"Gemeinsamer Bibliotheksverbund ISBN","title":"On the origin of species","author":[{"family":"Darwin","given":"Charles"}],"issued":{"date-parts":[["2008"]]}}}],"schema":"https://github.com/citation-style-language/schema/raw/master/csl-citation.json"} </w:instrText>
      </w:r>
      <w:r w:rsidR="00661A9D" w:rsidRPr="00CE44CD">
        <w:rPr>
          <w:rFonts w:ascii="Times New Roman" w:hAnsi="Times New Roman" w:cs="Times New Roman"/>
        </w:rPr>
        <w:fldChar w:fldCharType="separate"/>
      </w:r>
      <w:r w:rsidR="00661A9D" w:rsidRPr="00CE44CD">
        <w:rPr>
          <w:rFonts w:ascii="Times New Roman" w:hAnsi="Times New Roman" w:cs="Times New Roman"/>
          <w:noProof/>
        </w:rPr>
        <w:t>(Darwin 2008)</w:t>
      </w:r>
      <w:r w:rsidR="00661A9D" w:rsidRPr="00CE44CD">
        <w:rPr>
          <w:rFonts w:ascii="Times New Roman" w:hAnsi="Times New Roman" w:cs="Times New Roman"/>
        </w:rPr>
        <w:fldChar w:fldCharType="end"/>
      </w:r>
      <w:r w:rsidR="00B815E1" w:rsidRPr="00CE44CD">
        <w:rPr>
          <w:rFonts w:ascii="Times New Roman" w:hAnsi="Times New Roman" w:cs="Times New Roman"/>
        </w:rPr>
        <w:t>, but also the</w:t>
      </w:r>
      <w:r w:rsidR="00661A9D" w:rsidRPr="00CE44CD">
        <w:rPr>
          <w:rFonts w:ascii="Times New Roman" w:hAnsi="Times New Roman" w:cs="Times New Roman"/>
        </w:rPr>
        <w:t xml:space="preserve"> precondition for adaptive radiation as a way of escaping selective competition </w:t>
      </w:r>
      <w:r w:rsidR="00661A9D" w:rsidRPr="00CE44CD">
        <w:rPr>
          <w:rFonts w:ascii="Times New Roman" w:hAnsi="Times New Roman" w:cs="Times New Roman"/>
        </w:rPr>
        <w:fldChar w:fldCharType="begin"/>
      </w:r>
      <w:r w:rsidR="00661A9D" w:rsidRPr="00CE44CD">
        <w:rPr>
          <w:rFonts w:ascii="Times New Roman" w:hAnsi="Times New Roman" w:cs="Times New Roman"/>
        </w:rPr>
        <w:instrText xml:space="preserve"> ADDIN ZOTERO_ITEM CSL_CITATION {"citationID":"rjrEkfu6","properties":{"formattedCitation":"(Grant 2013; Tan et al. 2016)","plainCitation":"(Grant 2013; Tan et al. 2016)","noteIndex":0},"citationItems":[{"id":6560,"uris":["http://zotero.org/users/4673489/items/Q2DM4AJZ"],"uri":["http://zotero.org/users/4673489/items/Q2DM4AJZ"],"itemData":{"id":6560,"type":"article-journal","container-title":"Proceedings of the Royal Society B: Biological Sciences","DOI":"10.1098/rspb.2016.0241","ISSN":"0962-8452, 1471-2954","issue":"1833","journalAbbreviation":"Proc. R. Soc. B","language":"en","page":"20160241","source":"DOI.org (Crossref)","title":"Phylogenetic context determines the role of competition in adaptive radiation","volume":"283","author":[{"family":"Tan","given":"Jiaqi"},{"family":"Slattery","given":"Matthew R."},{"family":"Yang","given":"Xian"},{"family":"Jiang","given":"Lin"}],"issued":{"date-parts":[["2016",6,29]]}}},{"id":4195,"uris":["http://zotero.org/users/4673489/items/K4YFGX4A"],"uri":["http://zotero.org/users/4673489/items/K4YFGX4A"],"itemData":{"id":4195,"type":"chapter","container-title":"The Princeton Guide to Evolution","event-place":"Princeton","ISBN":"978-1-4008-4806-5","language":"en","note":"DOI: 10.1515/9781400848065-077","page":"559-566","publisher":"Princeton University Press","publisher-place":"Princeton","source":"DOI.org (Crossref)","title":"Adaptive Radiation","URL":"http://www.degruyter.com/view/books/9781400848065/9781400848065-077/9781400848065-077.xml","editor":[{"family":"Losos","given":"Jonathan B."},{"family":"Baum","given":"David A."},{"family":"Futuyma","given":"Douglas J."},{"family":"Hoekstra","given":"Hopi E."},{"family":"Lenski","given":"Richard E."},{"family":"Moore","given":"Allen J."},{"family":"Peichel","given":"Cahterine L."},{"family":"Schluter","given":"Dolph"},{"family":"Whitlock","given":"Michael C."}],"author":[{"family":"Grant","given":"Peter R."}],"accessed":{"date-parts":[["2019",5,11]]},"issued":{"date-parts":[["2013",12,31]]}}}],"schema":"https://github.com/citation-style-language/schema/raw/master/csl-citation.json"} </w:instrText>
      </w:r>
      <w:r w:rsidR="00661A9D" w:rsidRPr="00CE44CD">
        <w:rPr>
          <w:rFonts w:ascii="Times New Roman" w:hAnsi="Times New Roman" w:cs="Times New Roman"/>
        </w:rPr>
        <w:fldChar w:fldCharType="separate"/>
      </w:r>
      <w:r w:rsidR="00661A9D" w:rsidRPr="00CE44CD">
        <w:rPr>
          <w:rFonts w:ascii="Times New Roman" w:hAnsi="Times New Roman" w:cs="Times New Roman"/>
          <w:noProof/>
        </w:rPr>
        <w:t>(Grant 2013; Tan et al. 2016)</w:t>
      </w:r>
      <w:r w:rsidR="00661A9D" w:rsidRPr="00CE44CD">
        <w:rPr>
          <w:rFonts w:ascii="Times New Roman" w:hAnsi="Times New Roman" w:cs="Times New Roman"/>
        </w:rPr>
        <w:fldChar w:fldCharType="end"/>
      </w:r>
      <w:r w:rsidR="00661A9D" w:rsidRPr="00CE44CD">
        <w:rPr>
          <w:rFonts w:ascii="Times New Roman" w:hAnsi="Times New Roman" w:cs="Times New Roman"/>
        </w:rPr>
        <w:t xml:space="preserve">. </w:t>
      </w:r>
    </w:p>
    <w:p w14:paraId="0BAE8D56" w14:textId="61C48C8C" w:rsidR="00AA73E4" w:rsidRPr="00CE44CD" w:rsidRDefault="00727D9C" w:rsidP="006E7452">
      <w:pPr>
        <w:spacing w:line="360" w:lineRule="auto"/>
        <w:ind w:firstLine="720"/>
        <w:jc w:val="both"/>
        <w:rPr>
          <w:rFonts w:ascii="Times New Roman" w:hAnsi="Times New Roman" w:cs="Times New Roman"/>
        </w:rPr>
      </w:pPr>
      <w:r w:rsidRPr="00CE44CD">
        <w:rPr>
          <w:rFonts w:ascii="Times New Roman" w:hAnsi="Times New Roman" w:cs="Times New Roman"/>
        </w:rPr>
        <w:t>The reason why</w:t>
      </w:r>
      <w:r w:rsidR="00FC68D3" w:rsidRPr="00CE44CD">
        <w:rPr>
          <w:rFonts w:ascii="Times New Roman" w:hAnsi="Times New Roman" w:cs="Times New Roman"/>
        </w:rPr>
        <w:t xml:space="preserve"> this type of adaptive dynamic is </w:t>
      </w:r>
      <w:r w:rsidR="00AC6E30" w:rsidRPr="00CE44CD">
        <w:rPr>
          <w:rFonts w:ascii="Times New Roman" w:hAnsi="Times New Roman" w:cs="Times New Roman"/>
        </w:rPr>
        <w:t xml:space="preserve">relevant for </w:t>
      </w:r>
      <w:r w:rsidR="00A40356" w:rsidRPr="00CE44CD">
        <w:rPr>
          <w:rFonts w:ascii="Times New Roman" w:hAnsi="Times New Roman" w:cs="Times New Roman"/>
        </w:rPr>
        <w:t xml:space="preserve">the </w:t>
      </w:r>
      <w:r w:rsidR="0074488C" w:rsidRPr="00CE44CD">
        <w:rPr>
          <w:rFonts w:ascii="Times New Roman" w:hAnsi="Times New Roman" w:cs="Times New Roman"/>
        </w:rPr>
        <w:t xml:space="preserve">purposes of this paper is that </w:t>
      </w:r>
      <w:r w:rsidR="00952C70" w:rsidRPr="00CE44CD">
        <w:rPr>
          <w:rFonts w:ascii="Times New Roman" w:hAnsi="Times New Roman" w:cs="Times New Roman"/>
        </w:rPr>
        <w:t>novel</w:t>
      </w:r>
      <w:r w:rsidR="00E668CE" w:rsidRPr="00CE44CD">
        <w:rPr>
          <w:rFonts w:ascii="Times New Roman" w:hAnsi="Times New Roman" w:cs="Times New Roman"/>
        </w:rPr>
        <w:t>, underexploited</w:t>
      </w:r>
      <w:r w:rsidR="00952C70" w:rsidRPr="00CE44CD">
        <w:rPr>
          <w:rFonts w:ascii="Times New Roman" w:hAnsi="Times New Roman" w:cs="Times New Roman"/>
        </w:rPr>
        <w:t xml:space="preserve"> patterns of EH are ubiquitous</w:t>
      </w:r>
      <w:r w:rsidR="00996A19" w:rsidRPr="00CE44CD">
        <w:rPr>
          <w:rFonts w:ascii="Times New Roman" w:hAnsi="Times New Roman" w:cs="Times New Roman"/>
        </w:rPr>
        <w:t>. T</w:t>
      </w:r>
      <w:r w:rsidR="0014617A" w:rsidRPr="00CE44CD">
        <w:rPr>
          <w:rFonts w:ascii="Times New Roman" w:hAnsi="Times New Roman" w:cs="Times New Roman"/>
        </w:rPr>
        <w:t>o begin with</w:t>
      </w:r>
      <w:r w:rsidR="004249D6" w:rsidRPr="00CE44CD">
        <w:rPr>
          <w:rFonts w:ascii="Times New Roman" w:hAnsi="Times New Roman" w:cs="Times New Roman"/>
        </w:rPr>
        <w:t>, t</w:t>
      </w:r>
      <w:r w:rsidR="00996A19" w:rsidRPr="00CE44CD">
        <w:rPr>
          <w:rFonts w:ascii="Times New Roman" w:hAnsi="Times New Roman" w:cs="Times New Roman"/>
        </w:rPr>
        <w:t xml:space="preserve">hey have been central </w:t>
      </w:r>
      <w:r w:rsidR="008148E1" w:rsidRPr="00CE44CD">
        <w:rPr>
          <w:rFonts w:ascii="Times New Roman" w:hAnsi="Times New Roman" w:cs="Times New Roman"/>
        </w:rPr>
        <w:t xml:space="preserve">to </w:t>
      </w:r>
      <w:r w:rsidR="00382B77" w:rsidRPr="00CE44CD">
        <w:rPr>
          <w:rFonts w:ascii="Times New Roman" w:hAnsi="Times New Roman" w:cs="Times New Roman"/>
        </w:rPr>
        <w:t>evolutionary hi</w:t>
      </w:r>
      <w:r w:rsidR="00AF65EA" w:rsidRPr="00CE44CD">
        <w:rPr>
          <w:rFonts w:ascii="Times New Roman" w:hAnsi="Times New Roman" w:cs="Times New Roman"/>
        </w:rPr>
        <w:t>st</w:t>
      </w:r>
      <w:r w:rsidR="00382B77" w:rsidRPr="00CE44CD">
        <w:rPr>
          <w:rFonts w:ascii="Times New Roman" w:hAnsi="Times New Roman" w:cs="Times New Roman"/>
        </w:rPr>
        <w:t>ory</w:t>
      </w:r>
      <w:r w:rsidR="00996A19" w:rsidRPr="00CE44CD">
        <w:rPr>
          <w:rFonts w:ascii="Times New Roman" w:hAnsi="Times New Roman" w:cs="Times New Roman"/>
        </w:rPr>
        <w:t xml:space="preserve"> from its origins</w:t>
      </w:r>
      <w:r w:rsidR="00952C70" w:rsidRPr="00CE44CD">
        <w:rPr>
          <w:rFonts w:ascii="Times New Roman" w:hAnsi="Times New Roman" w:cs="Times New Roman"/>
        </w:rPr>
        <w:t xml:space="preserve">. </w:t>
      </w:r>
      <w:r w:rsidR="00AF65EA" w:rsidRPr="00CE44CD">
        <w:rPr>
          <w:rFonts w:ascii="Times New Roman" w:hAnsi="Times New Roman" w:cs="Times New Roman"/>
        </w:rPr>
        <w:t>For instance, i</w:t>
      </w:r>
      <w:r w:rsidR="00D5447A" w:rsidRPr="00CE44CD">
        <w:rPr>
          <w:rFonts w:ascii="Times New Roman" w:hAnsi="Times New Roman" w:cs="Times New Roman"/>
        </w:rPr>
        <w:t xml:space="preserve">f one </w:t>
      </w:r>
      <w:r w:rsidR="000A1C25" w:rsidRPr="00CE44CD">
        <w:rPr>
          <w:rFonts w:ascii="Times New Roman" w:hAnsi="Times New Roman" w:cs="Times New Roman"/>
        </w:rPr>
        <w:t>considers</w:t>
      </w:r>
      <w:r w:rsidR="00D5447A" w:rsidRPr="00CE44CD">
        <w:rPr>
          <w:rFonts w:ascii="Times New Roman" w:hAnsi="Times New Roman" w:cs="Times New Roman"/>
        </w:rPr>
        <w:t xml:space="preserve"> one of the </w:t>
      </w:r>
      <w:r w:rsidR="009A60D5" w:rsidRPr="00CE44CD">
        <w:rPr>
          <w:rFonts w:ascii="Times New Roman" w:hAnsi="Times New Roman" w:cs="Times New Roman"/>
        </w:rPr>
        <w:t xml:space="preserve">most viable  </w:t>
      </w:r>
      <w:r w:rsidR="00A40356" w:rsidRPr="00CE44CD">
        <w:rPr>
          <w:rFonts w:ascii="Times New Roman" w:hAnsi="Times New Roman" w:cs="Times New Roman"/>
        </w:rPr>
        <w:t xml:space="preserve">hypothesised </w:t>
      </w:r>
      <w:r w:rsidR="00D5447A" w:rsidRPr="00CE44CD">
        <w:rPr>
          <w:rFonts w:ascii="Times New Roman" w:hAnsi="Times New Roman" w:cs="Times New Roman"/>
        </w:rPr>
        <w:t xml:space="preserve">scenarios for </w:t>
      </w:r>
      <w:r w:rsidR="0021312A" w:rsidRPr="00CE44CD">
        <w:rPr>
          <w:rFonts w:ascii="Times New Roman" w:hAnsi="Times New Roman" w:cs="Times New Roman"/>
        </w:rPr>
        <w:t>early evolutionary history,</w:t>
      </w:r>
      <w:r w:rsidR="009A60D5" w:rsidRPr="00CE44CD">
        <w:rPr>
          <w:rFonts w:ascii="Times New Roman" w:hAnsi="Times New Roman" w:cs="Times New Roman"/>
        </w:rPr>
        <w:t xml:space="preserve"> </w:t>
      </w:r>
      <w:r w:rsidR="00AF5D99" w:rsidRPr="00CE44CD">
        <w:rPr>
          <w:rFonts w:ascii="Times New Roman" w:hAnsi="Times New Roman" w:cs="Times New Roman"/>
        </w:rPr>
        <w:t xml:space="preserve">namely </w:t>
      </w:r>
      <w:r w:rsidR="009A60D5" w:rsidRPr="00CE44CD">
        <w:rPr>
          <w:rFonts w:ascii="Times New Roman" w:hAnsi="Times New Roman" w:cs="Times New Roman"/>
        </w:rPr>
        <w:t xml:space="preserve">that </w:t>
      </w:r>
      <w:r w:rsidR="008B3410" w:rsidRPr="00CE44CD">
        <w:rPr>
          <w:rFonts w:ascii="Times New Roman" w:hAnsi="Times New Roman" w:cs="Times New Roman"/>
        </w:rPr>
        <w:t xml:space="preserve">the last universal common ancestor </w:t>
      </w:r>
      <w:r w:rsidR="0021312A" w:rsidRPr="00CE44CD">
        <w:rPr>
          <w:rFonts w:ascii="Times New Roman" w:hAnsi="Times New Roman" w:cs="Times New Roman"/>
        </w:rPr>
        <w:t>inhabited hydrothermal environments</w:t>
      </w:r>
      <w:r w:rsidR="0041295F" w:rsidRPr="00CE44CD">
        <w:rPr>
          <w:rFonts w:ascii="Times New Roman" w:hAnsi="Times New Roman" w:cs="Times New Roman"/>
        </w:rPr>
        <w:t xml:space="preserve"> </w:t>
      </w:r>
      <w:r w:rsidR="00724523" w:rsidRPr="00CE44CD">
        <w:rPr>
          <w:rFonts w:ascii="Times New Roman" w:hAnsi="Times New Roman" w:cs="Times New Roman"/>
        </w:rPr>
        <w:fldChar w:fldCharType="begin"/>
      </w:r>
      <w:r w:rsidR="00724523" w:rsidRPr="00CE44CD">
        <w:rPr>
          <w:rFonts w:ascii="Times New Roman" w:hAnsi="Times New Roman" w:cs="Times New Roman"/>
        </w:rPr>
        <w:instrText xml:space="preserve"> ADDIN ZOTERO_ITEM CSL_CITATION {"citationID":"WqliiOCP","properties":{"formattedCitation":"(Weiss et al. 2016)","plainCitation":"(Weiss et al. 2016)","noteIndex":0},"citationItems":[{"id":6551,"uris":["http://zotero.org/users/4673489/items/YAJF7UIS"],"uri":["http://zotero.org/users/4673489/items/YAJF7UIS"],"itemData":{"id":6551,"type":"article-journal","abstract":"A phylogenetic approach was used to illuminate the physiology of the last universal common ancestor, supporting the theory that LUCA was an H2-dependent autotroph in a hydrothermal setting rich in hydrogen, carbon dioxide and iron.","container-title":"Nature Microbiology","DOI":"10.1038/nmicrobiol.2016.116","ISSN":"2058-5276","issue":"9","journalAbbreviation":"Nat Microbiol","language":"en","note":"number: 9\npublisher: Nature Publishing Group","page":"1-8","source":"www.nature.com","title":"The physiology and habitat of the last universal common ancestor","volume":"1","author":[{"family":"Weiss","given":"Madeline C."},{"family":"Sousa","given":"Filipa L."},{"family":"Mrnjavac","given":"Natalia"},{"family":"Neukirchen","given":"Sinje"},{"family":"Roettger","given":"Mayo"},{"family":"Nelson-Sathi","given":"Shijulal"},{"family":"Martin","given":"William F."}],"issued":{"date-parts":[["2016",7,25]]}}}],"schema":"https://github.com/citation-style-language/schema/raw/master/csl-citation.json"} </w:instrText>
      </w:r>
      <w:r w:rsidR="00724523" w:rsidRPr="00CE44CD">
        <w:rPr>
          <w:rFonts w:ascii="Times New Roman" w:hAnsi="Times New Roman" w:cs="Times New Roman"/>
        </w:rPr>
        <w:fldChar w:fldCharType="separate"/>
      </w:r>
      <w:r w:rsidR="00724523" w:rsidRPr="00CE44CD">
        <w:rPr>
          <w:rFonts w:ascii="Times New Roman" w:hAnsi="Times New Roman" w:cs="Times New Roman"/>
          <w:noProof/>
        </w:rPr>
        <w:t>(Weiss et al. 2016)</w:t>
      </w:r>
      <w:r w:rsidR="00724523" w:rsidRPr="00CE44CD">
        <w:rPr>
          <w:rFonts w:ascii="Times New Roman" w:hAnsi="Times New Roman" w:cs="Times New Roman"/>
        </w:rPr>
        <w:fldChar w:fldCharType="end"/>
      </w:r>
      <w:r w:rsidR="0021312A" w:rsidRPr="00CE44CD">
        <w:rPr>
          <w:rFonts w:ascii="Times New Roman" w:hAnsi="Times New Roman" w:cs="Times New Roman"/>
        </w:rPr>
        <w:t xml:space="preserve">, this shows how </w:t>
      </w:r>
      <w:r w:rsidR="0025628B" w:rsidRPr="00CE44CD">
        <w:rPr>
          <w:rFonts w:ascii="Times New Roman" w:hAnsi="Times New Roman" w:cs="Times New Roman"/>
        </w:rPr>
        <w:t xml:space="preserve">concentrations of solar radiation were </w:t>
      </w:r>
      <w:r w:rsidR="0025628B" w:rsidRPr="00CE44CD">
        <w:rPr>
          <w:rFonts w:ascii="Times New Roman" w:hAnsi="Times New Roman" w:cs="Times New Roman"/>
        </w:rPr>
        <w:t xml:space="preserve">still untapped. </w:t>
      </w:r>
    </w:p>
    <w:p w14:paraId="4295BB81" w14:textId="4C50CF92" w:rsidR="00F709CF" w:rsidRPr="00CE44CD" w:rsidRDefault="002F095D" w:rsidP="006E7452">
      <w:pPr>
        <w:spacing w:line="360" w:lineRule="auto"/>
        <w:ind w:firstLine="720"/>
        <w:jc w:val="both"/>
        <w:rPr>
          <w:rFonts w:ascii="Times New Roman" w:hAnsi="Times New Roman" w:cs="Times New Roman"/>
        </w:rPr>
      </w:pPr>
      <w:r w:rsidRPr="00CE44CD">
        <w:rPr>
          <w:rFonts w:ascii="Times New Roman" w:hAnsi="Times New Roman" w:cs="Times New Roman"/>
        </w:rPr>
        <w:t>From</w:t>
      </w:r>
      <w:r w:rsidR="00F709CF" w:rsidRPr="00CE44CD">
        <w:rPr>
          <w:rFonts w:ascii="Times New Roman" w:hAnsi="Times New Roman" w:cs="Times New Roman"/>
        </w:rPr>
        <w:t xml:space="preserve"> a basic </w:t>
      </w:r>
      <w:r w:rsidRPr="00CE44CD">
        <w:rPr>
          <w:rFonts w:ascii="Times New Roman" w:hAnsi="Times New Roman" w:cs="Times New Roman"/>
        </w:rPr>
        <w:t xml:space="preserve">(thermodynamic) </w:t>
      </w:r>
      <w:r w:rsidR="00F709CF" w:rsidRPr="00CE44CD">
        <w:rPr>
          <w:rFonts w:ascii="Times New Roman" w:hAnsi="Times New Roman" w:cs="Times New Roman"/>
        </w:rPr>
        <w:t xml:space="preserve">level of analysis, </w:t>
      </w:r>
      <w:r w:rsidRPr="00CE44CD">
        <w:rPr>
          <w:rFonts w:ascii="Times New Roman" w:hAnsi="Times New Roman" w:cs="Times New Roman"/>
        </w:rPr>
        <w:t>this is not a coincidence. A</w:t>
      </w:r>
      <w:r w:rsidR="00F709CF" w:rsidRPr="00CE44CD">
        <w:rPr>
          <w:rFonts w:ascii="Times New Roman" w:hAnsi="Times New Roman" w:cs="Times New Roman"/>
        </w:rPr>
        <w:t xml:space="preserve"> complete absence of heterogeneity in variables that affect fitness (including concentrations of energy, or concentrations of chemical elements) implies thermodynamic equilibrium, and this precludes metabolism and even the formation of cell boundaries.</w:t>
      </w:r>
      <w:r w:rsidR="00A3016C" w:rsidRPr="00CE44CD">
        <w:rPr>
          <w:rFonts w:ascii="Times New Roman" w:hAnsi="Times New Roman" w:cs="Times New Roman"/>
        </w:rPr>
        <w:t xml:space="preserve"> Physical heterogeneity is </w:t>
      </w:r>
      <w:r w:rsidR="00CB5E06" w:rsidRPr="00CE44CD">
        <w:rPr>
          <w:rFonts w:ascii="Times New Roman" w:hAnsi="Times New Roman" w:cs="Times New Roman"/>
        </w:rPr>
        <w:t xml:space="preserve">thus </w:t>
      </w:r>
      <w:r w:rsidR="00A3016C" w:rsidRPr="00CE44CD">
        <w:rPr>
          <w:rFonts w:ascii="Times New Roman" w:hAnsi="Times New Roman" w:cs="Times New Roman"/>
        </w:rPr>
        <w:t>necessarily present</w:t>
      </w:r>
      <w:r w:rsidR="005235A1" w:rsidRPr="00CE44CD">
        <w:rPr>
          <w:rFonts w:ascii="Times New Roman" w:hAnsi="Times New Roman" w:cs="Times New Roman"/>
        </w:rPr>
        <w:t xml:space="preserve"> in life-supporting environments</w:t>
      </w:r>
      <w:r w:rsidR="002728A4" w:rsidRPr="00CE44CD">
        <w:rPr>
          <w:rFonts w:ascii="Times New Roman" w:hAnsi="Times New Roman" w:cs="Times New Roman"/>
        </w:rPr>
        <w:t xml:space="preserve">. Moreover, </w:t>
      </w:r>
      <w:r w:rsidR="00A71709" w:rsidRPr="00CE44CD">
        <w:rPr>
          <w:rFonts w:ascii="Times New Roman" w:hAnsi="Times New Roman" w:cs="Times New Roman"/>
        </w:rPr>
        <w:t>of the 30 chemical elements used in biochemical reactions</w:t>
      </w:r>
      <w:r w:rsidR="00205D9B" w:rsidRPr="00CE44CD">
        <w:rPr>
          <w:rFonts w:ascii="Times New Roman" w:hAnsi="Times New Roman" w:cs="Times New Roman"/>
        </w:rPr>
        <w:t xml:space="preserve"> sustaining living organisms, only 4 are (currently) found in abundance: oxygen, nitrogen, carbon, and hydrogen. </w:t>
      </w:r>
      <w:r w:rsidR="00C95FB0" w:rsidRPr="00CE44CD">
        <w:rPr>
          <w:rFonts w:ascii="Times New Roman" w:hAnsi="Times New Roman" w:cs="Times New Roman"/>
        </w:rPr>
        <w:t>All the others occur patchily</w:t>
      </w:r>
      <w:r w:rsidR="0082539D" w:rsidRPr="00CE44CD">
        <w:rPr>
          <w:rFonts w:ascii="Times New Roman" w:hAnsi="Times New Roman" w:cs="Times New Roman"/>
        </w:rPr>
        <w:t xml:space="preserve">, </w:t>
      </w:r>
      <w:r w:rsidR="00477318" w:rsidRPr="00CE44CD">
        <w:rPr>
          <w:rFonts w:ascii="Times New Roman" w:hAnsi="Times New Roman" w:cs="Times New Roman"/>
        </w:rPr>
        <w:t xml:space="preserve">and hence represented </w:t>
      </w:r>
      <w:r w:rsidR="0023111C" w:rsidRPr="00CE44CD">
        <w:rPr>
          <w:rFonts w:ascii="Times New Roman" w:hAnsi="Times New Roman" w:cs="Times New Roman"/>
        </w:rPr>
        <w:t xml:space="preserve">exploitable </w:t>
      </w:r>
      <w:r w:rsidR="001B22D2" w:rsidRPr="00CE44CD">
        <w:rPr>
          <w:rFonts w:ascii="Times New Roman" w:hAnsi="Times New Roman" w:cs="Times New Roman"/>
        </w:rPr>
        <w:t>patterns of EH</w:t>
      </w:r>
      <w:r w:rsidR="009B0361" w:rsidRPr="00CE44CD">
        <w:rPr>
          <w:rFonts w:ascii="Times New Roman" w:hAnsi="Times New Roman" w:cs="Times New Roman"/>
        </w:rPr>
        <w:t xml:space="preserve"> for early </w:t>
      </w:r>
      <w:r w:rsidR="001A4CCA" w:rsidRPr="00CE44CD">
        <w:rPr>
          <w:rFonts w:ascii="Times New Roman" w:hAnsi="Times New Roman" w:cs="Times New Roman"/>
        </w:rPr>
        <w:t>life forms.</w:t>
      </w:r>
    </w:p>
    <w:p w14:paraId="3D9C9EFB" w14:textId="5337DF6B" w:rsidR="0074488C" w:rsidRPr="00CE44CD" w:rsidRDefault="00AA73E4" w:rsidP="006E7452">
      <w:pPr>
        <w:spacing w:line="360" w:lineRule="auto"/>
        <w:ind w:firstLine="720"/>
        <w:jc w:val="both"/>
        <w:rPr>
          <w:rFonts w:ascii="Times New Roman" w:hAnsi="Times New Roman" w:cs="Times New Roman"/>
        </w:rPr>
      </w:pPr>
      <w:r w:rsidRPr="00CE44CD">
        <w:rPr>
          <w:rFonts w:ascii="Times New Roman" w:hAnsi="Times New Roman" w:cs="Times New Roman"/>
        </w:rPr>
        <w:t>Moreover, s</w:t>
      </w:r>
      <w:r w:rsidR="00171C33" w:rsidRPr="00CE44CD">
        <w:rPr>
          <w:rFonts w:ascii="Times New Roman" w:hAnsi="Times New Roman" w:cs="Times New Roman"/>
        </w:rPr>
        <w:t xml:space="preserve">uch novel patterns </w:t>
      </w:r>
      <w:r w:rsidR="00E54194" w:rsidRPr="00CE44CD">
        <w:rPr>
          <w:rFonts w:ascii="Times New Roman" w:hAnsi="Times New Roman" w:cs="Times New Roman"/>
        </w:rPr>
        <w:t xml:space="preserve">are also created by the evolution of life itself. </w:t>
      </w:r>
      <w:r w:rsidRPr="00CE44CD">
        <w:rPr>
          <w:rFonts w:ascii="Times New Roman" w:hAnsi="Times New Roman" w:cs="Times New Roman"/>
        </w:rPr>
        <w:t>For instance, t</w:t>
      </w:r>
      <w:r w:rsidR="00F16519" w:rsidRPr="00CE44CD">
        <w:rPr>
          <w:rFonts w:ascii="Times New Roman" w:hAnsi="Times New Roman" w:cs="Times New Roman"/>
        </w:rPr>
        <w:t xml:space="preserve">he very presence of organisms represent </w:t>
      </w:r>
      <w:r w:rsidR="00D25773" w:rsidRPr="00CE44CD">
        <w:rPr>
          <w:rFonts w:ascii="Times New Roman" w:hAnsi="Times New Roman" w:cs="Times New Roman"/>
        </w:rPr>
        <w:t>an ecological opportunity for others</w:t>
      </w:r>
      <w:r w:rsidR="00CF6C78" w:rsidRPr="00CE44CD">
        <w:rPr>
          <w:rFonts w:ascii="Times New Roman" w:hAnsi="Times New Roman" w:cs="Times New Roman"/>
        </w:rPr>
        <w:t xml:space="preserve">, favouring the evolution of predation </w:t>
      </w:r>
      <w:r w:rsidR="00530C17" w:rsidRPr="00CE44CD">
        <w:rPr>
          <w:rFonts w:ascii="Times New Roman" w:hAnsi="Times New Roman" w:cs="Times New Roman"/>
        </w:rPr>
        <w:t xml:space="preserve">– which in fact happened early on, and predation </w:t>
      </w:r>
      <w:r w:rsidR="00DB69EC" w:rsidRPr="00CE44CD">
        <w:rPr>
          <w:rFonts w:ascii="Times New Roman" w:hAnsi="Times New Roman" w:cs="Times New Roman"/>
        </w:rPr>
        <w:t>is hypothesi</w:t>
      </w:r>
      <w:r w:rsidR="00EB7291" w:rsidRPr="00CE44CD">
        <w:rPr>
          <w:rFonts w:ascii="Times New Roman" w:hAnsi="Times New Roman" w:cs="Times New Roman"/>
        </w:rPr>
        <w:t>s</w:t>
      </w:r>
      <w:r w:rsidR="00DB69EC" w:rsidRPr="00CE44CD">
        <w:rPr>
          <w:rFonts w:ascii="Times New Roman" w:hAnsi="Times New Roman" w:cs="Times New Roman"/>
        </w:rPr>
        <w:t xml:space="preserve">ed as a selective driving force in the origin of the eukaryote cell and the </w:t>
      </w:r>
      <w:r w:rsidR="00DB69EC" w:rsidRPr="00CE44CD">
        <w:rPr>
          <w:rFonts w:ascii="Times New Roman" w:hAnsi="Times New Roman" w:cs="Times New Roman"/>
        </w:rPr>
        <w:t>origin of multicellularity</w:t>
      </w:r>
      <w:r w:rsidR="002A2B61" w:rsidRPr="00CE44CD">
        <w:rPr>
          <w:rFonts w:ascii="Times New Roman" w:hAnsi="Times New Roman" w:cs="Times New Roman"/>
        </w:rPr>
        <w:t xml:space="preserve"> </w:t>
      </w:r>
      <w:r w:rsidR="00737BE1" w:rsidRPr="00CE44CD">
        <w:rPr>
          <w:rFonts w:ascii="Times New Roman" w:hAnsi="Times New Roman" w:cs="Times New Roman"/>
        </w:rPr>
        <w:fldChar w:fldCharType="begin"/>
      </w:r>
      <w:r w:rsidR="00737BE1" w:rsidRPr="00CE44CD">
        <w:rPr>
          <w:rFonts w:ascii="Times New Roman" w:hAnsi="Times New Roman" w:cs="Times New Roman"/>
        </w:rPr>
        <w:instrText xml:space="preserve"> ADDIN ZOTERO_ITEM CSL_CITATION {"citationID":"zSIGlsRK","properties":{"formattedCitation":"(P\\uc0\\u233{}rez et al. 2016)","plainCitation":"(Pérez et al. 2016)","noteIndex":0},"citationItems":[{"id":2281,"uris":["http://zotero.org/users/4673489/items/LQR4MJ7H"],"uri":["http://zotero.org/users/4673489/items/LQR4MJ7H"],"itemData":{"id":2281,"type":"article-journal","abstract":"The first documented study on bacterial predation was carried out using myxobacteria three quarters of a century ago. Since then, many predatory strains, diverse hunting strategies, environmental consequences and potential applications have been reported by groups all over the world. Now we know that predatory bacteria are distributed in a wide variety of environments and that interactions between predatory and non-predatory populations seem to be the most important factor in bacterial selection and mortality in some ecosystems. Bacterial predation has now been proposed as an evolutionary driving force. The structure and diversity of the predatory bacterial community is beginning to be recognized as an important factor in biodiversity due to its potential role in controlling and modelling bacterial populations in the environment. In this paper, we review the current understanding of bacterial predation, going over the strategies used by the main predatory bacteria to kill their prey. We have also reviewed and integrated the accumulated advances of the last 75 years with the interesting new insights that are provided by the analyses of genomes, predatomes, predatosomes and other comparative genomics studies, focusing on potential applications that derive from all of these areas of study.","container-title":"Environmental Microbiology","DOI":"10.1111/1462-2920.13171","ISSN":"1462-2920","issue":"3","language":"en","page":"766-779","source":"Wiley Online Library","title":"Bacterial predation: 75 years and counting!","title-short":"Bacterial predation","volume":"18","author":[{"family":"Pérez","given":"Juana"},{"family":"Moraleda‐Muñoz","given":"Aurelio"},{"family":"Marcos‐Torres","given":"Francisco Javier"},{"family":"Muñoz‐Dorado","given":"José"}],"issued":{"date-parts":[["2016",3,1]]}}}],"schema":"https://github.com/citation-style-language/schema/raw/master/csl-citation.json"} </w:instrText>
      </w:r>
      <w:r w:rsidR="00737BE1" w:rsidRPr="00CE44CD">
        <w:rPr>
          <w:rFonts w:ascii="Times New Roman" w:hAnsi="Times New Roman" w:cs="Times New Roman"/>
        </w:rPr>
        <w:fldChar w:fldCharType="separate"/>
      </w:r>
      <w:r w:rsidR="00737BE1" w:rsidRPr="00CE44CD">
        <w:rPr>
          <w:rFonts w:ascii="Times New Roman" w:hAnsi="Times New Roman" w:cs="Times New Roman"/>
        </w:rPr>
        <w:t>(Pérez et al. 2016)</w:t>
      </w:r>
      <w:r w:rsidR="00737BE1" w:rsidRPr="00CE44CD">
        <w:rPr>
          <w:rFonts w:ascii="Times New Roman" w:hAnsi="Times New Roman" w:cs="Times New Roman"/>
        </w:rPr>
        <w:fldChar w:fldCharType="end"/>
      </w:r>
      <w:r w:rsidR="001052A9" w:rsidRPr="00CE44CD">
        <w:rPr>
          <w:rFonts w:ascii="Times New Roman" w:hAnsi="Times New Roman" w:cs="Times New Roman"/>
        </w:rPr>
        <w:t xml:space="preserve">. </w:t>
      </w:r>
      <w:r w:rsidR="006D190B" w:rsidRPr="00CE44CD">
        <w:rPr>
          <w:rFonts w:ascii="Times New Roman" w:hAnsi="Times New Roman" w:cs="Times New Roman"/>
        </w:rPr>
        <w:t xml:space="preserve">The very </w:t>
      </w:r>
      <w:r w:rsidR="00025C22" w:rsidRPr="00CE44CD">
        <w:rPr>
          <w:rFonts w:ascii="Times New Roman" w:hAnsi="Times New Roman" w:cs="Times New Roman"/>
        </w:rPr>
        <w:t xml:space="preserve">metabolism </w:t>
      </w:r>
      <w:r w:rsidR="006D190B" w:rsidRPr="00CE44CD">
        <w:rPr>
          <w:rFonts w:ascii="Times New Roman" w:hAnsi="Times New Roman" w:cs="Times New Roman"/>
        </w:rPr>
        <w:t xml:space="preserve">of bacterial life creates </w:t>
      </w:r>
      <w:r w:rsidR="00025C22" w:rsidRPr="00CE44CD">
        <w:rPr>
          <w:rFonts w:ascii="Times New Roman" w:hAnsi="Times New Roman" w:cs="Times New Roman"/>
        </w:rPr>
        <w:t xml:space="preserve">steep gradients in the external environment through waste products </w:t>
      </w:r>
      <w:r w:rsidR="006D190B" w:rsidRPr="00CE44CD">
        <w:rPr>
          <w:rFonts w:ascii="Times New Roman" w:hAnsi="Times New Roman" w:cs="Times New Roman"/>
        </w:rPr>
        <w:t xml:space="preserve">– waste products which then may be exploited as </w:t>
      </w:r>
      <w:r w:rsidR="006D190B" w:rsidRPr="00CE44CD">
        <w:rPr>
          <w:rFonts w:ascii="Times New Roman" w:hAnsi="Times New Roman" w:cs="Times New Roman"/>
        </w:rPr>
        <w:t xml:space="preserve">metabolic inputs by other bacterial organisms </w:t>
      </w:r>
      <w:r w:rsidR="00025C22" w:rsidRPr="00CE44CD">
        <w:rPr>
          <w:rFonts w:ascii="Times New Roman" w:hAnsi="Times New Roman" w:cs="Times New Roman"/>
        </w:rPr>
        <w:fldChar w:fldCharType="begin"/>
      </w:r>
      <w:r w:rsidR="00025C22" w:rsidRPr="00CE44CD">
        <w:rPr>
          <w:rFonts w:ascii="Times New Roman" w:hAnsi="Times New Roman" w:cs="Times New Roman"/>
        </w:rPr>
        <w:instrText xml:space="preserve"> ADDIN ZOTERO_ITEM CSL_CITATION {"citationID":"vgWTsK6O","properties":{"formattedCitation":"(Fenchel 2002)","plainCitation":"(Fenchel 2002)","noteIndex":0},"citationItems":[{"id":4368,"uris":["http://zotero.org/users/4673489/items/6IATKAZ2"],"uri":["http://zotero.org/users/4673489/items/6IATKAZ2"],"itemData":{"id":4368,"type":"article-journal","container-title":"Science","DOI":"10.1126/science.1070118","ISSN":"00368075, 10959203","issue":"5570","language":"en","page":"1068-1071","source":"DOI.org (Crossref)","title":"Microbial Behavior in a Heterogeneous World","volume":"296","author":[{"family":"Fenchel","given":"T."}],"issued":{"date-parts":[["2002",5,10]]}}}],"schema":"https://github.com/citation-style-language/schema/raw/master/csl-citation.json"} </w:instrText>
      </w:r>
      <w:r w:rsidR="00025C22" w:rsidRPr="00CE44CD">
        <w:rPr>
          <w:rFonts w:ascii="Times New Roman" w:hAnsi="Times New Roman" w:cs="Times New Roman"/>
        </w:rPr>
        <w:fldChar w:fldCharType="separate"/>
      </w:r>
      <w:r w:rsidR="00025C22" w:rsidRPr="00CE44CD">
        <w:rPr>
          <w:rFonts w:ascii="Times New Roman" w:hAnsi="Times New Roman" w:cs="Times New Roman"/>
          <w:noProof/>
        </w:rPr>
        <w:t>(Fenchel 2002)</w:t>
      </w:r>
      <w:r w:rsidR="00025C22" w:rsidRPr="00CE44CD">
        <w:rPr>
          <w:rFonts w:ascii="Times New Roman" w:hAnsi="Times New Roman" w:cs="Times New Roman"/>
        </w:rPr>
        <w:fldChar w:fldCharType="end"/>
      </w:r>
      <w:r w:rsidR="0064542D" w:rsidRPr="00CE44CD">
        <w:rPr>
          <w:rFonts w:ascii="Times New Roman" w:hAnsi="Times New Roman" w:cs="Times New Roman"/>
        </w:rPr>
        <w:t>.</w:t>
      </w:r>
    </w:p>
    <w:p w14:paraId="34BE884C" w14:textId="5710AC2C" w:rsidR="00661A9D" w:rsidRPr="00CE44CD" w:rsidRDefault="009046B1" w:rsidP="009E4C27">
      <w:pPr>
        <w:spacing w:line="360" w:lineRule="auto"/>
        <w:ind w:firstLine="720"/>
        <w:jc w:val="both"/>
        <w:rPr>
          <w:rFonts w:ascii="Times New Roman" w:hAnsi="Times New Roman" w:cs="Times New Roman"/>
        </w:rPr>
      </w:pPr>
      <w:r w:rsidRPr="00CE44CD">
        <w:rPr>
          <w:rFonts w:ascii="Times New Roman" w:hAnsi="Times New Roman" w:cs="Times New Roman"/>
        </w:rPr>
        <w:lastRenderedPageBreak/>
        <w:t>Hence, in sum, t</w:t>
      </w:r>
      <w:r w:rsidR="00EA2C0A" w:rsidRPr="00CE44CD">
        <w:rPr>
          <w:rFonts w:ascii="Times New Roman" w:hAnsi="Times New Roman" w:cs="Times New Roman"/>
        </w:rPr>
        <w:t>he way in which novel patterns of EH represent ecological opportunities</w:t>
      </w:r>
      <w:r w:rsidR="000E5CB9" w:rsidRPr="00CE44CD">
        <w:rPr>
          <w:rFonts w:ascii="Times New Roman" w:hAnsi="Times New Roman" w:cs="Times New Roman"/>
        </w:rPr>
        <w:t xml:space="preserve"> is more than a contingent feature of </w:t>
      </w:r>
      <w:r w:rsidR="00287417" w:rsidRPr="00CE44CD">
        <w:rPr>
          <w:rFonts w:ascii="Times New Roman" w:hAnsi="Times New Roman" w:cs="Times New Roman"/>
        </w:rPr>
        <w:t xml:space="preserve">natural </w:t>
      </w:r>
      <w:r w:rsidR="006F6AEC" w:rsidRPr="00CE44CD">
        <w:rPr>
          <w:rFonts w:ascii="Times New Roman" w:hAnsi="Times New Roman" w:cs="Times New Roman"/>
        </w:rPr>
        <w:t>environments</w:t>
      </w:r>
      <w:r w:rsidR="00287417" w:rsidRPr="00CE44CD">
        <w:rPr>
          <w:rFonts w:ascii="Times New Roman" w:hAnsi="Times New Roman" w:cs="Times New Roman"/>
        </w:rPr>
        <w:t xml:space="preserve">: </w:t>
      </w:r>
      <w:r w:rsidR="006F6AEC" w:rsidRPr="00CE44CD">
        <w:rPr>
          <w:rFonts w:ascii="Times New Roman" w:hAnsi="Times New Roman" w:cs="Times New Roman"/>
        </w:rPr>
        <w:t>it was present at the origin of life,</w:t>
      </w:r>
      <w:r w:rsidR="00A40356" w:rsidRPr="00CE44CD">
        <w:rPr>
          <w:rFonts w:ascii="Times New Roman" w:hAnsi="Times New Roman" w:cs="Times New Roman"/>
        </w:rPr>
        <w:t xml:space="preserve"> and</w:t>
      </w:r>
      <w:r w:rsidR="006F6AEC" w:rsidRPr="00CE44CD">
        <w:rPr>
          <w:rFonts w:ascii="Times New Roman" w:hAnsi="Times New Roman" w:cs="Times New Roman"/>
        </w:rPr>
        <w:t xml:space="preserve"> </w:t>
      </w:r>
      <w:r w:rsidR="008B580B" w:rsidRPr="00CE44CD">
        <w:rPr>
          <w:rFonts w:ascii="Times New Roman" w:hAnsi="Times New Roman" w:cs="Times New Roman"/>
        </w:rPr>
        <w:t xml:space="preserve">as life  evolved, </w:t>
      </w:r>
      <w:r w:rsidR="004D3001" w:rsidRPr="00CE44CD">
        <w:rPr>
          <w:rFonts w:ascii="Times New Roman" w:hAnsi="Times New Roman" w:cs="Times New Roman"/>
        </w:rPr>
        <w:t xml:space="preserve"> more such ecological opportunities </w:t>
      </w:r>
      <w:r w:rsidR="00A40356" w:rsidRPr="00CE44CD">
        <w:rPr>
          <w:rFonts w:ascii="Times New Roman" w:hAnsi="Times New Roman" w:cs="Times New Roman"/>
        </w:rPr>
        <w:t>were</w:t>
      </w:r>
      <w:r w:rsidR="004D3001" w:rsidRPr="00CE44CD">
        <w:rPr>
          <w:rFonts w:ascii="Times New Roman" w:hAnsi="Times New Roman" w:cs="Times New Roman"/>
        </w:rPr>
        <w:t xml:space="preserve"> created. </w:t>
      </w:r>
      <w:r w:rsidR="009E4C27" w:rsidRPr="00CE44CD">
        <w:rPr>
          <w:rFonts w:ascii="Times New Roman" w:hAnsi="Times New Roman" w:cs="Times New Roman"/>
        </w:rPr>
        <w:t>Hence t</w:t>
      </w:r>
      <w:r w:rsidR="00D603FE" w:rsidRPr="00CE44CD">
        <w:rPr>
          <w:rFonts w:ascii="Times New Roman" w:hAnsi="Times New Roman" w:cs="Times New Roman"/>
        </w:rPr>
        <w:t xml:space="preserve">he process whereby </w:t>
      </w:r>
      <w:r w:rsidR="00D476A3" w:rsidRPr="00CE44CD">
        <w:rPr>
          <w:rFonts w:ascii="Times New Roman" w:hAnsi="Times New Roman" w:cs="Times New Roman"/>
        </w:rPr>
        <w:t>EH-exploit</w:t>
      </w:r>
      <w:r w:rsidR="00D603FE" w:rsidRPr="00CE44CD">
        <w:rPr>
          <w:rFonts w:ascii="Times New Roman" w:hAnsi="Times New Roman" w:cs="Times New Roman"/>
        </w:rPr>
        <w:t>ing types</w:t>
      </w:r>
      <w:r w:rsidR="00D476A3" w:rsidRPr="00CE44CD">
        <w:rPr>
          <w:rFonts w:ascii="Times New Roman" w:hAnsi="Times New Roman" w:cs="Times New Roman"/>
        </w:rPr>
        <w:t xml:space="preserve"> </w:t>
      </w:r>
      <w:r w:rsidR="0004596D" w:rsidRPr="00CE44CD">
        <w:rPr>
          <w:rFonts w:ascii="Times New Roman" w:hAnsi="Times New Roman" w:cs="Times New Roman"/>
        </w:rPr>
        <w:t xml:space="preserve">alter their selective environments and </w:t>
      </w:r>
      <w:r w:rsidR="00A40356" w:rsidRPr="00CE44CD">
        <w:rPr>
          <w:rFonts w:ascii="Times New Roman" w:hAnsi="Times New Roman" w:cs="Times New Roman"/>
        </w:rPr>
        <w:t xml:space="preserve">colonise </w:t>
      </w:r>
      <w:r w:rsidR="00D476A3" w:rsidRPr="00CE44CD">
        <w:rPr>
          <w:rFonts w:ascii="Times New Roman" w:hAnsi="Times New Roman" w:cs="Times New Roman"/>
        </w:rPr>
        <w:t xml:space="preserve"> novel niches</w:t>
      </w:r>
      <w:r w:rsidR="002B52C2" w:rsidRPr="00CE44CD">
        <w:rPr>
          <w:rFonts w:ascii="Times New Roman" w:hAnsi="Times New Roman" w:cs="Times New Roman"/>
        </w:rPr>
        <w:t xml:space="preserve"> </w:t>
      </w:r>
      <w:r w:rsidR="004114EF" w:rsidRPr="00CE44CD">
        <w:rPr>
          <w:rFonts w:ascii="Times New Roman" w:hAnsi="Times New Roman" w:cs="Times New Roman"/>
        </w:rPr>
        <w:t>is not dependent on the contingencies of the geological succession of environments</w:t>
      </w:r>
      <w:r w:rsidR="00D476A3" w:rsidRPr="00CE44CD">
        <w:rPr>
          <w:rFonts w:ascii="Times New Roman" w:hAnsi="Times New Roman" w:cs="Times New Roman"/>
        </w:rPr>
        <w:t xml:space="preserve">. </w:t>
      </w:r>
    </w:p>
    <w:p w14:paraId="033B2A8A" w14:textId="0FDB9573" w:rsidR="00D733C9" w:rsidRPr="00CE44CD" w:rsidRDefault="00D733C9" w:rsidP="00F768E2">
      <w:pPr>
        <w:spacing w:line="360" w:lineRule="auto"/>
        <w:jc w:val="both"/>
        <w:rPr>
          <w:rFonts w:ascii="Times New Roman" w:hAnsi="Times New Roman" w:cs="Times New Roman"/>
        </w:rPr>
      </w:pPr>
    </w:p>
    <w:p w14:paraId="5E4C6C37" w14:textId="53637CE5" w:rsidR="003B7859" w:rsidRPr="00CE44CD" w:rsidRDefault="00AA3CAA" w:rsidP="003B7859">
      <w:pPr>
        <w:spacing w:line="360" w:lineRule="auto"/>
        <w:ind w:firstLine="720"/>
        <w:jc w:val="both"/>
        <w:rPr>
          <w:rFonts w:ascii="Times New Roman" w:hAnsi="Times New Roman" w:cs="Times New Roman"/>
          <w:b/>
        </w:rPr>
      </w:pPr>
      <w:r w:rsidRPr="00CE44CD">
        <w:rPr>
          <w:rFonts w:ascii="Times New Roman" w:hAnsi="Times New Roman" w:cs="Times New Roman"/>
          <w:b/>
        </w:rPr>
        <w:t>6</w:t>
      </w:r>
      <w:r w:rsidR="003B7859" w:rsidRPr="00CE44CD">
        <w:rPr>
          <w:rFonts w:ascii="Times New Roman" w:hAnsi="Times New Roman" w:cs="Times New Roman"/>
          <w:b/>
        </w:rPr>
        <w:t xml:space="preserve">. </w:t>
      </w:r>
      <w:r w:rsidR="00610B06" w:rsidRPr="00CE44CD">
        <w:rPr>
          <w:rFonts w:ascii="Times New Roman" w:hAnsi="Times New Roman" w:cs="Times New Roman"/>
          <w:b/>
        </w:rPr>
        <w:t xml:space="preserve">The Selectionist Rationale for </w:t>
      </w:r>
      <w:r w:rsidR="004C5ABD" w:rsidRPr="00CE44CD">
        <w:rPr>
          <w:rFonts w:ascii="Times New Roman" w:hAnsi="Times New Roman" w:cs="Times New Roman"/>
          <w:b/>
        </w:rPr>
        <w:t>a Trend in EH-exploitation</w:t>
      </w:r>
    </w:p>
    <w:p w14:paraId="34E056D1" w14:textId="13AA31EC" w:rsidR="003B7859" w:rsidRPr="00CE44CD" w:rsidRDefault="003B7859" w:rsidP="001D20B5">
      <w:pPr>
        <w:spacing w:line="360" w:lineRule="auto"/>
        <w:jc w:val="both"/>
        <w:rPr>
          <w:rFonts w:ascii="Times New Roman" w:hAnsi="Times New Roman" w:cs="Times New Roman"/>
        </w:rPr>
      </w:pPr>
      <w:r w:rsidRPr="00CE44CD">
        <w:rPr>
          <w:rFonts w:ascii="Times New Roman" w:hAnsi="Times New Roman" w:cs="Times New Roman"/>
        </w:rPr>
        <w:t>Recall the format of the selectionist rationale</w:t>
      </w:r>
      <w:r w:rsidR="00E5126A" w:rsidRPr="00CE44CD">
        <w:rPr>
          <w:rFonts w:ascii="Times New Roman" w:hAnsi="Times New Roman" w:cs="Times New Roman"/>
        </w:rPr>
        <w:t xml:space="preserve"> for a trend in </w:t>
      </w:r>
      <w:r w:rsidR="00E5126A" w:rsidRPr="00CE44CD">
        <w:rPr>
          <w:rFonts w:ascii="Times New Roman" w:hAnsi="Times New Roman" w:cs="Times New Roman"/>
          <w:i/>
          <w:iCs/>
        </w:rPr>
        <w:t>M</w:t>
      </w:r>
      <w:r w:rsidRPr="00CE44CD">
        <w:rPr>
          <w:rFonts w:ascii="Times New Roman" w:hAnsi="Times New Roman" w:cs="Times New Roman"/>
        </w:rPr>
        <w:t xml:space="preserve">: </w:t>
      </w:r>
    </w:p>
    <w:p w14:paraId="1D6F6BCA" w14:textId="4D216D99" w:rsidR="003B7859" w:rsidRPr="00CE44CD" w:rsidRDefault="006E2FE1" w:rsidP="003B7859">
      <w:pPr>
        <w:spacing w:after="120"/>
        <w:ind w:left="1440" w:right="373"/>
        <w:jc w:val="both"/>
        <w:rPr>
          <w:rFonts w:ascii="Times New Roman" w:hAnsi="Times New Roman" w:cs="Times New Roman"/>
        </w:rPr>
      </w:pPr>
      <w:r w:rsidRPr="00CE44CD">
        <w:rPr>
          <w:rFonts w:ascii="Times New Roman" w:hAnsi="Times New Roman" w:cs="Times New Roman"/>
          <w:iCs/>
        </w:rPr>
        <w:t xml:space="preserve">Given </w:t>
      </w:r>
      <w:r w:rsidR="003B7859" w:rsidRPr="00CE44CD">
        <w:rPr>
          <w:rFonts w:ascii="Times New Roman" w:hAnsi="Times New Roman" w:cs="Times New Roman"/>
          <w:iCs/>
        </w:rPr>
        <w:t>effectively random environments</w:t>
      </w:r>
      <w:r w:rsidR="003B7859" w:rsidRPr="00CE44CD">
        <w:rPr>
          <w:rFonts w:ascii="Times New Roman" w:hAnsi="Times New Roman" w:cs="Times New Roman"/>
          <w:i/>
        </w:rPr>
        <w:t xml:space="preserve"> </w:t>
      </w:r>
      <w:r w:rsidR="003B7859" w:rsidRPr="00CE44CD">
        <w:rPr>
          <w:rFonts w:ascii="Times New Roman" w:hAnsi="Times New Roman" w:cs="Times New Roman"/>
          <w:iCs/>
        </w:rPr>
        <w:t xml:space="preserve">and without long-term constraints on natural selection, </w:t>
      </w:r>
      <w:r w:rsidRPr="00CE44CD">
        <w:rPr>
          <w:rFonts w:ascii="Times New Roman" w:hAnsi="Times New Roman" w:cs="Times New Roman"/>
          <w:iCs/>
        </w:rPr>
        <w:t>all evolutionary histories</w:t>
      </w:r>
      <w:r w:rsidRPr="00CE44CD">
        <w:rPr>
          <w:rFonts w:ascii="Times New Roman" w:hAnsi="Times New Roman" w:cs="Times New Roman"/>
        </w:rPr>
        <w:t xml:space="preserve"> </w:t>
      </w:r>
      <w:r w:rsidR="003B7859" w:rsidRPr="00CE44CD">
        <w:rPr>
          <w:rFonts w:ascii="Times New Roman" w:hAnsi="Times New Roman" w:cs="Times New Roman"/>
        </w:rPr>
        <w:t xml:space="preserve">instantiate a trend in </w:t>
      </w:r>
      <w:r w:rsidR="003B7859" w:rsidRPr="00CE44CD">
        <w:rPr>
          <w:rFonts w:ascii="Times New Roman" w:hAnsi="Times New Roman" w:cs="Times New Roman"/>
          <w:i/>
          <w:iCs/>
        </w:rPr>
        <w:t>M</w:t>
      </w:r>
      <w:r w:rsidR="003B7859" w:rsidRPr="00CE44CD">
        <w:rPr>
          <w:rFonts w:ascii="Times New Roman" w:hAnsi="Times New Roman" w:cs="Times New Roman"/>
        </w:rPr>
        <w:t xml:space="preserve"> </w:t>
      </w:r>
      <w:r w:rsidR="003B7859" w:rsidRPr="00CE44CD">
        <w:rPr>
          <w:rFonts w:ascii="Times New Roman" w:hAnsi="Times New Roman" w:cs="Times New Roman"/>
          <w:iCs/>
        </w:rPr>
        <w:t xml:space="preserve">that is </w:t>
      </w:r>
      <w:r w:rsidR="00BD7788" w:rsidRPr="00CE44CD">
        <w:rPr>
          <w:rFonts w:ascii="Times New Roman" w:hAnsi="Times New Roman" w:cs="Times New Roman"/>
          <w:iCs/>
        </w:rPr>
        <w:t>caused</w:t>
      </w:r>
      <w:r w:rsidR="003B7859" w:rsidRPr="00CE44CD">
        <w:rPr>
          <w:rFonts w:ascii="Times New Roman" w:hAnsi="Times New Roman" w:cs="Times New Roman"/>
          <w:iCs/>
        </w:rPr>
        <w:t xml:space="preserve"> by selection for increased </w:t>
      </w:r>
      <w:r w:rsidR="003B7859" w:rsidRPr="00CE44CD">
        <w:rPr>
          <w:rFonts w:ascii="Times New Roman" w:hAnsi="Times New Roman" w:cs="Times New Roman"/>
          <w:i/>
        </w:rPr>
        <w:t>M</w:t>
      </w:r>
      <w:r w:rsidR="003B7859" w:rsidRPr="00CE44CD">
        <w:rPr>
          <w:rFonts w:ascii="Times New Roman" w:hAnsi="Times New Roman" w:cs="Times New Roman"/>
          <w:iCs/>
        </w:rPr>
        <w:t>.</w:t>
      </w:r>
    </w:p>
    <w:p w14:paraId="5686F262" w14:textId="58133D23" w:rsidR="003B7859" w:rsidRPr="00CE44CD" w:rsidRDefault="002F1643" w:rsidP="003B7859">
      <w:pPr>
        <w:spacing w:line="360" w:lineRule="auto"/>
        <w:jc w:val="both"/>
        <w:rPr>
          <w:rFonts w:ascii="Times New Roman" w:hAnsi="Times New Roman" w:cs="Times New Roman"/>
        </w:rPr>
      </w:pPr>
      <w:r w:rsidRPr="00CE44CD">
        <w:rPr>
          <w:rFonts w:ascii="Times New Roman" w:hAnsi="Times New Roman" w:cs="Times New Roman"/>
        </w:rPr>
        <w:t>This sectio</w:t>
      </w:r>
      <w:r w:rsidR="00B32820" w:rsidRPr="00CE44CD">
        <w:rPr>
          <w:rFonts w:ascii="Times New Roman" w:hAnsi="Times New Roman" w:cs="Times New Roman"/>
        </w:rPr>
        <w:t>n</w:t>
      </w:r>
      <w:r w:rsidR="003B7859" w:rsidRPr="00CE44CD">
        <w:rPr>
          <w:rFonts w:ascii="Times New Roman" w:hAnsi="Times New Roman" w:cs="Times New Roman"/>
        </w:rPr>
        <w:t xml:space="preserve"> </w:t>
      </w:r>
      <w:r w:rsidR="00BA6E77" w:rsidRPr="00CE44CD">
        <w:rPr>
          <w:rFonts w:ascii="Times New Roman" w:hAnsi="Times New Roman" w:cs="Times New Roman"/>
        </w:rPr>
        <w:t xml:space="preserve">will </w:t>
      </w:r>
      <w:r w:rsidR="0071471A" w:rsidRPr="00CE44CD">
        <w:rPr>
          <w:rFonts w:ascii="Times New Roman" w:hAnsi="Times New Roman" w:cs="Times New Roman"/>
        </w:rPr>
        <w:t xml:space="preserve">detail the elements of </w:t>
      </w:r>
      <w:r w:rsidR="00A40356" w:rsidRPr="00CE44CD">
        <w:rPr>
          <w:rFonts w:ascii="Times New Roman" w:hAnsi="Times New Roman" w:cs="Times New Roman"/>
        </w:rPr>
        <w:t xml:space="preserve">the </w:t>
      </w:r>
      <w:r w:rsidR="0071471A" w:rsidRPr="00CE44CD">
        <w:rPr>
          <w:rFonts w:ascii="Times New Roman" w:hAnsi="Times New Roman" w:cs="Times New Roman"/>
        </w:rPr>
        <w:t xml:space="preserve">selectionist rationale for </w:t>
      </w:r>
      <w:r w:rsidR="00796803" w:rsidRPr="00CE44CD">
        <w:rPr>
          <w:rFonts w:ascii="Times New Roman" w:hAnsi="Times New Roman" w:cs="Times New Roman"/>
        </w:rPr>
        <w:t>a trend in EH-exploitation</w:t>
      </w:r>
      <w:r w:rsidR="0071471A" w:rsidRPr="00CE44CD">
        <w:rPr>
          <w:rFonts w:ascii="Times New Roman" w:hAnsi="Times New Roman" w:cs="Times New Roman"/>
        </w:rPr>
        <w:t xml:space="preserve">: </w:t>
      </w:r>
      <w:r w:rsidR="00CF03D5" w:rsidRPr="00CE44CD">
        <w:rPr>
          <w:rFonts w:ascii="Times New Roman" w:hAnsi="Times New Roman" w:cs="Times New Roman"/>
        </w:rPr>
        <w:t xml:space="preserve">(1) the measure of EH-exploitation, (2) </w:t>
      </w:r>
      <w:r w:rsidR="00554B03" w:rsidRPr="00CE44CD">
        <w:rPr>
          <w:rFonts w:ascii="Times New Roman" w:hAnsi="Times New Roman" w:cs="Times New Roman"/>
        </w:rPr>
        <w:t xml:space="preserve">what the time-steps </w:t>
      </w:r>
      <w:r w:rsidR="004E46A8" w:rsidRPr="00CE44CD">
        <w:rPr>
          <w:rFonts w:ascii="Times New Roman" w:hAnsi="Times New Roman" w:cs="Times New Roman"/>
        </w:rPr>
        <w:t>for EH-exploitation increases are</w:t>
      </w:r>
      <w:r w:rsidR="00905F38" w:rsidRPr="00CE44CD">
        <w:rPr>
          <w:rFonts w:ascii="Times New Roman" w:hAnsi="Times New Roman" w:cs="Times New Roman"/>
        </w:rPr>
        <w:t xml:space="preserve">, (3) what the expected </w:t>
      </w:r>
      <w:r w:rsidR="001F03C5" w:rsidRPr="00CE44CD">
        <w:rPr>
          <w:rFonts w:ascii="Times New Roman" w:hAnsi="Times New Roman" w:cs="Times New Roman"/>
        </w:rPr>
        <w:t xml:space="preserve">trend </w:t>
      </w:r>
      <w:r w:rsidR="00B65507" w:rsidRPr="00CE44CD">
        <w:rPr>
          <w:rFonts w:ascii="Times New Roman" w:hAnsi="Times New Roman" w:cs="Times New Roman"/>
        </w:rPr>
        <w:t xml:space="preserve">would look </w:t>
      </w:r>
      <w:r w:rsidR="001F03C5" w:rsidRPr="00CE44CD">
        <w:rPr>
          <w:rFonts w:ascii="Times New Roman" w:hAnsi="Times New Roman" w:cs="Times New Roman"/>
        </w:rPr>
        <w:t>like (under ideali</w:t>
      </w:r>
      <w:r w:rsidR="00720818" w:rsidRPr="00CE44CD">
        <w:rPr>
          <w:rFonts w:ascii="Times New Roman" w:hAnsi="Times New Roman" w:cs="Times New Roman"/>
        </w:rPr>
        <w:t>s</w:t>
      </w:r>
      <w:r w:rsidR="00783D54" w:rsidRPr="00CE44CD">
        <w:rPr>
          <w:rFonts w:ascii="Times New Roman" w:hAnsi="Times New Roman" w:cs="Times New Roman"/>
        </w:rPr>
        <w:t>ed conditions</w:t>
      </w:r>
      <w:r w:rsidR="001F03C5" w:rsidRPr="00CE44CD">
        <w:rPr>
          <w:rFonts w:ascii="Times New Roman" w:hAnsi="Times New Roman" w:cs="Times New Roman"/>
        </w:rPr>
        <w:t xml:space="preserve">). </w:t>
      </w:r>
      <w:r w:rsidR="00FB3D33" w:rsidRPr="00CE44CD">
        <w:rPr>
          <w:rFonts w:ascii="Times New Roman" w:hAnsi="Times New Roman" w:cs="Times New Roman"/>
        </w:rPr>
        <w:t xml:space="preserve">The </w:t>
      </w:r>
      <w:r w:rsidR="00FB3D33" w:rsidRPr="00CE44CD">
        <w:rPr>
          <w:rFonts w:ascii="Times New Roman" w:hAnsi="Times New Roman" w:cs="Times New Roman"/>
        </w:rPr>
        <w:t xml:space="preserve">upshot is that </w:t>
      </w:r>
      <w:r w:rsidR="00783D54" w:rsidRPr="00CE44CD">
        <w:rPr>
          <w:rFonts w:ascii="Times New Roman" w:hAnsi="Times New Roman" w:cs="Times New Roman"/>
        </w:rPr>
        <w:t>at least one selectionist rationale for progress is grounded in the causal structure of natural selection</w:t>
      </w:r>
      <w:r w:rsidR="003415E2" w:rsidRPr="00CE44CD">
        <w:rPr>
          <w:rFonts w:ascii="Times New Roman" w:hAnsi="Times New Roman" w:cs="Times New Roman"/>
        </w:rPr>
        <w:t xml:space="preserve">. </w:t>
      </w:r>
      <w:r w:rsidR="00A31062" w:rsidRPr="00CE44CD">
        <w:rPr>
          <w:rFonts w:ascii="Times New Roman" w:hAnsi="Times New Roman" w:cs="Times New Roman"/>
        </w:rPr>
        <w:t xml:space="preserve">In this regard, </w:t>
      </w:r>
      <w:r w:rsidR="002809A4" w:rsidRPr="00CE44CD">
        <w:rPr>
          <w:rFonts w:ascii="Times New Roman" w:hAnsi="Times New Roman" w:cs="Times New Roman"/>
        </w:rPr>
        <w:t xml:space="preserve">I will make </w:t>
      </w:r>
      <w:r w:rsidR="00A31062" w:rsidRPr="00CE44CD">
        <w:rPr>
          <w:rFonts w:ascii="Times New Roman" w:hAnsi="Times New Roman" w:cs="Times New Roman"/>
        </w:rPr>
        <w:t xml:space="preserve">a </w:t>
      </w:r>
      <w:r w:rsidR="005D0EE2" w:rsidRPr="00CE44CD">
        <w:rPr>
          <w:rFonts w:ascii="Times New Roman" w:hAnsi="Times New Roman" w:cs="Times New Roman"/>
        </w:rPr>
        <w:t xml:space="preserve">tentative </w:t>
      </w:r>
      <w:r w:rsidR="00CE5DA1" w:rsidRPr="00CE44CD">
        <w:rPr>
          <w:rFonts w:ascii="Times New Roman" w:hAnsi="Times New Roman" w:cs="Times New Roman"/>
        </w:rPr>
        <w:t xml:space="preserve">suggestion as to what </w:t>
      </w:r>
      <w:r w:rsidR="00C0708C" w:rsidRPr="00CE44CD">
        <w:rPr>
          <w:rFonts w:ascii="Times New Roman" w:hAnsi="Times New Roman" w:cs="Times New Roman"/>
        </w:rPr>
        <w:t xml:space="preserve">concept of progress </w:t>
      </w:r>
      <w:r w:rsidR="00D13A48" w:rsidRPr="00CE44CD">
        <w:rPr>
          <w:rFonts w:ascii="Times New Roman" w:hAnsi="Times New Roman" w:cs="Times New Roman"/>
        </w:rPr>
        <w:t xml:space="preserve">seems to </w:t>
      </w:r>
      <w:r w:rsidR="00FF107C" w:rsidRPr="00CE44CD">
        <w:rPr>
          <w:rFonts w:ascii="Times New Roman" w:hAnsi="Times New Roman" w:cs="Times New Roman"/>
        </w:rPr>
        <w:t xml:space="preserve">be </w:t>
      </w:r>
      <w:r w:rsidR="00D13A48" w:rsidRPr="00CE44CD">
        <w:rPr>
          <w:rFonts w:ascii="Times New Roman" w:hAnsi="Times New Roman" w:cs="Times New Roman"/>
        </w:rPr>
        <w:t>impl</w:t>
      </w:r>
      <w:r w:rsidR="00FF107C" w:rsidRPr="00CE44CD">
        <w:rPr>
          <w:rFonts w:ascii="Times New Roman" w:hAnsi="Times New Roman" w:cs="Times New Roman"/>
        </w:rPr>
        <w:t>ied by the trend in EH-exploitation</w:t>
      </w:r>
      <w:r w:rsidR="00791B04" w:rsidRPr="00CE44CD">
        <w:rPr>
          <w:rFonts w:ascii="Times New Roman" w:hAnsi="Times New Roman" w:cs="Times New Roman"/>
        </w:rPr>
        <w:t>.</w:t>
      </w:r>
      <w:r w:rsidR="00D13A48" w:rsidRPr="00CE44CD">
        <w:rPr>
          <w:rFonts w:ascii="Times New Roman" w:hAnsi="Times New Roman" w:cs="Times New Roman"/>
        </w:rPr>
        <w:t xml:space="preserve"> </w:t>
      </w:r>
    </w:p>
    <w:p w14:paraId="66F282AF" w14:textId="77777777" w:rsidR="00683219" w:rsidRPr="00CE44CD" w:rsidRDefault="00683219" w:rsidP="003B7859">
      <w:pPr>
        <w:spacing w:line="360" w:lineRule="auto"/>
        <w:jc w:val="both"/>
        <w:rPr>
          <w:rFonts w:ascii="Times New Roman" w:hAnsi="Times New Roman" w:cs="Times New Roman"/>
        </w:rPr>
      </w:pPr>
    </w:p>
    <w:p w14:paraId="08036636" w14:textId="529DC1B4" w:rsidR="00826CF8" w:rsidRPr="00CE44CD" w:rsidRDefault="00AA3CAA" w:rsidP="00135DBE">
      <w:pPr>
        <w:spacing w:line="360" w:lineRule="auto"/>
        <w:jc w:val="both"/>
        <w:rPr>
          <w:rFonts w:ascii="Times New Roman" w:hAnsi="Times New Roman" w:cs="Times New Roman"/>
        </w:rPr>
      </w:pPr>
      <w:r w:rsidRPr="00CE44CD">
        <w:rPr>
          <w:rFonts w:ascii="Times New Roman" w:hAnsi="Times New Roman" w:cs="Times New Roman"/>
          <w:b/>
          <w:bCs/>
        </w:rPr>
        <w:t>6</w:t>
      </w:r>
      <w:r w:rsidR="00197C1B" w:rsidRPr="00CE44CD">
        <w:rPr>
          <w:rFonts w:ascii="Times New Roman" w:hAnsi="Times New Roman" w:cs="Times New Roman"/>
          <w:b/>
          <w:bCs/>
        </w:rPr>
        <w:t xml:space="preserve">.1 </w:t>
      </w:r>
      <w:r w:rsidR="003B7859" w:rsidRPr="00CE44CD">
        <w:rPr>
          <w:rFonts w:ascii="Times New Roman" w:hAnsi="Times New Roman" w:cs="Times New Roman"/>
          <w:b/>
          <w:bCs/>
        </w:rPr>
        <w:t>Measure of EH-exploitation</w:t>
      </w:r>
      <w:r w:rsidR="003B7859" w:rsidRPr="00CE44CD">
        <w:rPr>
          <w:rFonts w:ascii="Times New Roman" w:hAnsi="Times New Roman" w:cs="Times New Roman"/>
          <w:b/>
          <w:bCs/>
          <w:i/>
          <w:iCs/>
        </w:rPr>
        <w:t xml:space="preserve">. </w:t>
      </w:r>
      <w:r w:rsidR="00616D76" w:rsidRPr="00CE44CD">
        <w:rPr>
          <w:rFonts w:ascii="Times New Roman" w:hAnsi="Times New Roman" w:cs="Times New Roman"/>
        </w:rPr>
        <w:t xml:space="preserve">Since </w:t>
      </w:r>
      <w:r w:rsidR="003B7859" w:rsidRPr="00CE44CD">
        <w:rPr>
          <w:rFonts w:ascii="Times New Roman" w:hAnsi="Times New Roman" w:cs="Times New Roman"/>
        </w:rPr>
        <w:t xml:space="preserve">EH-exploitation </w:t>
      </w:r>
      <w:r w:rsidR="00616D76" w:rsidRPr="00CE44CD">
        <w:rPr>
          <w:rFonts w:ascii="Times New Roman" w:hAnsi="Times New Roman" w:cs="Times New Roman"/>
        </w:rPr>
        <w:t xml:space="preserve">refers to </w:t>
      </w:r>
      <w:r w:rsidR="00363C8E" w:rsidRPr="00CE44CD">
        <w:rPr>
          <w:rFonts w:ascii="Times New Roman" w:hAnsi="Times New Roman" w:cs="Times New Roman"/>
        </w:rPr>
        <w:t>a</w:t>
      </w:r>
      <w:r w:rsidR="00365A97" w:rsidRPr="00CE44CD">
        <w:rPr>
          <w:rFonts w:ascii="Times New Roman" w:hAnsi="Times New Roman" w:cs="Times New Roman"/>
        </w:rPr>
        <w:t xml:space="preserve"> type of</w:t>
      </w:r>
      <w:r w:rsidR="00363C8E" w:rsidRPr="00CE44CD">
        <w:rPr>
          <w:rFonts w:ascii="Times New Roman" w:hAnsi="Times New Roman" w:cs="Times New Roman"/>
        </w:rPr>
        <w:t xml:space="preserve"> interaction with the environment, </w:t>
      </w:r>
      <w:r w:rsidR="00F57FE1" w:rsidRPr="00CE44CD">
        <w:rPr>
          <w:rFonts w:ascii="Times New Roman" w:hAnsi="Times New Roman" w:cs="Times New Roman"/>
        </w:rPr>
        <w:t>the EH-</w:t>
      </w:r>
      <w:r w:rsidR="00F57FE1" w:rsidRPr="00CE44CD">
        <w:rPr>
          <w:rFonts w:ascii="Times New Roman" w:hAnsi="Times New Roman" w:cs="Times New Roman"/>
        </w:rPr>
        <w:t xml:space="preserve">exploitation of an organism (or lineage) </w:t>
      </w:r>
      <w:r w:rsidR="00C1469D" w:rsidRPr="00CE44CD">
        <w:rPr>
          <w:rFonts w:ascii="Times New Roman" w:hAnsi="Times New Roman" w:cs="Times New Roman"/>
        </w:rPr>
        <w:t>can be spelled out in terms of the patterns</w:t>
      </w:r>
      <w:r w:rsidR="003B7859" w:rsidRPr="00CE44CD">
        <w:rPr>
          <w:rFonts w:ascii="Times New Roman" w:hAnsi="Times New Roman" w:cs="Times New Roman"/>
        </w:rPr>
        <w:t xml:space="preserve"> </w:t>
      </w:r>
      <w:r w:rsidR="00F57FE1" w:rsidRPr="00CE44CD">
        <w:rPr>
          <w:rFonts w:ascii="Times New Roman" w:hAnsi="Times New Roman" w:cs="Times New Roman"/>
        </w:rPr>
        <w:t>to which the organism (or lineage) can react adaptively</w:t>
      </w:r>
      <w:r w:rsidR="00C1469D" w:rsidRPr="00CE44CD">
        <w:rPr>
          <w:rFonts w:ascii="Times New Roman" w:hAnsi="Times New Roman" w:cs="Times New Roman"/>
        </w:rPr>
        <w:t>.</w:t>
      </w:r>
      <w:r w:rsidR="003B7859" w:rsidRPr="00CE44CD">
        <w:rPr>
          <w:rFonts w:ascii="Times New Roman" w:hAnsi="Times New Roman" w:cs="Times New Roman"/>
        </w:rPr>
        <w:t xml:space="preserve"> Thus</w:t>
      </w:r>
      <w:r w:rsidR="00B65507" w:rsidRPr="00CE44CD">
        <w:rPr>
          <w:rFonts w:ascii="Times New Roman" w:hAnsi="Times New Roman" w:cs="Times New Roman"/>
        </w:rPr>
        <w:t>,</w:t>
      </w:r>
      <w:r w:rsidR="003B7859" w:rsidRPr="00CE44CD">
        <w:rPr>
          <w:rFonts w:ascii="Times New Roman" w:hAnsi="Times New Roman" w:cs="Times New Roman"/>
        </w:rPr>
        <w:t xml:space="preserve"> the relevant lower-level space is not a space</w:t>
      </w:r>
      <w:r w:rsidR="007138D8" w:rsidRPr="00CE44CD">
        <w:rPr>
          <w:rFonts w:ascii="Times New Roman" w:hAnsi="Times New Roman" w:cs="Times New Roman"/>
        </w:rPr>
        <w:t xml:space="preserve"> of possible</w:t>
      </w:r>
      <w:r w:rsidR="00907252" w:rsidRPr="00CE44CD">
        <w:rPr>
          <w:rFonts w:ascii="Times New Roman" w:hAnsi="Times New Roman" w:cs="Times New Roman"/>
        </w:rPr>
        <w:t xml:space="preserve"> genotypes or</w:t>
      </w:r>
      <w:r w:rsidR="007138D8" w:rsidRPr="00CE44CD">
        <w:rPr>
          <w:rFonts w:ascii="Times New Roman" w:hAnsi="Times New Roman" w:cs="Times New Roman"/>
        </w:rPr>
        <w:t xml:space="preserve"> phenotypes</w:t>
      </w:r>
      <w:r w:rsidR="00907252" w:rsidRPr="00CE44CD">
        <w:rPr>
          <w:rFonts w:ascii="Times New Roman" w:hAnsi="Times New Roman" w:cs="Times New Roman"/>
        </w:rPr>
        <w:t>,</w:t>
      </w:r>
      <w:r w:rsidR="003B7859" w:rsidRPr="00CE44CD">
        <w:rPr>
          <w:rFonts w:ascii="Times New Roman" w:hAnsi="Times New Roman" w:cs="Times New Roman"/>
        </w:rPr>
        <w:t xml:space="preserve"> but rather </w:t>
      </w:r>
      <w:r w:rsidR="00907252" w:rsidRPr="00CE44CD">
        <w:rPr>
          <w:rFonts w:ascii="Times New Roman" w:hAnsi="Times New Roman" w:cs="Times New Roman"/>
        </w:rPr>
        <w:t xml:space="preserve">a space of possible patterns </w:t>
      </w:r>
      <w:r w:rsidR="00F07E0A" w:rsidRPr="00CE44CD">
        <w:rPr>
          <w:rFonts w:ascii="Times New Roman" w:hAnsi="Times New Roman" w:cs="Times New Roman"/>
        </w:rPr>
        <w:t xml:space="preserve">that impact the </w:t>
      </w:r>
      <w:r w:rsidR="00E2722C" w:rsidRPr="00CE44CD">
        <w:rPr>
          <w:rFonts w:ascii="Times New Roman" w:hAnsi="Times New Roman" w:cs="Times New Roman"/>
        </w:rPr>
        <w:t xml:space="preserve">fitness of </w:t>
      </w:r>
      <w:r w:rsidR="007763BF" w:rsidRPr="00CE44CD">
        <w:rPr>
          <w:rFonts w:ascii="Times New Roman" w:hAnsi="Times New Roman" w:cs="Times New Roman"/>
        </w:rPr>
        <w:t>organisms</w:t>
      </w:r>
      <w:r w:rsidR="003B7859" w:rsidRPr="00CE44CD">
        <w:rPr>
          <w:rFonts w:ascii="Times New Roman" w:hAnsi="Times New Roman" w:cs="Times New Roman"/>
        </w:rPr>
        <w:t xml:space="preserve">. </w:t>
      </w:r>
      <w:r w:rsidR="00907252" w:rsidRPr="00CE44CD">
        <w:rPr>
          <w:rFonts w:ascii="Times New Roman" w:hAnsi="Times New Roman" w:cs="Times New Roman"/>
        </w:rPr>
        <w:t>This ‘</w:t>
      </w:r>
      <w:r w:rsidR="003B7859" w:rsidRPr="00CE44CD">
        <w:rPr>
          <w:rFonts w:ascii="Times New Roman" w:hAnsi="Times New Roman" w:cs="Times New Roman"/>
        </w:rPr>
        <w:t>EH-space</w:t>
      </w:r>
      <w:r w:rsidR="00907252" w:rsidRPr="00CE44CD">
        <w:rPr>
          <w:rFonts w:ascii="Times New Roman" w:hAnsi="Times New Roman" w:cs="Times New Roman"/>
        </w:rPr>
        <w:t>’</w:t>
      </w:r>
      <w:r w:rsidR="003B7859" w:rsidRPr="00CE44CD">
        <w:rPr>
          <w:rFonts w:ascii="Times New Roman" w:hAnsi="Times New Roman" w:cs="Times New Roman"/>
        </w:rPr>
        <w:t xml:space="preserve"> </w:t>
      </w:r>
      <w:r w:rsidR="0074614D" w:rsidRPr="00CE44CD">
        <w:rPr>
          <w:rFonts w:ascii="Times New Roman" w:hAnsi="Times New Roman" w:cs="Times New Roman"/>
        </w:rPr>
        <w:t>has every indication of being</w:t>
      </w:r>
      <w:r w:rsidR="003B7859" w:rsidRPr="00CE44CD">
        <w:rPr>
          <w:rFonts w:ascii="Times New Roman" w:hAnsi="Times New Roman" w:cs="Times New Roman"/>
        </w:rPr>
        <w:t xml:space="preserve"> </w:t>
      </w:r>
      <w:r w:rsidR="00907252" w:rsidRPr="00CE44CD">
        <w:rPr>
          <w:rFonts w:ascii="Times New Roman" w:hAnsi="Times New Roman" w:cs="Times New Roman"/>
          <w:i/>
          <w:iCs/>
        </w:rPr>
        <w:t>vast</w:t>
      </w:r>
      <w:r w:rsidR="00907252" w:rsidRPr="00CE44CD">
        <w:rPr>
          <w:rFonts w:ascii="Times New Roman" w:hAnsi="Times New Roman" w:cs="Times New Roman"/>
        </w:rPr>
        <w:t xml:space="preserve">: </w:t>
      </w:r>
      <w:r w:rsidR="0074614D" w:rsidRPr="00CE44CD">
        <w:rPr>
          <w:rFonts w:ascii="Times New Roman" w:hAnsi="Times New Roman" w:cs="Times New Roman"/>
        </w:rPr>
        <w:t xml:space="preserve">it contains </w:t>
      </w:r>
      <w:r w:rsidR="00C56295" w:rsidRPr="00CE44CD">
        <w:rPr>
          <w:rFonts w:ascii="Times New Roman" w:hAnsi="Times New Roman" w:cs="Times New Roman"/>
        </w:rPr>
        <w:t xml:space="preserve">all possible spatiotemporal patterns of variation in any primary resource or condition – including biotic variables. </w:t>
      </w:r>
      <w:r w:rsidR="00826CF8" w:rsidRPr="00CE44CD">
        <w:rPr>
          <w:rFonts w:ascii="Times New Roman" w:hAnsi="Times New Roman" w:cs="Times New Roman"/>
        </w:rPr>
        <w:t>Finally</w:t>
      </w:r>
      <w:r w:rsidR="00B12D2E" w:rsidRPr="00CE44CD">
        <w:rPr>
          <w:rFonts w:ascii="Times New Roman" w:hAnsi="Times New Roman" w:cs="Times New Roman"/>
        </w:rPr>
        <w:t>, the</w:t>
      </w:r>
      <w:r w:rsidR="003B7859" w:rsidRPr="00CE44CD">
        <w:rPr>
          <w:rFonts w:ascii="Times New Roman" w:hAnsi="Times New Roman" w:cs="Times New Roman"/>
        </w:rPr>
        <w:t xml:space="preserve"> ‘degree of EH-exploitation’</w:t>
      </w:r>
      <w:r w:rsidR="00D22718" w:rsidRPr="00CE44CD">
        <w:rPr>
          <w:rFonts w:ascii="Times New Roman" w:hAnsi="Times New Roman" w:cs="Times New Roman"/>
        </w:rPr>
        <w:t xml:space="preserve"> of an organism</w:t>
      </w:r>
      <w:r w:rsidR="00D34209" w:rsidRPr="00CE44CD">
        <w:rPr>
          <w:rFonts w:ascii="Times New Roman" w:hAnsi="Times New Roman" w:cs="Times New Roman"/>
        </w:rPr>
        <w:t xml:space="preserve"> (or lineage)</w:t>
      </w:r>
      <w:r w:rsidR="004656DB" w:rsidRPr="00CE44CD">
        <w:rPr>
          <w:rFonts w:ascii="Times New Roman" w:hAnsi="Times New Roman" w:cs="Times New Roman"/>
        </w:rPr>
        <w:t xml:space="preserve"> </w:t>
      </w:r>
      <w:r w:rsidR="003B7859" w:rsidRPr="00CE44CD">
        <w:rPr>
          <w:rFonts w:ascii="Times New Roman" w:hAnsi="Times New Roman" w:cs="Times New Roman"/>
        </w:rPr>
        <w:t xml:space="preserve">can be thought of as the volume of the region </w:t>
      </w:r>
      <w:r w:rsidR="000026F2" w:rsidRPr="00CE44CD">
        <w:rPr>
          <w:rFonts w:ascii="Times New Roman" w:hAnsi="Times New Roman" w:cs="Times New Roman"/>
        </w:rPr>
        <w:t>the organism (or lineage) occupies in EH-space</w:t>
      </w:r>
      <w:r w:rsidR="000026F2" w:rsidRPr="00CE44CD">
        <w:rPr>
          <w:rStyle w:val="FootnoteReference"/>
          <w:rFonts w:ascii="Times New Roman" w:hAnsi="Times New Roman" w:cs="Times New Roman"/>
        </w:rPr>
        <w:footnoteReference w:id="13"/>
      </w:r>
      <w:r w:rsidR="000026F2" w:rsidRPr="00CE44CD">
        <w:rPr>
          <w:rFonts w:ascii="Times New Roman" w:hAnsi="Times New Roman" w:cs="Times New Roman"/>
        </w:rPr>
        <w:t xml:space="preserve">. </w:t>
      </w:r>
    </w:p>
    <w:p w14:paraId="49CC1E0A" w14:textId="01FCE74B" w:rsidR="00B601EB" w:rsidRPr="00CE44CD" w:rsidRDefault="00B601EB" w:rsidP="00826CF8">
      <w:pPr>
        <w:spacing w:line="360" w:lineRule="auto"/>
        <w:ind w:firstLine="720"/>
        <w:jc w:val="both"/>
        <w:rPr>
          <w:rFonts w:ascii="Times New Roman" w:hAnsi="Times New Roman" w:cs="Times New Roman"/>
        </w:rPr>
      </w:pPr>
      <w:r w:rsidRPr="00CE44CD">
        <w:rPr>
          <w:rFonts w:ascii="Times New Roman" w:hAnsi="Times New Roman" w:cs="Times New Roman"/>
        </w:rPr>
        <w:t>This measure induces a</w:t>
      </w:r>
      <w:r w:rsidR="009E4EB5" w:rsidRPr="00CE44CD">
        <w:rPr>
          <w:rFonts w:ascii="Times New Roman" w:hAnsi="Times New Roman" w:cs="Times New Roman"/>
        </w:rPr>
        <w:t>t least a</w:t>
      </w:r>
      <w:r w:rsidRPr="00CE44CD">
        <w:rPr>
          <w:rFonts w:ascii="Times New Roman" w:hAnsi="Times New Roman" w:cs="Times New Roman"/>
        </w:rPr>
        <w:t xml:space="preserve"> partial ordering</w:t>
      </w:r>
      <w:r w:rsidR="00826CF8" w:rsidRPr="00CE44CD">
        <w:rPr>
          <w:rFonts w:ascii="Times New Roman" w:hAnsi="Times New Roman" w:cs="Times New Roman"/>
        </w:rPr>
        <w:t xml:space="preserve">: </w:t>
      </w:r>
      <w:r w:rsidR="00CF5BD9" w:rsidRPr="00CE44CD">
        <w:rPr>
          <w:rFonts w:ascii="Times New Roman" w:hAnsi="Times New Roman" w:cs="Times New Roman"/>
        </w:rPr>
        <w:t xml:space="preserve">for </w:t>
      </w:r>
      <w:r w:rsidR="00826CF8" w:rsidRPr="00CE44CD">
        <w:rPr>
          <w:rFonts w:ascii="Times New Roman" w:hAnsi="Times New Roman" w:cs="Times New Roman"/>
        </w:rPr>
        <w:t>at least some organism-pairs, a direct comparison can be made between degrees of EH-exploitation</w:t>
      </w:r>
      <w:r w:rsidRPr="00CE44CD">
        <w:rPr>
          <w:rFonts w:ascii="Times New Roman" w:hAnsi="Times New Roman" w:cs="Times New Roman"/>
        </w:rPr>
        <w:t xml:space="preserve">. </w:t>
      </w:r>
      <w:r w:rsidR="00B66C2A" w:rsidRPr="00CE44CD">
        <w:rPr>
          <w:rFonts w:ascii="Times New Roman" w:hAnsi="Times New Roman" w:cs="Times New Roman"/>
        </w:rPr>
        <w:t>Compare</w:t>
      </w:r>
      <w:r w:rsidR="003C191C" w:rsidRPr="00CE44CD">
        <w:rPr>
          <w:rFonts w:ascii="Times New Roman" w:hAnsi="Times New Roman" w:cs="Times New Roman"/>
        </w:rPr>
        <w:t xml:space="preserve"> the sensory </w:t>
      </w:r>
      <w:r w:rsidR="003C191C" w:rsidRPr="00CE44CD">
        <w:rPr>
          <w:rFonts w:ascii="Times New Roman" w:hAnsi="Times New Roman" w:cs="Times New Roman"/>
        </w:rPr>
        <w:t>apparatus of</w:t>
      </w:r>
      <w:r w:rsidR="00B66C2A" w:rsidRPr="00CE44CD">
        <w:rPr>
          <w:rFonts w:ascii="Times New Roman" w:hAnsi="Times New Roman" w:cs="Times New Roman"/>
        </w:rPr>
        <w:t xml:space="preserve"> cephalopod and bivalve species: bivalve ocelli </w:t>
      </w:r>
      <w:r w:rsidR="00C13501" w:rsidRPr="00CE44CD">
        <w:rPr>
          <w:rFonts w:ascii="Times New Roman" w:hAnsi="Times New Roman" w:cs="Times New Roman"/>
        </w:rPr>
        <w:t>track</w:t>
      </w:r>
      <w:r w:rsidR="00B66C2A" w:rsidRPr="00CE44CD">
        <w:rPr>
          <w:rFonts w:ascii="Times New Roman" w:hAnsi="Times New Roman" w:cs="Times New Roman"/>
        </w:rPr>
        <w:t xml:space="preserve"> light intensity change</w:t>
      </w:r>
      <w:r w:rsidR="009059BD" w:rsidRPr="00CE44CD">
        <w:rPr>
          <w:rFonts w:ascii="Times New Roman" w:hAnsi="Times New Roman" w:cs="Times New Roman"/>
        </w:rPr>
        <w:t xml:space="preserve"> </w:t>
      </w:r>
      <w:r w:rsidR="009059BD" w:rsidRPr="00CE44CD">
        <w:rPr>
          <w:rFonts w:ascii="Times New Roman" w:hAnsi="Times New Roman" w:cs="Times New Roman"/>
        </w:rPr>
        <w:fldChar w:fldCharType="begin"/>
      </w:r>
      <w:r w:rsidR="009F7C1C" w:rsidRPr="00CE44CD">
        <w:rPr>
          <w:rFonts w:ascii="Times New Roman" w:hAnsi="Times New Roman" w:cs="Times New Roman"/>
        </w:rPr>
        <w:instrText xml:space="preserve"> ADDIN ZOTERO_ITEM CSL_CITATION {"citationID":"yeLVYKrE","properties":{"formattedCitation":"(Gosling 2003, pp. 38\\uc0\\u8211{}39)","plainCitation":"(Gosling 2003, pp. 38–39)","noteIndex":0},"citationItems":[{"id":957,"uris":["http://zotero.org/users/4673489/items/SFCHCFQM"],"uri":["http://zotero.org/users/4673489/items/SFCHCFQM"],"itemData":{"id":957,"type":"book","call-number":"QL430.6 .G67 2003","event-place":"Oxford ; Malden, MA","ISBN":"978-0-85238-234-9","language":"en","number-of-pages":"443","publisher":"Fishing News Books","publisher-place":"Oxford ; Malden, MA","source":"Library of Congress ISBN","title":"Bivalve molluscs: biology, ecology, and culture","title-short":"Bivalve molluscs","author":[{"family":"Gosling","given":"E. M."}],"issued":{"date-parts":[["2003"]]}},"locator":"38-39"}],"schema":"https://github.com/citation-style-language/schema/raw/master/csl-citation.json"} </w:instrText>
      </w:r>
      <w:r w:rsidR="009059BD" w:rsidRPr="00CE44CD">
        <w:rPr>
          <w:rFonts w:ascii="Times New Roman" w:hAnsi="Times New Roman" w:cs="Times New Roman"/>
        </w:rPr>
        <w:fldChar w:fldCharType="separate"/>
      </w:r>
      <w:r w:rsidR="009059BD" w:rsidRPr="00CE44CD">
        <w:rPr>
          <w:rFonts w:ascii="Times New Roman" w:hAnsi="Times New Roman" w:cs="Times New Roman"/>
        </w:rPr>
        <w:t>(Gosling 2003, pp. 38–39)</w:t>
      </w:r>
      <w:r w:rsidR="009059BD" w:rsidRPr="00CE44CD">
        <w:rPr>
          <w:rFonts w:ascii="Times New Roman" w:hAnsi="Times New Roman" w:cs="Times New Roman"/>
        </w:rPr>
        <w:fldChar w:fldCharType="end"/>
      </w:r>
      <w:r w:rsidR="00C13501" w:rsidRPr="00CE44CD">
        <w:rPr>
          <w:rFonts w:ascii="Times New Roman" w:hAnsi="Times New Roman" w:cs="Times New Roman"/>
        </w:rPr>
        <w:t xml:space="preserve"> or at most can form low-contrast images</w:t>
      </w:r>
      <w:r w:rsidR="005B3C85" w:rsidRPr="00CE44CD">
        <w:rPr>
          <w:rFonts w:ascii="Times New Roman" w:hAnsi="Times New Roman" w:cs="Times New Roman"/>
        </w:rPr>
        <w:t xml:space="preserve"> (in scallop species: </w:t>
      </w:r>
      <w:r w:rsidR="00B10904" w:rsidRPr="00CE44CD">
        <w:rPr>
          <w:rFonts w:ascii="Times New Roman" w:hAnsi="Times New Roman" w:cs="Times New Roman"/>
        </w:rPr>
        <w:fldChar w:fldCharType="begin"/>
      </w:r>
      <w:r w:rsidR="009F7C1C" w:rsidRPr="00CE44CD">
        <w:rPr>
          <w:rFonts w:ascii="Times New Roman" w:hAnsi="Times New Roman" w:cs="Times New Roman"/>
        </w:rPr>
        <w:instrText xml:space="preserve"> ADDIN ZOTERO_ITEM CSL_CITATION {"citationID":"M7HCUcQk","properties":{"formattedCitation":"(Speiser and Johnsen 2008)","plainCitation":"(Speiser and Johnsen 2008)","dontUpdate":true,"noteIndex":0},"citationItems":[{"id":5249,"uris":["http://zotero.org/users/4673489/items/8EH7ACG6"],"uri":["http://zotero.org/users/4673489/items/8EH7ACG6"],"itemData":{"id":5249,"type":"article-journal","abstract":"The unique, double-retina, concave mirror eyes of scallops are abundant along the valve mantle margins. Scallops have the most acute vision among the bivalve molluscs, but little is known about how eyes vary between scallop species. We examined eye morphology by immunofluorescent labeling and confocal microscopy and calculated optical resolution and sensitivity for the swimming scallops Amusium balloti (Bernardi, 1861), Placopecten magellenicus (Gmelin, 1791), Argopecten irradians (Lamarck, 1819), Chlamys hastata (Sowerby, 1842), and Chlamys rubida (Hinds, 1845) and the sessile scallops Crassadoma gigantea (Gray, 1825) and Spondylus americanus (Hermann, 1781). We found that eye morphology varied considerably between scallop species. The eyes of A balloti and P. magellenicus had relatively large lenses and small gaps between the retinas and mirror, making them appear similar to those described previously for Pecten maximus (Linnaeus, 1758). In contrast, the other five species we examined had eyes with relatively small lenses and large gaps between the retinas and mirror. We also found evidence that swimming scallops may have better vision than non-swimmers. Swimming species had proximal retinas with inter-receptor angles between 1.0 ± 0.1 (A. balloti) and 2.7 ± 0.3° (C. rubida), while sessile species had proximal retinas with inter-receptor angles between 3.2 ± 0.2 (C. gigantea) and 4.5 ± 0.3° (S. americanus). Distal retina inter-receptor angles ranged from 1.7 ± 0.1 (A balloti) to 2.8 ± 0.1° (C. rubida) for swimming species and from 3.0 ± 0.1 (C. gigantea) to 3.6 ± 0.2° (S. americanus) for sessile species, but did not appear to correlate as strongly with swimming ability as proximal retina inter-receptor angles did. Finally, we found that optical sensitivity differed between species, measuring from 3 ± 1 (A. balloti) to 21 ± 10 µm2 · sr (C. hastata) for proximal retinas and from 2 ± 1 (C. gigantea) to 8 ± 5 µm2 · sr (C. hastata) for distal retinas. These differences, however, did not appear to correlate with ecological factors such as a scallop species' swimming ability, preferred substrate type, or range of habitat depth. In light of these and previous findings, we hypothesize that scallop distal retinas may perform tasks of similar importance to all species, such as predator detection, and that proximal retinas may perform tasks more important to swimming species, such as those associated with the visual detection of preferred habitats.","container-title":"American Malacological Bulletin","DOI":"10.4003/006.026.0204","ISSN":"0740-2783, 2162-2698","issue":"1/2","journalAbbreviation":"malb","page":"27-33","source":"bioone.org","title":"Comparative Morphology of the Concave Mirror Eyes of Scallops (Pectinoidea)*","volume":"26","author":[{"family":"Speiser","given":"Daniel I."},{"family":"Johnsen","given":"Sönke"}],"issued":{"date-parts":[["2008",12]]}}}],"schema":"https://github.com/citation-style-language/schema/raw/master/csl-citation.json"} </w:instrText>
      </w:r>
      <w:r w:rsidR="00B10904" w:rsidRPr="00CE44CD">
        <w:rPr>
          <w:rFonts w:ascii="Times New Roman" w:hAnsi="Times New Roman" w:cs="Times New Roman"/>
        </w:rPr>
        <w:fldChar w:fldCharType="separate"/>
      </w:r>
      <w:r w:rsidR="00B10904" w:rsidRPr="00CE44CD">
        <w:rPr>
          <w:rFonts w:ascii="Times New Roman" w:hAnsi="Times New Roman" w:cs="Times New Roman"/>
          <w:noProof/>
        </w:rPr>
        <w:t xml:space="preserve">Speiser </w:t>
      </w:r>
      <w:r w:rsidR="00B10904" w:rsidRPr="00CE44CD">
        <w:rPr>
          <w:rFonts w:ascii="Times New Roman" w:hAnsi="Times New Roman" w:cs="Times New Roman"/>
          <w:noProof/>
        </w:rPr>
        <w:lastRenderedPageBreak/>
        <w:t>and Johnsen 2008)</w:t>
      </w:r>
      <w:r w:rsidR="00B10904" w:rsidRPr="00CE44CD">
        <w:rPr>
          <w:rFonts w:ascii="Times New Roman" w:hAnsi="Times New Roman" w:cs="Times New Roman"/>
        </w:rPr>
        <w:fldChar w:fldCharType="end"/>
      </w:r>
      <w:r w:rsidR="00B66C2A" w:rsidRPr="00CE44CD">
        <w:rPr>
          <w:rFonts w:ascii="Times New Roman" w:hAnsi="Times New Roman" w:cs="Times New Roman"/>
        </w:rPr>
        <w:t xml:space="preserve">, whereas cephalopod eyes can form high-contrast images </w:t>
      </w:r>
      <w:r w:rsidR="00B66C2A" w:rsidRPr="00CE44CD">
        <w:rPr>
          <w:rFonts w:ascii="Times New Roman" w:hAnsi="Times New Roman" w:cs="Times New Roman"/>
        </w:rPr>
        <w:fldChar w:fldCharType="begin"/>
      </w:r>
      <w:r w:rsidR="009F7C1C" w:rsidRPr="00CE44CD">
        <w:rPr>
          <w:rFonts w:ascii="Times New Roman" w:hAnsi="Times New Roman" w:cs="Times New Roman"/>
        </w:rPr>
        <w:instrText xml:space="preserve"> ADDIN ZOTERO_ITEM CSL_CITATION {"citationID":"tq2kM2IX","properties":{"formattedCitation":"(Boyle and Rodhouse 2005, p. 3)","plainCitation":"(Boyle and Rodhouse 2005, p. 3)","noteIndex":0},"citationItems":[{"id":970,"uris":["http://zotero.org/users/4673489/items/ZH99TPZL"],"uri":["http://zotero.org/users/4673489/items/ZH99TPZL"],"itemData":{"id":970,"type":"book","event-place":"Oxford, UK","publisher":"Wiley-Blackwell","publisher-place":"Oxford, UK","title":"Cephalopods: Ecology and Fisheries","author":[{"family":"Boyle","given":"Peter"},{"family":"Rodhouse","given":"Paul"}],"issued":{"date-parts":[["2005"]]}},"locator":"3"}],"schema":"https://github.com/citation-style-language/schema/raw/master/csl-citation.json"} </w:instrText>
      </w:r>
      <w:r w:rsidR="00B66C2A" w:rsidRPr="00CE44CD">
        <w:rPr>
          <w:rFonts w:ascii="Times New Roman" w:hAnsi="Times New Roman" w:cs="Times New Roman"/>
        </w:rPr>
        <w:fldChar w:fldCharType="separate"/>
      </w:r>
      <w:r w:rsidR="00B66C2A" w:rsidRPr="00CE44CD">
        <w:rPr>
          <w:rFonts w:ascii="Times New Roman" w:hAnsi="Times New Roman" w:cs="Times New Roman"/>
          <w:noProof/>
        </w:rPr>
        <w:t>(Boyle and Rodhouse 2005, p. 3)</w:t>
      </w:r>
      <w:r w:rsidR="00B66C2A" w:rsidRPr="00CE44CD">
        <w:rPr>
          <w:rFonts w:ascii="Times New Roman" w:hAnsi="Times New Roman" w:cs="Times New Roman"/>
        </w:rPr>
        <w:fldChar w:fldCharType="end"/>
      </w:r>
      <w:r w:rsidR="00B66C2A" w:rsidRPr="00CE44CD">
        <w:rPr>
          <w:rFonts w:ascii="Times New Roman" w:hAnsi="Times New Roman" w:cs="Times New Roman"/>
        </w:rPr>
        <w:t>; bivalves and cephalopods both have tactile sensors, but those of the latter are sensitive to surface texture</w:t>
      </w:r>
      <w:r w:rsidR="006217C5" w:rsidRPr="00CE44CD">
        <w:rPr>
          <w:rFonts w:ascii="Times New Roman" w:hAnsi="Times New Roman" w:cs="Times New Roman"/>
        </w:rPr>
        <w:t xml:space="preserve"> </w:t>
      </w:r>
      <w:r w:rsidR="006217C5" w:rsidRPr="00CE44CD">
        <w:rPr>
          <w:rFonts w:ascii="Times New Roman" w:hAnsi="Times New Roman" w:cs="Times New Roman"/>
        </w:rPr>
        <w:fldChar w:fldCharType="begin"/>
      </w:r>
      <w:r w:rsidR="009F7C1C" w:rsidRPr="00CE44CD">
        <w:rPr>
          <w:rFonts w:ascii="Times New Roman" w:hAnsi="Times New Roman" w:cs="Times New Roman"/>
        </w:rPr>
        <w:instrText xml:space="preserve"> ADDIN ZOTERO_ITEM CSL_CITATION {"citationID":"II95WSrc","properties":{"formattedCitation":"(Boyle and Rodhouse 2005, pp. 25\\uc0\\u8211{}26)","plainCitation":"(Boyle and Rodhouse 2005, pp. 25–26)","noteIndex":0},"citationItems":[{"id":970,"uris":["http://zotero.org/users/4673489/items/ZH99TPZL"],"uri":["http://zotero.org/users/4673489/items/ZH99TPZL"],"itemData":{"id":970,"type":"book","event-place":"Oxford, UK","publisher":"Wiley-Blackwell","publisher-place":"Oxford, UK","title":"Cephalopods: Ecology and Fisheries","author":[{"family":"Boyle","given":"Peter"},{"family":"Rodhouse","given":"Paul"}],"issued":{"date-parts":[["2005"]]}},"locator":"25-26"}],"schema":"https://github.com/citation-style-language/schema/raw/master/csl-citation.json"} </w:instrText>
      </w:r>
      <w:r w:rsidR="006217C5" w:rsidRPr="00CE44CD">
        <w:rPr>
          <w:rFonts w:ascii="Times New Roman" w:hAnsi="Times New Roman" w:cs="Times New Roman"/>
        </w:rPr>
        <w:fldChar w:fldCharType="separate"/>
      </w:r>
      <w:r w:rsidR="006217C5" w:rsidRPr="00CE44CD">
        <w:rPr>
          <w:rFonts w:ascii="Times New Roman" w:hAnsi="Times New Roman" w:cs="Times New Roman"/>
        </w:rPr>
        <w:t>(Boyle and Rodhouse 2005, pp. 25–26)</w:t>
      </w:r>
      <w:r w:rsidR="006217C5" w:rsidRPr="00CE44CD">
        <w:rPr>
          <w:rFonts w:ascii="Times New Roman" w:hAnsi="Times New Roman" w:cs="Times New Roman"/>
        </w:rPr>
        <w:fldChar w:fldCharType="end"/>
      </w:r>
      <w:r w:rsidR="00B66C2A" w:rsidRPr="00CE44CD">
        <w:rPr>
          <w:rFonts w:ascii="Times New Roman" w:hAnsi="Times New Roman" w:cs="Times New Roman"/>
        </w:rPr>
        <w:t xml:space="preserve">; through </w:t>
      </w:r>
      <w:r w:rsidR="00B66C2A" w:rsidRPr="00CE44CD">
        <w:rPr>
          <w:rFonts w:ascii="Times New Roman" w:hAnsi="Times New Roman" w:cs="Times New Roman"/>
        </w:rPr>
        <w:t xml:space="preserve">proprioception, hearing, or balance, cephalopods can pick up on environmental patterns </w:t>
      </w:r>
      <w:r w:rsidR="006E1940" w:rsidRPr="00CE44CD">
        <w:rPr>
          <w:rFonts w:ascii="Times New Roman" w:hAnsi="Times New Roman" w:cs="Times New Roman"/>
        </w:rPr>
        <w:t>to which bivalves are completely oblivious</w:t>
      </w:r>
      <w:r w:rsidR="006217C5" w:rsidRPr="00CE44CD">
        <w:rPr>
          <w:rFonts w:ascii="Times New Roman" w:hAnsi="Times New Roman" w:cs="Times New Roman"/>
        </w:rPr>
        <w:t xml:space="preserve"> </w:t>
      </w:r>
      <w:r w:rsidR="006217C5" w:rsidRPr="00CE44CD">
        <w:rPr>
          <w:rFonts w:ascii="Times New Roman" w:hAnsi="Times New Roman" w:cs="Times New Roman"/>
        </w:rPr>
        <w:fldChar w:fldCharType="begin"/>
      </w:r>
      <w:r w:rsidR="009F7C1C" w:rsidRPr="00CE44CD">
        <w:rPr>
          <w:rFonts w:ascii="Times New Roman" w:hAnsi="Times New Roman" w:cs="Times New Roman"/>
        </w:rPr>
        <w:instrText xml:space="preserve"> ADDIN ZOTERO_ITEM CSL_CITATION {"citationID":"gALsxWBr","properties":{"formattedCitation":"(Boyle and Rodhouse 2005, pp. 27\\uc0\\u8211{}29)","plainCitation":"(Boyle and Rodhouse 2005, pp. 27–29)","noteIndex":0},"citationItems":[{"id":970,"uris":["http://zotero.org/users/4673489/items/ZH99TPZL"],"uri":["http://zotero.org/users/4673489/items/ZH99TPZL"],"itemData":{"id":970,"type":"book","event-place":"Oxford, UK","publisher":"Wiley-Blackwell","publisher-place":"Oxford, UK","title":"Cephalopods: Ecology and Fisheries","author":[{"family":"Boyle","given":"Peter"},{"family":"Rodhouse","given":"Paul"}],"issued":{"date-parts":[["2005"]]}},"locator":"27-29"}],"schema":"https://github.com/citation-style-language/schema/raw/master/csl-citation.json"} </w:instrText>
      </w:r>
      <w:r w:rsidR="006217C5" w:rsidRPr="00CE44CD">
        <w:rPr>
          <w:rFonts w:ascii="Times New Roman" w:hAnsi="Times New Roman" w:cs="Times New Roman"/>
        </w:rPr>
        <w:fldChar w:fldCharType="separate"/>
      </w:r>
      <w:r w:rsidR="006217C5" w:rsidRPr="00CE44CD">
        <w:rPr>
          <w:rFonts w:ascii="Times New Roman" w:hAnsi="Times New Roman" w:cs="Times New Roman"/>
        </w:rPr>
        <w:t>(Boyle and Rodhouse 2005, pp. 27–29)</w:t>
      </w:r>
      <w:r w:rsidR="006217C5" w:rsidRPr="00CE44CD">
        <w:rPr>
          <w:rFonts w:ascii="Times New Roman" w:hAnsi="Times New Roman" w:cs="Times New Roman"/>
        </w:rPr>
        <w:fldChar w:fldCharType="end"/>
      </w:r>
      <w:r w:rsidR="006E1940" w:rsidRPr="00CE44CD">
        <w:rPr>
          <w:rFonts w:ascii="Times New Roman" w:hAnsi="Times New Roman" w:cs="Times New Roman"/>
        </w:rPr>
        <w:t xml:space="preserve">. </w:t>
      </w:r>
    </w:p>
    <w:p w14:paraId="5C7D60B8" w14:textId="48B04198" w:rsidR="00B079CC" w:rsidRPr="00CE44CD" w:rsidRDefault="00B601EB" w:rsidP="008F1050">
      <w:pPr>
        <w:spacing w:line="360" w:lineRule="auto"/>
        <w:ind w:firstLine="720"/>
        <w:jc w:val="both"/>
        <w:rPr>
          <w:rFonts w:ascii="Times New Roman" w:hAnsi="Times New Roman" w:cs="Times New Roman"/>
        </w:rPr>
      </w:pPr>
      <w:r w:rsidRPr="00CE44CD">
        <w:rPr>
          <w:rFonts w:ascii="Times New Roman" w:hAnsi="Times New Roman" w:cs="Times New Roman"/>
        </w:rPr>
        <w:t>However,</w:t>
      </w:r>
      <w:r w:rsidR="00F61552" w:rsidRPr="00CE44CD">
        <w:rPr>
          <w:rFonts w:ascii="Times New Roman" w:hAnsi="Times New Roman" w:cs="Times New Roman"/>
        </w:rPr>
        <w:t xml:space="preserve"> the</w:t>
      </w:r>
      <w:r w:rsidRPr="00CE44CD">
        <w:rPr>
          <w:rFonts w:ascii="Times New Roman" w:hAnsi="Times New Roman" w:cs="Times New Roman"/>
        </w:rPr>
        <w:t xml:space="preserve"> degree of EH-exploitation does not </w:t>
      </w:r>
      <w:r w:rsidR="00F72DB0" w:rsidRPr="00CE44CD">
        <w:rPr>
          <w:rFonts w:ascii="Times New Roman" w:hAnsi="Times New Roman" w:cs="Times New Roman"/>
        </w:rPr>
        <w:t xml:space="preserve">necessarily </w:t>
      </w:r>
      <w:r w:rsidRPr="00CE44CD">
        <w:rPr>
          <w:rFonts w:ascii="Times New Roman" w:hAnsi="Times New Roman" w:cs="Times New Roman"/>
        </w:rPr>
        <w:t xml:space="preserve">induce a total ordering. </w:t>
      </w:r>
      <w:r w:rsidR="009E4EB5" w:rsidRPr="00CE44CD">
        <w:rPr>
          <w:rFonts w:ascii="Times New Roman" w:hAnsi="Times New Roman" w:cs="Times New Roman"/>
        </w:rPr>
        <w:t xml:space="preserve">For instance, </w:t>
      </w:r>
      <w:r w:rsidR="00072C0E" w:rsidRPr="00CE44CD">
        <w:rPr>
          <w:rFonts w:ascii="Times New Roman" w:hAnsi="Times New Roman" w:cs="Times New Roman"/>
        </w:rPr>
        <w:t>it does not seem that</w:t>
      </w:r>
      <w:r w:rsidR="00FD4F64" w:rsidRPr="00CE44CD">
        <w:rPr>
          <w:rFonts w:ascii="Times New Roman" w:hAnsi="Times New Roman" w:cs="Times New Roman"/>
        </w:rPr>
        <w:t xml:space="preserve"> </w:t>
      </w:r>
      <w:r w:rsidR="00090FF6" w:rsidRPr="00CE44CD">
        <w:rPr>
          <w:rFonts w:ascii="Times New Roman" w:hAnsi="Times New Roman" w:cs="Times New Roman"/>
        </w:rPr>
        <w:t>EH-exploitation</w:t>
      </w:r>
      <w:r w:rsidR="00A95D4F" w:rsidRPr="00CE44CD">
        <w:rPr>
          <w:rFonts w:ascii="Times New Roman" w:hAnsi="Times New Roman" w:cs="Times New Roman"/>
        </w:rPr>
        <w:t xml:space="preserve"> </w:t>
      </w:r>
      <w:r w:rsidR="00F45689" w:rsidRPr="00CE44CD">
        <w:rPr>
          <w:rFonts w:ascii="Times New Roman" w:hAnsi="Times New Roman" w:cs="Times New Roman"/>
        </w:rPr>
        <w:t xml:space="preserve">in very different physical environments </w:t>
      </w:r>
      <w:r w:rsidR="00530ECB" w:rsidRPr="00CE44CD">
        <w:rPr>
          <w:rFonts w:ascii="Times New Roman" w:hAnsi="Times New Roman" w:cs="Times New Roman"/>
        </w:rPr>
        <w:t>can be compared</w:t>
      </w:r>
      <w:r w:rsidR="00B870FA" w:rsidRPr="00CE44CD">
        <w:rPr>
          <w:rFonts w:ascii="Times New Roman" w:hAnsi="Times New Roman" w:cs="Times New Roman"/>
        </w:rPr>
        <w:t>: a deep</w:t>
      </w:r>
      <w:r w:rsidR="00F61552" w:rsidRPr="00CE44CD">
        <w:rPr>
          <w:rFonts w:ascii="Times New Roman" w:hAnsi="Times New Roman" w:cs="Times New Roman"/>
        </w:rPr>
        <w:t>-</w:t>
      </w:r>
      <w:r w:rsidR="00B870FA" w:rsidRPr="00CE44CD">
        <w:rPr>
          <w:rFonts w:ascii="Times New Roman" w:hAnsi="Times New Roman" w:cs="Times New Roman"/>
        </w:rPr>
        <w:t xml:space="preserve">sea angler fish is attuned to very different patterns </w:t>
      </w:r>
      <w:r w:rsidR="00FF3497" w:rsidRPr="00CE44CD">
        <w:rPr>
          <w:rFonts w:ascii="Times New Roman" w:hAnsi="Times New Roman" w:cs="Times New Roman"/>
        </w:rPr>
        <w:t>than a</w:t>
      </w:r>
      <w:r w:rsidR="00B870FA" w:rsidRPr="00CE44CD">
        <w:rPr>
          <w:rFonts w:ascii="Times New Roman" w:hAnsi="Times New Roman" w:cs="Times New Roman"/>
        </w:rPr>
        <w:t xml:space="preserve"> European mole living underground</w:t>
      </w:r>
      <w:r w:rsidR="00AE6C1C" w:rsidRPr="00CE44CD">
        <w:rPr>
          <w:rFonts w:ascii="Times New Roman" w:hAnsi="Times New Roman" w:cs="Times New Roman"/>
        </w:rPr>
        <w:t xml:space="preserve">. </w:t>
      </w:r>
      <w:r w:rsidR="00072C0E" w:rsidRPr="00CE44CD">
        <w:rPr>
          <w:rFonts w:ascii="Times New Roman" w:hAnsi="Times New Roman" w:cs="Times New Roman"/>
        </w:rPr>
        <w:t>W</w:t>
      </w:r>
      <w:r w:rsidR="005D7718" w:rsidRPr="00CE44CD">
        <w:rPr>
          <w:rFonts w:ascii="Times New Roman" w:hAnsi="Times New Roman" w:cs="Times New Roman"/>
        </w:rPr>
        <w:t>hile both inhabit dark environments, there are obvious dissimilarities, and the question w</w:t>
      </w:r>
      <w:r w:rsidR="00072C0E" w:rsidRPr="00CE44CD">
        <w:rPr>
          <w:rFonts w:ascii="Times New Roman" w:hAnsi="Times New Roman" w:cs="Times New Roman"/>
        </w:rPr>
        <w:t>hich of the two lineages possesses a</w:t>
      </w:r>
      <w:r w:rsidR="00F61552" w:rsidRPr="00CE44CD">
        <w:rPr>
          <w:rFonts w:ascii="Times New Roman" w:hAnsi="Times New Roman" w:cs="Times New Roman"/>
        </w:rPr>
        <w:t xml:space="preserve"> greater</w:t>
      </w:r>
      <w:r w:rsidR="00072C0E" w:rsidRPr="00CE44CD">
        <w:rPr>
          <w:rFonts w:ascii="Times New Roman" w:hAnsi="Times New Roman" w:cs="Times New Roman"/>
        </w:rPr>
        <w:t xml:space="preserve"> </w:t>
      </w:r>
      <w:r w:rsidR="00072C0E" w:rsidRPr="00CE44CD">
        <w:rPr>
          <w:rFonts w:ascii="Times New Roman" w:hAnsi="Times New Roman" w:cs="Times New Roman"/>
        </w:rPr>
        <w:t xml:space="preserve">degree of EH-exploitation </w:t>
      </w:r>
      <w:r w:rsidR="005D7718" w:rsidRPr="00CE44CD">
        <w:rPr>
          <w:rFonts w:ascii="Times New Roman" w:hAnsi="Times New Roman" w:cs="Times New Roman"/>
        </w:rPr>
        <w:t xml:space="preserve">is not likely to be a meaningful one. </w:t>
      </w:r>
      <w:r w:rsidR="00AE6C1C" w:rsidRPr="00CE44CD">
        <w:rPr>
          <w:rFonts w:ascii="Times New Roman" w:hAnsi="Times New Roman" w:cs="Times New Roman"/>
        </w:rPr>
        <w:t>This by itself implies that any trend in EH-exploitation cannot be thought of as a linear increase in some scalar, as passive trends are</w:t>
      </w:r>
      <w:r w:rsidR="002961E0" w:rsidRPr="00CE44CD">
        <w:rPr>
          <w:rFonts w:ascii="Times New Roman" w:hAnsi="Times New Roman" w:cs="Times New Roman"/>
        </w:rPr>
        <w:t xml:space="preserve"> often represented</w:t>
      </w:r>
      <w:r w:rsidR="00AE6C1C" w:rsidRPr="00CE44CD">
        <w:rPr>
          <w:rFonts w:ascii="Times New Roman" w:hAnsi="Times New Roman" w:cs="Times New Roman"/>
        </w:rPr>
        <w:t xml:space="preserve">. </w:t>
      </w:r>
    </w:p>
    <w:p w14:paraId="609EB637" w14:textId="77777777" w:rsidR="00683219" w:rsidRPr="00CE44CD" w:rsidRDefault="00683219" w:rsidP="003B7859">
      <w:pPr>
        <w:spacing w:line="360" w:lineRule="auto"/>
        <w:ind w:firstLine="720"/>
        <w:jc w:val="both"/>
        <w:rPr>
          <w:rFonts w:ascii="Times New Roman" w:hAnsi="Times New Roman" w:cs="Times New Roman"/>
        </w:rPr>
      </w:pPr>
    </w:p>
    <w:p w14:paraId="3B851B65" w14:textId="68E8DF7D" w:rsidR="003B7859" w:rsidRPr="00CE44CD" w:rsidRDefault="00AA3CAA" w:rsidP="00135DBE">
      <w:pPr>
        <w:spacing w:line="360" w:lineRule="auto"/>
        <w:jc w:val="both"/>
        <w:rPr>
          <w:rFonts w:ascii="Times New Roman" w:hAnsi="Times New Roman" w:cs="Times New Roman"/>
        </w:rPr>
      </w:pPr>
      <w:r w:rsidRPr="00CE44CD">
        <w:rPr>
          <w:rFonts w:ascii="Times New Roman" w:hAnsi="Times New Roman" w:cs="Times New Roman"/>
          <w:b/>
          <w:bCs/>
        </w:rPr>
        <w:t>6</w:t>
      </w:r>
      <w:r w:rsidR="00197C1B" w:rsidRPr="00CE44CD">
        <w:rPr>
          <w:rFonts w:ascii="Times New Roman" w:hAnsi="Times New Roman" w:cs="Times New Roman"/>
          <w:b/>
          <w:bCs/>
        </w:rPr>
        <w:t xml:space="preserve">.2 </w:t>
      </w:r>
      <w:r w:rsidR="004D1362" w:rsidRPr="00CE44CD">
        <w:rPr>
          <w:rFonts w:ascii="Times New Roman" w:hAnsi="Times New Roman" w:cs="Times New Roman"/>
          <w:b/>
          <w:bCs/>
        </w:rPr>
        <w:t xml:space="preserve">The </w:t>
      </w:r>
      <w:r w:rsidR="000B0067" w:rsidRPr="00CE44CD">
        <w:rPr>
          <w:rFonts w:ascii="Times New Roman" w:hAnsi="Times New Roman" w:cs="Times New Roman"/>
          <w:b/>
          <w:bCs/>
        </w:rPr>
        <w:t>S</w:t>
      </w:r>
      <w:r w:rsidR="00656313" w:rsidRPr="00CE44CD">
        <w:rPr>
          <w:rFonts w:ascii="Times New Roman" w:hAnsi="Times New Roman" w:cs="Times New Roman"/>
          <w:b/>
          <w:bCs/>
        </w:rPr>
        <w:t>electionist Ration</w:t>
      </w:r>
      <w:r w:rsidR="003B4A17" w:rsidRPr="00CE44CD">
        <w:rPr>
          <w:rFonts w:ascii="Times New Roman" w:hAnsi="Times New Roman" w:cs="Times New Roman"/>
          <w:b/>
          <w:bCs/>
        </w:rPr>
        <w:t>a</w:t>
      </w:r>
      <w:r w:rsidR="00656313" w:rsidRPr="00CE44CD">
        <w:rPr>
          <w:rFonts w:ascii="Times New Roman" w:hAnsi="Times New Roman" w:cs="Times New Roman"/>
          <w:b/>
          <w:bCs/>
        </w:rPr>
        <w:t>l</w:t>
      </w:r>
      <w:r w:rsidR="003B4A17" w:rsidRPr="00CE44CD">
        <w:rPr>
          <w:rFonts w:ascii="Times New Roman" w:hAnsi="Times New Roman" w:cs="Times New Roman"/>
          <w:b/>
          <w:bCs/>
        </w:rPr>
        <w:t>e</w:t>
      </w:r>
      <w:r w:rsidR="00656313" w:rsidRPr="00CE44CD">
        <w:rPr>
          <w:rFonts w:ascii="Times New Roman" w:hAnsi="Times New Roman" w:cs="Times New Roman"/>
          <w:b/>
          <w:bCs/>
        </w:rPr>
        <w:t xml:space="preserve"> for</w:t>
      </w:r>
      <w:r w:rsidR="003B7859" w:rsidRPr="00CE44CD">
        <w:rPr>
          <w:rFonts w:ascii="Times New Roman" w:hAnsi="Times New Roman" w:cs="Times New Roman"/>
          <w:b/>
          <w:bCs/>
        </w:rPr>
        <w:t xml:space="preserve"> EH-exploitation.</w:t>
      </w:r>
      <w:r w:rsidR="003B7859" w:rsidRPr="00CE44CD">
        <w:rPr>
          <w:rFonts w:ascii="Times New Roman" w:hAnsi="Times New Roman" w:cs="Times New Roman"/>
          <w:b/>
          <w:bCs/>
          <w:i/>
          <w:iCs/>
        </w:rPr>
        <w:t xml:space="preserve"> </w:t>
      </w:r>
      <w:r w:rsidR="003B7859" w:rsidRPr="00CE44CD">
        <w:rPr>
          <w:rFonts w:ascii="Times New Roman" w:hAnsi="Times New Roman" w:cs="Times New Roman"/>
        </w:rPr>
        <w:t xml:space="preserve">Recall from the discussion of the neutral </w:t>
      </w:r>
      <w:r w:rsidR="00F30AFB" w:rsidRPr="00CE44CD">
        <w:rPr>
          <w:rFonts w:ascii="Times New Roman" w:hAnsi="Times New Roman" w:cs="Times New Roman"/>
        </w:rPr>
        <w:t>view</w:t>
      </w:r>
      <w:r w:rsidR="003B7859" w:rsidRPr="00CE44CD">
        <w:rPr>
          <w:rFonts w:ascii="Times New Roman" w:hAnsi="Times New Roman" w:cs="Times New Roman"/>
        </w:rPr>
        <w:t xml:space="preserve"> that for a </w:t>
      </w:r>
      <w:r w:rsidR="00F30AFB" w:rsidRPr="00CE44CD">
        <w:rPr>
          <w:rFonts w:ascii="Times New Roman" w:hAnsi="Times New Roman" w:cs="Times New Roman"/>
        </w:rPr>
        <w:t xml:space="preserve">(passive) </w:t>
      </w:r>
      <w:r w:rsidR="003B7859" w:rsidRPr="00CE44CD">
        <w:rPr>
          <w:rFonts w:ascii="Times New Roman" w:hAnsi="Times New Roman" w:cs="Times New Roman"/>
        </w:rPr>
        <w:t xml:space="preserve">trend in measure </w:t>
      </w:r>
      <w:r w:rsidR="003B7859" w:rsidRPr="00CE44CD">
        <w:rPr>
          <w:rFonts w:ascii="Times New Roman" w:hAnsi="Times New Roman" w:cs="Times New Roman"/>
          <w:i/>
          <w:iCs/>
        </w:rPr>
        <w:t>M</w:t>
      </w:r>
      <w:r w:rsidR="00961822" w:rsidRPr="00CE44CD">
        <w:rPr>
          <w:rFonts w:ascii="Times New Roman" w:hAnsi="Times New Roman" w:cs="Times New Roman"/>
          <w:i/>
          <w:iCs/>
        </w:rPr>
        <w:t xml:space="preserve"> </w:t>
      </w:r>
      <w:r w:rsidR="00961822" w:rsidRPr="00CE44CD">
        <w:rPr>
          <w:rFonts w:ascii="Times New Roman" w:hAnsi="Times New Roman" w:cs="Times New Roman"/>
        </w:rPr>
        <w:t>to occur</w:t>
      </w:r>
      <w:r w:rsidR="003B7859" w:rsidRPr="00CE44CD">
        <w:rPr>
          <w:rFonts w:ascii="Times New Roman" w:hAnsi="Times New Roman" w:cs="Times New Roman"/>
        </w:rPr>
        <w:t xml:space="preserve">, the probability of increase in </w:t>
      </w:r>
      <w:r w:rsidR="003B7859" w:rsidRPr="00CE44CD">
        <w:rPr>
          <w:rFonts w:ascii="Times New Roman" w:hAnsi="Times New Roman" w:cs="Times New Roman"/>
          <w:i/>
          <w:iCs/>
        </w:rPr>
        <w:t>M</w:t>
      </w:r>
      <w:r w:rsidR="003B7859" w:rsidRPr="00CE44CD">
        <w:rPr>
          <w:rFonts w:ascii="Times New Roman" w:hAnsi="Times New Roman" w:cs="Times New Roman"/>
        </w:rPr>
        <w:t xml:space="preserve"> had an absolute size requirement (it cannot be too low) and a relative size requirement (it cannot be much lower than the probability of decrease in </w:t>
      </w:r>
      <w:r w:rsidR="003B7859" w:rsidRPr="00CE44CD">
        <w:rPr>
          <w:rFonts w:ascii="Times New Roman" w:hAnsi="Times New Roman" w:cs="Times New Roman"/>
          <w:i/>
          <w:iCs/>
        </w:rPr>
        <w:t>M</w:t>
      </w:r>
      <w:r w:rsidR="003B7859" w:rsidRPr="00CE44CD">
        <w:rPr>
          <w:rFonts w:ascii="Times New Roman" w:hAnsi="Times New Roman" w:cs="Times New Roman"/>
        </w:rPr>
        <w:t xml:space="preserve">). </w:t>
      </w:r>
      <w:r w:rsidR="00AC1296" w:rsidRPr="00CE44CD">
        <w:rPr>
          <w:rFonts w:ascii="Times New Roman" w:hAnsi="Times New Roman" w:cs="Times New Roman"/>
        </w:rPr>
        <w:t>How do these requirements fare for EH-exploitation?</w:t>
      </w:r>
    </w:p>
    <w:p w14:paraId="63867303" w14:textId="73D06567" w:rsidR="002D484A" w:rsidRPr="00CE44CD" w:rsidRDefault="00F30AFB" w:rsidP="001D53B8">
      <w:pPr>
        <w:spacing w:line="360" w:lineRule="auto"/>
        <w:ind w:firstLine="720"/>
        <w:jc w:val="both"/>
        <w:rPr>
          <w:rFonts w:ascii="Times New Roman" w:hAnsi="Times New Roman" w:cs="Times New Roman"/>
        </w:rPr>
      </w:pPr>
      <w:r w:rsidRPr="00CE44CD">
        <w:rPr>
          <w:rFonts w:ascii="Times New Roman" w:hAnsi="Times New Roman" w:cs="Times New Roman"/>
        </w:rPr>
        <w:t xml:space="preserve">First, </w:t>
      </w:r>
      <w:r w:rsidR="00986F56" w:rsidRPr="00CE44CD">
        <w:rPr>
          <w:rFonts w:ascii="Times New Roman" w:hAnsi="Times New Roman" w:cs="Times New Roman"/>
        </w:rPr>
        <w:t>concerning the absolute size requirement</w:t>
      </w:r>
      <w:r w:rsidR="00410E8F" w:rsidRPr="00CE44CD">
        <w:rPr>
          <w:rFonts w:ascii="Times New Roman" w:hAnsi="Times New Roman" w:cs="Times New Roman"/>
        </w:rPr>
        <w:t xml:space="preserve">: </w:t>
      </w:r>
      <w:r w:rsidR="0031648A" w:rsidRPr="00CE44CD">
        <w:rPr>
          <w:rFonts w:ascii="Times New Roman" w:hAnsi="Times New Roman" w:cs="Times New Roman"/>
        </w:rPr>
        <w:t xml:space="preserve">it is a certainty that living organisms inhabit </w:t>
      </w:r>
      <w:r w:rsidR="00266955" w:rsidRPr="00CE44CD">
        <w:rPr>
          <w:rFonts w:ascii="Times New Roman" w:hAnsi="Times New Roman" w:cs="Times New Roman"/>
        </w:rPr>
        <w:t>environments</w:t>
      </w:r>
      <w:r w:rsidR="008F7638" w:rsidRPr="00CE44CD">
        <w:rPr>
          <w:rFonts w:ascii="Times New Roman" w:hAnsi="Times New Roman" w:cs="Times New Roman"/>
        </w:rPr>
        <w:t xml:space="preserve"> with potential for further EH-exploitation</w:t>
      </w:r>
      <w:r w:rsidR="002A354E" w:rsidRPr="00CE44CD">
        <w:rPr>
          <w:rFonts w:ascii="Times New Roman" w:hAnsi="Times New Roman" w:cs="Times New Roman"/>
        </w:rPr>
        <w:t xml:space="preserve">. </w:t>
      </w:r>
      <w:r w:rsidR="00DB5992" w:rsidRPr="00CE44CD">
        <w:rPr>
          <w:rFonts w:ascii="Times New Roman" w:hAnsi="Times New Roman" w:cs="Times New Roman"/>
        </w:rPr>
        <w:t>As previously discussed, o</w:t>
      </w:r>
      <w:r w:rsidR="0000586C" w:rsidRPr="00CE44CD">
        <w:rPr>
          <w:rFonts w:ascii="Times New Roman" w:hAnsi="Times New Roman" w:cs="Times New Roman"/>
        </w:rPr>
        <w:t>pportunities for EH exploitation</w:t>
      </w:r>
      <w:r w:rsidR="00F1577E" w:rsidRPr="00CE44CD">
        <w:rPr>
          <w:rFonts w:ascii="Times New Roman" w:hAnsi="Times New Roman" w:cs="Times New Roman"/>
        </w:rPr>
        <w:t xml:space="preserve"> </w:t>
      </w:r>
      <w:r w:rsidR="00676EBF" w:rsidRPr="00CE44CD">
        <w:rPr>
          <w:rFonts w:ascii="Times New Roman" w:hAnsi="Times New Roman" w:cs="Times New Roman"/>
        </w:rPr>
        <w:t>are</w:t>
      </w:r>
      <w:r w:rsidR="00F1577E" w:rsidRPr="00CE44CD">
        <w:rPr>
          <w:rFonts w:ascii="Times New Roman" w:hAnsi="Times New Roman" w:cs="Times New Roman"/>
        </w:rPr>
        <w:t xml:space="preserve"> present at the initial stages of an evolutionary history, </w:t>
      </w:r>
      <w:r w:rsidR="00B65507" w:rsidRPr="00CE44CD">
        <w:rPr>
          <w:rFonts w:ascii="Times New Roman" w:hAnsi="Times New Roman" w:cs="Times New Roman"/>
        </w:rPr>
        <w:t xml:space="preserve">and, moreover, </w:t>
      </w:r>
      <w:r w:rsidR="00F1577E" w:rsidRPr="00CE44CD">
        <w:rPr>
          <w:rFonts w:ascii="Times New Roman" w:hAnsi="Times New Roman" w:cs="Times New Roman"/>
        </w:rPr>
        <w:t>these opportunities only increase</w:t>
      </w:r>
      <w:r w:rsidR="00DB5992" w:rsidRPr="00CE44CD">
        <w:rPr>
          <w:rFonts w:ascii="Times New Roman" w:hAnsi="Times New Roman" w:cs="Times New Roman"/>
        </w:rPr>
        <w:t xml:space="preserve"> as </w:t>
      </w:r>
      <w:r w:rsidR="00F61552" w:rsidRPr="00CE44CD">
        <w:rPr>
          <w:rFonts w:ascii="Times New Roman" w:hAnsi="Times New Roman" w:cs="Times New Roman"/>
        </w:rPr>
        <w:t xml:space="preserve">life </w:t>
      </w:r>
      <w:r w:rsidR="00DB5992" w:rsidRPr="00CE44CD">
        <w:rPr>
          <w:rFonts w:ascii="Times New Roman" w:hAnsi="Times New Roman" w:cs="Times New Roman"/>
        </w:rPr>
        <w:t>evolves</w:t>
      </w:r>
      <w:r w:rsidR="003F607F" w:rsidRPr="00CE44CD">
        <w:rPr>
          <w:rFonts w:ascii="Times New Roman" w:hAnsi="Times New Roman" w:cs="Times New Roman"/>
        </w:rPr>
        <w:t>.</w:t>
      </w:r>
      <w:r w:rsidR="00234A55" w:rsidRPr="00CE44CD">
        <w:rPr>
          <w:rFonts w:ascii="Times New Roman" w:hAnsi="Times New Roman" w:cs="Times New Roman"/>
        </w:rPr>
        <w:t xml:space="preserve"> </w:t>
      </w:r>
      <w:r w:rsidR="0006463F" w:rsidRPr="00CE44CD">
        <w:rPr>
          <w:rFonts w:ascii="Times New Roman" w:hAnsi="Times New Roman" w:cs="Times New Roman"/>
        </w:rPr>
        <w:t xml:space="preserve">This means that the absolute size requirement for a trend is met </w:t>
      </w:r>
      <w:r w:rsidR="00176EE1" w:rsidRPr="00CE44CD">
        <w:rPr>
          <w:rFonts w:ascii="Times New Roman" w:hAnsi="Times New Roman" w:cs="Times New Roman"/>
        </w:rPr>
        <w:t>because</w:t>
      </w:r>
      <w:r w:rsidR="001D53B8" w:rsidRPr="00CE44CD">
        <w:rPr>
          <w:rFonts w:ascii="Times New Roman" w:hAnsi="Times New Roman" w:cs="Times New Roman"/>
        </w:rPr>
        <w:t xml:space="preserve"> novel and exploitable</w:t>
      </w:r>
      <w:r w:rsidR="00D9088D" w:rsidRPr="00CE44CD">
        <w:rPr>
          <w:rFonts w:ascii="Times New Roman" w:hAnsi="Times New Roman" w:cs="Times New Roman"/>
        </w:rPr>
        <w:t xml:space="preserve"> patterns of</w:t>
      </w:r>
      <w:r w:rsidR="0006463F" w:rsidRPr="00CE44CD">
        <w:rPr>
          <w:rFonts w:ascii="Times New Roman" w:hAnsi="Times New Roman" w:cs="Times New Roman"/>
        </w:rPr>
        <w:t xml:space="preserve"> EH </w:t>
      </w:r>
      <w:r w:rsidR="00D9088D" w:rsidRPr="00CE44CD">
        <w:rPr>
          <w:rFonts w:ascii="Times New Roman" w:hAnsi="Times New Roman" w:cs="Times New Roman"/>
        </w:rPr>
        <w:t xml:space="preserve">are present </w:t>
      </w:r>
      <w:r w:rsidR="0006463F" w:rsidRPr="00CE44CD">
        <w:rPr>
          <w:rFonts w:ascii="Times New Roman" w:hAnsi="Times New Roman" w:cs="Times New Roman"/>
        </w:rPr>
        <w:t xml:space="preserve">in every natural environment, albeit at varying </w:t>
      </w:r>
      <w:r w:rsidR="0060785A" w:rsidRPr="00CE44CD">
        <w:rPr>
          <w:rFonts w:ascii="Times New Roman" w:hAnsi="Times New Roman" w:cs="Times New Roman"/>
        </w:rPr>
        <w:t xml:space="preserve">spatiotemporal </w:t>
      </w:r>
      <w:r w:rsidR="0006463F" w:rsidRPr="00CE44CD">
        <w:rPr>
          <w:rFonts w:ascii="Times New Roman" w:hAnsi="Times New Roman" w:cs="Times New Roman"/>
        </w:rPr>
        <w:t>scales, and in different variables.</w:t>
      </w:r>
      <w:r w:rsidR="00176EE1" w:rsidRPr="00CE44CD">
        <w:rPr>
          <w:rFonts w:ascii="Times New Roman" w:hAnsi="Times New Roman" w:cs="Times New Roman"/>
        </w:rPr>
        <w:t xml:space="preserve"> </w:t>
      </w:r>
      <w:r w:rsidR="003F607F" w:rsidRPr="00CE44CD">
        <w:rPr>
          <w:rFonts w:ascii="Times New Roman" w:hAnsi="Times New Roman" w:cs="Times New Roman"/>
        </w:rPr>
        <w:t>A</w:t>
      </w:r>
      <w:r w:rsidR="00234A55" w:rsidRPr="00CE44CD">
        <w:rPr>
          <w:rFonts w:ascii="Times New Roman" w:hAnsi="Times New Roman" w:cs="Times New Roman"/>
        </w:rPr>
        <w:t xml:space="preserve"> wealth of </w:t>
      </w:r>
      <w:r w:rsidR="004E7B34" w:rsidRPr="00CE44CD">
        <w:rPr>
          <w:rFonts w:ascii="Times New Roman" w:hAnsi="Times New Roman" w:cs="Times New Roman"/>
        </w:rPr>
        <w:t xml:space="preserve">ecological </w:t>
      </w:r>
      <w:r w:rsidR="00234A55" w:rsidRPr="00CE44CD">
        <w:rPr>
          <w:rFonts w:ascii="Times New Roman" w:hAnsi="Times New Roman" w:cs="Times New Roman"/>
        </w:rPr>
        <w:t xml:space="preserve">strategies </w:t>
      </w:r>
      <w:r w:rsidR="00B65507" w:rsidRPr="00CE44CD">
        <w:rPr>
          <w:rFonts w:ascii="Times New Roman" w:hAnsi="Times New Roman" w:cs="Times New Roman"/>
        </w:rPr>
        <w:t xml:space="preserve">for increase </w:t>
      </w:r>
      <w:r w:rsidR="00505A9F" w:rsidRPr="00CE44CD">
        <w:rPr>
          <w:rFonts w:ascii="Times New Roman" w:hAnsi="Times New Roman" w:cs="Times New Roman"/>
        </w:rPr>
        <w:t xml:space="preserve">in EH-exploitation </w:t>
      </w:r>
      <w:r w:rsidR="00234A55" w:rsidRPr="00CE44CD">
        <w:rPr>
          <w:rFonts w:ascii="Times New Roman" w:hAnsi="Times New Roman" w:cs="Times New Roman"/>
        </w:rPr>
        <w:t>present themselves: competition</w:t>
      </w:r>
      <w:r w:rsidR="00477E9D" w:rsidRPr="00CE44CD">
        <w:rPr>
          <w:rFonts w:ascii="Times New Roman" w:hAnsi="Times New Roman" w:cs="Times New Roman"/>
        </w:rPr>
        <w:t xml:space="preserve">, predation, </w:t>
      </w:r>
      <w:r w:rsidR="0088260C" w:rsidRPr="00CE44CD">
        <w:rPr>
          <w:rFonts w:ascii="Times New Roman" w:hAnsi="Times New Roman" w:cs="Times New Roman"/>
        </w:rPr>
        <w:t xml:space="preserve">cooperation, and so on. </w:t>
      </w:r>
    </w:p>
    <w:p w14:paraId="7F180BC6" w14:textId="4CF315D2" w:rsidR="00F317A0" w:rsidRPr="00CE44CD" w:rsidRDefault="00BB651E" w:rsidP="004B2F9A">
      <w:pPr>
        <w:spacing w:line="360" w:lineRule="auto"/>
        <w:ind w:firstLine="720"/>
        <w:jc w:val="both"/>
        <w:rPr>
          <w:rFonts w:ascii="Times New Roman" w:hAnsi="Times New Roman" w:cs="Times New Roman"/>
        </w:rPr>
      </w:pPr>
      <w:r w:rsidRPr="00CE44CD">
        <w:rPr>
          <w:rFonts w:ascii="Times New Roman" w:hAnsi="Times New Roman" w:cs="Times New Roman"/>
        </w:rPr>
        <w:t xml:space="preserve">Second, </w:t>
      </w:r>
      <w:r w:rsidR="00133601" w:rsidRPr="00CE44CD">
        <w:rPr>
          <w:rFonts w:ascii="Times New Roman" w:hAnsi="Times New Roman" w:cs="Times New Roman"/>
        </w:rPr>
        <w:t>t</w:t>
      </w:r>
      <w:r w:rsidR="00EF4DB5" w:rsidRPr="00CE44CD">
        <w:rPr>
          <w:rFonts w:ascii="Times New Roman" w:hAnsi="Times New Roman" w:cs="Times New Roman"/>
        </w:rPr>
        <w:t xml:space="preserve">he relative size requirement </w:t>
      </w:r>
      <w:r w:rsidR="00ED17F6" w:rsidRPr="00CE44CD">
        <w:rPr>
          <w:rFonts w:ascii="Times New Roman" w:hAnsi="Times New Roman" w:cs="Times New Roman"/>
        </w:rPr>
        <w:t>does not matter for a trend in EH-exploitation</w:t>
      </w:r>
      <w:r w:rsidR="003E240C" w:rsidRPr="00CE44CD">
        <w:rPr>
          <w:rFonts w:ascii="Times New Roman" w:hAnsi="Times New Roman" w:cs="Times New Roman"/>
        </w:rPr>
        <w:t xml:space="preserve">: </w:t>
      </w:r>
      <w:r w:rsidR="00AB73AE" w:rsidRPr="00CE44CD">
        <w:rPr>
          <w:rFonts w:ascii="Times New Roman" w:hAnsi="Times New Roman" w:cs="Times New Roman"/>
        </w:rPr>
        <w:t xml:space="preserve">there is no need to speculate </w:t>
      </w:r>
      <w:r w:rsidR="008D16EB" w:rsidRPr="00CE44CD">
        <w:rPr>
          <w:rFonts w:ascii="Times New Roman" w:hAnsi="Times New Roman" w:cs="Times New Roman"/>
        </w:rPr>
        <w:t>about</w:t>
      </w:r>
      <w:r w:rsidR="0032567C" w:rsidRPr="00CE44CD">
        <w:rPr>
          <w:rFonts w:ascii="Times New Roman" w:hAnsi="Times New Roman" w:cs="Times New Roman"/>
        </w:rPr>
        <w:t xml:space="preserve"> </w:t>
      </w:r>
      <w:r w:rsidR="00D05CFB" w:rsidRPr="00CE44CD">
        <w:rPr>
          <w:rFonts w:ascii="Times New Roman" w:hAnsi="Times New Roman" w:cs="Times New Roman"/>
        </w:rPr>
        <w:t xml:space="preserve">how probable the environment of a given lineage will favour EH-exploitation. </w:t>
      </w:r>
      <w:r w:rsidR="003B7859" w:rsidRPr="00CE44CD">
        <w:rPr>
          <w:rFonts w:ascii="Times New Roman" w:hAnsi="Times New Roman" w:cs="Times New Roman"/>
        </w:rPr>
        <w:t>The rationale for increased EH exploitation employs a different kind of thinking, one</w:t>
      </w:r>
      <w:r w:rsidR="00031833" w:rsidRPr="00CE44CD">
        <w:rPr>
          <w:rFonts w:ascii="Times New Roman" w:hAnsi="Times New Roman" w:cs="Times New Roman"/>
        </w:rPr>
        <w:t xml:space="preserve"> where the adaptive process alters </w:t>
      </w:r>
      <w:r w:rsidR="00462791" w:rsidRPr="00CE44CD">
        <w:rPr>
          <w:rFonts w:ascii="Times New Roman" w:hAnsi="Times New Roman" w:cs="Times New Roman"/>
        </w:rPr>
        <w:t>the selective environment</w:t>
      </w:r>
      <w:r w:rsidR="005014A1" w:rsidRPr="00CE44CD">
        <w:rPr>
          <w:rFonts w:ascii="Times New Roman" w:hAnsi="Times New Roman" w:cs="Times New Roman"/>
        </w:rPr>
        <w:t xml:space="preserve"> instead of</w:t>
      </w:r>
      <w:r w:rsidR="003B7859" w:rsidRPr="00CE44CD">
        <w:rPr>
          <w:rFonts w:ascii="Times New Roman" w:hAnsi="Times New Roman" w:cs="Times New Roman"/>
        </w:rPr>
        <w:t xml:space="preserve"> selective environments</w:t>
      </w:r>
      <w:r w:rsidR="00020B58" w:rsidRPr="00CE44CD">
        <w:rPr>
          <w:rFonts w:ascii="Times New Roman" w:hAnsi="Times New Roman" w:cs="Times New Roman"/>
          <w:i/>
          <w:iCs/>
        </w:rPr>
        <w:t xml:space="preserve"> </w:t>
      </w:r>
      <w:r w:rsidR="00A22278" w:rsidRPr="00CE44CD">
        <w:rPr>
          <w:rFonts w:ascii="Times New Roman" w:hAnsi="Times New Roman" w:cs="Times New Roman"/>
        </w:rPr>
        <w:t>exogenously</w:t>
      </w:r>
      <w:r w:rsidR="00020B58" w:rsidRPr="00CE44CD">
        <w:rPr>
          <w:rFonts w:ascii="Times New Roman" w:hAnsi="Times New Roman" w:cs="Times New Roman"/>
        </w:rPr>
        <w:t xml:space="preserve"> </w:t>
      </w:r>
      <w:r w:rsidR="00F61552" w:rsidRPr="00CE44CD">
        <w:rPr>
          <w:rFonts w:ascii="Times New Roman" w:hAnsi="Times New Roman" w:cs="Times New Roman"/>
        </w:rPr>
        <w:t xml:space="preserve">driving </w:t>
      </w:r>
      <w:r w:rsidR="0069323F" w:rsidRPr="00CE44CD">
        <w:rPr>
          <w:rFonts w:ascii="Times New Roman" w:hAnsi="Times New Roman" w:cs="Times New Roman"/>
        </w:rPr>
        <w:t xml:space="preserve">the </w:t>
      </w:r>
      <w:r w:rsidR="00A22278" w:rsidRPr="00CE44CD">
        <w:rPr>
          <w:rFonts w:ascii="Times New Roman" w:hAnsi="Times New Roman" w:cs="Times New Roman"/>
        </w:rPr>
        <w:t>adaptive process</w:t>
      </w:r>
      <w:r w:rsidR="008832DC" w:rsidRPr="00CE44CD">
        <w:rPr>
          <w:rFonts w:ascii="Times New Roman" w:hAnsi="Times New Roman" w:cs="Times New Roman"/>
        </w:rPr>
        <w:t xml:space="preserve">. As detailed in section </w:t>
      </w:r>
      <w:r w:rsidR="00036621" w:rsidRPr="00CE44CD">
        <w:rPr>
          <w:rFonts w:ascii="Times New Roman" w:hAnsi="Times New Roman" w:cs="Times New Roman"/>
        </w:rPr>
        <w:t>6</w:t>
      </w:r>
      <w:r w:rsidR="008832DC" w:rsidRPr="00CE44CD">
        <w:rPr>
          <w:rFonts w:ascii="Times New Roman" w:hAnsi="Times New Roman" w:cs="Times New Roman"/>
        </w:rPr>
        <w:t xml:space="preserve">.2, </w:t>
      </w:r>
      <w:r w:rsidR="005939CA" w:rsidRPr="00CE44CD">
        <w:rPr>
          <w:rFonts w:ascii="Times New Roman" w:hAnsi="Times New Roman" w:cs="Times New Roman"/>
        </w:rPr>
        <w:t>increase</w:t>
      </w:r>
      <w:r w:rsidR="001F1210" w:rsidRPr="00CE44CD">
        <w:rPr>
          <w:rFonts w:ascii="Times New Roman" w:hAnsi="Times New Roman" w:cs="Times New Roman"/>
        </w:rPr>
        <w:t>s</w:t>
      </w:r>
      <w:r w:rsidR="005939CA" w:rsidRPr="00CE44CD">
        <w:rPr>
          <w:rFonts w:ascii="Times New Roman" w:hAnsi="Times New Roman" w:cs="Times New Roman"/>
        </w:rPr>
        <w:t xml:space="preserve"> in EH-exploitation involve exploring novel niche</w:t>
      </w:r>
      <w:r w:rsidR="001F1210" w:rsidRPr="00CE44CD">
        <w:rPr>
          <w:rFonts w:ascii="Times New Roman" w:hAnsi="Times New Roman" w:cs="Times New Roman"/>
        </w:rPr>
        <w:t>s</w:t>
      </w:r>
      <w:r w:rsidR="005939CA" w:rsidRPr="00CE44CD">
        <w:rPr>
          <w:rFonts w:ascii="Times New Roman" w:hAnsi="Times New Roman" w:cs="Times New Roman"/>
        </w:rPr>
        <w:t xml:space="preserve">, thereby escaping from </w:t>
      </w:r>
      <w:r w:rsidR="001F1210" w:rsidRPr="00CE44CD">
        <w:rPr>
          <w:rFonts w:ascii="Times New Roman" w:hAnsi="Times New Roman" w:cs="Times New Roman"/>
        </w:rPr>
        <w:t xml:space="preserve">selective competition with </w:t>
      </w:r>
      <w:r w:rsidR="005939CA" w:rsidRPr="00CE44CD">
        <w:rPr>
          <w:rFonts w:ascii="Times New Roman" w:hAnsi="Times New Roman" w:cs="Times New Roman"/>
        </w:rPr>
        <w:t>EH-ignorer</w:t>
      </w:r>
      <w:r w:rsidR="001F1210" w:rsidRPr="00CE44CD">
        <w:rPr>
          <w:rFonts w:ascii="Times New Roman" w:hAnsi="Times New Roman" w:cs="Times New Roman"/>
        </w:rPr>
        <w:t>s</w:t>
      </w:r>
      <w:r w:rsidR="005939CA" w:rsidRPr="00CE44CD">
        <w:rPr>
          <w:rFonts w:ascii="Times New Roman" w:hAnsi="Times New Roman" w:cs="Times New Roman"/>
        </w:rPr>
        <w:t>.</w:t>
      </w:r>
      <w:r w:rsidR="00597BA2" w:rsidRPr="00CE44CD">
        <w:rPr>
          <w:rFonts w:ascii="Times New Roman" w:hAnsi="Times New Roman" w:cs="Times New Roman"/>
        </w:rPr>
        <w:t xml:space="preserve"> </w:t>
      </w:r>
      <w:r w:rsidR="004E09A3" w:rsidRPr="00CE44CD">
        <w:rPr>
          <w:rFonts w:ascii="Times New Roman" w:hAnsi="Times New Roman" w:cs="Times New Roman"/>
        </w:rPr>
        <w:t>Thus</w:t>
      </w:r>
      <w:r w:rsidR="00F61552" w:rsidRPr="00CE44CD">
        <w:rPr>
          <w:rFonts w:ascii="Times New Roman" w:hAnsi="Times New Roman" w:cs="Times New Roman"/>
        </w:rPr>
        <w:t>,</w:t>
      </w:r>
      <w:r w:rsidR="004A5021" w:rsidRPr="00CE44CD">
        <w:rPr>
          <w:rFonts w:ascii="Times New Roman" w:hAnsi="Times New Roman" w:cs="Times New Roman"/>
        </w:rPr>
        <w:t xml:space="preserve"> a trend in EH-exploitation is a </w:t>
      </w:r>
      <w:r w:rsidR="00F74844" w:rsidRPr="00CE44CD">
        <w:rPr>
          <w:rFonts w:ascii="Times New Roman" w:hAnsi="Times New Roman" w:cs="Times New Roman"/>
        </w:rPr>
        <w:t xml:space="preserve">ratchet-like increase, </w:t>
      </w:r>
      <w:r w:rsidR="00F74844" w:rsidRPr="00CE44CD">
        <w:rPr>
          <w:rFonts w:ascii="Times New Roman" w:hAnsi="Times New Roman" w:cs="Times New Roman"/>
        </w:rPr>
        <w:lastRenderedPageBreak/>
        <w:t xml:space="preserve">involving </w:t>
      </w:r>
      <w:r w:rsidR="004A5021" w:rsidRPr="00CE44CD">
        <w:rPr>
          <w:rFonts w:ascii="Times New Roman" w:hAnsi="Times New Roman" w:cs="Times New Roman"/>
        </w:rPr>
        <w:t>radiation into new niches</w:t>
      </w:r>
      <w:r w:rsidR="00C66D36" w:rsidRPr="00CE44CD">
        <w:rPr>
          <w:rFonts w:ascii="Times New Roman" w:hAnsi="Times New Roman" w:cs="Times New Roman"/>
        </w:rPr>
        <w:t>,</w:t>
      </w:r>
      <w:r w:rsidR="004A5021" w:rsidRPr="00CE44CD">
        <w:rPr>
          <w:rFonts w:ascii="Times New Roman" w:hAnsi="Times New Roman" w:cs="Times New Roman"/>
        </w:rPr>
        <w:t xml:space="preserve"> rather than a trend</w:t>
      </w:r>
      <w:r w:rsidR="00FA0E62" w:rsidRPr="00CE44CD">
        <w:rPr>
          <w:rFonts w:ascii="Times New Roman" w:hAnsi="Times New Roman" w:cs="Times New Roman"/>
        </w:rPr>
        <w:t xml:space="preserve"> caused by selective environments </w:t>
      </w:r>
      <w:r w:rsidR="00C50AB3" w:rsidRPr="00CE44CD">
        <w:rPr>
          <w:rFonts w:ascii="Times New Roman" w:hAnsi="Times New Roman" w:cs="Times New Roman"/>
        </w:rPr>
        <w:t xml:space="preserve">varying like coin flips. </w:t>
      </w:r>
    </w:p>
    <w:p w14:paraId="063B0999" w14:textId="712D8894" w:rsidR="00C71931" w:rsidRPr="00CE44CD" w:rsidRDefault="00F317A0" w:rsidP="00146F67">
      <w:pPr>
        <w:spacing w:line="360" w:lineRule="auto"/>
        <w:ind w:firstLine="720"/>
        <w:jc w:val="both"/>
        <w:rPr>
          <w:rFonts w:ascii="Times New Roman" w:hAnsi="Times New Roman" w:cs="Times New Roman"/>
        </w:rPr>
      </w:pPr>
      <w:r w:rsidRPr="00CE44CD">
        <w:rPr>
          <w:rFonts w:ascii="Times New Roman" w:hAnsi="Times New Roman" w:cs="Times New Roman"/>
        </w:rPr>
        <w:t xml:space="preserve">This means that because evolving lineages change their own selective environments as well as those of other lineages, it no longer </w:t>
      </w:r>
      <w:r w:rsidRPr="00CE44CD">
        <w:rPr>
          <w:rFonts w:ascii="Times New Roman" w:hAnsi="Times New Roman" w:cs="Times New Roman"/>
        </w:rPr>
        <w:t xml:space="preserve">makes sense to evaluate the relative frequency  of environments that favour increases in EH-exploitation versus those that favour decreases. </w:t>
      </w:r>
      <w:r w:rsidR="00CD0AF0" w:rsidRPr="00CE44CD">
        <w:rPr>
          <w:rFonts w:ascii="Times New Roman" w:hAnsi="Times New Roman" w:cs="Times New Roman"/>
        </w:rPr>
        <w:t xml:space="preserve">This relative frequency is affected by </w:t>
      </w:r>
      <w:r w:rsidR="003D13BA" w:rsidRPr="00CE44CD">
        <w:rPr>
          <w:rFonts w:ascii="Times New Roman" w:hAnsi="Times New Roman" w:cs="Times New Roman"/>
        </w:rPr>
        <w:t>the evolution of lineages: lineages constitute each other’s environment</w:t>
      </w:r>
      <w:r w:rsidR="00133D87" w:rsidRPr="00CE44CD">
        <w:rPr>
          <w:rFonts w:ascii="Times New Roman" w:hAnsi="Times New Roman" w:cs="Times New Roman"/>
        </w:rPr>
        <w:t xml:space="preserve">. </w:t>
      </w:r>
      <w:r w:rsidR="00E17363" w:rsidRPr="00CE44CD">
        <w:rPr>
          <w:rFonts w:ascii="Times New Roman" w:hAnsi="Times New Roman" w:cs="Times New Roman"/>
        </w:rPr>
        <w:t xml:space="preserve">Specifically, even if whole clades </w:t>
      </w:r>
      <w:r w:rsidR="00F61552" w:rsidRPr="00CE44CD">
        <w:rPr>
          <w:rFonts w:ascii="Times New Roman" w:hAnsi="Times New Roman" w:cs="Times New Roman"/>
        </w:rPr>
        <w:t>were to</w:t>
      </w:r>
      <w:r w:rsidR="00E17363" w:rsidRPr="00CE44CD">
        <w:rPr>
          <w:rFonts w:ascii="Times New Roman" w:hAnsi="Times New Roman" w:cs="Times New Roman"/>
        </w:rPr>
        <w:t xml:space="preserve"> face </w:t>
      </w:r>
      <w:r w:rsidR="00E17363" w:rsidRPr="00CE44CD">
        <w:rPr>
          <w:rFonts w:ascii="Times New Roman" w:hAnsi="Times New Roman" w:cs="Times New Roman"/>
        </w:rPr>
        <w:t xml:space="preserve">conditions that favour a decrease in EH-exploitation, this in itself creates novel opportunities for EH-exploitation in other lineages. </w:t>
      </w:r>
      <w:r w:rsidR="00E05BA8" w:rsidRPr="00CE44CD">
        <w:rPr>
          <w:rFonts w:ascii="Times New Roman" w:hAnsi="Times New Roman" w:cs="Times New Roman"/>
        </w:rPr>
        <w:t>E</w:t>
      </w:r>
      <w:r w:rsidR="00093D32" w:rsidRPr="00CE44CD">
        <w:rPr>
          <w:rFonts w:ascii="Times New Roman" w:hAnsi="Times New Roman" w:cs="Times New Roman"/>
        </w:rPr>
        <w:t xml:space="preserve">nvironmental heterogeneity is a multi-dimensional, </w:t>
      </w:r>
      <w:r w:rsidR="004A4C84" w:rsidRPr="00CE44CD">
        <w:rPr>
          <w:rFonts w:ascii="Times New Roman" w:hAnsi="Times New Roman" w:cs="Times New Roman"/>
        </w:rPr>
        <w:t>consumable resource</w:t>
      </w:r>
      <w:r w:rsidR="00093D32" w:rsidRPr="00CE44CD">
        <w:rPr>
          <w:rFonts w:ascii="Times New Roman" w:hAnsi="Times New Roman" w:cs="Times New Roman"/>
        </w:rPr>
        <w:t xml:space="preserve"> that cannot ever be entirely consumed</w:t>
      </w:r>
      <w:r w:rsidR="004A0DF0" w:rsidRPr="00CE44CD">
        <w:rPr>
          <w:rFonts w:ascii="Times New Roman" w:hAnsi="Times New Roman" w:cs="Times New Roman"/>
        </w:rPr>
        <w:t>: this is sufficient for a trend in EH-exploitation.</w:t>
      </w:r>
    </w:p>
    <w:p w14:paraId="26F04DE4" w14:textId="77777777" w:rsidR="00146F67" w:rsidRPr="00CE44CD" w:rsidRDefault="00146F67" w:rsidP="00F41FEB">
      <w:pPr>
        <w:spacing w:line="360" w:lineRule="auto"/>
        <w:jc w:val="both"/>
        <w:rPr>
          <w:rFonts w:ascii="Times New Roman" w:hAnsi="Times New Roman" w:cs="Times New Roman"/>
        </w:rPr>
      </w:pPr>
    </w:p>
    <w:p w14:paraId="22F69111" w14:textId="60C07C88" w:rsidR="003B7859" w:rsidRPr="00CE44CD" w:rsidRDefault="00AA3CAA" w:rsidP="00135DBE">
      <w:pPr>
        <w:spacing w:line="360" w:lineRule="auto"/>
        <w:jc w:val="both"/>
        <w:rPr>
          <w:rFonts w:ascii="Times New Roman" w:hAnsi="Times New Roman" w:cs="Times New Roman"/>
        </w:rPr>
      </w:pPr>
      <w:r w:rsidRPr="00CE44CD">
        <w:rPr>
          <w:rFonts w:ascii="Times New Roman" w:hAnsi="Times New Roman" w:cs="Times New Roman"/>
          <w:b/>
          <w:bCs/>
        </w:rPr>
        <w:t>6</w:t>
      </w:r>
      <w:r w:rsidR="00EE060D" w:rsidRPr="00CE44CD">
        <w:rPr>
          <w:rFonts w:ascii="Times New Roman" w:hAnsi="Times New Roman" w:cs="Times New Roman"/>
          <w:b/>
          <w:bCs/>
        </w:rPr>
        <w:t xml:space="preserve">.3 </w:t>
      </w:r>
      <w:r w:rsidR="002D484A" w:rsidRPr="00CE44CD">
        <w:rPr>
          <w:rFonts w:ascii="Times New Roman" w:hAnsi="Times New Roman" w:cs="Times New Roman"/>
          <w:b/>
          <w:bCs/>
        </w:rPr>
        <w:t>T</w:t>
      </w:r>
      <w:r w:rsidR="00336031" w:rsidRPr="00CE44CD">
        <w:rPr>
          <w:rFonts w:ascii="Times New Roman" w:hAnsi="Times New Roman" w:cs="Times New Roman"/>
          <w:b/>
          <w:bCs/>
        </w:rPr>
        <w:t>he Trend in EH-Exploitation</w:t>
      </w:r>
      <w:r w:rsidR="003B7859" w:rsidRPr="00CE44CD">
        <w:rPr>
          <w:rFonts w:ascii="Times New Roman" w:hAnsi="Times New Roman" w:cs="Times New Roman"/>
          <w:b/>
          <w:bCs/>
        </w:rPr>
        <w:t>.</w:t>
      </w:r>
      <w:r w:rsidR="003B7859" w:rsidRPr="00CE44CD">
        <w:rPr>
          <w:rFonts w:ascii="Times New Roman" w:hAnsi="Times New Roman" w:cs="Times New Roman"/>
          <w:b/>
          <w:bCs/>
          <w:i/>
          <w:iCs/>
        </w:rPr>
        <w:t xml:space="preserve"> </w:t>
      </w:r>
      <w:r w:rsidR="0083673E" w:rsidRPr="00CE44CD">
        <w:rPr>
          <w:rFonts w:ascii="Times New Roman" w:hAnsi="Times New Roman" w:cs="Times New Roman"/>
        </w:rPr>
        <w:t xml:space="preserve">Selectionist rationales </w:t>
      </w:r>
      <w:r w:rsidR="00CC5BDC" w:rsidRPr="00CE44CD">
        <w:rPr>
          <w:rFonts w:ascii="Times New Roman" w:hAnsi="Times New Roman" w:cs="Times New Roman"/>
        </w:rPr>
        <w:t xml:space="preserve">for trends are often thought to involve some scalar increase, whereby the </w:t>
      </w:r>
      <w:r w:rsidR="0085137F" w:rsidRPr="00CE44CD">
        <w:rPr>
          <w:rFonts w:ascii="Times New Roman" w:hAnsi="Times New Roman" w:cs="Times New Roman"/>
        </w:rPr>
        <w:t xml:space="preserve">later-evolved are more adapted or superior competitors compared to the earlier-evolved. </w:t>
      </w:r>
      <w:r w:rsidR="00F45889" w:rsidRPr="00CE44CD">
        <w:rPr>
          <w:rFonts w:ascii="Times New Roman" w:hAnsi="Times New Roman" w:cs="Times New Roman"/>
        </w:rPr>
        <w:t xml:space="preserve">By contrast, </w:t>
      </w:r>
      <w:r w:rsidR="00B55D31" w:rsidRPr="00CE44CD">
        <w:rPr>
          <w:rFonts w:ascii="Times New Roman" w:hAnsi="Times New Roman" w:cs="Times New Roman"/>
        </w:rPr>
        <w:t xml:space="preserve">because the degree of EH-exploitation does not induce a total ordering, </w:t>
      </w:r>
      <w:r w:rsidR="00F45889" w:rsidRPr="00CE44CD">
        <w:rPr>
          <w:rFonts w:ascii="Times New Roman" w:hAnsi="Times New Roman" w:cs="Times New Roman"/>
        </w:rPr>
        <w:t>the implied trend in EH-exploitation is quite different</w:t>
      </w:r>
      <w:r w:rsidR="00B55D31" w:rsidRPr="00CE44CD">
        <w:rPr>
          <w:rFonts w:ascii="Times New Roman" w:hAnsi="Times New Roman" w:cs="Times New Roman"/>
        </w:rPr>
        <w:t xml:space="preserve">. </w:t>
      </w:r>
      <w:r w:rsidR="00F6793F" w:rsidRPr="00CE44CD">
        <w:rPr>
          <w:rFonts w:ascii="Times New Roman" w:hAnsi="Times New Roman" w:cs="Times New Roman"/>
        </w:rPr>
        <w:t xml:space="preserve">This selectionist rationale </w:t>
      </w:r>
      <w:r w:rsidR="00C50E91" w:rsidRPr="00CE44CD">
        <w:rPr>
          <w:rFonts w:ascii="Times New Roman" w:hAnsi="Times New Roman" w:cs="Times New Roman"/>
        </w:rPr>
        <w:t xml:space="preserve">for EH-exploitation </w:t>
      </w:r>
      <w:r w:rsidR="00D741DE" w:rsidRPr="00CE44CD">
        <w:rPr>
          <w:rFonts w:ascii="Times New Roman" w:hAnsi="Times New Roman" w:cs="Times New Roman"/>
        </w:rPr>
        <w:t>implies a</w:t>
      </w:r>
      <w:r w:rsidR="004B702D" w:rsidRPr="00CE44CD">
        <w:rPr>
          <w:rFonts w:ascii="Times New Roman" w:hAnsi="Times New Roman" w:cs="Times New Roman"/>
        </w:rPr>
        <w:t xml:space="preserve"> radiation pattern </w:t>
      </w:r>
      <w:r w:rsidR="00D741DE" w:rsidRPr="00CE44CD">
        <w:rPr>
          <w:rFonts w:ascii="Times New Roman" w:hAnsi="Times New Roman" w:cs="Times New Roman"/>
        </w:rPr>
        <w:t>of radiation that could</w:t>
      </w:r>
      <w:r w:rsidR="003B7859" w:rsidRPr="00CE44CD">
        <w:rPr>
          <w:rFonts w:ascii="Times New Roman" w:hAnsi="Times New Roman" w:cs="Times New Roman"/>
        </w:rPr>
        <w:t xml:space="preserve"> be called </w:t>
      </w:r>
      <w:r w:rsidR="003B7859" w:rsidRPr="00CE44CD">
        <w:rPr>
          <w:rFonts w:ascii="Times New Roman" w:hAnsi="Times New Roman" w:cs="Times New Roman"/>
          <w:i/>
        </w:rPr>
        <w:t>evolutionary unfolding</w:t>
      </w:r>
      <w:r w:rsidR="003B7859" w:rsidRPr="00CE44CD">
        <w:rPr>
          <w:rFonts w:ascii="Times New Roman" w:hAnsi="Times New Roman" w:cs="Times New Roman"/>
        </w:rPr>
        <w:t xml:space="preserve">: over time, different parts of the totality of environmental heterogeneity are revealed to living organisms. At the origin of life only a few environmental variables (sources of energy) may be part of the selective environment, with the rest being part of the physical environment, but having no impact on fitness differences. As </w:t>
      </w:r>
      <w:r w:rsidR="00D741DE" w:rsidRPr="00CE44CD">
        <w:rPr>
          <w:rFonts w:ascii="Times New Roman" w:hAnsi="Times New Roman" w:cs="Times New Roman"/>
        </w:rPr>
        <w:t xml:space="preserve">the totality of </w:t>
      </w:r>
      <w:r w:rsidR="003B7859" w:rsidRPr="00CE44CD">
        <w:rPr>
          <w:rFonts w:ascii="Times New Roman" w:hAnsi="Times New Roman" w:cs="Times New Roman"/>
        </w:rPr>
        <w:t>lineages ‘unfold</w:t>
      </w:r>
      <w:r w:rsidR="00D741DE" w:rsidRPr="00CE44CD">
        <w:rPr>
          <w:rFonts w:ascii="Times New Roman" w:hAnsi="Times New Roman" w:cs="Times New Roman"/>
        </w:rPr>
        <w:t>s</w:t>
      </w:r>
      <w:r w:rsidR="003B7859" w:rsidRPr="00CE44CD">
        <w:rPr>
          <w:rFonts w:ascii="Times New Roman" w:hAnsi="Times New Roman" w:cs="Times New Roman"/>
        </w:rPr>
        <w:t xml:space="preserve">’ – i.e., increase the range of EH-exploitation – more environmental variables determine the selective environment of organisms. Biotic environmental variables come to represent novel dimensions of EH, and hence there is no upper limit </w:t>
      </w:r>
      <w:r w:rsidR="003F607F" w:rsidRPr="00CE44CD">
        <w:rPr>
          <w:rFonts w:ascii="Times New Roman" w:hAnsi="Times New Roman" w:cs="Times New Roman"/>
        </w:rPr>
        <w:t xml:space="preserve">to </w:t>
      </w:r>
      <w:r w:rsidR="003B7859" w:rsidRPr="00CE44CD">
        <w:rPr>
          <w:rFonts w:ascii="Times New Roman" w:hAnsi="Times New Roman" w:cs="Times New Roman"/>
        </w:rPr>
        <w:t>the degree of EH-exploitation: as life evolves, new opportunities for EH-exploitation are created.</w:t>
      </w:r>
    </w:p>
    <w:p w14:paraId="30969009" w14:textId="318413B1" w:rsidR="000E413B" w:rsidRPr="00CE44CD" w:rsidRDefault="00F61552" w:rsidP="000E413B">
      <w:pPr>
        <w:spacing w:line="360" w:lineRule="auto"/>
        <w:ind w:firstLine="720"/>
        <w:jc w:val="both"/>
        <w:rPr>
          <w:rFonts w:ascii="Times New Roman" w:hAnsi="Times New Roman" w:cs="Times New Roman"/>
        </w:rPr>
      </w:pPr>
      <w:r w:rsidRPr="00CE44CD">
        <w:rPr>
          <w:rFonts w:ascii="Times New Roman" w:hAnsi="Times New Roman" w:cs="Times New Roman"/>
        </w:rPr>
        <w:t>D</w:t>
      </w:r>
      <w:r w:rsidR="000E413B" w:rsidRPr="00CE44CD">
        <w:rPr>
          <w:rFonts w:ascii="Times New Roman" w:hAnsi="Times New Roman" w:cs="Times New Roman"/>
        </w:rPr>
        <w:t>ue to the ubiquity and necessity of novel exploitable patterns of EH,</w:t>
      </w:r>
      <w:r w:rsidRPr="00CE44CD">
        <w:rPr>
          <w:rFonts w:ascii="Times New Roman" w:hAnsi="Times New Roman" w:cs="Times New Roman"/>
        </w:rPr>
        <w:t xml:space="preserve"> the trend is</w:t>
      </w:r>
      <w:r w:rsidR="004F08AF" w:rsidRPr="00CE44CD">
        <w:rPr>
          <w:rFonts w:ascii="Times New Roman" w:hAnsi="Times New Roman" w:cs="Times New Roman"/>
        </w:rPr>
        <w:t xml:space="preserve"> </w:t>
      </w:r>
      <w:r w:rsidR="000E413B" w:rsidRPr="00CE44CD">
        <w:rPr>
          <w:rFonts w:ascii="Times New Roman" w:hAnsi="Times New Roman" w:cs="Times New Roman"/>
        </w:rPr>
        <w:t>robust. Even whole-scale decreases in EH-exploitation create novel opportunities for other lineages</w:t>
      </w:r>
      <w:r w:rsidR="00390C2E" w:rsidRPr="00CE44CD">
        <w:rPr>
          <w:rFonts w:ascii="Times New Roman" w:hAnsi="Times New Roman" w:cs="Times New Roman"/>
        </w:rPr>
        <w:t>.</w:t>
      </w:r>
      <w:r w:rsidR="000E413B" w:rsidRPr="00CE44CD">
        <w:rPr>
          <w:rFonts w:ascii="Times New Roman" w:hAnsi="Times New Roman" w:cs="Times New Roman"/>
        </w:rPr>
        <w:t xml:space="preserve"> </w:t>
      </w:r>
      <w:r w:rsidR="00902095" w:rsidRPr="00CE44CD">
        <w:rPr>
          <w:rFonts w:ascii="Times New Roman" w:hAnsi="Times New Roman" w:cs="Times New Roman"/>
        </w:rPr>
        <w:t>F</w:t>
      </w:r>
      <w:r w:rsidR="000E413B" w:rsidRPr="00CE44CD">
        <w:rPr>
          <w:rFonts w:ascii="Times New Roman" w:hAnsi="Times New Roman" w:cs="Times New Roman"/>
        </w:rPr>
        <w:t xml:space="preserve">or instance, the decrease in motility in plants created new ecological </w:t>
      </w:r>
      <w:r w:rsidR="00902095" w:rsidRPr="00CE44CD">
        <w:rPr>
          <w:rFonts w:ascii="Times New Roman" w:hAnsi="Times New Roman" w:cs="Times New Roman"/>
        </w:rPr>
        <w:t>opportunities</w:t>
      </w:r>
      <w:r w:rsidR="000E413B" w:rsidRPr="00CE44CD">
        <w:rPr>
          <w:rFonts w:ascii="Times New Roman" w:hAnsi="Times New Roman" w:cs="Times New Roman"/>
        </w:rPr>
        <w:t xml:space="preserve"> for other lineages to graze on plants. </w:t>
      </w:r>
      <w:r w:rsidR="00F2706B" w:rsidRPr="00CE44CD">
        <w:rPr>
          <w:rFonts w:ascii="Times New Roman" w:hAnsi="Times New Roman" w:cs="Times New Roman"/>
        </w:rPr>
        <w:t xml:space="preserve">The selectionist rationale for </w:t>
      </w:r>
      <w:r w:rsidR="00D02087" w:rsidRPr="00CE44CD">
        <w:rPr>
          <w:rFonts w:ascii="Times New Roman" w:hAnsi="Times New Roman" w:cs="Times New Roman"/>
        </w:rPr>
        <w:t xml:space="preserve">a trend </w:t>
      </w:r>
      <w:r w:rsidR="001D1222" w:rsidRPr="00CE44CD">
        <w:rPr>
          <w:rFonts w:ascii="Times New Roman" w:hAnsi="Times New Roman" w:cs="Times New Roman"/>
        </w:rPr>
        <w:t xml:space="preserve">in </w:t>
      </w:r>
      <w:r w:rsidR="00F2706B" w:rsidRPr="00CE44CD">
        <w:rPr>
          <w:rFonts w:ascii="Times New Roman" w:hAnsi="Times New Roman" w:cs="Times New Roman"/>
        </w:rPr>
        <w:t>EH-exploitation remains unaffected by decreases in EH-exploitation</w:t>
      </w:r>
      <w:r w:rsidR="00CB48B8" w:rsidRPr="00CE44CD">
        <w:rPr>
          <w:rFonts w:ascii="Times New Roman" w:hAnsi="Times New Roman" w:cs="Times New Roman"/>
        </w:rPr>
        <w:t>.</w:t>
      </w:r>
    </w:p>
    <w:p w14:paraId="6135573D" w14:textId="3D3F5BB3" w:rsidR="003B7859" w:rsidRPr="00CE44CD" w:rsidRDefault="004E7668" w:rsidP="00727367">
      <w:pPr>
        <w:spacing w:line="360" w:lineRule="auto"/>
        <w:ind w:firstLine="720"/>
        <w:jc w:val="both"/>
        <w:rPr>
          <w:rFonts w:ascii="Times New Roman" w:hAnsi="Times New Roman" w:cs="Times New Roman"/>
          <w:color w:val="000000" w:themeColor="text1"/>
        </w:rPr>
      </w:pPr>
      <w:r w:rsidRPr="00CE44CD">
        <w:rPr>
          <w:rFonts w:ascii="Times New Roman" w:hAnsi="Times New Roman" w:cs="Times New Roman"/>
        </w:rPr>
        <w:t xml:space="preserve">Teasing out what the concrete empirical implications are of this </w:t>
      </w:r>
      <w:r w:rsidR="00C25FE6" w:rsidRPr="00CE44CD">
        <w:rPr>
          <w:rFonts w:ascii="Times New Roman" w:hAnsi="Times New Roman" w:cs="Times New Roman"/>
        </w:rPr>
        <w:t xml:space="preserve">view </w:t>
      </w:r>
      <w:r w:rsidR="00A623B9" w:rsidRPr="00CE44CD">
        <w:rPr>
          <w:rFonts w:ascii="Times New Roman" w:hAnsi="Times New Roman" w:cs="Times New Roman"/>
        </w:rPr>
        <w:t>would</w:t>
      </w:r>
      <w:r w:rsidR="001C3285" w:rsidRPr="00CE44CD">
        <w:rPr>
          <w:rFonts w:ascii="Times New Roman" w:hAnsi="Times New Roman" w:cs="Times New Roman"/>
        </w:rPr>
        <w:t xml:space="preserve"> be</w:t>
      </w:r>
      <w:r w:rsidR="00C25FE6" w:rsidRPr="00CE44CD">
        <w:rPr>
          <w:rFonts w:ascii="Times New Roman" w:hAnsi="Times New Roman" w:cs="Times New Roman"/>
        </w:rPr>
        <w:t xml:space="preserve"> a separate task</w:t>
      </w:r>
      <w:r w:rsidR="008F49A0" w:rsidRPr="00CE44CD">
        <w:rPr>
          <w:rFonts w:ascii="Times New Roman" w:hAnsi="Times New Roman" w:cs="Times New Roman"/>
        </w:rPr>
        <w:t>, beyond the scope of the discussion here</w:t>
      </w:r>
      <w:r w:rsidR="00C25FE6" w:rsidRPr="00CE44CD">
        <w:rPr>
          <w:rFonts w:ascii="Times New Roman" w:hAnsi="Times New Roman" w:cs="Times New Roman"/>
        </w:rPr>
        <w:t xml:space="preserve">. </w:t>
      </w:r>
      <w:r w:rsidR="00316D6A" w:rsidRPr="00CE44CD">
        <w:rPr>
          <w:rFonts w:ascii="Times New Roman" w:hAnsi="Times New Roman" w:cs="Times New Roman"/>
        </w:rPr>
        <w:t xml:space="preserve">In any case, </w:t>
      </w:r>
      <w:r w:rsidR="000F7978" w:rsidRPr="00CE44CD">
        <w:rPr>
          <w:rFonts w:ascii="Times New Roman" w:hAnsi="Times New Roman" w:cs="Times New Roman"/>
        </w:rPr>
        <w:t xml:space="preserve">it can be said that </w:t>
      </w:r>
      <w:r w:rsidR="00316D6A" w:rsidRPr="00CE44CD">
        <w:rPr>
          <w:rFonts w:ascii="Times New Roman" w:hAnsi="Times New Roman" w:cs="Times New Roman"/>
        </w:rPr>
        <w:t>tests for driven or passive trends</w:t>
      </w:r>
      <w:r w:rsidR="00AB341F" w:rsidRPr="00CE44CD">
        <w:rPr>
          <w:rFonts w:ascii="Times New Roman" w:hAnsi="Times New Roman" w:cs="Times New Roman"/>
        </w:rPr>
        <w:t xml:space="preserve"> </w:t>
      </w:r>
      <w:r w:rsidR="00AB341F" w:rsidRPr="00CE44CD">
        <w:rPr>
          <w:rFonts w:ascii="Times New Roman" w:hAnsi="Times New Roman" w:cs="Times New Roman"/>
        </w:rPr>
        <w:fldChar w:fldCharType="begin"/>
      </w:r>
      <w:r w:rsidR="009F7C1C" w:rsidRPr="00CE44CD">
        <w:rPr>
          <w:rFonts w:ascii="Times New Roman" w:hAnsi="Times New Roman" w:cs="Times New Roman"/>
        </w:rPr>
        <w:instrText xml:space="preserve"> ADDIN ZOTERO_ITEM CSL_CITATION {"citationID":"TqcDX6sb","properties":{"formattedCitation":"(McShea 1994)","plainCitation":"(McShea 1994)","noteIndex":0},"citationItems":[{"id":3658,"uris":["http://zotero.org/users/4673489/items/E9SNJ655"],"uri":["http://zotero.org/users/4673489/items/E9SNJ655"],"itemData":{"id":3658,"type":"article-journal","abstract":"Large-scale evolutionary trends may result from driving forces or from passive diffusion in bounded spaces. Such trends are persistent directional changes in higher taxa spanning significant periods of geological time; examples include the frequently cited long-term trends in size, complexity, and fitness in life as a whole, as well as trends in lesser supraspecific taxa and trends in space. In a driven trend, the distribution mean increases on account of a force (which may manifest itself as a bias in the direction of change) that acts on lineages throughout the space in which diversification occurs. In a passive system, no pervasive force or bias exists, but the mean increases because change in one direction is blocked by a boundary, or other inhomogeneity, in some limited region of the space. Two tests have been used to distinguish these trend mechanisms: (1) the test based on the behavior of the minimum; and (2) the ancestor-descendant test, based on comparisons in a random sample of ancestor-descendant pairs that lie far from any possible lower bound. For skewed distributions, a third test is introduced here: (3) the subclade test, based on the mean skewness of a sample of subclades drawn from the tail of a terminal distribution. With certain restrictions, a system is driven if the minimum increases, if increases significantly outnumber decreases among ancestor-descendant pairs, and if the mean skew of subclades is significantly positive. A passive mechanism is more difficult to demonstrate but is the more likely mechanism if decreases outnumber increases and if the mean skew of subclades is negative. Unlike the other tests, the subclade test requires no detailed phylogeny or paleontological time series, but only terminal (e.g., modern) distributions. Monte Carlo simulations of the diversification of a clade are used to show how the subclade test works. In the empirical cases examined, the three tests gave concordant results, suggesting first, that they work, and second, that the passive and driven mechanisms may correspond to natural categories of causes of large-scale trends.","container-title":"Evolution","DOI":"10.1111/j.1558-5646.1994.tb02211.x","ISSN":"1558-5646","issue":"6","language":"en","page":"1747-1763","source":"Wiley Online Library","title":"Mechanisms of Large-Scale Evolutionary Trends","volume":"48","author":[{"family":"McShea","given":"Daniel W."}],"issued":{"date-parts":[["1994"]]}}}],"schema":"https://github.com/citation-style-language/schema/raw/master/csl-citation.json"} </w:instrText>
      </w:r>
      <w:r w:rsidR="00AB341F" w:rsidRPr="00CE44CD">
        <w:rPr>
          <w:rFonts w:ascii="Times New Roman" w:hAnsi="Times New Roman" w:cs="Times New Roman"/>
        </w:rPr>
        <w:fldChar w:fldCharType="separate"/>
      </w:r>
      <w:r w:rsidR="00AB341F" w:rsidRPr="00CE44CD">
        <w:rPr>
          <w:rFonts w:ascii="Times New Roman" w:hAnsi="Times New Roman" w:cs="Times New Roman"/>
          <w:noProof/>
        </w:rPr>
        <w:t>(McShea 1994)</w:t>
      </w:r>
      <w:r w:rsidR="00AB341F" w:rsidRPr="00CE44CD">
        <w:rPr>
          <w:rFonts w:ascii="Times New Roman" w:hAnsi="Times New Roman" w:cs="Times New Roman"/>
        </w:rPr>
        <w:fldChar w:fldCharType="end"/>
      </w:r>
      <w:r w:rsidR="00316D6A" w:rsidRPr="00CE44CD">
        <w:rPr>
          <w:rFonts w:ascii="Times New Roman" w:hAnsi="Times New Roman" w:cs="Times New Roman"/>
        </w:rPr>
        <w:t xml:space="preserve"> </w:t>
      </w:r>
      <w:r w:rsidR="00237BB5" w:rsidRPr="00CE44CD">
        <w:rPr>
          <w:rFonts w:ascii="Times New Roman" w:hAnsi="Times New Roman" w:cs="Times New Roman"/>
        </w:rPr>
        <w:t xml:space="preserve">would not </w:t>
      </w:r>
      <w:r w:rsidR="00AB341F" w:rsidRPr="00CE44CD">
        <w:rPr>
          <w:rFonts w:ascii="Times New Roman" w:hAnsi="Times New Roman" w:cs="Times New Roman"/>
        </w:rPr>
        <w:t xml:space="preserve">necessarily </w:t>
      </w:r>
      <w:r w:rsidR="00237BB5" w:rsidRPr="00CE44CD">
        <w:rPr>
          <w:rFonts w:ascii="Times New Roman" w:hAnsi="Times New Roman" w:cs="Times New Roman"/>
        </w:rPr>
        <w:t xml:space="preserve">be </w:t>
      </w:r>
      <w:r w:rsidR="00D57272" w:rsidRPr="00CE44CD">
        <w:rPr>
          <w:rFonts w:ascii="Times New Roman" w:hAnsi="Times New Roman" w:cs="Times New Roman"/>
        </w:rPr>
        <w:t xml:space="preserve">applicable. </w:t>
      </w:r>
      <w:r w:rsidR="003B7859" w:rsidRPr="00CE44CD">
        <w:rPr>
          <w:rFonts w:ascii="Times New Roman" w:hAnsi="Times New Roman" w:cs="Times New Roman"/>
          <w:color w:val="000000" w:themeColor="text1"/>
        </w:rPr>
        <w:t xml:space="preserve">These </w:t>
      </w:r>
      <w:r w:rsidR="0010495E" w:rsidRPr="00CE44CD">
        <w:rPr>
          <w:rFonts w:ascii="Times New Roman" w:hAnsi="Times New Roman" w:cs="Times New Roman"/>
          <w:color w:val="000000" w:themeColor="text1"/>
        </w:rPr>
        <w:t>tests</w:t>
      </w:r>
      <w:r w:rsidR="00193600" w:rsidRPr="00CE44CD">
        <w:rPr>
          <w:rFonts w:ascii="Times New Roman" w:hAnsi="Times New Roman" w:cs="Times New Roman"/>
          <w:color w:val="000000" w:themeColor="text1"/>
        </w:rPr>
        <w:t xml:space="preserve">, in attempting to measure the frequency with which lineages increase and decrease in </w:t>
      </w:r>
      <w:r w:rsidR="00193600" w:rsidRPr="00CE44CD">
        <w:rPr>
          <w:rFonts w:ascii="Times New Roman" w:hAnsi="Times New Roman" w:cs="Times New Roman"/>
          <w:i/>
          <w:iCs/>
          <w:color w:val="000000" w:themeColor="text1"/>
        </w:rPr>
        <w:t xml:space="preserve">M, </w:t>
      </w:r>
      <w:r w:rsidR="00193600" w:rsidRPr="00CE44CD">
        <w:rPr>
          <w:rFonts w:ascii="Times New Roman" w:hAnsi="Times New Roman" w:cs="Times New Roman"/>
          <w:color w:val="000000" w:themeColor="text1"/>
        </w:rPr>
        <w:t>assume that</w:t>
      </w:r>
      <w:r w:rsidR="003B7859" w:rsidRPr="00CE44CD">
        <w:rPr>
          <w:rFonts w:ascii="Times New Roman" w:hAnsi="Times New Roman" w:cs="Times New Roman"/>
          <w:color w:val="000000" w:themeColor="text1"/>
        </w:rPr>
        <w:t xml:space="preserve"> changes</w:t>
      </w:r>
      <w:r w:rsidR="00EB74A6" w:rsidRPr="00CE44CD">
        <w:rPr>
          <w:rFonts w:ascii="Times New Roman" w:hAnsi="Times New Roman" w:cs="Times New Roman"/>
          <w:color w:val="000000" w:themeColor="text1"/>
        </w:rPr>
        <w:t xml:space="preserve"> in </w:t>
      </w:r>
      <w:r w:rsidR="00EB74A6" w:rsidRPr="00CE44CD">
        <w:rPr>
          <w:rFonts w:ascii="Times New Roman" w:hAnsi="Times New Roman" w:cs="Times New Roman"/>
          <w:i/>
          <w:iCs/>
          <w:color w:val="000000" w:themeColor="text1"/>
        </w:rPr>
        <w:t>M</w:t>
      </w:r>
      <w:r w:rsidR="003B7859" w:rsidRPr="00CE44CD">
        <w:rPr>
          <w:rFonts w:ascii="Times New Roman" w:hAnsi="Times New Roman" w:cs="Times New Roman"/>
          <w:color w:val="000000" w:themeColor="text1"/>
        </w:rPr>
        <w:t xml:space="preserve"> are </w:t>
      </w:r>
      <w:r w:rsidR="00EB74A6" w:rsidRPr="00CE44CD">
        <w:rPr>
          <w:rFonts w:ascii="Times New Roman" w:hAnsi="Times New Roman" w:cs="Times New Roman"/>
          <w:color w:val="000000" w:themeColor="text1"/>
        </w:rPr>
        <w:t>induced</w:t>
      </w:r>
      <w:r w:rsidR="003B7859" w:rsidRPr="00CE44CD">
        <w:rPr>
          <w:rFonts w:ascii="Times New Roman" w:hAnsi="Times New Roman" w:cs="Times New Roman"/>
          <w:color w:val="000000" w:themeColor="text1"/>
        </w:rPr>
        <w:t xml:space="preserve"> by </w:t>
      </w:r>
      <w:r w:rsidR="003B7859" w:rsidRPr="00CE44CD">
        <w:rPr>
          <w:rFonts w:ascii="Times New Roman" w:hAnsi="Times New Roman" w:cs="Times New Roman"/>
          <w:color w:val="000000" w:themeColor="text1"/>
        </w:rPr>
        <w:t xml:space="preserve">environmental changes that are independent of evolution </w:t>
      </w:r>
      <w:r w:rsidR="003B7859" w:rsidRPr="00CE44CD">
        <w:rPr>
          <w:rFonts w:ascii="Times New Roman" w:hAnsi="Times New Roman" w:cs="Times New Roman"/>
          <w:color w:val="000000" w:themeColor="text1"/>
        </w:rPr>
        <w:lastRenderedPageBreak/>
        <w:t xml:space="preserve">itself. </w:t>
      </w:r>
      <w:r w:rsidR="00D65535" w:rsidRPr="00CE44CD">
        <w:rPr>
          <w:rFonts w:ascii="Times New Roman" w:hAnsi="Times New Roman" w:cs="Times New Roman"/>
          <w:color w:val="000000" w:themeColor="text1"/>
        </w:rPr>
        <w:t>By contrast</w:t>
      </w:r>
      <w:r w:rsidR="003B7859" w:rsidRPr="00CE44CD">
        <w:rPr>
          <w:rFonts w:ascii="Times New Roman" w:hAnsi="Times New Roman" w:cs="Times New Roman"/>
          <w:color w:val="000000" w:themeColor="text1"/>
        </w:rPr>
        <w:t>, in the pattern of unfolding,</w:t>
      </w:r>
      <w:r w:rsidR="00F61552" w:rsidRPr="00CE44CD">
        <w:rPr>
          <w:rFonts w:ascii="Times New Roman" w:hAnsi="Times New Roman" w:cs="Times New Roman"/>
          <w:color w:val="000000" w:themeColor="text1"/>
        </w:rPr>
        <w:t xml:space="preserve"> the</w:t>
      </w:r>
      <w:r w:rsidR="003B7859" w:rsidRPr="00CE44CD">
        <w:rPr>
          <w:rFonts w:ascii="Times New Roman" w:hAnsi="Times New Roman" w:cs="Times New Roman"/>
          <w:color w:val="000000" w:themeColor="text1"/>
        </w:rPr>
        <w:t xml:space="preserve"> </w:t>
      </w:r>
      <w:r w:rsidR="007A1ECE" w:rsidRPr="00CE44CD">
        <w:rPr>
          <w:rFonts w:ascii="Times New Roman" w:hAnsi="Times New Roman" w:cs="Times New Roman"/>
          <w:color w:val="000000" w:themeColor="text1"/>
        </w:rPr>
        <w:t xml:space="preserve">evolution </w:t>
      </w:r>
      <w:r w:rsidR="00E1747F" w:rsidRPr="00CE44CD">
        <w:rPr>
          <w:rFonts w:ascii="Times New Roman" w:hAnsi="Times New Roman" w:cs="Times New Roman"/>
          <w:color w:val="000000" w:themeColor="text1"/>
        </w:rPr>
        <w:t xml:space="preserve">of a lineage </w:t>
      </w:r>
      <w:r w:rsidR="007A1ECE" w:rsidRPr="00CE44CD">
        <w:rPr>
          <w:rFonts w:ascii="Times New Roman" w:hAnsi="Times New Roman" w:cs="Times New Roman"/>
          <w:color w:val="000000" w:themeColor="text1"/>
        </w:rPr>
        <w:t xml:space="preserve">affects </w:t>
      </w:r>
      <w:r w:rsidR="00CF34B1" w:rsidRPr="00CE44CD">
        <w:rPr>
          <w:rFonts w:ascii="Times New Roman" w:hAnsi="Times New Roman" w:cs="Times New Roman"/>
          <w:color w:val="000000" w:themeColor="text1"/>
        </w:rPr>
        <w:t xml:space="preserve">both </w:t>
      </w:r>
      <w:r w:rsidR="0000705D" w:rsidRPr="00CE44CD">
        <w:rPr>
          <w:rFonts w:ascii="Times New Roman" w:hAnsi="Times New Roman" w:cs="Times New Roman"/>
          <w:color w:val="000000" w:themeColor="text1"/>
        </w:rPr>
        <w:t>its</w:t>
      </w:r>
      <w:r w:rsidR="00E1747F" w:rsidRPr="00CE44CD">
        <w:rPr>
          <w:rFonts w:ascii="Times New Roman" w:hAnsi="Times New Roman" w:cs="Times New Roman"/>
          <w:color w:val="000000" w:themeColor="text1"/>
        </w:rPr>
        <w:t xml:space="preserve"> </w:t>
      </w:r>
      <w:r w:rsidR="00CF34B1" w:rsidRPr="00CE44CD">
        <w:rPr>
          <w:rFonts w:ascii="Times New Roman" w:hAnsi="Times New Roman" w:cs="Times New Roman"/>
          <w:color w:val="000000" w:themeColor="text1"/>
        </w:rPr>
        <w:t xml:space="preserve">and other lineages’ </w:t>
      </w:r>
      <w:r w:rsidR="00E1747F" w:rsidRPr="00CE44CD">
        <w:rPr>
          <w:rFonts w:ascii="Times New Roman" w:hAnsi="Times New Roman" w:cs="Times New Roman"/>
          <w:color w:val="000000" w:themeColor="text1"/>
        </w:rPr>
        <w:t>selective environment</w:t>
      </w:r>
      <w:r w:rsidR="00B21DB7" w:rsidRPr="00CE44CD">
        <w:rPr>
          <w:rFonts w:ascii="Times New Roman" w:hAnsi="Times New Roman" w:cs="Times New Roman"/>
          <w:color w:val="000000" w:themeColor="text1"/>
        </w:rPr>
        <w:t>.</w:t>
      </w:r>
      <w:r w:rsidR="0000705D" w:rsidRPr="00CE44CD">
        <w:rPr>
          <w:rFonts w:ascii="Times New Roman" w:hAnsi="Times New Roman" w:cs="Times New Roman"/>
          <w:color w:val="000000" w:themeColor="text1"/>
        </w:rPr>
        <w:t xml:space="preserve"> </w:t>
      </w:r>
      <w:r w:rsidR="00B21DB7" w:rsidRPr="00CE44CD">
        <w:rPr>
          <w:rFonts w:ascii="Times New Roman" w:hAnsi="Times New Roman" w:cs="Times New Roman"/>
          <w:color w:val="000000" w:themeColor="text1"/>
        </w:rPr>
        <w:t>T</w:t>
      </w:r>
      <w:r w:rsidR="0000705D" w:rsidRPr="00CE44CD">
        <w:rPr>
          <w:rFonts w:ascii="Times New Roman" w:hAnsi="Times New Roman" w:cs="Times New Roman"/>
          <w:color w:val="000000" w:themeColor="text1"/>
        </w:rPr>
        <w:t>hus</w:t>
      </w:r>
      <w:r w:rsidR="00F61552" w:rsidRPr="00CE44CD">
        <w:rPr>
          <w:rFonts w:ascii="Times New Roman" w:hAnsi="Times New Roman" w:cs="Times New Roman"/>
          <w:color w:val="000000" w:themeColor="text1"/>
        </w:rPr>
        <w:t>,</w:t>
      </w:r>
      <w:r w:rsidR="0000705D" w:rsidRPr="00CE44CD">
        <w:rPr>
          <w:rFonts w:ascii="Times New Roman" w:hAnsi="Times New Roman" w:cs="Times New Roman"/>
          <w:color w:val="000000" w:themeColor="text1"/>
        </w:rPr>
        <w:t xml:space="preserve"> </w:t>
      </w:r>
      <w:r w:rsidR="006F2B3F" w:rsidRPr="00CE44CD">
        <w:rPr>
          <w:rFonts w:ascii="Times New Roman" w:hAnsi="Times New Roman" w:cs="Times New Roman"/>
          <w:color w:val="000000" w:themeColor="text1"/>
        </w:rPr>
        <w:t>an increase in EH</w:t>
      </w:r>
      <w:r w:rsidR="003B7859" w:rsidRPr="00CE44CD">
        <w:rPr>
          <w:rFonts w:ascii="Times New Roman" w:hAnsi="Times New Roman" w:cs="Times New Roman"/>
          <w:color w:val="000000" w:themeColor="text1"/>
        </w:rPr>
        <w:t>-exploitation in a lineage may be followed by a long period of evolutionary stability</w:t>
      </w:r>
      <w:r w:rsidR="00B21DB7" w:rsidRPr="00CE44CD">
        <w:rPr>
          <w:rFonts w:ascii="Times New Roman" w:hAnsi="Times New Roman" w:cs="Times New Roman"/>
          <w:color w:val="000000" w:themeColor="text1"/>
        </w:rPr>
        <w:t xml:space="preserve">; </w:t>
      </w:r>
      <w:r w:rsidR="006F2B3F" w:rsidRPr="00CE44CD">
        <w:rPr>
          <w:rFonts w:ascii="Times New Roman" w:hAnsi="Times New Roman" w:cs="Times New Roman"/>
          <w:color w:val="000000" w:themeColor="text1"/>
        </w:rPr>
        <w:t>a</w:t>
      </w:r>
      <w:r w:rsidR="00096EFC" w:rsidRPr="00CE44CD">
        <w:rPr>
          <w:rFonts w:ascii="Times New Roman" w:hAnsi="Times New Roman" w:cs="Times New Roman"/>
          <w:color w:val="000000" w:themeColor="text1"/>
        </w:rPr>
        <w:t xml:space="preserve"> decrease in one lineage may cause an increase in another lineage</w:t>
      </w:r>
      <w:r w:rsidR="00F61552" w:rsidRPr="00CE44CD">
        <w:rPr>
          <w:rFonts w:ascii="Times New Roman" w:hAnsi="Times New Roman" w:cs="Times New Roman"/>
          <w:color w:val="000000" w:themeColor="text1"/>
        </w:rPr>
        <w:t>,</w:t>
      </w:r>
      <w:r w:rsidR="007E5934" w:rsidRPr="00CE44CD">
        <w:rPr>
          <w:rFonts w:ascii="Times New Roman" w:hAnsi="Times New Roman" w:cs="Times New Roman"/>
          <w:color w:val="000000" w:themeColor="text1"/>
        </w:rPr>
        <w:t xml:space="preserve"> and so on</w:t>
      </w:r>
      <w:r w:rsidR="00096EFC" w:rsidRPr="00CE44CD">
        <w:rPr>
          <w:rFonts w:ascii="Times New Roman" w:hAnsi="Times New Roman" w:cs="Times New Roman"/>
          <w:color w:val="000000" w:themeColor="text1"/>
        </w:rPr>
        <w:t>.</w:t>
      </w:r>
    </w:p>
    <w:p w14:paraId="7D190A2A" w14:textId="6C1DE5F7" w:rsidR="00072C0E" w:rsidRPr="00CE44CD" w:rsidRDefault="001217FC" w:rsidP="006A1F1B">
      <w:pPr>
        <w:spacing w:line="360" w:lineRule="auto"/>
        <w:ind w:firstLine="720"/>
        <w:jc w:val="both"/>
        <w:rPr>
          <w:rFonts w:ascii="Times New Roman" w:hAnsi="Times New Roman" w:cs="Times New Roman"/>
        </w:rPr>
      </w:pPr>
      <w:r w:rsidRPr="00CE44CD">
        <w:rPr>
          <w:rFonts w:ascii="Times New Roman" w:hAnsi="Times New Roman" w:cs="Times New Roman"/>
        </w:rPr>
        <w:t xml:space="preserve">The main challenge for empirically testing a trend in EH-exploitation would be to develop auxiliary hypotheses, where an observable property </w:t>
      </w:r>
      <w:r w:rsidR="008E0FF8" w:rsidRPr="00CE44CD">
        <w:rPr>
          <w:rFonts w:ascii="Times New Roman" w:hAnsi="Times New Roman" w:cs="Times New Roman"/>
        </w:rPr>
        <w:t>is hypothesi</w:t>
      </w:r>
      <w:r w:rsidR="00F61552" w:rsidRPr="00CE44CD">
        <w:rPr>
          <w:rFonts w:ascii="Times New Roman" w:hAnsi="Times New Roman" w:cs="Times New Roman"/>
        </w:rPr>
        <w:t>s</w:t>
      </w:r>
      <w:r w:rsidR="008E0FF8" w:rsidRPr="00CE44CD">
        <w:rPr>
          <w:rFonts w:ascii="Times New Roman" w:hAnsi="Times New Roman" w:cs="Times New Roman"/>
        </w:rPr>
        <w:t xml:space="preserve">ed to correlate with EH-exploitation in some way. </w:t>
      </w:r>
      <w:r w:rsidR="00317532" w:rsidRPr="00CE44CD">
        <w:rPr>
          <w:rFonts w:ascii="Times New Roman" w:hAnsi="Times New Roman" w:cs="Times New Roman"/>
        </w:rPr>
        <w:t>B</w:t>
      </w:r>
      <w:r w:rsidR="008E0FF8" w:rsidRPr="00CE44CD">
        <w:rPr>
          <w:rFonts w:ascii="Times New Roman" w:hAnsi="Times New Roman" w:cs="Times New Roman"/>
        </w:rPr>
        <w:t xml:space="preserve">ody size </w:t>
      </w:r>
      <w:r w:rsidR="007B5531" w:rsidRPr="00CE44CD">
        <w:rPr>
          <w:rFonts w:ascii="Times New Roman" w:hAnsi="Times New Roman" w:cs="Times New Roman"/>
        </w:rPr>
        <w:t>may be</w:t>
      </w:r>
      <w:r w:rsidR="00E54A93" w:rsidRPr="00CE44CD">
        <w:rPr>
          <w:rFonts w:ascii="Times New Roman" w:hAnsi="Times New Roman" w:cs="Times New Roman"/>
        </w:rPr>
        <w:t xml:space="preserve"> </w:t>
      </w:r>
      <w:r w:rsidR="00264C69" w:rsidRPr="00CE44CD">
        <w:rPr>
          <w:rFonts w:ascii="Times New Roman" w:hAnsi="Times New Roman" w:cs="Times New Roman"/>
        </w:rPr>
        <w:t>one candidate</w:t>
      </w:r>
      <w:r w:rsidR="000339E4" w:rsidRPr="00CE44CD">
        <w:rPr>
          <w:rFonts w:ascii="Times New Roman" w:hAnsi="Times New Roman" w:cs="Times New Roman"/>
        </w:rPr>
        <w:t>, since it is linked with increased motility and predatory capacity</w:t>
      </w:r>
      <w:r w:rsidR="007B5531" w:rsidRPr="00CE44CD">
        <w:rPr>
          <w:rFonts w:ascii="Times New Roman" w:hAnsi="Times New Roman" w:cs="Times New Roman"/>
        </w:rPr>
        <w:t xml:space="preserve"> </w:t>
      </w:r>
      <w:r w:rsidR="000339E4" w:rsidRPr="00CE44CD">
        <w:rPr>
          <w:rFonts w:ascii="Times New Roman" w:hAnsi="Times New Roman" w:cs="Times New Roman"/>
        </w:rPr>
        <w:fldChar w:fldCharType="begin"/>
      </w:r>
      <w:r w:rsidR="009F7C1C" w:rsidRPr="00CE44CD">
        <w:rPr>
          <w:rFonts w:ascii="Times New Roman" w:hAnsi="Times New Roman" w:cs="Times New Roman"/>
        </w:rPr>
        <w:instrText xml:space="preserve"> ADDIN ZOTERO_ITEM CSL_CITATION {"citationID":"n8LsVsqb","properties":{"formattedCitation":"(Bonner 1988)","plainCitation":"(Bonner 1988)","noteIndex":0},"citationItems":[{"id":1112,"uris":["http://zotero.org/users/4673489/items/LY79DXEC"],"uri":["http://zotero.org/users/4673489/items/LY79DXEC"],"itemData":{"id":1112,"type":"book","abstract":"John Tyler Bonner makes a new attack on an old problem: the question of how progressive increase in the size and complexity of animals and plants has occurred. \"How is it,\" he inquires, \"that an egg turns into an elaborate adult? How is it that a bacterium, given many millions of years, could have evolved into an elephant?\" The author argues that we can understand this progression in terms of natural selection, but that in order to do so we must consider the role of development--or more precisely the role of life cycles--in evolutionary change. In a lively writing style that will be familiar to readers of his work The Evolution of Culture in Animals (Princeton, 1980), Bonner addresses a general audience interested in biology, as well as specialists in all areas of evolutionary biology. What is novel in the approach used here is the comparison of complexity inside the organism (especially cell differentiation) with the complexity outside (that is, within an ecological community). Matters of size at both these levels are closely related to complexity. The book shows how an understanding of the grand course of evolution can come from combining our knowledge of genetics, development, ecology, and even behavior.","ISBN":"978-0-691-08494-7","language":"en","note":"Google-Books-ID: 1n2Hv6BQHYQC","number-of-pages":"280","publisher":"Princeton University Press","source":"Google Books","title":"The Evolution of Complexity by Means of Natural Selection","author":[{"family":"Bonner","given":"John Tyler"}],"issued":{"date-parts":[["1988",8,21]]}}}],"schema":"https://github.com/citation-style-language/schema/raw/master/csl-citation.json"} </w:instrText>
      </w:r>
      <w:r w:rsidR="000339E4" w:rsidRPr="00CE44CD">
        <w:rPr>
          <w:rFonts w:ascii="Times New Roman" w:hAnsi="Times New Roman" w:cs="Times New Roman"/>
        </w:rPr>
        <w:fldChar w:fldCharType="separate"/>
      </w:r>
      <w:r w:rsidR="000339E4" w:rsidRPr="00CE44CD">
        <w:rPr>
          <w:rFonts w:ascii="Times New Roman" w:hAnsi="Times New Roman" w:cs="Times New Roman"/>
          <w:noProof/>
        </w:rPr>
        <w:t>(Bonner 1988)</w:t>
      </w:r>
      <w:r w:rsidR="000339E4" w:rsidRPr="00CE44CD">
        <w:rPr>
          <w:rFonts w:ascii="Times New Roman" w:hAnsi="Times New Roman" w:cs="Times New Roman"/>
        </w:rPr>
        <w:fldChar w:fldCharType="end"/>
      </w:r>
      <w:r w:rsidR="00E54A93" w:rsidRPr="00CE44CD">
        <w:rPr>
          <w:rFonts w:ascii="Times New Roman" w:hAnsi="Times New Roman" w:cs="Times New Roman"/>
        </w:rPr>
        <w:t xml:space="preserve">. </w:t>
      </w:r>
      <w:r w:rsidR="00F61552" w:rsidRPr="00CE44CD">
        <w:rPr>
          <w:rFonts w:ascii="Times New Roman" w:hAnsi="Times New Roman" w:cs="Times New Roman"/>
        </w:rPr>
        <w:t>Another candidate could be n</w:t>
      </w:r>
      <w:r w:rsidR="00264C69" w:rsidRPr="00CE44CD">
        <w:rPr>
          <w:rFonts w:ascii="Times New Roman" w:hAnsi="Times New Roman" w:cs="Times New Roman"/>
        </w:rPr>
        <w:t xml:space="preserve">estedness, insofar </w:t>
      </w:r>
      <w:r w:rsidR="00F61552" w:rsidRPr="00CE44CD">
        <w:rPr>
          <w:rFonts w:ascii="Times New Roman" w:hAnsi="Times New Roman" w:cs="Times New Roman"/>
        </w:rPr>
        <w:t xml:space="preserve">as </w:t>
      </w:r>
      <w:r w:rsidR="00264C69" w:rsidRPr="00CE44CD">
        <w:rPr>
          <w:rFonts w:ascii="Times New Roman" w:hAnsi="Times New Roman" w:cs="Times New Roman"/>
        </w:rPr>
        <w:t xml:space="preserve">the transitions to eukaryotes and multicellular organisms are </w:t>
      </w:r>
      <w:r w:rsidR="0063277A" w:rsidRPr="00CE44CD">
        <w:rPr>
          <w:rFonts w:ascii="Times New Roman" w:hAnsi="Times New Roman" w:cs="Times New Roman"/>
        </w:rPr>
        <w:t xml:space="preserve">thought to be </w:t>
      </w:r>
      <w:r w:rsidR="00264C69" w:rsidRPr="00CE44CD">
        <w:rPr>
          <w:rFonts w:ascii="Times New Roman" w:hAnsi="Times New Roman" w:cs="Times New Roman"/>
        </w:rPr>
        <w:t>associated with increases in motility, predatory capacity, and body size in EH-exploitation</w:t>
      </w:r>
      <w:r w:rsidR="00F243AE" w:rsidRPr="00CE44CD">
        <w:rPr>
          <w:rFonts w:ascii="Times New Roman" w:hAnsi="Times New Roman" w:cs="Times New Roman"/>
        </w:rPr>
        <w:t xml:space="preserve"> </w:t>
      </w:r>
      <w:r w:rsidR="009E624C" w:rsidRPr="00CE44CD">
        <w:rPr>
          <w:rFonts w:ascii="Times New Roman" w:hAnsi="Times New Roman" w:cs="Times New Roman"/>
        </w:rPr>
        <w:fldChar w:fldCharType="begin"/>
      </w:r>
      <w:r w:rsidR="009E624C" w:rsidRPr="00CE44CD">
        <w:rPr>
          <w:rFonts w:ascii="Times New Roman" w:hAnsi="Times New Roman" w:cs="Times New Roman"/>
        </w:rPr>
        <w:instrText xml:space="preserve"> ADDIN ZOTERO_ITEM CSL_CITATION {"citationID":"UN0YR9Qn","properties":{"formattedCitation":"(Blackstone 2013; Schirrmeister et al. 2011)","plainCitation":"(Blackstone 2013; Schirrmeister et al. 2011)","noteIndex":0},"citationItems":[{"id":3684,"uris":["http://zotero.org/users/4673489/items/Q3A7SW3W"],"uri":["http://zotero.org/users/4673489/items/Q3A7SW3W"],"itemData":{"id":3684,"type":"article-journal","abstract":"According to multi-level theory, evolutionary transitions require mediating conflicts between lower-level units in favour of the higher-level unit. By this view, the origin of eukaryotes and the origin of multicellularity would seem largely equivalent. Yet, eukaryotes evolved only once in the history of life, whereas multicellular eukaryotes have evolved many times. Examining conflicts between evolutionary units and mechanisms that mediate these conflicts can illuminate these differences. Energy-converting endosymbionts that allow eukaryotes to transcend surface-to-volume constraints also can allocate energy into their own selfish replication. This principal conflict in the origin of eukaryotes can be mediated by genetic or energetic mechanisms. Genome transfer diminishes the heritable variation of the symbiont, but requires the de novo evolution of the protein-import apparatus and was opposed by selection for selfish symbionts. By contrast, metabolic signalling is a shared primitive feature of all cells. Redox state of the cytosol is an emergent feature that cannot be subverted by an individual symbiont. Hypothetical scenarios illustrate how metabolic regulation may have mediated the conflicts inherent at different stages in the origin of eukaryotes. Aspects of metabolic regulation may have subsequently been coopted from within-cell to between-cell pathways, allowing multicellularity to emerge repeatedly.","container-title":"Philosophical Transactions of the Royal Society B: Biological Sciences","DOI":"10.1098/rstb.2012.0266","issue":"1622","journalAbbreviation":"Philosophical Transactions of the Royal Society B: Biological Sciences","page":"20120266","source":"royalsocietypublishing.org (Atypon)","title":"Why did eukaryotes evolve only once? Genetic and energetic aspects of conflict and conflict mediation","title-short":"Why did eukaryotes evolve only once?","volume":"368","author":[{"family":"Blackstone","given":"Neil W."}],"issued":{"date-parts":[["2013",7,19]]}}},{"id":5018,"uris":["http://zotero.org/users/4673489/items/7YBDR76F"],"uri":["http://zotero.org/users/4673489/items/7YBDR76F"],"itemData":{"id":5018,"type":"article-journal","abstract":"Cyanobacteria are one of the oldest and morphologically most diverse prokaryotic phyla on our planet. The early development of an oxygen-containing atmosphere approximately 2.45 - 2.22 billion years ago is attributed to the photosynthetic activity of cyanobacteria. Furthermore, they are one of the few prokaryotic phyla where multicellularity has evolved. Understanding when and how multicellularity evolved in these ancient organisms would provide fundamental information on the early history of life and further our knowledge of complex life forms.","container-title":"BMC Evolutionary Biology","DOI":"10.1186/1471-2148-11-45","ISSN":"1471-2148","issue":"1","journalAbbreviation":"BMC Evolutionary Biology","page":"45","source":"BioMed Central","title":"The origin of multicellularity in cyanobacteria","volume":"11","author":[{"family":"Schirrmeister","given":"Bettina E."},{"family":"Antonelli","given":"Alexandre"},{"family":"Bagheri","given":"Homayoun C."}],"issued":{"date-parts":[["2011",2,14]]}}}],"schema":"https://github.com/citation-style-language/schema/raw/master/csl-citation.json"} </w:instrText>
      </w:r>
      <w:r w:rsidR="009E624C" w:rsidRPr="00CE44CD">
        <w:rPr>
          <w:rFonts w:ascii="Times New Roman" w:hAnsi="Times New Roman" w:cs="Times New Roman"/>
        </w:rPr>
        <w:fldChar w:fldCharType="separate"/>
      </w:r>
      <w:r w:rsidR="009E624C" w:rsidRPr="00CE44CD">
        <w:rPr>
          <w:rFonts w:ascii="Times New Roman" w:hAnsi="Times New Roman" w:cs="Times New Roman"/>
          <w:noProof/>
        </w:rPr>
        <w:t>(Blackstone 2013; Schirrmeister et al. 2011)</w:t>
      </w:r>
      <w:r w:rsidR="009E624C" w:rsidRPr="00CE44CD">
        <w:rPr>
          <w:rFonts w:ascii="Times New Roman" w:hAnsi="Times New Roman" w:cs="Times New Roman"/>
        </w:rPr>
        <w:fldChar w:fldCharType="end"/>
      </w:r>
      <w:r w:rsidR="00264C69" w:rsidRPr="00CE44CD">
        <w:rPr>
          <w:rFonts w:ascii="Times New Roman" w:hAnsi="Times New Roman" w:cs="Times New Roman"/>
        </w:rPr>
        <w:t xml:space="preserve">. </w:t>
      </w:r>
      <w:r w:rsidR="00E54A93" w:rsidRPr="00CE44CD">
        <w:rPr>
          <w:rFonts w:ascii="Times New Roman" w:hAnsi="Times New Roman" w:cs="Times New Roman"/>
        </w:rPr>
        <w:t xml:space="preserve">Such auxiliary hypotheses would allow changes in EH-exploitation to be observed from the fossil record. </w:t>
      </w:r>
    </w:p>
    <w:p w14:paraId="7626C5C3" w14:textId="0F0CCB31" w:rsidR="0059765A" w:rsidRPr="00CE44CD" w:rsidRDefault="0059765A" w:rsidP="003B7859">
      <w:pPr>
        <w:spacing w:line="360" w:lineRule="auto"/>
        <w:ind w:firstLine="720"/>
        <w:jc w:val="both"/>
        <w:rPr>
          <w:rFonts w:ascii="Times New Roman" w:hAnsi="Times New Roman" w:cs="Times New Roman"/>
        </w:rPr>
      </w:pPr>
    </w:p>
    <w:p w14:paraId="4479648F" w14:textId="5CB9D8D6" w:rsidR="00A85824" w:rsidRPr="00CE44CD" w:rsidRDefault="004C5ABD" w:rsidP="00ED343A">
      <w:pPr>
        <w:spacing w:line="360" w:lineRule="auto"/>
        <w:ind w:firstLine="720"/>
        <w:jc w:val="both"/>
        <w:rPr>
          <w:rFonts w:ascii="Times New Roman" w:hAnsi="Times New Roman" w:cs="Times New Roman"/>
          <w:b/>
          <w:bCs/>
        </w:rPr>
      </w:pPr>
      <w:r w:rsidRPr="00CE44CD">
        <w:rPr>
          <w:rFonts w:ascii="Times New Roman" w:hAnsi="Times New Roman" w:cs="Times New Roman"/>
          <w:b/>
          <w:bCs/>
        </w:rPr>
        <w:t xml:space="preserve">7. </w:t>
      </w:r>
      <w:r w:rsidR="00AF1F01" w:rsidRPr="00CE44CD">
        <w:rPr>
          <w:rFonts w:ascii="Times New Roman" w:hAnsi="Times New Roman" w:cs="Times New Roman"/>
          <w:b/>
          <w:bCs/>
        </w:rPr>
        <w:t xml:space="preserve">Discussion: </w:t>
      </w:r>
      <w:r w:rsidR="00A85824" w:rsidRPr="00CE44CD">
        <w:rPr>
          <w:rFonts w:ascii="Times New Roman" w:hAnsi="Times New Roman" w:cs="Times New Roman"/>
          <w:b/>
          <w:bCs/>
        </w:rPr>
        <w:t>V</w:t>
      </w:r>
      <w:r w:rsidRPr="00CE44CD">
        <w:rPr>
          <w:rFonts w:ascii="Times New Roman" w:hAnsi="Times New Roman" w:cs="Times New Roman"/>
          <w:b/>
          <w:bCs/>
        </w:rPr>
        <w:t>iable Progress Concepts</w:t>
      </w:r>
    </w:p>
    <w:p w14:paraId="0C439AF0" w14:textId="5C5ED970" w:rsidR="00A85824" w:rsidRPr="00CE44CD" w:rsidRDefault="00A85824" w:rsidP="00A85824">
      <w:pPr>
        <w:spacing w:line="360" w:lineRule="auto"/>
        <w:jc w:val="both"/>
        <w:rPr>
          <w:rFonts w:ascii="Times New Roman" w:hAnsi="Times New Roman" w:cs="Times New Roman"/>
        </w:rPr>
      </w:pPr>
      <w:r w:rsidRPr="00CE44CD">
        <w:rPr>
          <w:rFonts w:ascii="Times New Roman" w:hAnsi="Times New Roman" w:cs="Times New Roman"/>
        </w:rPr>
        <w:t>Progress concepts have typically been considered dead-on-arrival</w:t>
      </w:r>
      <w:r w:rsidR="00B81426" w:rsidRPr="00CE44CD">
        <w:rPr>
          <w:rFonts w:ascii="Times New Roman" w:hAnsi="Times New Roman" w:cs="Times New Roman"/>
        </w:rPr>
        <w:t>: regardless of whether</w:t>
      </w:r>
      <w:r w:rsidR="00F61552" w:rsidRPr="00CE44CD">
        <w:rPr>
          <w:rFonts w:ascii="Times New Roman" w:hAnsi="Times New Roman" w:cs="Times New Roman"/>
        </w:rPr>
        <w:t xml:space="preserve"> or not</w:t>
      </w:r>
      <w:r w:rsidR="00B81426" w:rsidRPr="00CE44CD">
        <w:rPr>
          <w:rFonts w:ascii="Times New Roman" w:hAnsi="Times New Roman" w:cs="Times New Roman"/>
        </w:rPr>
        <w:t xml:space="preserve"> ‘progress’ can be defined in a value-neutral way, </w:t>
      </w:r>
      <w:r w:rsidR="00B43942" w:rsidRPr="00CE44CD">
        <w:rPr>
          <w:rFonts w:ascii="Times New Roman" w:hAnsi="Times New Roman" w:cs="Times New Roman"/>
        </w:rPr>
        <w:t>they are not grounded in the causal structure of natural selection</w:t>
      </w:r>
      <w:r w:rsidR="005D16D6" w:rsidRPr="00CE44CD">
        <w:rPr>
          <w:rFonts w:ascii="Times New Roman" w:hAnsi="Times New Roman" w:cs="Times New Roman"/>
        </w:rPr>
        <w:t xml:space="preserve">. In this paper, I have shown that the groundedness problem rests on a false premise about the role of environmental heterogeneity; when this premise is jettisoned, a very different picture emerges, whereby </w:t>
      </w:r>
      <w:r w:rsidR="008609CA" w:rsidRPr="00CE44CD">
        <w:rPr>
          <w:rFonts w:ascii="Times New Roman" w:hAnsi="Times New Roman" w:cs="Times New Roman"/>
        </w:rPr>
        <w:t xml:space="preserve">selection avoidance drives </w:t>
      </w:r>
      <w:r w:rsidR="00D817F9" w:rsidRPr="00CE44CD">
        <w:rPr>
          <w:rFonts w:ascii="Times New Roman" w:hAnsi="Times New Roman" w:cs="Times New Roman"/>
        </w:rPr>
        <w:t>the exploitation of novel patterns of EH</w:t>
      </w:r>
      <w:r w:rsidR="00056F51" w:rsidRPr="00CE44CD">
        <w:rPr>
          <w:rFonts w:ascii="Times New Roman" w:hAnsi="Times New Roman" w:cs="Times New Roman"/>
        </w:rPr>
        <w:t xml:space="preserve">. </w:t>
      </w:r>
      <w:r w:rsidR="000B3483" w:rsidRPr="00CE44CD">
        <w:rPr>
          <w:rFonts w:ascii="Times New Roman" w:hAnsi="Times New Roman" w:cs="Times New Roman"/>
        </w:rPr>
        <w:t>Even though q</w:t>
      </w:r>
      <w:r w:rsidR="00056F51" w:rsidRPr="00CE44CD">
        <w:rPr>
          <w:rFonts w:ascii="Times New Roman" w:hAnsi="Times New Roman" w:cs="Times New Roman"/>
        </w:rPr>
        <w:t>uestions in evolutionary biology often turn on the issue of “how often does it occur</w:t>
      </w:r>
      <w:r w:rsidR="00056F51" w:rsidRPr="00CE44CD">
        <w:rPr>
          <w:rFonts w:ascii="Times New Roman" w:hAnsi="Times New Roman" w:cs="Times New Roman"/>
        </w:rPr>
        <w:t xml:space="preserve">?” </w:t>
      </w:r>
      <w:r w:rsidR="00986892" w:rsidRPr="00CE44CD">
        <w:rPr>
          <w:rFonts w:ascii="Times New Roman" w:hAnsi="Times New Roman" w:cs="Times New Roman"/>
        </w:rPr>
        <w:t xml:space="preserve">rather </w:t>
      </w:r>
      <w:r w:rsidR="00056F51" w:rsidRPr="00CE44CD">
        <w:rPr>
          <w:rFonts w:ascii="Times New Roman" w:hAnsi="Times New Roman" w:cs="Times New Roman"/>
        </w:rPr>
        <w:t xml:space="preserve">than </w:t>
      </w:r>
      <w:r w:rsidR="00056F51" w:rsidRPr="00CE44CD">
        <w:rPr>
          <w:rFonts w:ascii="Times New Roman" w:hAnsi="Times New Roman" w:cs="Times New Roman"/>
        </w:rPr>
        <w:t xml:space="preserve">the issue of “can it occur?”, there seems no </w:t>
      </w:r>
      <w:r w:rsidR="00056F51" w:rsidRPr="00CE44CD">
        <w:rPr>
          <w:rFonts w:ascii="Times New Roman" w:hAnsi="Times New Roman" w:cs="Times New Roman"/>
          <w:i/>
          <w:iCs/>
        </w:rPr>
        <w:t xml:space="preserve">prima facie </w:t>
      </w:r>
      <w:r w:rsidR="00056F51" w:rsidRPr="00CE44CD">
        <w:rPr>
          <w:rFonts w:ascii="Times New Roman" w:hAnsi="Times New Roman" w:cs="Times New Roman"/>
        </w:rPr>
        <w:t>reason</w:t>
      </w:r>
      <w:r w:rsidR="008F7FDB" w:rsidRPr="00CE44CD">
        <w:rPr>
          <w:rFonts w:ascii="Times New Roman" w:hAnsi="Times New Roman" w:cs="Times New Roman"/>
        </w:rPr>
        <w:t xml:space="preserve"> to believe </w:t>
      </w:r>
      <w:r w:rsidR="00E87976" w:rsidRPr="00CE44CD">
        <w:rPr>
          <w:rFonts w:ascii="Times New Roman" w:hAnsi="Times New Roman" w:cs="Times New Roman"/>
        </w:rPr>
        <w:t>increased EH-exploitation to be</w:t>
      </w:r>
      <w:r w:rsidR="008F7FDB" w:rsidRPr="00CE44CD">
        <w:rPr>
          <w:rFonts w:ascii="Times New Roman" w:hAnsi="Times New Roman" w:cs="Times New Roman"/>
        </w:rPr>
        <w:t xml:space="preserve"> a marginal process, </w:t>
      </w:r>
      <w:r w:rsidR="00BE5440" w:rsidRPr="00CE44CD">
        <w:rPr>
          <w:rFonts w:ascii="Times New Roman" w:hAnsi="Times New Roman" w:cs="Times New Roman"/>
        </w:rPr>
        <w:t>if nothing else because the process</w:t>
      </w:r>
      <w:r w:rsidR="008F7FDB" w:rsidRPr="00CE44CD">
        <w:rPr>
          <w:rFonts w:ascii="Times New Roman" w:hAnsi="Times New Roman" w:cs="Times New Roman"/>
        </w:rPr>
        <w:t xml:space="preserve"> is </w:t>
      </w:r>
      <w:r w:rsidR="008F7FDB" w:rsidRPr="00CE44CD">
        <w:rPr>
          <w:rFonts w:ascii="Times New Roman" w:hAnsi="Times New Roman" w:cs="Times New Roman"/>
        </w:rPr>
        <w:t>associated</w:t>
      </w:r>
      <w:r w:rsidR="009E624C" w:rsidRPr="00CE44CD">
        <w:rPr>
          <w:rFonts w:ascii="Times New Roman" w:hAnsi="Times New Roman" w:cs="Times New Roman"/>
        </w:rPr>
        <w:t xml:space="preserve"> with various </w:t>
      </w:r>
      <w:r w:rsidR="00C759B8" w:rsidRPr="00CE44CD">
        <w:rPr>
          <w:rFonts w:ascii="Times New Roman" w:hAnsi="Times New Roman" w:cs="Times New Roman"/>
        </w:rPr>
        <w:t xml:space="preserve">fundamental ecological strategies – cooperation, motility, predation – that </w:t>
      </w:r>
      <w:r w:rsidR="007E7C5F" w:rsidRPr="00CE44CD">
        <w:rPr>
          <w:rFonts w:ascii="Times New Roman" w:hAnsi="Times New Roman" w:cs="Times New Roman"/>
        </w:rPr>
        <w:t>have had</w:t>
      </w:r>
      <w:r w:rsidR="00986892" w:rsidRPr="00CE44CD">
        <w:rPr>
          <w:rFonts w:ascii="Times New Roman" w:hAnsi="Times New Roman" w:cs="Times New Roman"/>
        </w:rPr>
        <w:t xml:space="preserve"> a</w:t>
      </w:r>
      <w:r w:rsidR="007E7C5F" w:rsidRPr="00CE44CD">
        <w:rPr>
          <w:rFonts w:ascii="Times New Roman" w:hAnsi="Times New Roman" w:cs="Times New Roman"/>
        </w:rPr>
        <w:t xml:space="preserve"> major impact </w:t>
      </w:r>
      <w:r w:rsidR="007E7C5F" w:rsidRPr="00CE44CD">
        <w:rPr>
          <w:rFonts w:ascii="Times New Roman" w:hAnsi="Times New Roman" w:cs="Times New Roman"/>
        </w:rPr>
        <w:t xml:space="preserve">on evolutionary history. </w:t>
      </w:r>
    </w:p>
    <w:p w14:paraId="4D73A365" w14:textId="60214142" w:rsidR="004E44C5" w:rsidRPr="00CE44CD" w:rsidRDefault="008F7FDB" w:rsidP="00550A89">
      <w:pPr>
        <w:spacing w:line="360" w:lineRule="auto"/>
        <w:jc w:val="both"/>
        <w:rPr>
          <w:rFonts w:ascii="Times New Roman" w:hAnsi="Times New Roman" w:cs="Times New Roman"/>
        </w:rPr>
      </w:pPr>
      <w:r w:rsidRPr="00CE44CD">
        <w:rPr>
          <w:rFonts w:ascii="Times New Roman" w:hAnsi="Times New Roman" w:cs="Times New Roman"/>
        </w:rPr>
        <w:tab/>
        <w:t>The upshot</w:t>
      </w:r>
      <w:r w:rsidR="001E5A01" w:rsidRPr="00CE44CD">
        <w:rPr>
          <w:rFonts w:ascii="Times New Roman" w:hAnsi="Times New Roman" w:cs="Times New Roman"/>
        </w:rPr>
        <w:t xml:space="preserve"> is</w:t>
      </w:r>
      <w:r w:rsidR="006C4A1A" w:rsidRPr="00CE44CD">
        <w:rPr>
          <w:rFonts w:ascii="Times New Roman" w:hAnsi="Times New Roman" w:cs="Times New Roman"/>
        </w:rPr>
        <w:t xml:space="preserve"> that the trend in EH-exploitation can be considered lawlike</w:t>
      </w:r>
      <w:r w:rsidR="002127DB" w:rsidRPr="00CE44CD">
        <w:rPr>
          <w:rFonts w:ascii="Times New Roman" w:hAnsi="Times New Roman" w:cs="Times New Roman"/>
        </w:rPr>
        <w:t xml:space="preserve"> (in a way that seems to challenge Beatty’s ECT, although this will not be further </w:t>
      </w:r>
      <w:r w:rsidR="0014136D" w:rsidRPr="00CE44CD">
        <w:rPr>
          <w:rFonts w:ascii="Times New Roman" w:hAnsi="Times New Roman" w:cs="Times New Roman"/>
        </w:rPr>
        <w:t>explored</w:t>
      </w:r>
      <w:r w:rsidR="002127DB" w:rsidRPr="00CE44CD">
        <w:rPr>
          <w:rFonts w:ascii="Times New Roman" w:hAnsi="Times New Roman" w:cs="Times New Roman"/>
        </w:rPr>
        <w:t xml:space="preserve"> here)</w:t>
      </w:r>
      <w:r w:rsidR="00A315D9" w:rsidRPr="00CE44CD">
        <w:rPr>
          <w:rFonts w:ascii="Times New Roman" w:hAnsi="Times New Roman" w:cs="Times New Roman"/>
        </w:rPr>
        <w:t>. Moreover</w:t>
      </w:r>
      <w:r w:rsidR="00DA20E8" w:rsidRPr="00CE44CD">
        <w:rPr>
          <w:rFonts w:ascii="Times New Roman" w:hAnsi="Times New Roman" w:cs="Times New Roman"/>
        </w:rPr>
        <w:t xml:space="preserve">, </w:t>
      </w:r>
      <w:r w:rsidR="004465EB" w:rsidRPr="00CE44CD">
        <w:rPr>
          <w:rFonts w:ascii="Times New Roman" w:hAnsi="Times New Roman" w:cs="Times New Roman"/>
        </w:rPr>
        <w:t xml:space="preserve">it </w:t>
      </w:r>
      <w:r w:rsidR="001D12ED" w:rsidRPr="00CE44CD">
        <w:rPr>
          <w:rFonts w:ascii="Times New Roman" w:hAnsi="Times New Roman" w:cs="Times New Roman"/>
        </w:rPr>
        <w:t xml:space="preserve">shows the viability of </w:t>
      </w:r>
      <w:r w:rsidR="002C28F5" w:rsidRPr="00CE44CD">
        <w:rPr>
          <w:rFonts w:ascii="Times New Roman" w:hAnsi="Times New Roman" w:cs="Times New Roman"/>
        </w:rPr>
        <w:t xml:space="preserve">at least two different </w:t>
      </w:r>
      <w:r w:rsidR="002C28F5" w:rsidRPr="00CE44CD">
        <w:rPr>
          <w:rFonts w:ascii="Times New Roman" w:hAnsi="Times New Roman" w:cs="Times New Roman"/>
        </w:rPr>
        <w:t xml:space="preserve">progress concepts. </w:t>
      </w:r>
      <w:r w:rsidR="00AF03C9" w:rsidRPr="00CE44CD">
        <w:rPr>
          <w:rFonts w:ascii="Times New Roman" w:hAnsi="Times New Roman" w:cs="Times New Roman"/>
        </w:rPr>
        <w:t xml:space="preserve">As </w:t>
      </w:r>
      <w:r w:rsidR="009679DA" w:rsidRPr="00CE44CD">
        <w:rPr>
          <w:rFonts w:ascii="Times New Roman" w:hAnsi="Times New Roman" w:cs="Times New Roman"/>
        </w:rPr>
        <w:t>emphasi</w:t>
      </w:r>
      <w:r w:rsidR="00986892" w:rsidRPr="00CE44CD">
        <w:rPr>
          <w:rFonts w:ascii="Times New Roman" w:hAnsi="Times New Roman" w:cs="Times New Roman"/>
        </w:rPr>
        <w:t>s</w:t>
      </w:r>
      <w:r w:rsidR="009679DA" w:rsidRPr="00CE44CD">
        <w:rPr>
          <w:rFonts w:ascii="Times New Roman" w:hAnsi="Times New Roman" w:cs="Times New Roman"/>
        </w:rPr>
        <w:t>ed</w:t>
      </w:r>
      <w:r w:rsidR="00AF03C9" w:rsidRPr="00CE44CD">
        <w:rPr>
          <w:rFonts w:ascii="Times New Roman" w:hAnsi="Times New Roman" w:cs="Times New Roman"/>
        </w:rPr>
        <w:t xml:space="preserve"> </w:t>
      </w:r>
      <w:r w:rsidR="00986892" w:rsidRPr="00CE44CD">
        <w:rPr>
          <w:rFonts w:ascii="Times New Roman" w:hAnsi="Times New Roman" w:cs="Times New Roman"/>
        </w:rPr>
        <w:t>earlier</w:t>
      </w:r>
      <w:r w:rsidR="009679DA" w:rsidRPr="00CE44CD">
        <w:rPr>
          <w:rFonts w:ascii="Times New Roman" w:hAnsi="Times New Roman" w:cs="Times New Roman"/>
        </w:rPr>
        <w:t xml:space="preserve">, </w:t>
      </w:r>
      <w:r w:rsidR="00986892" w:rsidRPr="00CE44CD">
        <w:rPr>
          <w:rFonts w:ascii="Times New Roman" w:hAnsi="Times New Roman" w:cs="Times New Roman"/>
        </w:rPr>
        <w:t xml:space="preserve">although </w:t>
      </w:r>
      <w:r w:rsidR="00FA7DD7" w:rsidRPr="00CE44CD">
        <w:rPr>
          <w:rFonts w:ascii="Times New Roman" w:hAnsi="Times New Roman" w:cs="Times New Roman"/>
        </w:rPr>
        <w:t>such progress concepts may still be rejected for a variety of reasons</w:t>
      </w:r>
      <w:r w:rsidR="004E44C5" w:rsidRPr="00CE44CD">
        <w:rPr>
          <w:rFonts w:ascii="Times New Roman" w:hAnsi="Times New Roman" w:cs="Times New Roman"/>
        </w:rPr>
        <w:t xml:space="preserve"> – whether empirical or </w:t>
      </w:r>
      <w:r w:rsidR="004E44C5" w:rsidRPr="00CE44CD">
        <w:rPr>
          <w:rFonts w:ascii="Times New Roman" w:hAnsi="Times New Roman" w:cs="Times New Roman"/>
          <w:i/>
          <w:iCs/>
        </w:rPr>
        <w:t xml:space="preserve">a priori </w:t>
      </w:r>
      <w:r w:rsidR="004E44C5" w:rsidRPr="00CE44CD">
        <w:rPr>
          <w:rFonts w:ascii="Times New Roman" w:hAnsi="Times New Roman" w:cs="Times New Roman"/>
        </w:rPr>
        <w:t>– the point here is that, if they are to be rejected</w:t>
      </w:r>
      <w:r w:rsidR="00986892" w:rsidRPr="00CE44CD">
        <w:rPr>
          <w:rFonts w:ascii="Times New Roman" w:hAnsi="Times New Roman" w:cs="Times New Roman"/>
        </w:rPr>
        <w:t>,</w:t>
      </w:r>
      <w:r w:rsidR="00EB7291" w:rsidRPr="00CE44CD">
        <w:rPr>
          <w:rFonts w:ascii="Times New Roman" w:hAnsi="Times New Roman" w:cs="Times New Roman"/>
        </w:rPr>
        <w:t xml:space="preserve"> </w:t>
      </w:r>
      <w:r w:rsidR="00986892" w:rsidRPr="00CE44CD">
        <w:rPr>
          <w:rFonts w:ascii="Times New Roman" w:hAnsi="Times New Roman" w:cs="Times New Roman"/>
        </w:rPr>
        <w:t xml:space="preserve">this </w:t>
      </w:r>
      <w:r w:rsidR="004E44C5" w:rsidRPr="00CE44CD">
        <w:rPr>
          <w:rFonts w:ascii="Times New Roman" w:hAnsi="Times New Roman" w:cs="Times New Roman"/>
        </w:rPr>
        <w:t xml:space="preserve">will </w:t>
      </w:r>
      <w:r w:rsidR="004E44C5" w:rsidRPr="00CE44CD">
        <w:rPr>
          <w:rFonts w:ascii="Times New Roman" w:hAnsi="Times New Roman" w:cs="Times New Roman"/>
        </w:rPr>
        <w:t xml:space="preserve">not be because they are inconsistent with the causal structure of natural selection. </w:t>
      </w:r>
      <w:r w:rsidR="00802A80" w:rsidRPr="00CE44CD">
        <w:rPr>
          <w:rFonts w:ascii="Times New Roman" w:hAnsi="Times New Roman" w:cs="Times New Roman"/>
        </w:rPr>
        <w:t>Viability is understood relative to the nature of natural selection</w:t>
      </w:r>
      <w:r w:rsidR="00EC4802" w:rsidRPr="00CE44CD">
        <w:rPr>
          <w:rFonts w:ascii="Times New Roman" w:hAnsi="Times New Roman" w:cs="Times New Roman"/>
        </w:rPr>
        <w:t xml:space="preserve"> in heterogeneous environments.</w:t>
      </w:r>
    </w:p>
    <w:p w14:paraId="6AE05276" w14:textId="47790C3B" w:rsidR="001A1EF1" w:rsidRPr="00CE44CD" w:rsidRDefault="003B7859" w:rsidP="003B7859">
      <w:pPr>
        <w:spacing w:line="360" w:lineRule="auto"/>
        <w:jc w:val="both"/>
        <w:rPr>
          <w:rFonts w:ascii="Times New Roman" w:hAnsi="Times New Roman" w:cs="Times New Roman"/>
        </w:rPr>
      </w:pPr>
      <w:r w:rsidRPr="00CE44CD">
        <w:rPr>
          <w:rFonts w:ascii="Times New Roman" w:hAnsi="Times New Roman" w:cs="Times New Roman"/>
        </w:rPr>
        <w:tab/>
      </w:r>
      <w:r w:rsidR="0083596E" w:rsidRPr="00CE44CD">
        <w:rPr>
          <w:rFonts w:ascii="Times New Roman" w:hAnsi="Times New Roman" w:cs="Times New Roman"/>
        </w:rPr>
        <w:t xml:space="preserve">The </w:t>
      </w:r>
      <w:r w:rsidR="00994BE9" w:rsidRPr="00CE44CD">
        <w:rPr>
          <w:rFonts w:ascii="Times New Roman" w:hAnsi="Times New Roman" w:cs="Times New Roman"/>
        </w:rPr>
        <w:t xml:space="preserve">first progress concept </w:t>
      </w:r>
      <w:r w:rsidR="00E30158" w:rsidRPr="00CE44CD">
        <w:rPr>
          <w:rFonts w:ascii="Times New Roman" w:hAnsi="Times New Roman" w:cs="Times New Roman"/>
        </w:rPr>
        <w:t>is</w:t>
      </w:r>
      <w:r w:rsidR="00994BE9" w:rsidRPr="00CE44CD">
        <w:rPr>
          <w:rFonts w:ascii="Times New Roman" w:hAnsi="Times New Roman" w:cs="Times New Roman"/>
        </w:rPr>
        <w:t xml:space="preserve"> </w:t>
      </w:r>
      <w:r w:rsidR="00994BE9" w:rsidRPr="00CE44CD">
        <w:rPr>
          <w:rFonts w:ascii="Times New Roman" w:hAnsi="Times New Roman" w:cs="Times New Roman"/>
          <w:i/>
          <w:iCs/>
        </w:rPr>
        <w:t>unfolding progress</w:t>
      </w:r>
      <w:r w:rsidR="006B5519" w:rsidRPr="00CE44CD">
        <w:rPr>
          <w:rFonts w:ascii="Times New Roman" w:hAnsi="Times New Roman" w:cs="Times New Roman"/>
          <w:i/>
          <w:iCs/>
        </w:rPr>
        <w:t xml:space="preserve">, </w:t>
      </w:r>
      <w:r w:rsidR="006B5519" w:rsidRPr="00CE44CD">
        <w:rPr>
          <w:rFonts w:ascii="Times New Roman" w:hAnsi="Times New Roman" w:cs="Times New Roman"/>
        </w:rPr>
        <w:t xml:space="preserve">referring to </w:t>
      </w:r>
      <w:r w:rsidR="0047529B" w:rsidRPr="00CE44CD">
        <w:rPr>
          <w:rFonts w:ascii="Times New Roman" w:hAnsi="Times New Roman" w:cs="Times New Roman"/>
        </w:rPr>
        <w:t>how some species or lineages succeed in ex</w:t>
      </w:r>
      <w:r w:rsidR="00407C46" w:rsidRPr="00CE44CD">
        <w:rPr>
          <w:rFonts w:ascii="Times New Roman" w:hAnsi="Times New Roman" w:cs="Times New Roman"/>
        </w:rPr>
        <w:t xml:space="preserve">ploiting </w:t>
      </w:r>
      <w:r w:rsidR="002E5E62" w:rsidRPr="00CE44CD">
        <w:rPr>
          <w:rFonts w:ascii="Times New Roman" w:hAnsi="Times New Roman" w:cs="Times New Roman"/>
        </w:rPr>
        <w:t>patterns of EH.</w:t>
      </w:r>
      <w:r w:rsidR="00E7117C" w:rsidRPr="00CE44CD">
        <w:rPr>
          <w:rFonts w:ascii="Times New Roman" w:hAnsi="Times New Roman" w:cs="Times New Roman"/>
        </w:rPr>
        <w:t xml:space="preserve"> </w:t>
      </w:r>
      <w:r w:rsidR="00575979" w:rsidRPr="00CE44CD">
        <w:rPr>
          <w:rFonts w:ascii="Times New Roman" w:hAnsi="Times New Roman" w:cs="Times New Roman"/>
        </w:rPr>
        <w:t xml:space="preserve">To revisit the example of cephalopods and molluscs: the former </w:t>
      </w:r>
      <w:r w:rsidR="008B6516" w:rsidRPr="00CE44CD">
        <w:rPr>
          <w:rFonts w:ascii="Times New Roman" w:hAnsi="Times New Roman" w:cs="Times New Roman"/>
        </w:rPr>
        <w:t xml:space="preserve">have better succeeded in exploiting </w:t>
      </w:r>
      <w:r w:rsidR="00360970" w:rsidRPr="00CE44CD">
        <w:rPr>
          <w:rFonts w:ascii="Times New Roman" w:hAnsi="Times New Roman" w:cs="Times New Roman"/>
        </w:rPr>
        <w:t xml:space="preserve">EH than </w:t>
      </w:r>
      <w:r w:rsidR="00575979" w:rsidRPr="00CE44CD">
        <w:rPr>
          <w:rFonts w:ascii="Times New Roman" w:hAnsi="Times New Roman" w:cs="Times New Roman"/>
        </w:rPr>
        <w:t xml:space="preserve">the latter. </w:t>
      </w:r>
      <w:r w:rsidR="0076271C" w:rsidRPr="00CE44CD">
        <w:rPr>
          <w:rFonts w:ascii="Times New Roman" w:hAnsi="Times New Roman" w:cs="Times New Roman"/>
        </w:rPr>
        <w:t>T</w:t>
      </w:r>
      <w:r w:rsidR="00360970" w:rsidRPr="00CE44CD">
        <w:rPr>
          <w:rFonts w:ascii="Times New Roman" w:hAnsi="Times New Roman" w:cs="Times New Roman"/>
        </w:rPr>
        <w:t xml:space="preserve">his does not mean </w:t>
      </w:r>
      <w:r w:rsidR="00360970" w:rsidRPr="00CE44CD">
        <w:rPr>
          <w:rFonts w:ascii="Times New Roman" w:hAnsi="Times New Roman" w:cs="Times New Roman"/>
        </w:rPr>
        <w:lastRenderedPageBreak/>
        <w:t>they are better adapted in some narrow sense</w:t>
      </w:r>
      <w:r w:rsidR="006B7E1C" w:rsidRPr="00CE44CD">
        <w:rPr>
          <w:rFonts w:ascii="Times New Roman" w:hAnsi="Times New Roman" w:cs="Times New Roman"/>
        </w:rPr>
        <w:t xml:space="preserve">, since they inhabit </w:t>
      </w:r>
      <w:r w:rsidR="00C97267" w:rsidRPr="00CE44CD">
        <w:rPr>
          <w:rFonts w:ascii="Times New Roman" w:hAnsi="Times New Roman" w:cs="Times New Roman"/>
        </w:rPr>
        <w:t>distinct selective environments</w:t>
      </w:r>
      <w:r w:rsidR="00575979" w:rsidRPr="00CE44CD">
        <w:rPr>
          <w:rFonts w:ascii="Times New Roman" w:hAnsi="Times New Roman" w:cs="Times New Roman"/>
        </w:rPr>
        <w:t xml:space="preserve">. </w:t>
      </w:r>
      <w:r w:rsidR="00986892" w:rsidRPr="00CE44CD">
        <w:rPr>
          <w:rFonts w:ascii="Times New Roman" w:hAnsi="Times New Roman" w:cs="Times New Roman"/>
        </w:rPr>
        <w:t xml:space="preserve">Neither does it </w:t>
      </w:r>
      <w:r w:rsidR="006B6A3D" w:rsidRPr="00CE44CD">
        <w:rPr>
          <w:rFonts w:ascii="Times New Roman" w:hAnsi="Times New Roman" w:cs="Times New Roman"/>
        </w:rPr>
        <w:t xml:space="preserve">mean that </w:t>
      </w:r>
      <w:r w:rsidR="00A87B93" w:rsidRPr="00CE44CD">
        <w:rPr>
          <w:rFonts w:ascii="Times New Roman" w:hAnsi="Times New Roman" w:cs="Times New Roman"/>
        </w:rPr>
        <w:t xml:space="preserve">the cephalopod has struck on one of </w:t>
      </w:r>
      <w:r w:rsidR="00857B95" w:rsidRPr="00CE44CD">
        <w:rPr>
          <w:rFonts w:ascii="Times New Roman" w:hAnsi="Times New Roman" w:cs="Times New Roman"/>
        </w:rPr>
        <w:t>a limited number of adaptive solutions to design problems</w:t>
      </w:r>
      <w:r w:rsidR="00A87B93" w:rsidRPr="00CE44CD">
        <w:rPr>
          <w:rFonts w:ascii="Times New Roman" w:hAnsi="Times New Roman" w:cs="Times New Roman"/>
        </w:rPr>
        <w:t>. This is</w:t>
      </w:r>
      <w:r w:rsidR="00986892" w:rsidRPr="00CE44CD">
        <w:rPr>
          <w:rFonts w:ascii="Times New Roman" w:hAnsi="Times New Roman" w:cs="Times New Roman"/>
        </w:rPr>
        <w:t xml:space="preserve"> a</w:t>
      </w:r>
      <w:r w:rsidR="00857B95" w:rsidRPr="00CE44CD">
        <w:rPr>
          <w:rFonts w:ascii="Times New Roman" w:hAnsi="Times New Roman" w:cs="Times New Roman"/>
        </w:rPr>
        <w:t xml:space="preserve"> concept of progress</w:t>
      </w:r>
      <w:r w:rsidR="00986892" w:rsidRPr="00CE44CD">
        <w:rPr>
          <w:rFonts w:ascii="Times New Roman" w:hAnsi="Times New Roman" w:cs="Times New Roman"/>
        </w:rPr>
        <w:t xml:space="preserve"> to be found</w:t>
      </w:r>
      <w:r w:rsidR="00857B95" w:rsidRPr="00CE44CD">
        <w:rPr>
          <w:rFonts w:ascii="Times New Roman" w:hAnsi="Times New Roman" w:cs="Times New Roman"/>
        </w:rPr>
        <w:t xml:space="preserve"> in Conway Morris</w:t>
      </w:r>
      <w:r w:rsidR="00986892" w:rsidRPr="00CE44CD">
        <w:rPr>
          <w:rFonts w:ascii="Times New Roman" w:hAnsi="Times New Roman" w:cs="Times New Roman"/>
        </w:rPr>
        <w:t>’</w:t>
      </w:r>
      <w:r w:rsidR="008F4911" w:rsidRPr="00CE44CD">
        <w:rPr>
          <w:rFonts w:ascii="Times New Roman" w:hAnsi="Times New Roman" w:cs="Times New Roman"/>
        </w:rPr>
        <w:t xml:space="preserve"> highlighting of convergent evolution</w:t>
      </w:r>
      <w:r w:rsidR="00857B95" w:rsidRPr="00CE44CD">
        <w:rPr>
          <w:rFonts w:ascii="Times New Roman" w:hAnsi="Times New Roman" w:cs="Times New Roman"/>
        </w:rPr>
        <w:t xml:space="preserve"> </w:t>
      </w:r>
      <w:r w:rsidR="00FE1203" w:rsidRPr="00CE44CD">
        <w:rPr>
          <w:rFonts w:ascii="Times New Roman" w:hAnsi="Times New Roman" w:cs="Times New Roman"/>
        </w:rPr>
        <w:fldChar w:fldCharType="begin"/>
      </w:r>
      <w:r w:rsidR="0084408B" w:rsidRPr="00CE44CD">
        <w:rPr>
          <w:rFonts w:ascii="Times New Roman" w:hAnsi="Times New Roman" w:cs="Times New Roman"/>
        </w:rPr>
        <w:instrText xml:space="preserve"> ADDIN ZOTERO_ITEM CSL_CITATION {"citationID":"G4BLCwIq","properties":{"formattedCitation":"(Conway Morris 2003, p. 307)","plainCitation":"(Conway Morris 2003, p. 307)","dontUpdate":true,"noteIndex":0},"citationItems":[{"id":1282,"uris":["http://zotero.org/users/4673489/items/K555PCDQ"],"uri":["http://zotero.org/users/4673489/items/K555PCDQ"],"itemData":{"id":1282,"type":"book","event-place":"Cambridge, UK","language":"en","publisher":"Cambridge University Press","publisher-place":"Cambridge, UK","source":"Zotero","title":"Life’s Solution: Inevitable Humans in a Lonely Universe","author":[{"family":"Conway Morris","given":"Simon"}],"issued":{"date-parts":[["2003"]]}},"locator":"307"}],"schema":"https://github.com/citation-style-language/schema/raw/master/csl-citation.json"} </w:instrText>
      </w:r>
      <w:r w:rsidR="00FE1203" w:rsidRPr="00CE44CD">
        <w:rPr>
          <w:rFonts w:ascii="Times New Roman" w:hAnsi="Times New Roman" w:cs="Times New Roman"/>
        </w:rPr>
        <w:fldChar w:fldCharType="separate"/>
      </w:r>
      <w:r w:rsidR="005C19BF" w:rsidRPr="00CE44CD">
        <w:rPr>
          <w:rFonts w:ascii="Times New Roman" w:hAnsi="Times New Roman" w:cs="Times New Roman"/>
          <w:noProof/>
        </w:rPr>
        <w:t>(Conway Morris 2003, pp. 307ff)</w:t>
      </w:r>
      <w:r w:rsidR="00FE1203" w:rsidRPr="00CE44CD">
        <w:rPr>
          <w:rFonts w:ascii="Times New Roman" w:hAnsi="Times New Roman" w:cs="Times New Roman"/>
        </w:rPr>
        <w:fldChar w:fldCharType="end"/>
      </w:r>
      <w:r w:rsidR="00FE1203" w:rsidRPr="00CE44CD">
        <w:rPr>
          <w:rFonts w:ascii="Times New Roman" w:hAnsi="Times New Roman" w:cs="Times New Roman"/>
        </w:rPr>
        <w:t xml:space="preserve"> or Dennett’s </w:t>
      </w:r>
      <w:r w:rsidR="008F4911" w:rsidRPr="00CE44CD">
        <w:rPr>
          <w:rFonts w:ascii="Times New Roman" w:hAnsi="Times New Roman" w:cs="Times New Roman"/>
        </w:rPr>
        <w:t xml:space="preserve">notion of Good Moves in design space </w:t>
      </w:r>
      <w:r w:rsidR="00FE1203" w:rsidRPr="00CE44CD">
        <w:rPr>
          <w:rFonts w:ascii="Times New Roman" w:hAnsi="Times New Roman" w:cs="Times New Roman"/>
        </w:rPr>
        <w:fldChar w:fldCharType="begin"/>
      </w:r>
      <w:r w:rsidR="00FE1203" w:rsidRPr="00CE44CD">
        <w:rPr>
          <w:rFonts w:ascii="Times New Roman" w:hAnsi="Times New Roman" w:cs="Times New Roman"/>
        </w:rPr>
        <w:instrText xml:space="preserve"> ADDIN ZOTERO_ITEM CSL_CITATION {"citationID":"toCRLURI","properties":{"formattedCitation":"(Dennett 1995, p. 306)","plainCitation":"(Dennett 1995, p. 306)","noteIndex":0},"citationItems":[{"id":2300,"uris":["http://zotero.org/users/4673489/items/WYY6BTWE"],"uri":["http://zotero.org/users/4673489/items/WYY6BTWE"],"itemData":{"id":2300,"type":"book","event-place":"London","publisher":"Penguin Books","publisher-place":"London","title":"Darwin's Dangerous Idea","author":[{"family":"Dennett","given":"Daniel C."}],"issued":{"date-parts":[["1995"]]}},"locator":"306"}],"schema":"https://github.com/citation-style-language/schema/raw/master/csl-citation.json"} </w:instrText>
      </w:r>
      <w:r w:rsidR="00FE1203" w:rsidRPr="00CE44CD">
        <w:rPr>
          <w:rFonts w:ascii="Times New Roman" w:hAnsi="Times New Roman" w:cs="Times New Roman"/>
        </w:rPr>
        <w:fldChar w:fldCharType="separate"/>
      </w:r>
      <w:r w:rsidR="00FE1203" w:rsidRPr="00CE44CD">
        <w:rPr>
          <w:rFonts w:ascii="Times New Roman" w:hAnsi="Times New Roman" w:cs="Times New Roman"/>
          <w:noProof/>
        </w:rPr>
        <w:t>(Dennett 1995, p. 306)</w:t>
      </w:r>
      <w:r w:rsidR="00FE1203" w:rsidRPr="00CE44CD">
        <w:rPr>
          <w:rFonts w:ascii="Times New Roman" w:hAnsi="Times New Roman" w:cs="Times New Roman"/>
        </w:rPr>
        <w:fldChar w:fldCharType="end"/>
      </w:r>
      <w:r w:rsidR="00A87B93" w:rsidRPr="00CE44CD">
        <w:rPr>
          <w:rFonts w:ascii="Times New Roman" w:hAnsi="Times New Roman" w:cs="Times New Roman"/>
        </w:rPr>
        <w:t xml:space="preserve">. </w:t>
      </w:r>
      <w:r w:rsidR="00477C1F" w:rsidRPr="00CE44CD">
        <w:rPr>
          <w:rFonts w:ascii="Times New Roman" w:hAnsi="Times New Roman" w:cs="Times New Roman"/>
        </w:rPr>
        <w:t>However, neither this concept of progress nor the</w:t>
      </w:r>
      <w:r w:rsidR="00A87B93" w:rsidRPr="00CE44CD">
        <w:rPr>
          <w:rFonts w:ascii="Times New Roman" w:hAnsi="Times New Roman" w:cs="Times New Roman"/>
        </w:rPr>
        <w:t xml:space="preserve"> naïve </w:t>
      </w:r>
      <w:r w:rsidR="00A87B93" w:rsidRPr="00CE44CD">
        <w:rPr>
          <w:rFonts w:ascii="Times New Roman" w:hAnsi="Times New Roman" w:cs="Times New Roman"/>
        </w:rPr>
        <w:t xml:space="preserve">adaptive </w:t>
      </w:r>
      <w:r w:rsidR="00714222" w:rsidRPr="00CE44CD">
        <w:rPr>
          <w:rFonts w:ascii="Times New Roman" w:hAnsi="Times New Roman" w:cs="Times New Roman"/>
        </w:rPr>
        <w:t>concept</w:t>
      </w:r>
      <w:r w:rsidR="00477C1F" w:rsidRPr="00CE44CD">
        <w:rPr>
          <w:rFonts w:ascii="Times New Roman" w:hAnsi="Times New Roman" w:cs="Times New Roman"/>
        </w:rPr>
        <w:t xml:space="preserve"> </w:t>
      </w:r>
      <w:r w:rsidR="00986892" w:rsidRPr="00CE44CD">
        <w:rPr>
          <w:rFonts w:ascii="Times New Roman" w:hAnsi="Times New Roman" w:cs="Times New Roman"/>
        </w:rPr>
        <w:t>has</w:t>
      </w:r>
      <w:r w:rsidR="008D2B24" w:rsidRPr="00CE44CD">
        <w:rPr>
          <w:rFonts w:ascii="Times New Roman" w:hAnsi="Times New Roman" w:cs="Times New Roman"/>
        </w:rPr>
        <w:t xml:space="preserve"> a selectionist </w:t>
      </w:r>
      <w:r w:rsidR="008D2B24" w:rsidRPr="00CE44CD">
        <w:rPr>
          <w:rFonts w:ascii="Times New Roman" w:hAnsi="Times New Roman" w:cs="Times New Roman"/>
        </w:rPr>
        <w:t xml:space="preserve">rationale that is grounded in the nature of natural selection. </w:t>
      </w:r>
      <w:r w:rsidR="00005799" w:rsidRPr="00CE44CD">
        <w:rPr>
          <w:rFonts w:ascii="Times New Roman" w:hAnsi="Times New Roman" w:cs="Times New Roman"/>
        </w:rPr>
        <w:t>In unfolding progress,</w:t>
      </w:r>
      <w:r w:rsidR="00681870" w:rsidRPr="00CE44CD">
        <w:rPr>
          <w:rFonts w:ascii="Times New Roman" w:hAnsi="Times New Roman" w:cs="Times New Roman"/>
        </w:rPr>
        <w:t xml:space="preserve"> </w:t>
      </w:r>
      <w:r w:rsidR="00391EFB" w:rsidRPr="00CE44CD">
        <w:rPr>
          <w:rFonts w:ascii="Times New Roman" w:hAnsi="Times New Roman" w:cs="Times New Roman"/>
        </w:rPr>
        <w:t>“</w:t>
      </w:r>
      <w:r w:rsidR="00005799" w:rsidRPr="00CE44CD">
        <w:rPr>
          <w:rFonts w:ascii="Times New Roman" w:hAnsi="Times New Roman" w:cs="Times New Roman"/>
        </w:rPr>
        <w:t>b</w:t>
      </w:r>
      <w:r w:rsidR="00391EFB" w:rsidRPr="00CE44CD">
        <w:rPr>
          <w:rFonts w:ascii="Times New Roman" w:hAnsi="Times New Roman" w:cs="Times New Roman"/>
        </w:rPr>
        <w:t xml:space="preserve">etter” is defined as </w:t>
      </w:r>
      <w:r w:rsidR="001A0313" w:rsidRPr="00CE44CD">
        <w:rPr>
          <w:rFonts w:ascii="Times New Roman" w:hAnsi="Times New Roman" w:cs="Times New Roman"/>
        </w:rPr>
        <w:t>a</w:t>
      </w:r>
      <w:r w:rsidR="00391EFB" w:rsidRPr="00CE44CD">
        <w:rPr>
          <w:rFonts w:ascii="Times New Roman" w:hAnsi="Times New Roman" w:cs="Times New Roman"/>
        </w:rPr>
        <w:t xml:space="preserve"> life form that </w:t>
      </w:r>
      <w:r w:rsidR="001A0313" w:rsidRPr="00CE44CD">
        <w:rPr>
          <w:rFonts w:ascii="Times New Roman" w:hAnsi="Times New Roman" w:cs="Times New Roman"/>
        </w:rPr>
        <w:t xml:space="preserve">can </w:t>
      </w:r>
      <w:r w:rsidR="00514FDD" w:rsidRPr="00CE44CD">
        <w:rPr>
          <w:rFonts w:ascii="Times New Roman" w:hAnsi="Times New Roman" w:cs="Times New Roman"/>
        </w:rPr>
        <w:t xml:space="preserve">increasingly </w:t>
      </w:r>
      <w:r w:rsidR="001A0313" w:rsidRPr="00CE44CD">
        <w:rPr>
          <w:rFonts w:ascii="Times New Roman" w:hAnsi="Times New Roman" w:cs="Times New Roman"/>
        </w:rPr>
        <w:t xml:space="preserve">interact </w:t>
      </w:r>
      <w:r w:rsidR="006B63B8" w:rsidRPr="00CE44CD">
        <w:rPr>
          <w:rFonts w:ascii="Times New Roman" w:hAnsi="Times New Roman" w:cs="Times New Roman"/>
        </w:rPr>
        <w:t>with and exploit a</w:t>
      </w:r>
      <w:r w:rsidR="004F3647" w:rsidRPr="00CE44CD">
        <w:rPr>
          <w:rFonts w:ascii="Times New Roman" w:hAnsi="Times New Roman" w:cs="Times New Roman"/>
        </w:rPr>
        <w:t xml:space="preserve"> ubiquitous</w:t>
      </w:r>
      <w:r w:rsidR="006B63B8" w:rsidRPr="00CE44CD">
        <w:rPr>
          <w:rFonts w:ascii="Times New Roman" w:hAnsi="Times New Roman" w:cs="Times New Roman"/>
        </w:rPr>
        <w:t xml:space="preserve"> resource</w:t>
      </w:r>
      <w:r w:rsidR="004F3647" w:rsidRPr="00CE44CD">
        <w:rPr>
          <w:rFonts w:ascii="Times New Roman" w:hAnsi="Times New Roman" w:cs="Times New Roman"/>
        </w:rPr>
        <w:t>, even though the l</w:t>
      </w:r>
      <w:r w:rsidR="004F3647" w:rsidRPr="00CE44CD">
        <w:rPr>
          <w:rFonts w:ascii="Times New Roman" w:hAnsi="Times New Roman" w:cs="Times New Roman"/>
        </w:rPr>
        <w:t>at</w:t>
      </w:r>
      <w:r w:rsidR="00254558" w:rsidRPr="00CE44CD">
        <w:rPr>
          <w:rFonts w:ascii="Times New Roman" w:hAnsi="Times New Roman" w:cs="Times New Roman"/>
        </w:rPr>
        <w:t>t</w:t>
      </w:r>
      <w:r w:rsidR="004F3647" w:rsidRPr="00CE44CD">
        <w:rPr>
          <w:rFonts w:ascii="Times New Roman" w:hAnsi="Times New Roman" w:cs="Times New Roman"/>
        </w:rPr>
        <w:t>er</w:t>
      </w:r>
      <w:r w:rsidR="00986892" w:rsidRPr="00CE44CD">
        <w:rPr>
          <w:rFonts w:ascii="Times New Roman" w:hAnsi="Times New Roman" w:cs="Times New Roman"/>
        </w:rPr>
        <w:t xml:space="preserve"> is</w:t>
      </w:r>
      <w:r w:rsidR="00005721" w:rsidRPr="00CE44CD">
        <w:rPr>
          <w:rFonts w:ascii="Times New Roman" w:hAnsi="Times New Roman" w:cs="Times New Roman"/>
        </w:rPr>
        <w:t xml:space="preserve"> </w:t>
      </w:r>
      <w:r w:rsidR="005F40EB" w:rsidRPr="00CE44CD">
        <w:rPr>
          <w:rFonts w:ascii="Times New Roman" w:hAnsi="Times New Roman" w:cs="Times New Roman"/>
        </w:rPr>
        <w:t xml:space="preserve">at </w:t>
      </w:r>
      <w:r w:rsidR="00986892" w:rsidRPr="00CE44CD">
        <w:rPr>
          <w:rFonts w:ascii="Times New Roman" w:hAnsi="Times New Roman" w:cs="Times New Roman"/>
        </w:rPr>
        <w:t xml:space="preserve">all times </w:t>
      </w:r>
      <w:r w:rsidR="005F40EB" w:rsidRPr="00CE44CD">
        <w:rPr>
          <w:rFonts w:ascii="Times New Roman" w:hAnsi="Times New Roman" w:cs="Times New Roman"/>
        </w:rPr>
        <w:t xml:space="preserve">only partially accessible to extant organisms. </w:t>
      </w:r>
    </w:p>
    <w:p w14:paraId="688A7DF4" w14:textId="453A4F7E" w:rsidR="00BB18B8" w:rsidRPr="00CE44CD" w:rsidRDefault="001D3610" w:rsidP="00550A89">
      <w:pPr>
        <w:spacing w:line="360" w:lineRule="auto"/>
        <w:ind w:firstLine="720"/>
        <w:jc w:val="both"/>
        <w:rPr>
          <w:rFonts w:ascii="Times New Roman" w:hAnsi="Times New Roman" w:cs="Times New Roman"/>
        </w:rPr>
      </w:pPr>
      <w:r w:rsidRPr="00CE44CD">
        <w:rPr>
          <w:rFonts w:ascii="Times New Roman" w:hAnsi="Times New Roman" w:cs="Times New Roman"/>
        </w:rPr>
        <w:t>A</w:t>
      </w:r>
      <w:r w:rsidR="001A1EF1" w:rsidRPr="00CE44CD">
        <w:rPr>
          <w:rFonts w:ascii="Times New Roman" w:hAnsi="Times New Roman" w:cs="Times New Roman"/>
        </w:rPr>
        <w:t xml:space="preserve"> second </w:t>
      </w:r>
      <w:r w:rsidRPr="00CE44CD">
        <w:rPr>
          <w:rFonts w:ascii="Times New Roman" w:hAnsi="Times New Roman" w:cs="Times New Roman"/>
        </w:rPr>
        <w:t xml:space="preserve">potentially viable </w:t>
      </w:r>
      <w:r w:rsidR="001A1EF1" w:rsidRPr="00CE44CD">
        <w:rPr>
          <w:rFonts w:ascii="Times New Roman" w:hAnsi="Times New Roman" w:cs="Times New Roman"/>
        </w:rPr>
        <w:t>progress concept is</w:t>
      </w:r>
      <w:r w:rsidR="00B15C44" w:rsidRPr="00CE44CD">
        <w:rPr>
          <w:rFonts w:ascii="Times New Roman" w:hAnsi="Times New Roman" w:cs="Times New Roman"/>
        </w:rPr>
        <w:t xml:space="preserve"> an eco-evolutionary </w:t>
      </w:r>
      <w:r w:rsidR="00891F55" w:rsidRPr="00CE44CD">
        <w:rPr>
          <w:rFonts w:ascii="Times New Roman" w:hAnsi="Times New Roman" w:cs="Times New Roman"/>
        </w:rPr>
        <w:t>version of</w:t>
      </w:r>
      <w:r w:rsidR="001A1EF1" w:rsidRPr="00CE44CD">
        <w:rPr>
          <w:rFonts w:ascii="Times New Roman" w:hAnsi="Times New Roman" w:cs="Times New Roman"/>
        </w:rPr>
        <w:t xml:space="preserve"> </w:t>
      </w:r>
      <w:r w:rsidR="001A1EF1" w:rsidRPr="00CE44CD">
        <w:rPr>
          <w:rFonts w:ascii="Times New Roman" w:hAnsi="Times New Roman" w:cs="Times New Roman"/>
          <w:i/>
          <w:iCs/>
        </w:rPr>
        <w:t xml:space="preserve">competitive progress. </w:t>
      </w:r>
      <w:r w:rsidR="000378E9" w:rsidRPr="00CE44CD">
        <w:rPr>
          <w:rFonts w:ascii="Times New Roman" w:hAnsi="Times New Roman" w:cs="Times New Roman"/>
        </w:rPr>
        <w:t xml:space="preserve">Here “better” is defined as </w:t>
      </w:r>
      <w:r w:rsidR="001E1385" w:rsidRPr="00CE44CD">
        <w:rPr>
          <w:rFonts w:ascii="Times New Roman" w:hAnsi="Times New Roman" w:cs="Times New Roman"/>
        </w:rPr>
        <w:t>‘</w:t>
      </w:r>
      <w:r w:rsidR="000378E9" w:rsidRPr="00CE44CD">
        <w:rPr>
          <w:rFonts w:ascii="Times New Roman" w:hAnsi="Times New Roman" w:cs="Times New Roman"/>
        </w:rPr>
        <w:t xml:space="preserve">more </w:t>
      </w:r>
      <w:r w:rsidR="0016030C" w:rsidRPr="00CE44CD">
        <w:rPr>
          <w:rFonts w:ascii="Times New Roman" w:hAnsi="Times New Roman" w:cs="Times New Roman"/>
        </w:rPr>
        <w:t>ecological</w:t>
      </w:r>
      <w:r w:rsidR="00715673" w:rsidRPr="00CE44CD">
        <w:rPr>
          <w:rFonts w:ascii="Times New Roman" w:hAnsi="Times New Roman" w:cs="Times New Roman"/>
        </w:rPr>
        <w:t>ly</w:t>
      </w:r>
      <w:r w:rsidR="0016030C" w:rsidRPr="00CE44CD">
        <w:rPr>
          <w:rFonts w:ascii="Times New Roman" w:hAnsi="Times New Roman" w:cs="Times New Roman"/>
        </w:rPr>
        <w:t xml:space="preserve"> success</w:t>
      </w:r>
      <w:r w:rsidR="00986892" w:rsidRPr="00CE44CD">
        <w:rPr>
          <w:rFonts w:ascii="Times New Roman" w:hAnsi="Times New Roman" w:cs="Times New Roman"/>
        </w:rPr>
        <w:t>ful</w:t>
      </w:r>
      <w:r w:rsidR="001E1385" w:rsidRPr="00CE44CD">
        <w:rPr>
          <w:rFonts w:ascii="Times New Roman" w:hAnsi="Times New Roman" w:cs="Times New Roman"/>
        </w:rPr>
        <w:t>’</w:t>
      </w:r>
      <w:r w:rsidR="000378E9" w:rsidRPr="00CE44CD">
        <w:rPr>
          <w:rFonts w:ascii="Times New Roman" w:hAnsi="Times New Roman" w:cs="Times New Roman"/>
        </w:rPr>
        <w:t xml:space="preserve">, attributable to </w:t>
      </w:r>
      <w:r w:rsidR="000F731E" w:rsidRPr="00CE44CD">
        <w:rPr>
          <w:rFonts w:ascii="Times New Roman" w:hAnsi="Times New Roman" w:cs="Times New Roman"/>
        </w:rPr>
        <w:t>lineages that</w:t>
      </w:r>
      <w:r w:rsidR="0059765A" w:rsidRPr="00CE44CD">
        <w:rPr>
          <w:rFonts w:ascii="Times New Roman" w:hAnsi="Times New Roman" w:cs="Times New Roman"/>
        </w:rPr>
        <w:t xml:space="preserve"> </w:t>
      </w:r>
      <w:r w:rsidR="00240F9D" w:rsidRPr="00CE44CD">
        <w:rPr>
          <w:rFonts w:ascii="Times New Roman" w:hAnsi="Times New Roman" w:cs="Times New Roman"/>
        </w:rPr>
        <w:t xml:space="preserve">capture </w:t>
      </w:r>
      <w:r w:rsidR="000F731E" w:rsidRPr="00CE44CD">
        <w:rPr>
          <w:rFonts w:ascii="Times New Roman" w:hAnsi="Times New Roman" w:cs="Times New Roman"/>
        </w:rPr>
        <w:t>a larger share of</w:t>
      </w:r>
      <w:r w:rsidR="00240F9D" w:rsidRPr="00CE44CD">
        <w:rPr>
          <w:rFonts w:ascii="Times New Roman" w:hAnsi="Times New Roman" w:cs="Times New Roman"/>
        </w:rPr>
        <w:t xml:space="preserve"> energy in </w:t>
      </w:r>
      <w:r w:rsidR="0059765A" w:rsidRPr="00CE44CD">
        <w:rPr>
          <w:rFonts w:ascii="Times New Roman" w:hAnsi="Times New Roman" w:cs="Times New Roman"/>
        </w:rPr>
        <w:t>ecological networks</w:t>
      </w:r>
      <w:r w:rsidR="000F731E" w:rsidRPr="00CE44CD">
        <w:rPr>
          <w:rFonts w:ascii="Times New Roman" w:hAnsi="Times New Roman" w:cs="Times New Roman"/>
        </w:rPr>
        <w:t xml:space="preserve"> than their ecological competitors. </w:t>
      </w:r>
      <w:r w:rsidR="00C65D95" w:rsidRPr="00CE44CD">
        <w:rPr>
          <w:rFonts w:ascii="Times New Roman" w:hAnsi="Times New Roman" w:cs="Times New Roman"/>
        </w:rPr>
        <w:t>Ecological success and EH-exploitat</w:t>
      </w:r>
      <w:r w:rsidR="001520B1" w:rsidRPr="00CE44CD">
        <w:rPr>
          <w:rFonts w:ascii="Times New Roman" w:hAnsi="Times New Roman" w:cs="Times New Roman"/>
        </w:rPr>
        <w:t>i</w:t>
      </w:r>
      <w:r w:rsidR="00C65D95" w:rsidRPr="00CE44CD">
        <w:rPr>
          <w:rFonts w:ascii="Times New Roman" w:hAnsi="Times New Roman" w:cs="Times New Roman"/>
        </w:rPr>
        <w:t xml:space="preserve">on are linked in the following way: </w:t>
      </w:r>
      <w:r w:rsidR="00986892" w:rsidRPr="00CE44CD">
        <w:rPr>
          <w:rFonts w:ascii="Times New Roman" w:hAnsi="Times New Roman" w:cs="Times New Roman"/>
        </w:rPr>
        <w:t xml:space="preserve">while </w:t>
      </w:r>
      <w:r w:rsidR="003F103A" w:rsidRPr="00CE44CD">
        <w:rPr>
          <w:rFonts w:ascii="Times New Roman" w:hAnsi="Times New Roman" w:cs="Times New Roman"/>
        </w:rPr>
        <w:t>the capacity to exploit novel patterns of EH</w:t>
      </w:r>
      <w:r w:rsidR="004F3AB8" w:rsidRPr="00CE44CD">
        <w:rPr>
          <w:rFonts w:ascii="Times New Roman" w:hAnsi="Times New Roman" w:cs="Times New Roman"/>
        </w:rPr>
        <w:t xml:space="preserve"> can lead to radiation, </w:t>
      </w:r>
      <w:r w:rsidR="00986892" w:rsidRPr="00CE44CD">
        <w:rPr>
          <w:rFonts w:ascii="Times New Roman" w:hAnsi="Times New Roman" w:cs="Times New Roman"/>
        </w:rPr>
        <w:t xml:space="preserve">it </w:t>
      </w:r>
      <w:r w:rsidR="00BB46FE" w:rsidRPr="00CE44CD">
        <w:rPr>
          <w:rFonts w:ascii="Times New Roman" w:hAnsi="Times New Roman" w:cs="Times New Roman"/>
        </w:rPr>
        <w:t>can also</w:t>
      </w:r>
      <w:r w:rsidR="003F103A" w:rsidRPr="00CE44CD">
        <w:rPr>
          <w:rFonts w:ascii="Times New Roman" w:hAnsi="Times New Roman" w:cs="Times New Roman"/>
        </w:rPr>
        <w:t xml:space="preserve"> allow for </w:t>
      </w:r>
      <w:r w:rsidR="000F0E67" w:rsidRPr="00CE44CD">
        <w:rPr>
          <w:rFonts w:ascii="Times New Roman" w:hAnsi="Times New Roman" w:cs="Times New Roman"/>
        </w:rPr>
        <w:t xml:space="preserve">competitive (both intraspecific and interspecific) </w:t>
      </w:r>
      <w:r w:rsidR="00E63087" w:rsidRPr="00CE44CD">
        <w:rPr>
          <w:rFonts w:ascii="Times New Roman" w:hAnsi="Times New Roman" w:cs="Times New Roman"/>
        </w:rPr>
        <w:t>advantages, leading to a larger share of energy in foodwebs</w:t>
      </w:r>
      <w:r w:rsidR="008A3BE9" w:rsidRPr="00CE44CD">
        <w:rPr>
          <w:rFonts w:ascii="Times New Roman" w:hAnsi="Times New Roman" w:cs="Times New Roman"/>
        </w:rPr>
        <w:t xml:space="preserve"> for </w:t>
      </w:r>
      <w:r w:rsidR="001520B1" w:rsidRPr="00CE44CD">
        <w:rPr>
          <w:rFonts w:ascii="Times New Roman" w:hAnsi="Times New Roman" w:cs="Times New Roman"/>
        </w:rPr>
        <w:t xml:space="preserve">some </w:t>
      </w:r>
      <w:r w:rsidR="008A3BE9" w:rsidRPr="00CE44CD">
        <w:rPr>
          <w:rFonts w:ascii="Times New Roman" w:hAnsi="Times New Roman" w:cs="Times New Roman"/>
        </w:rPr>
        <w:t>EH-exploiting lineages</w:t>
      </w:r>
      <w:r w:rsidR="00F047E9" w:rsidRPr="00CE44CD">
        <w:rPr>
          <w:rFonts w:ascii="Times New Roman" w:hAnsi="Times New Roman" w:cs="Times New Roman"/>
        </w:rPr>
        <w:t xml:space="preserve">. For instance, motile organisms can seek ecological opportunity in a way that sessile organisms cannot. </w:t>
      </w:r>
      <w:r w:rsidR="00B8009F" w:rsidRPr="00CE44CD">
        <w:rPr>
          <w:rFonts w:ascii="Times New Roman" w:hAnsi="Times New Roman" w:cs="Times New Roman"/>
        </w:rPr>
        <w:t>This is a concept of success</w:t>
      </w:r>
      <w:r w:rsidR="00750961" w:rsidRPr="00CE44CD">
        <w:rPr>
          <w:rFonts w:ascii="Times New Roman" w:hAnsi="Times New Roman" w:cs="Times New Roman"/>
        </w:rPr>
        <w:t xml:space="preserve"> often used (albeit rarely </w:t>
      </w:r>
      <w:r w:rsidR="00B4615B" w:rsidRPr="00CE44CD">
        <w:rPr>
          <w:rFonts w:ascii="Times New Roman" w:hAnsi="Times New Roman" w:cs="Times New Roman"/>
        </w:rPr>
        <w:t xml:space="preserve">rigorously </w:t>
      </w:r>
      <w:r w:rsidR="00750961" w:rsidRPr="00CE44CD">
        <w:rPr>
          <w:rFonts w:ascii="Times New Roman" w:hAnsi="Times New Roman" w:cs="Times New Roman"/>
        </w:rPr>
        <w:t>defined) by ecologically-minded scientists and philosophers, such as by</w:t>
      </w:r>
      <w:r w:rsidR="00240F9D" w:rsidRPr="00CE44CD">
        <w:rPr>
          <w:rFonts w:ascii="Times New Roman" w:hAnsi="Times New Roman" w:cs="Times New Roman"/>
        </w:rPr>
        <w:t xml:space="preserve"> </w:t>
      </w:r>
      <w:r w:rsidR="00750961" w:rsidRPr="00CE44CD">
        <w:rPr>
          <w:rFonts w:ascii="Times New Roman" w:hAnsi="Times New Roman" w:cs="Times New Roman"/>
        </w:rPr>
        <w:fldChar w:fldCharType="begin"/>
      </w:r>
      <w:r w:rsidR="009F7C1C" w:rsidRPr="00CE44CD">
        <w:rPr>
          <w:rFonts w:ascii="Times New Roman" w:hAnsi="Times New Roman" w:cs="Times New Roman"/>
        </w:rPr>
        <w:instrText xml:space="preserve"> ADDIN ZOTERO_ITEM CSL_CITATION {"citationID":"IR6UidEI","properties":{"formattedCitation":"(Wilson 1990)","plainCitation":"(Wilson 1990)","dontUpdate":true,"noteIndex":0},"citationItems":[{"id":3114,"uris":["http://zotero.org/users/4673489/items/UGB3F7YY"],"uri":["http://zotero.org/users/4673489/items/UGB3F7YY"],"itemData":{"id":3114,"type":"book","event-place":"Oldendorf/Luhe","publisher":"The Ecology Institute","publisher-place":"Oldendorf/Luhe","title":"Success and Dominance in Ecosystems: The Case of Social Insects","URL":"https://www.int-res.com/articles/eebooks/eebook02.pdf","author":[{"family":"Wilson","given":"Edward O."}],"accessed":{"date-parts":[["2018",12,1]]},"issued":{"date-parts":[["1990"]]}}}],"schema":"https://github.com/citation-style-language/schema/raw/master/csl-citation.json"} </w:instrText>
      </w:r>
      <w:r w:rsidR="00750961" w:rsidRPr="00CE44CD">
        <w:rPr>
          <w:rFonts w:ascii="Times New Roman" w:hAnsi="Times New Roman" w:cs="Times New Roman"/>
        </w:rPr>
        <w:fldChar w:fldCharType="separate"/>
      </w:r>
      <w:r w:rsidR="00750961" w:rsidRPr="00CE44CD">
        <w:rPr>
          <w:rFonts w:ascii="Times New Roman" w:hAnsi="Times New Roman" w:cs="Times New Roman"/>
          <w:noProof/>
        </w:rPr>
        <w:t>Wilson (1990)</w:t>
      </w:r>
      <w:r w:rsidR="00750961" w:rsidRPr="00CE44CD">
        <w:rPr>
          <w:rFonts w:ascii="Times New Roman" w:hAnsi="Times New Roman" w:cs="Times New Roman"/>
        </w:rPr>
        <w:fldChar w:fldCharType="end"/>
      </w:r>
      <w:r w:rsidR="00750961" w:rsidRPr="00CE44CD">
        <w:rPr>
          <w:rFonts w:ascii="Times New Roman" w:hAnsi="Times New Roman" w:cs="Times New Roman"/>
        </w:rPr>
        <w:t xml:space="preserve">, Sterelny </w:t>
      </w:r>
      <w:r w:rsidR="00750961" w:rsidRPr="00CE44CD">
        <w:rPr>
          <w:rFonts w:ascii="Times New Roman" w:hAnsi="Times New Roman" w:cs="Times New Roman"/>
        </w:rPr>
        <w:fldChar w:fldCharType="begin"/>
      </w:r>
      <w:r w:rsidR="009F7C1C" w:rsidRPr="00CE44CD">
        <w:rPr>
          <w:rFonts w:ascii="Times New Roman" w:hAnsi="Times New Roman" w:cs="Times New Roman"/>
        </w:rPr>
        <w:instrText xml:space="preserve"> ADDIN ZOTERO_ITEM CSL_CITATION {"citationID":"RP0OvYjM","properties":{"formattedCitation":"(Sterelny 2003)","plainCitation":"(Sterelny 2003)","dontUpdate":true,"noteIndex":0},"citationItems":[{"id":1951,"uris":["http://zotero.org/users/4673489/items/S3GUGHVM"],"uri":["http://zotero.org/users/4673489/items/S3GUGHVM"],"itemData":{"id":1951,"type":"book","abstract":"WINNER OF THE 2004 LAKATOS AWARD!Thought in a Hostile World is an exploration of the evolution of cognition, especially human cognition, by one of today's foremost philosophers of biology and of mind. Featuresan exploration of the evolution of human cognition. Written by one of today’s foremost philosophers of mind and language. Presents a set of analytic tools for thinking about cognition and its evolution. Offers a critique of nativist, modular versions of evolutionary psychology, rejecting the example of language as a model for thinking about human cognitive capacities. Applies to the areas of cognitive science, philosophy of mind, and evolutionary psychology.","ISBN":"978-0-631-18887-2","language":"en","note":"Google-Books-ID: 8UxkdaWApccC","number-of-pages":"284","publisher":"Wiley","source":"Google Books","title":"Thought in a Hostile World: The Evolution of Human Cognition","title-short":"Thought in a Hostile World","author":[{"family":"Sterelny","given":"Kim"}],"issued":{"date-parts":[["2003",9,12]]}}}],"schema":"https://github.com/citation-style-language/schema/raw/master/csl-citation.json"} </w:instrText>
      </w:r>
      <w:r w:rsidR="00750961" w:rsidRPr="00CE44CD">
        <w:rPr>
          <w:rFonts w:ascii="Times New Roman" w:hAnsi="Times New Roman" w:cs="Times New Roman"/>
        </w:rPr>
        <w:fldChar w:fldCharType="separate"/>
      </w:r>
      <w:r w:rsidR="00750961" w:rsidRPr="00CE44CD">
        <w:rPr>
          <w:rFonts w:ascii="Times New Roman" w:hAnsi="Times New Roman" w:cs="Times New Roman"/>
          <w:noProof/>
        </w:rPr>
        <w:t>(2003)</w:t>
      </w:r>
      <w:r w:rsidR="00750961" w:rsidRPr="00CE44CD">
        <w:rPr>
          <w:rFonts w:ascii="Times New Roman" w:hAnsi="Times New Roman" w:cs="Times New Roman"/>
        </w:rPr>
        <w:fldChar w:fldCharType="end"/>
      </w:r>
      <w:r w:rsidR="00750961" w:rsidRPr="00CE44CD">
        <w:rPr>
          <w:rFonts w:ascii="Times New Roman" w:hAnsi="Times New Roman" w:cs="Times New Roman"/>
        </w:rPr>
        <w:t>, or</w:t>
      </w:r>
      <w:r w:rsidR="00B568B1" w:rsidRPr="00CE44CD">
        <w:rPr>
          <w:rFonts w:ascii="Times New Roman" w:hAnsi="Times New Roman" w:cs="Times New Roman"/>
        </w:rPr>
        <w:t xml:space="preserve"> </w:t>
      </w:r>
      <w:r w:rsidR="007855B6" w:rsidRPr="00CE44CD">
        <w:rPr>
          <w:rFonts w:ascii="Times New Roman" w:hAnsi="Times New Roman" w:cs="Times New Roman"/>
        </w:rPr>
        <w:fldChar w:fldCharType="begin"/>
      </w:r>
      <w:r w:rsidR="007855B6" w:rsidRPr="00CE44CD">
        <w:rPr>
          <w:rFonts w:ascii="Times New Roman" w:hAnsi="Times New Roman" w:cs="Times New Roman"/>
        </w:rPr>
        <w:instrText xml:space="preserve"> ADDIN ZOTERO_ITEM CSL_CITATION {"citationID":"8mU3SIf4","properties":{"formattedCitation":"(Henrich 2016)","plainCitation":"(Henrich 2016)","noteIndex":0},"citationItems":[{"id":5503,"uris":["http://zotero.org/users/4673489/items/YIMJU4H3"],"uri":["http://zotero.org/users/4673489/items/YIMJU4H3"],"itemData":{"id":5503,"type":"book","abstract":"\"Humans are a puzzling species. On the one hand, we struggle to survive on our own in the wild, often failing to overcome even basic challenges, like obtaining food, building shelters, or avoiding predators. On the other hand, human groups have produced ingenious technologies, sophisticated languages, and complex institutions that have permitted us to successfully expand into a vast range of diverse environments. What has enabled us to dominate the globe, more than any other species, while remaining virtually helpless as lone individuals? This book shows that the secret of our success lies not in our innate intelligence, but in our collective brains--on the ability of human groups to socially interconnect and learn from one another over generations. Drawing insights from lost European explorers, clever chimpanzees, mobile hunter-gatherers, neuroscientific findings, ancient bones, and the human genome, Joseph Henrich demonstrates how our collective brains have propelled our species' genetic evolution and shaped our biology. Our early capacities for learning from others produced many cultural innovations, such as fire, cooking, water containers, plant knowledge, and projectile weapons, which in turn drove the expansion of our brains and altered our physiology, anatomy, and psychology in crucial ways. Later on, some collective brains generated and recombined powerful concepts, such as the lever, wheel, screw, and writing, while also creating the institutions that continue to alter our motivations and perceptions. Henrich shows how our genetics and biology are inextricably interwoven with cultural evolution, and how culture-gene interactions launched our species on an extraordinary evolutionary trajectory. Tracking clues from our ancient past to the present, The Secret of Our Success explores how the evolution of both our cultural and social natures produce a collective intelligence that explains both our species' immense success and the origins of human uniqueness.\"--provided by publisher","call-number":"GN281.4 .H46 2015","event-place":"Princeton","ISBN":"978-0-691-16685-8","language":"en","note":"OCLC: ocn908084074","number-of-pages":"445","publisher":"Princeton University Press","publisher-place":"Princeton","source":"Library of Congress ISBN","title":"The secret of our success: how culture is driving human evolution, domesticating our species, and making us smarter","title-short":"The secret of our success","author":[{"family":"Henrich","given":"Joseph"}],"issued":{"date-parts":[["2016"]]}}}],"schema":"https://github.com/citation-style-language/schema/raw/master/csl-citation.json"} </w:instrText>
      </w:r>
      <w:r w:rsidR="007855B6" w:rsidRPr="00CE44CD">
        <w:rPr>
          <w:rFonts w:ascii="Times New Roman" w:hAnsi="Times New Roman" w:cs="Times New Roman"/>
        </w:rPr>
        <w:fldChar w:fldCharType="separate"/>
      </w:r>
      <w:r w:rsidR="007855B6" w:rsidRPr="00CE44CD">
        <w:rPr>
          <w:rFonts w:ascii="Times New Roman" w:hAnsi="Times New Roman" w:cs="Times New Roman"/>
          <w:noProof/>
        </w:rPr>
        <w:t>Henrich (2016)</w:t>
      </w:r>
      <w:r w:rsidR="007855B6" w:rsidRPr="00CE44CD">
        <w:rPr>
          <w:rFonts w:ascii="Times New Roman" w:hAnsi="Times New Roman" w:cs="Times New Roman"/>
        </w:rPr>
        <w:fldChar w:fldCharType="end"/>
      </w:r>
      <w:r w:rsidR="007855B6" w:rsidRPr="00CE44CD">
        <w:rPr>
          <w:rFonts w:ascii="Times New Roman" w:hAnsi="Times New Roman" w:cs="Times New Roman"/>
        </w:rPr>
        <w:t>.</w:t>
      </w:r>
    </w:p>
    <w:p w14:paraId="0018A148" w14:textId="3ADFF226" w:rsidR="009E41AB" w:rsidRPr="00CE44CD" w:rsidRDefault="00D54FD1" w:rsidP="00DF1A32">
      <w:pPr>
        <w:spacing w:line="360" w:lineRule="auto"/>
        <w:ind w:firstLine="720"/>
        <w:jc w:val="both"/>
        <w:rPr>
          <w:rFonts w:ascii="Times New Roman" w:hAnsi="Times New Roman" w:cs="Times New Roman"/>
        </w:rPr>
      </w:pPr>
      <w:r w:rsidRPr="00CE44CD">
        <w:rPr>
          <w:rFonts w:ascii="Times New Roman" w:hAnsi="Times New Roman" w:cs="Times New Roman"/>
        </w:rPr>
        <w:t xml:space="preserve">Since </w:t>
      </w:r>
      <w:r w:rsidR="00FA4C7F" w:rsidRPr="00CE44CD">
        <w:rPr>
          <w:rFonts w:ascii="Times New Roman" w:hAnsi="Times New Roman" w:cs="Times New Roman"/>
        </w:rPr>
        <w:t>the measure of EH-explo</w:t>
      </w:r>
      <w:r w:rsidR="003E587E" w:rsidRPr="00CE44CD">
        <w:rPr>
          <w:rFonts w:ascii="Times New Roman" w:hAnsi="Times New Roman" w:cs="Times New Roman"/>
        </w:rPr>
        <w:t>it</w:t>
      </w:r>
      <w:r w:rsidR="00FA4C7F" w:rsidRPr="00CE44CD">
        <w:rPr>
          <w:rFonts w:ascii="Times New Roman" w:hAnsi="Times New Roman" w:cs="Times New Roman"/>
        </w:rPr>
        <w:t xml:space="preserve">ation </w:t>
      </w:r>
      <w:r w:rsidR="00434B76" w:rsidRPr="00CE44CD">
        <w:rPr>
          <w:rFonts w:ascii="Times New Roman" w:hAnsi="Times New Roman" w:cs="Times New Roman"/>
        </w:rPr>
        <w:t>does not</w:t>
      </w:r>
      <w:r w:rsidR="004B148F" w:rsidRPr="00CE44CD">
        <w:rPr>
          <w:rFonts w:ascii="Times New Roman" w:hAnsi="Times New Roman" w:cs="Times New Roman"/>
        </w:rPr>
        <w:t xml:space="preserve"> induce a </w:t>
      </w:r>
      <w:r w:rsidR="00434B76" w:rsidRPr="00CE44CD">
        <w:rPr>
          <w:rFonts w:ascii="Times New Roman" w:hAnsi="Times New Roman" w:cs="Times New Roman"/>
        </w:rPr>
        <w:t>total</w:t>
      </w:r>
      <w:r w:rsidR="004B148F" w:rsidRPr="00CE44CD">
        <w:rPr>
          <w:rFonts w:ascii="Times New Roman" w:hAnsi="Times New Roman" w:cs="Times New Roman"/>
        </w:rPr>
        <w:t xml:space="preserve"> ordering, </w:t>
      </w:r>
      <w:r w:rsidR="00FF5DD4" w:rsidRPr="00CE44CD">
        <w:rPr>
          <w:rFonts w:ascii="Times New Roman" w:hAnsi="Times New Roman" w:cs="Times New Roman"/>
        </w:rPr>
        <w:t xml:space="preserve">it should </w:t>
      </w:r>
      <w:r w:rsidR="00B37F64" w:rsidRPr="00CE44CD">
        <w:rPr>
          <w:rFonts w:ascii="Times New Roman" w:hAnsi="Times New Roman" w:cs="Times New Roman"/>
        </w:rPr>
        <w:t xml:space="preserve">not </w:t>
      </w:r>
      <w:r w:rsidR="00FF5DD4" w:rsidRPr="00CE44CD">
        <w:rPr>
          <w:rFonts w:ascii="Times New Roman" w:hAnsi="Times New Roman" w:cs="Times New Roman"/>
        </w:rPr>
        <w:t xml:space="preserve">be </w:t>
      </w:r>
      <w:r w:rsidR="00B37F64" w:rsidRPr="00CE44CD">
        <w:rPr>
          <w:rFonts w:ascii="Times New Roman" w:hAnsi="Times New Roman" w:cs="Times New Roman"/>
        </w:rPr>
        <w:t xml:space="preserve">a </w:t>
      </w:r>
      <w:r w:rsidR="00FF5DD4" w:rsidRPr="00CE44CD">
        <w:rPr>
          <w:rFonts w:ascii="Times New Roman" w:hAnsi="Times New Roman" w:cs="Times New Roman"/>
        </w:rPr>
        <w:t xml:space="preserve">surprise that </w:t>
      </w:r>
      <w:r w:rsidR="00FC1DE1" w:rsidRPr="00CE44CD">
        <w:rPr>
          <w:rFonts w:ascii="Times New Roman" w:hAnsi="Times New Roman" w:cs="Times New Roman"/>
        </w:rPr>
        <w:t>‘ecological success’</w:t>
      </w:r>
      <w:r w:rsidR="0064162F" w:rsidRPr="00CE44CD">
        <w:rPr>
          <w:rFonts w:ascii="Times New Roman" w:hAnsi="Times New Roman" w:cs="Times New Roman"/>
        </w:rPr>
        <w:t xml:space="preserve">, as a proxy for EH-exploitation, </w:t>
      </w:r>
      <w:r w:rsidR="00FB72C5" w:rsidRPr="00CE44CD">
        <w:rPr>
          <w:rFonts w:ascii="Times New Roman" w:hAnsi="Times New Roman" w:cs="Times New Roman"/>
        </w:rPr>
        <w:t xml:space="preserve">does not allow for </w:t>
      </w:r>
      <w:r w:rsidR="005B7739" w:rsidRPr="00CE44CD">
        <w:rPr>
          <w:rFonts w:ascii="Times New Roman" w:hAnsi="Times New Roman" w:cs="Times New Roman"/>
        </w:rPr>
        <w:t xml:space="preserve">a total ordering either. </w:t>
      </w:r>
      <w:r w:rsidR="00546A9E" w:rsidRPr="00CE44CD">
        <w:rPr>
          <w:rFonts w:ascii="Times New Roman" w:hAnsi="Times New Roman" w:cs="Times New Roman"/>
        </w:rPr>
        <w:t xml:space="preserve">There is </w:t>
      </w:r>
      <w:r w:rsidR="00890950" w:rsidRPr="00CE44CD">
        <w:rPr>
          <w:rFonts w:ascii="Times New Roman" w:hAnsi="Times New Roman" w:cs="Times New Roman"/>
        </w:rPr>
        <w:t xml:space="preserve">little sense in comparing the ecological success of </w:t>
      </w:r>
      <w:r w:rsidR="00297055" w:rsidRPr="00CE44CD">
        <w:rPr>
          <w:rFonts w:ascii="Times New Roman" w:hAnsi="Times New Roman" w:cs="Times New Roman"/>
        </w:rPr>
        <w:t>whole clades:</w:t>
      </w:r>
      <w:r w:rsidR="000F50A7" w:rsidRPr="00CE44CD">
        <w:rPr>
          <w:rFonts w:ascii="Times New Roman" w:hAnsi="Times New Roman" w:cs="Times New Roman"/>
        </w:rPr>
        <w:t xml:space="preserve"> </w:t>
      </w:r>
      <w:r w:rsidR="00546A9E" w:rsidRPr="00CE44CD">
        <w:rPr>
          <w:rFonts w:ascii="Times New Roman" w:hAnsi="Times New Roman" w:cs="Times New Roman"/>
        </w:rPr>
        <w:t>the biomass of plants is</w:t>
      </w:r>
      <w:r w:rsidR="002E7E8B" w:rsidRPr="00CE44CD">
        <w:rPr>
          <w:rFonts w:ascii="Times New Roman" w:hAnsi="Times New Roman" w:cs="Times New Roman"/>
        </w:rPr>
        <w:t>, by latest estimations,</w:t>
      </w:r>
      <w:r w:rsidR="00546A9E" w:rsidRPr="00CE44CD">
        <w:rPr>
          <w:rFonts w:ascii="Times New Roman" w:hAnsi="Times New Roman" w:cs="Times New Roman"/>
        </w:rPr>
        <w:t xml:space="preserve"> 200 times that of animals</w:t>
      </w:r>
      <w:r w:rsidR="00297055" w:rsidRPr="00CE44CD">
        <w:rPr>
          <w:rFonts w:ascii="Times New Roman" w:hAnsi="Times New Roman" w:cs="Times New Roman"/>
        </w:rPr>
        <w:t xml:space="preserve"> (</w:t>
      </w:r>
      <w:r w:rsidR="00987F8D" w:rsidRPr="00CE44CD">
        <w:rPr>
          <w:rFonts w:ascii="Times New Roman" w:hAnsi="Times New Roman" w:cs="Times New Roman"/>
        </w:rPr>
        <w:fldChar w:fldCharType="begin"/>
      </w:r>
      <w:r w:rsidR="009F7C1C" w:rsidRPr="00CE44CD">
        <w:rPr>
          <w:rFonts w:ascii="Times New Roman" w:hAnsi="Times New Roman" w:cs="Times New Roman"/>
        </w:rPr>
        <w:instrText xml:space="preserve"> ADDIN ZOTERO_ITEM CSL_CITATION {"citationID":"6ihfxRf2","properties":{"formattedCitation":"(Bar-On et al. 2018)","plainCitation":"(Bar-On et al. 2018)","dontUpdate":true,"noteIndex":0},"citationItems":[{"id":5148,"uris":["http://zotero.org/users/4673489/items/8HQMHDRJ"],"uri":["http://zotero.org/users/4673489/items/8HQMHDRJ"],"itemData":{"id":5148,"type":"article-journal","container-title":"Systems Biology","DOI":"10.1073/pnas.1711842115","issue":"25","language":"en","page":"6505-6511","source":"Zotero","title":"The biomass distribution on Earth","volume":"115","author":[{"family":"Bar-On","given":"Yinon M"},{"family":"Phillips","given":"Rob"},{"family":"Milo","given":"Ron"}],"issued":{"date-parts":[["2018"]]}}}],"schema":"https://github.com/citation-style-language/schema/raw/master/csl-citation.json"} </w:instrText>
      </w:r>
      <w:r w:rsidR="00987F8D" w:rsidRPr="00CE44CD">
        <w:rPr>
          <w:rFonts w:ascii="Times New Roman" w:hAnsi="Times New Roman" w:cs="Times New Roman"/>
        </w:rPr>
        <w:fldChar w:fldCharType="separate"/>
      </w:r>
      <w:r w:rsidR="002E7E8B" w:rsidRPr="00CE44CD">
        <w:rPr>
          <w:rFonts w:ascii="Times New Roman" w:hAnsi="Times New Roman" w:cs="Times New Roman"/>
          <w:noProof/>
        </w:rPr>
        <w:t>Bar-On et al. 2018)</w:t>
      </w:r>
      <w:r w:rsidR="00987F8D" w:rsidRPr="00CE44CD">
        <w:rPr>
          <w:rFonts w:ascii="Times New Roman" w:hAnsi="Times New Roman" w:cs="Times New Roman"/>
        </w:rPr>
        <w:fldChar w:fldCharType="end"/>
      </w:r>
      <w:r w:rsidR="00297055" w:rsidRPr="00CE44CD">
        <w:rPr>
          <w:rFonts w:ascii="Times New Roman" w:hAnsi="Times New Roman" w:cs="Times New Roman"/>
        </w:rPr>
        <w:t>;</w:t>
      </w:r>
      <w:r w:rsidR="00546A9E" w:rsidRPr="00CE44CD">
        <w:rPr>
          <w:rFonts w:ascii="Times New Roman" w:hAnsi="Times New Roman" w:cs="Times New Roman"/>
        </w:rPr>
        <w:t xml:space="preserve"> the Antarctic krill outweigh </w:t>
      </w:r>
      <w:r w:rsidR="004A4C88" w:rsidRPr="00CE44CD">
        <w:rPr>
          <w:rFonts w:ascii="Times New Roman" w:hAnsi="Times New Roman" w:cs="Times New Roman"/>
        </w:rPr>
        <w:t xml:space="preserve">all </w:t>
      </w:r>
      <w:r w:rsidR="00AC5490" w:rsidRPr="00CE44CD">
        <w:rPr>
          <w:rFonts w:ascii="Times New Roman" w:hAnsi="Times New Roman" w:cs="Times New Roman"/>
        </w:rPr>
        <w:t>wild mammals</w:t>
      </w:r>
      <w:r w:rsidR="004A4C88" w:rsidRPr="00CE44CD">
        <w:rPr>
          <w:rFonts w:ascii="Times New Roman" w:hAnsi="Times New Roman" w:cs="Times New Roman"/>
        </w:rPr>
        <w:t xml:space="preserve"> </w:t>
      </w:r>
      <w:r w:rsidR="00CD698A" w:rsidRPr="00CE44CD">
        <w:rPr>
          <w:rFonts w:ascii="Times New Roman" w:hAnsi="Times New Roman" w:cs="Times New Roman"/>
        </w:rPr>
        <w:t xml:space="preserve">– </w:t>
      </w:r>
      <w:r w:rsidR="00771E48" w:rsidRPr="00CE44CD">
        <w:rPr>
          <w:rFonts w:ascii="Times New Roman" w:hAnsi="Times New Roman" w:cs="Times New Roman"/>
        </w:rPr>
        <w:t>let alone</w:t>
      </w:r>
      <w:r w:rsidR="00CD698A" w:rsidRPr="00CE44CD">
        <w:rPr>
          <w:rFonts w:ascii="Times New Roman" w:hAnsi="Times New Roman" w:cs="Times New Roman"/>
        </w:rPr>
        <w:t xml:space="preserve"> </w:t>
      </w:r>
      <w:r w:rsidR="00546A9E" w:rsidRPr="00CE44CD">
        <w:rPr>
          <w:rFonts w:ascii="Times New Roman" w:hAnsi="Times New Roman" w:cs="Times New Roman"/>
        </w:rPr>
        <w:t xml:space="preserve">orcas </w:t>
      </w:r>
      <w:r w:rsidR="00CD698A" w:rsidRPr="00CE44CD">
        <w:rPr>
          <w:rFonts w:ascii="Times New Roman" w:hAnsi="Times New Roman" w:cs="Times New Roman"/>
        </w:rPr>
        <w:t xml:space="preserve">– </w:t>
      </w:r>
      <w:r w:rsidR="00546A9E" w:rsidRPr="00CE44CD">
        <w:rPr>
          <w:rFonts w:ascii="Times New Roman" w:hAnsi="Times New Roman" w:cs="Times New Roman"/>
        </w:rPr>
        <w:t>by at least an order of magnitude</w:t>
      </w:r>
      <w:r w:rsidR="00184EBC" w:rsidRPr="00CE44CD">
        <w:rPr>
          <w:rFonts w:ascii="Times New Roman" w:hAnsi="Times New Roman" w:cs="Times New Roman"/>
        </w:rPr>
        <w:t xml:space="preserve"> (</w:t>
      </w:r>
      <w:r w:rsidR="00184EBC" w:rsidRPr="00CE44CD">
        <w:rPr>
          <w:rFonts w:ascii="Times New Roman" w:hAnsi="Times New Roman" w:cs="Times New Roman"/>
        </w:rPr>
        <w:fldChar w:fldCharType="begin"/>
      </w:r>
      <w:r w:rsidR="009F7C1C" w:rsidRPr="00CE44CD">
        <w:rPr>
          <w:rFonts w:ascii="Times New Roman" w:hAnsi="Times New Roman" w:cs="Times New Roman"/>
        </w:rPr>
        <w:instrText xml:space="preserve"> ADDIN ZOTERO_ITEM CSL_CITATION {"citationID":"Ux5BWZZf","properties":{"formattedCitation":"(Bar-On et al. 2018)","plainCitation":"(Bar-On et al. 2018)","dontUpdate":true,"noteIndex":0},"citationItems":[{"id":5148,"uris":["http://zotero.org/users/4673489/items/8HQMHDRJ"],"uri":["http://zotero.org/users/4673489/items/8HQMHDRJ"],"itemData":{"id":5148,"type":"article-journal","container-title":"Systems Biology","DOI":"10.1073/pnas.1711842115","issue":"25","language":"en","page":"6505-6511","source":"Zotero","title":"The biomass distribution on Earth","volume":"115","author":[{"family":"Bar-On","given":"Yinon M"},{"family":"Phillips","given":"Rob"},{"family":"Milo","given":"Ron"}],"issued":{"date-parts":[["2018"]]}}}],"schema":"https://github.com/citation-style-language/schema/raw/master/csl-citation.json"} </w:instrText>
      </w:r>
      <w:r w:rsidR="00184EBC" w:rsidRPr="00CE44CD">
        <w:rPr>
          <w:rFonts w:ascii="Times New Roman" w:hAnsi="Times New Roman" w:cs="Times New Roman"/>
        </w:rPr>
        <w:fldChar w:fldCharType="separate"/>
      </w:r>
      <w:r w:rsidR="00184EBC" w:rsidRPr="00CE44CD">
        <w:rPr>
          <w:rFonts w:ascii="Times New Roman" w:hAnsi="Times New Roman" w:cs="Times New Roman"/>
          <w:noProof/>
        </w:rPr>
        <w:t>Bar-On et al. 2018)</w:t>
      </w:r>
      <w:r w:rsidR="00184EBC" w:rsidRPr="00CE44CD">
        <w:rPr>
          <w:rFonts w:ascii="Times New Roman" w:hAnsi="Times New Roman" w:cs="Times New Roman"/>
        </w:rPr>
        <w:fldChar w:fldCharType="end"/>
      </w:r>
      <w:r w:rsidR="00546A9E" w:rsidRPr="00CE44CD">
        <w:rPr>
          <w:rFonts w:ascii="Times New Roman" w:hAnsi="Times New Roman" w:cs="Times New Roman"/>
        </w:rPr>
        <w:t xml:space="preserve">. </w:t>
      </w:r>
      <w:r w:rsidR="00395DA3" w:rsidRPr="00CE44CD">
        <w:rPr>
          <w:rFonts w:ascii="Times New Roman" w:hAnsi="Times New Roman" w:cs="Times New Roman"/>
        </w:rPr>
        <w:t xml:space="preserve">Moreover, </w:t>
      </w:r>
      <w:r w:rsidR="002B18CE" w:rsidRPr="00CE44CD">
        <w:rPr>
          <w:rFonts w:ascii="Times New Roman" w:hAnsi="Times New Roman" w:cs="Times New Roman"/>
        </w:rPr>
        <w:t xml:space="preserve">while EH-exploitation </w:t>
      </w:r>
      <w:r w:rsidR="00EE41C6" w:rsidRPr="00CE44CD">
        <w:rPr>
          <w:rFonts w:ascii="Times New Roman" w:hAnsi="Times New Roman" w:cs="Times New Roman"/>
        </w:rPr>
        <w:t xml:space="preserve">is linked to ecological success, </w:t>
      </w:r>
      <w:r w:rsidR="00395DA3" w:rsidRPr="00CE44CD">
        <w:rPr>
          <w:rFonts w:ascii="Times New Roman" w:hAnsi="Times New Roman" w:cs="Times New Roman"/>
        </w:rPr>
        <w:t>it is</w:t>
      </w:r>
      <w:r w:rsidR="008309F6" w:rsidRPr="00CE44CD">
        <w:rPr>
          <w:rFonts w:ascii="Times New Roman" w:hAnsi="Times New Roman" w:cs="Times New Roman"/>
        </w:rPr>
        <w:t xml:space="preserve"> clear that </w:t>
      </w:r>
      <w:r w:rsidR="006C6632" w:rsidRPr="00CE44CD">
        <w:rPr>
          <w:rFonts w:ascii="Times New Roman" w:hAnsi="Times New Roman" w:cs="Times New Roman"/>
        </w:rPr>
        <w:t>some clades</w:t>
      </w:r>
      <w:r w:rsidR="006C29BB" w:rsidRPr="00CE44CD">
        <w:rPr>
          <w:rFonts w:ascii="Times New Roman" w:hAnsi="Times New Roman" w:cs="Times New Roman"/>
        </w:rPr>
        <w:t xml:space="preserve"> </w:t>
      </w:r>
      <w:r w:rsidR="0053305C" w:rsidRPr="00CE44CD">
        <w:rPr>
          <w:rFonts w:ascii="Times New Roman" w:hAnsi="Times New Roman" w:cs="Times New Roman"/>
        </w:rPr>
        <w:t xml:space="preserve">have achieved certain </w:t>
      </w:r>
      <w:r w:rsidR="0053305C" w:rsidRPr="00CE44CD">
        <w:rPr>
          <w:rFonts w:ascii="Times New Roman" w:hAnsi="Times New Roman" w:cs="Times New Roman"/>
        </w:rPr>
        <w:t xml:space="preserve">ecological success </w:t>
      </w:r>
      <w:r w:rsidR="00F5311D" w:rsidRPr="00CE44CD">
        <w:rPr>
          <w:rFonts w:ascii="Times New Roman" w:hAnsi="Times New Roman" w:cs="Times New Roman"/>
        </w:rPr>
        <w:t>without</w:t>
      </w:r>
      <w:r w:rsidR="00BF28C9" w:rsidRPr="00CE44CD">
        <w:rPr>
          <w:rFonts w:ascii="Times New Roman" w:hAnsi="Times New Roman" w:cs="Times New Roman"/>
        </w:rPr>
        <w:t xml:space="preserve"> </w:t>
      </w:r>
      <w:r w:rsidR="002352BB" w:rsidRPr="00CE44CD">
        <w:rPr>
          <w:rFonts w:ascii="Times New Roman" w:hAnsi="Times New Roman" w:cs="Times New Roman"/>
        </w:rPr>
        <w:t>i</w:t>
      </w:r>
      <w:r w:rsidR="00F45812" w:rsidRPr="00CE44CD">
        <w:rPr>
          <w:rFonts w:ascii="Times New Roman" w:hAnsi="Times New Roman" w:cs="Times New Roman"/>
        </w:rPr>
        <w:t>ncreased EH exploitation</w:t>
      </w:r>
      <w:r w:rsidR="00D203F0" w:rsidRPr="00CE44CD">
        <w:rPr>
          <w:rFonts w:ascii="Times New Roman" w:hAnsi="Times New Roman" w:cs="Times New Roman"/>
        </w:rPr>
        <w:t xml:space="preserve">. </w:t>
      </w:r>
      <w:r w:rsidR="00D61DD0" w:rsidRPr="00CE44CD">
        <w:rPr>
          <w:rFonts w:ascii="Times New Roman" w:hAnsi="Times New Roman" w:cs="Times New Roman"/>
        </w:rPr>
        <w:t xml:space="preserve">For instance, </w:t>
      </w:r>
      <w:r w:rsidR="000D483A" w:rsidRPr="00CE44CD">
        <w:rPr>
          <w:rFonts w:ascii="Times New Roman" w:hAnsi="Times New Roman" w:cs="Times New Roman"/>
        </w:rPr>
        <w:t xml:space="preserve"> </w:t>
      </w:r>
      <w:r w:rsidR="00F45812" w:rsidRPr="00CE44CD">
        <w:rPr>
          <w:rFonts w:ascii="Times New Roman" w:hAnsi="Times New Roman" w:cs="Times New Roman"/>
        </w:rPr>
        <w:t>sloth</w:t>
      </w:r>
      <w:r w:rsidR="00D61DD0" w:rsidRPr="00CE44CD">
        <w:rPr>
          <w:rFonts w:ascii="Times New Roman" w:hAnsi="Times New Roman" w:cs="Times New Roman"/>
        </w:rPr>
        <w:t>s</w:t>
      </w:r>
      <w:r w:rsidR="000D483A" w:rsidRPr="00CE44CD">
        <w:rPr>
          <w:rFonts w:ascii="Times New Roman" w:hAnsi="Times New Roman" w:cs="Times New Roman"/>
        </w:rPr>
        <w:t xml:space="preserve"> pursue</w:t>
      </w:r>
      <w:r w:rsidR="007861B2" w:rsidRPr="00CE44CD">
        <w:rPr>
          <w:rFonts w:ascii="Times New Roman" w:hAnsi="Times New Roman" w:cs="Times New Roman"/>
        </w:rPr>
        <w:t xml:space="preserve"> a</w:t>
      </w:r>
      <w:r w:rsidR="00F45812" w:rsidRPr="00CE44CD">
        <w:rPr>
          <w:rFonts w:ascii="Times New Roman" w:hAnsi="Times New Roman" w:cs="Times New Roman"/>
        </w:rPr>
        <w:t xml:space="preserve"> strategy of energy con</w:t>
      </w:r>
      <w:r w:rsidR="00F45812" w:rsidRPr="00CE44CD">
        <w:rPr>
          <w:rFonts w:ascii="Times New Roman" w:hAnsi="Times New Roman" w:cs="Times New Roman"/>
        </w:rPr>
        <w:t>servation</w:t>
      </w:r>
      <w:r w:rsidR="00EE10F1" w:rsidRPr="00CE44CD">
        <w:rPr>
          <w:rFonts w:ascii="Times New Roman" w:hAnsi="Times New Roman" w:cs="Times New Roman"/>
        </w:rPr>
        <w:t xml:space="preserve">; nonetheless, </w:t>
      </w:r>
      <w:r w:rsidR="00B4615B" w:rsidRPr="00CE44CD">
        <w:rPr>
          <w:rFonts w:ascii="Times New Roman" w:hAnsi="Times New Roman" w:cs="Times New Roman"/>
        </w:rPr>
        <w:t xml:space="preserve">they </w:t>
      </w:r>
      <w:r w:rsidR="007861B2" w:rsidRPr="00CE44CD">
        <w:rPr>
          <w:rFonts w:ascii="Times New Roman" w:hAnsi="Times New Roman" w:cs="Times New Roman"/>
        </w:rPr>
        <w:t>account</w:t>
      </w:r>
      <w:r w:rsidR="00514AF2" w:rsidRPr="00CE44CD">
        <w:rPr>
          <w:rFonts w:ascii="Times New Roman" w:hAnsi="Times New Roman" w:cs="Times New Roman"/>
        </w:rPr>
        <w:t xml:space="preserve"> for a </w:t>
      </w:r>
      <w:r w:rsidR="00F30645" w:rsidRPr="00CE44CD">
        <w:rPr>
          <w:rFonts w:ascii="Times New Roman" w:hAnsi="Times New Roman" w:cs="Times New Roman"/>
        </w:rPr>
        <w:t>quarter</w:t>
      </w:r>
      <w:r w:rsidR="00514AF2" w:rsidRPr="00CE44CD">
        <w:rPr>
          <w:rFonts w:ascii="Times New Roman" w:hAnsi="Times New Roman" w:cs="Times New Roman"/>
        </w:rPr>
        <w:t xml:space="preserve"> of mammalian biomass in jungle habitats</w:t>
      </w:r>
      <w:r w:rsidR="00F30645" w:rsidRPr="00CE44CD">
        <w:rPr>
          <w:rFonts w:ascii="Times New Roman" w:hAnsi="Times New Roman" w:cs="Times New Roman"/>
        </w:rPr>
        <w:t xml:space="preserve"> </w:t>
      </w:r>
      <w:r w:rsidR="004A175C" w:rsidRPr="00CE44CD">
        <w:rPr>
          <w:rFonts w:ascii="Times New Roman" w:hAnsi="Times New Roman" w:cs="Times New Roman"/>
        </w:rPr>
        <w:fldChar w:fldCharType="begin"/>
      </w:r>
      <w:r w:rsidR="009F7C1C" w:rsidRPr="00CE44CD">
        <w:rPr>
          <w:rFonts w:ascii="Times New Roman" w:hAnsi="Times New Roman" w:cs="Times New Roman"/>
        </w:rPr>
        <w:instrText xml:space="preserve"> ADDIN ZOTERO_ITEM CSL_CITATION {"citationID":"jBwYcyxF","properties":{"formattedCitation":"(Gilmore et al. 2001)","plainCitation":"(Gilmore et al. 2001)","noteIndex":0},"citationItems":[{"id":5151,"uris":["http://zotero.org/users/4673489/items/SN54B6P9"],"uri":["http://zotero.org/users/4673489/items/SN54B6P9"],"itemData":{"id":5151,"type":"article-journal","abstract":"This is a review of the research undertaken since 1971 on the behavior and physiological ecology of sloths. The animals exhibit numerous fascinating features. Sloth hair is extremely specialized for a wet tropical environment and contains symbiotic algae. Activity shows circadian and seasonal variation. Nutrients derived from the food, particularly in Bradypus, only barely match the requirements for energy expenditure. Sloths are hosts to a fascinating array of commensal and parasitic arthropods and are carriers of various arthropodborne viruses. Sloths are known reservoirs of the flagellate protozoan which causes leishmaniasis in humans, and may also carry trypanosomes and the protozoan Pneumocystis carinii.","container-title":"Brazilian Journal of Medical and Biological Research","DOI":"10.1590/S0100-879X2001000100002","ISSN":"0100-879X","issue":"1","journalAbbreviation":"Braz J Med Biol Res","language":"en","page":"9-25","source":"DOI.org (Crossref)","title":"Sloth biology: an update on their physiological ecology, behavior and role as vectors of arthropods and arboviruses","title-short":"Sloth biology","volume":"34","author":[{"family":"Gilmore","given":"D.P."},{"family":"Da Costa","given":"C.P."},{"family":"Duarte","given":"D.P.F."}],"issued":{"date-parts":[["2001",1]]}}}],"schema":"https://github.com/citation-style-language/schema/raw/master/csl-citation.json"} </w:instrText>
      </w:r>
      <w:r w:rsidR="004A175C" w:rsidRPr="00CE44CD">
        <w:rPr>
          <w:rFonts w:ascii="Times New Roman" w:hAnsi="Times New Roman" w:cs="Times New Roman"/>
        </w:rPr>
        <w:fldChar w:fldCharType="separate"/>
      </w:r>
      <w:r w:rsidR="004A175C" w:rsidRPr="00CE44CD">
        <w:rPr>
          <w:rFonts w:ascii="Times New Roman" w:hAnsi="Times New Roman" w:cs="Times New Roman"/>
          <w:noProof/>
        </w:rPr>
        <w:t>(Gilmore et al. 2001)</w:t>
      </w:r>
      <w:r w:rsidR="004A175C" w:rsidRPr="00CE44CD">
        <w:rPr>
          <w:rFonts w:ascii="Times New Roman" w:hAnsi="Times New Roman" w:cs="Times New Roman"/>
        </w:rPr>
        <w:fldChar w:fldCharType="end"/>
      </w:r>
      <w:r w:rsidR="00BB7727" w:rsidRPr="00CE44CD">
        <w:rPr>
          <w:rFonts w:ascii="Times New Roman" w:hAnsi="Times New Roman" w:cs="Times New Roman"/>
        </w:rPr>
        <w:t xml:space="preserve">. </w:t>
      </w:r>
      <w:r w:rsidR="00F45812" w:rsidRPr="00CE44CD">
        <w:rPr>
          <w:rFonts w:ascii="Times New Roman" w:hAnsi="Times New Roman" w:cs="Times New Roman"/>
        </w:rPr>
        <w:t xml:space="preserve">Tardigrades </w:t>
      </w:r>
      <w:r w:rsidR="005D1EB2" w:rsidRPr="00CE44CD">
        <w:rPr>
          <w:rFonts w:ascii="Times New Roman" w:hAnsi="Times New Roman" w:cs="Times New Roman"/>
        </w:rPr>
        <w:t xml:space="preserve">have adapted to extreme environmental changes not by flexible avoidance but simply by resilience, by means of the mechanism of cryptobiosis </w:t>
      </w:r>
      <w:r w:rsidR="005D1EB2" w:rsidRPr="00CE44CD">
        <w:rPr>
          <w:rFonts w:ascii="Times New Roman" w:hAnsi="Times New Roman" w:cs="Times New Roman"/>
        </w:rPr>
        <w:fldChar w:fldCharType="begin"/>
      </w:r>
      <w:r w:rsidR="005D1EB2" w:rsidRPr="00CE44CD">
        <w:rPr>
          <w:rFonts w:ascii="Times New Roman" w:hAnsi="Times New Roman" w:cs="Times New Roman"/>
        </w:rPr>
        <w:instrText xml:space="preserve"> ADDIN ZOTERO_ITEM CSL_CITATION {"citationID":"6zfZ579C","properties":{"formattedCitation":"(M\\uc0\\u248{}bjerg et al. 2011)","plainCitation":"(Møbjerg et al. 2011)","noteIndex":0},"citationItems":[{"id":5150,"uris":["http://zotero.org/users/4673489/items/H23RZGJ7"],"uri":["http://zotero.org/users/4673489/items/H23RZGJ7"],"itemData":{"id":5150,"type":"article-journal","abstract":"Tardigrades are microscopic animals found worldwide in aquatic as well as terrestrial ecosystems. They belong to the invertebrate superclade Ecdysozoa, as do the two major invertebrate model organisms: Caenorhabditis elegans and Drosophila melanogaster. We present a brief description of the tardigrades and highlight species that are currently used as models for physiological and molecular investigations. Tardigrades are uniquely adapted to a range of environmental extremes. Cryptobiosis, currently referred to as a reversible ametabolic state induced by e.g. desiccation, is common especially among limno-terrestrial species. It has been shown that the entry and exit of cryptobiosis may involve synthesis of bioprotectants in the form of selective carbohydrates and proteins as well as high levels of antioxidant enzymes and other free radical scavengers. However, at present a general scheme of mechanisms explaining this phenomenon is lacking. Importantly, recent research has shown that tardigrades even in their active states may be extremely tolerant to environmental stress, handling extreme levels of ionizing radiation, large ﬂuctuation in external salinity and avoiding freezing by supercooling to below )20 °C, presumably relying on efﬁcient DNA repair mechanisms and osmoregulation. This review summarizes the current knowledge on adaptations found among tardigrades, and presents new data on tardigrade cell numbers and osmoregulation.","container-title":"Acta Physiol","language":"en","page":"12","source":"Zotero","title":"Survival in extreme environments  on the current knowledge of adaptations in tardigrades","author":[{"family":"Møbjerg","given":"N"},{"family":"Halberg","given":"K A"},{"family":"Jørgensen","given":"A"},{"family":"Persson","given":"D"},{"family":"Bjørn","given":"M"},{"family":"Ramløv","given":"H"},{"family":"Kristensen","given":"R M"}],"issued":{"date-parts":[["2011"]]}}}],"schema":"https://github.com/citation-style-language/schema/raw/master/csl-citation.json"} </w:instrText>
      </w:r>
      <w:r w:rsidR="005D1EB2" w:rsidRPr="00CE44CD">
        <w:rPr>
          <w:rFonts w:ascii="Times New Roman" w:hAnsi="Times New Roman" w:cs="Times New Roman"/>
        </w:rPr>
        <w:fldChar w:fldCharType="separate"/>
      </w:r>
      <w:r w:rsidR="005D1EB2" w:rsidRPr="00CE44CD">
        <w:rPr>
          <w:rFonts w:ascii="Times New Roman" w:hAnsi="Times New Roman" w:cs="Times New Roman"/>
        </w:rPr>
        <w:t>(Møbjerg et al. 2011)</w:t>
      </w:r>
      <w:r w:rsidR="005D1EB2" w:rsidRPr="00CE44CD">
        <w:rPr>
          <w:rFonts w:ascii="Times New Roman" w:hAnsi="Times New Roman" w:cs="Times New Roman"/>
        </w:rPr>
        <w:fldChar w:fldCharType="end"/>
      </w:r>
      <w:r w:rsidR="005D1EB2" w:rsidRPr="00CE44CD">
        <w:rPr>
          <w:rFonts w:ascii="Times New Roman" w:hAnsi="Times New Roman" w:cs="Times New Roman"/>
        </w:rPr>
        <w:t>; yet</w:t>
      </w:r>
      <w:r w:rsidR="00D05C62" w:rsidRPr="00CE44CD">
        <w:rPr>
          <w:rFonts w:ascii="Times New Roman" w:hAnsi="Times New Roman" w:cs="Times New Roman"/>
        </w:rPr>
        <w:t xml:space="preserve">, given their presence in every </w:t>
      </w:r>
      <w:r w:rsidR="00DF1A32" w:rsidRPr="00CE44CD">
        <w:rPr>
          <w:rFonts w:ascii="Times New Roman" w:hAnsi="Times New Roman" w:cs="Times New Roman"/>
        </w:rPr>
        <w:t>ecosystem</w:t>
      </w:r>
      <w:r w:rsidR="009A5FF2" w:rsidRPr="00CE44CD">
        <w:rPr>
          <w:rFonts w:ascii="Times New Roman" w:hAnsi="Times New Roman" w:cs="Times New Roman"/>
        </w:rPr>
        <w:t xml:space="preserve"> </w:t>
      </w:r>
      <w:r w:rsidR="002A5FFB" w:rsidRPr="00CE44CD">
        <w:rPr>
          <w:rFonts w:ascii="Times New Roman" w:hAnsi="Times New Roman" w:cs="Times New Roman"/>
        </w:rPr>
        <w:fldChar w:fldCharType="begin"/>
      </w:r>
      <w:r w:rsidR="002A5FFB" w:rsidRPr="00CE44CD">
        <w:rPr>
          <w:rFonts w:ascii="Times New Roman" w:hAnsi="Times New Roman" w:cs="Times New Roman"/>
        </w:rPr>
        <w:instrText xml:space="preserve"> ADDIN ZOTERO_ITEM CSL_CITATION {"citationID":"3QPqC5st","properties":{"formattedCitation":"(M\\uc0\\u248{}bjerg et al. 2011)","plainCitation":"(Møbjerg et al. 2011)","noteIndex":0},"citationItems":[{"id":5150,"uris":["http://zotero.org/users/4673489/items/H23RZGJ7"],"uri":["http://zotero.org/users/4673489/items/H23RZGJ7"],"itemData":{"id":5150,"type":"article-journal","abstract":"Tardigrades are microscopic animals found worldwide in aquatic as well as terrestrial ecosystems. They belong to the invertebrate superclade Ecdysozoa, as do the two major invertebrate model organisms: Caenorhabditis elegans and Drosophila melanogaster. We present a brief description of the tardigrades and highlight species that are currently used as models for physiological and molecular investigations. Tardigrades are uniquely adapted to a range of environmental extremes. Cryptobiosis, currently referred to as a reversible ametabolic state induced by e.g. desiccation, is common especially among limno-terrestrial species. It has been shown that the entry and exit of cryptobiosis may involve synthesis of bioprotectants in the form of selective carbohydrates and proteins as well as high levels of antioxidant enzymes and other free radical scavengers. However, at present a general scheme of mechanisms explaining this phenomenon is lacking. Importantly, recent research has shown that tardigrades even in their active states may be extremely tolerant to environmental stress, handling extreme levels of ionizing radiation, large ﬂuctuation in external salinity and avoiding freezing by supercooling to below )20 °C, presumably relying on efﬁcient DNA repair mechanisms and osmoregulation. This review summarizes the current knowledge on adaptations found among tardigrades, and presents new data on tardigrade cell numbers and osmoregulation.","container-title":"Acta Physiol","language":"en","page":"12","source":"Zotero","title":"Survival in extreme environments  on the current knowledge of adaptations in tardigrades","author":[{"family":"Møbjerg","given":"N"},{"family":"Halberg","given":"K A"},{"family":"Jørgensen","given":"A"},{"family":"Persson","given":"D"},{"family":"Bjørn","given":"M"},{"family":"Ramløv","given":"H"},{"family":"Kristensen","given":"R M"}],"issued":{"date-parts":[["2011"]]}}}],"schema":"https://github.com/citation-style-language/schema/raw/master/csl-citation.json"} </w:instrText>
      </w:r>
      <w:r w:rsidR="002A5FFB" w:rsidRPr="00CE44CD">
        <w:rPr>
          <w:rFonts w:ascii="Times New Roman" w:hAnsi="Times New Roman" w:cs="Times New Roman"/>
        </w:rPr>
        <w:fldChar w:fldCharType="separate"/>
      </w:r>
      <w:r w:rsidR="002A5FFB" w:rsidRPr="00CE44CD">
        <w:rPr>
          <w:rFonts w:ascii="Times New Roman" w:hAnsi="Times New Roman" w:cs="Times New Roman"/>
        </w:rPr>
        <w:t>(Møbjerg et al. 2011)</w:t>
      </w:r>
      <w:r w:rsidR="002A5FFB" w:rsidRPr="00CE44CD">
        <w:rPr>
          <w:rFonts w:ascii="Times New Roman" w:hAnsi="Times New Roman" w:cs="Times New Roman"/>
        </w:rPr>
        <w:fldChar w:fldCharType="end"/>
      </w:r>
      <w:r w:rsidR="00D05C62" w:rsidRPr="00CE44CD">
        <w:rPr>
          <w:rFonts w:ascii="Times New Roman" w:hAnsi="Times New Roman" w:cs="Times New Roman"/>
        </w:rPr>
        <w:t>,</w:t>
      </w:r>
      <w:r w:rsidR="005D1EB2" w:rsidRPr="00CE44CD">
        <w:rPr>
          <w:rFonts w:ascii="Times New Roman" w:hAnsi="Times New Roman" w:cs="Times New Roman"/>
        </w:rPr>
        <w:t xml:space="preserve"> tardigrades </w:t>
      </w:r>
      <w:r w:rsidR="006C5783" w:rsidRPr="00CE44CD">
        <w:rPr>
          <w:rFonts w:ascii="Times New Roman" w:hAnsi="Times New Roman" w:cs="Times New Roman"/>
        </w:rPr>
        <w:t>seem to have been</w:t>
      </w:r>
      <w:r w:rsidR="002D4F81" w:rsidRPr="00CE44CD">
        <w:rPr>
          <w:rFonts w:ascii="Times New Roman" w:hAnsi="Times New Roman" w:cs="Times New Roman"/>
        </w:rPr>
        <w:t xml:space="preserve"> ecological success</w:t>
      </w:r>
      <w:r w:rsidR="006C5783" w:rsidRPr="00CE44CD">
        <w:rPr>
          <w:rFonts w:ascii="Times New Roman" w:hAnsi="Times New Roman" w:cs="Times New Roman"/>
        </w:rPr>
        <w:t>ful</w:t>
      </w:r>
      <w:r w:rsidR="00F80721" w:rsidRPr="00CE44CD">
        <w:rPr>
          <w:rFonts w:ascii="Times New Roman" w:hAnsi="Times New Roman" w:cs="Times New Roman"/>
        </w:rPr>
        <w:t xml:space="preserve"> to at least some degree</w:t>
      </w:r>
      <w:r w:rsidR="002D4F81" w:rsidRPr="00CE44CD">
        <w:rPr>
          <w:rFonts w:ascii="Times New Roman" w:hAnsi="Times New Roman" w:cs="Times New Roman"/>
        </w:rPr>
        <w:t>.</w:t>
      </w:r>
    </w:p>
    <w:p w14:paraId="0CC2AE46" w14:textId="08E745B7" w:rsidR="003E5434" w:rsidRPr="00CE44CD" w:rsidRDefault="005E6046" w:rsidP="00C71DCE">
      <w:pPr>
        <w:spacing w:line="360" w:lineRule="auto"/>
        <w:ind w:firstLine="720"/>
        <w:jc w:val="both"/>
        <w:rPr>
          <w:rFonts w:ascii="Times New Roman" w:hAnsi="Times New Roman" w:cs="Times New Roman"/>
        </w:rPr>
      </w:pPr>
      <w:r w:rsidRPr="00CE44CD">
        <w:rPr>
          <w:rFonts w:ascii="Times New Roman" w:hAnsi="Times New Roman" w:cs="Times New Roman"/>
        </w:rPr>
        <w:t>I</w:t>
      </w:r>
      <w:r w:rsidR="00FB69D5" w:rsidRPr="00CE44CD">
        <w:rPr>
          <w:rFonts w:ascii="Times New Roman" w:hAnsi="Times New Roman" w:cs="Times New Roman"/>
        </w:rPr>
        <w:t xml:space="preserve">n this way, a grounded selectionist rationale </w:t>
      </w:r>
      <w:r w:rsidR="008C486D" w:rsidRPr="00CE44CD">
        <w:rPr>
          <w:rFonts w:ascii="Times New Roman" w:hAnsi="Times New Roman" w:cs="Times New Roman"/>
        </w:rPr>
        <w:t xml:space="preserve">points to some </w:t>
      </w:r>
      <w:r w:rsidR="00D610FB" w:rsidRPr="00CE44CD">
        <w:rPr>
          <w:rFonts w:ascii="Times New Roman" w:hAnsi="Times New Roman" w:cs="Times New Roman"/>
        </w:rPr>
        <w:t xml:space="preserve">potentially viable progress concepts. Even though </w:t>
      </w:r>
      <w:r w:rsidR="001044AF" w:rsidRPr="00CE44CD">
        <w:rPr>
          <w:rFonts w:ascii="Times New Roman" w:hAnsi="Times New Roman" w:cs="Times New Roman"/>
        </w:rPr>
        <w:t xml:space="preserve">the </w:t>
      </w:r>
      <w:r w:rsidR="00B42544" w:rsidRPr="00CE44CD">
        <w:rPr>
          <w:rFonts w:ascii="Times New Roman" w:hAnsi="Times New Roman" w:cs="Times New Roman"/>
        </w:rPr>
        <w:t xml:space="preserve">endorsement of </w:t>
      </w:r>
      <w:r w:rsidR="009D2ED3" w:rsidRPr="00CE44CD">
        <w:rPr>
          <w:rFonts w:ascii="Times New Roman" w:hAnsi="Times New Roman" w:cs="Times New Roman"/>
        </w:rPr>
        <w:t>progress-concepts</w:t>
      </w:r>
      <w:r w:rsidR="00C71DCE" w:rsidRPr="00CE44CD">
        <w:rPr>
          <w:rFonts w:ascii="Times New Roman" w:hAnsi="Times New Roman" w:cs="Times New Roman"/>
        </w:rPr>
        <w:t xml:space="preserve"> – and of similar concepts, like </w:t>
      </w:r>
      <w:r w:rsidR="00C71DCE" w:rsidRPr="00CE44CD">
        <w:rPr>
          <w:rFonts w:ascii="Times New Roman" w:hAnsi="Times New Roman" w:cs="Times New Roman"/>
        </w:rPr>
        <w:lastRenderedPageBreak/>
        <w:t>‘success’ –</w:t>
      </w:r>
      <w:r w:rsidR="009D2ED3" w:rsidRPr="00CE44CD">
        <w:rPr>
          <w:rFonts w:ascii="Times New Roman" w:hAnsi="Times New Roman" w:cs="Times New Roman"/>
        </w:rPr>
        <w:t xml:space="preserve"> </w:t>
      </w:r>
      <w:r w:rsidR="00F84F5F" w:rsidRPr="00CE44CD">
        <w:rPr>
          <w:rFonts w:ascii="Times New Roman" w:hAnsi="Times New Roman" w:cs="Times New Roman"/>
        </w:rPr>
        <w:t>may be</w:t>
      </w:r>
      <w:r w:rsidR="00971890" w:rsidRPr="00CE44CD">
        <w:rPr>
          <w:rFonts w:ascii="Times New Roman" w:hAnsi="Times New Roman" w:cs="Times New Roman"/>
        </w:rPr>
        <w:t xml:space="preserve"> more widespread than commonly acknowledged </w:t>
      </w:r>
      <w:r w:rsidR="00087C6C" w:rsidRPr="00CE44CD">
        <w:rPr>
          <w:rFonts w:ascii="Times New Roman" w:hAnsi="Times New Roman" w:cs="Times New Roman"/>
        </w:rPr>
        <w:fldChar w:fldCharType="begin"/>
      </w:r>
      <w:r w:rsidR="00087C6C" w:rsidRPr="00CE44CD">
        <w:rPr>
          <w:rFonts w:ascii="Times New Roman" w:hAnsi="Times New Roman" w:cs="Times New Roman"/>
        </w:rPr>
        <w:instrText xml:space="preserve"> ADDIN ZOTERO_ITEM CSL_CITATION {"citationID":"OxK7I6h6","properties":{"formattedCitation":"(Ruse 1996)","plainCitation":"(Ruse 1996)","noteIndex":0},"citationItems":[{"id":3715,"uris":["http://zotero.org/users/4673489/items/PZIA8QTV"],"uri":["http://zotero.org/users/4673489/items/PZIA8QTV"],"itemData":{"id":3715,"type":"book","call-number":"QH360.5 .R87 1996","event-place":"Cambridge, Mass","ISBN":"978-0-674-58220-0","language":"en","number-of-pages":"628","publisher":"Harvard University Press","publisher-place":"Cambridge, Mass","source":"Library of Congress ISBN","title":"Monad to man: the concept of progress in evolutionary biology","title-short":"Monad to man","author":[{"family":"Ruse","given":"Michael"}],"issued":{"date-parts":[["1996"]]}}}],"schema":"https://github.com/citation-style-language/schema/raw/master/csl-citation.json"} </w:instrText>
      </w:r>
      <w:r w:rsidR="00087C6C" w:rsidRPr="00CE44CD">
        <w:rPr>
          <w:rFonts w:ascii="Times New Roman" w:hAnsi="Times New Roman" w:cs="Times New Roman"/>
        </w:rPr>
        <w:fldChar w:fldCharType="separate"/>
      </w:r>
      <w:r w:rsidR="00087C6C" w:rsidRPr="00CE44CD">
        <w:rPr>
          <w:rFonts w:ascii="Times New Roman" w:hAnsi="Times New Roman" w:cs="Times New Roman"/>
          <w:noProof/>
        </w:rPr>
        <w:t>(Ruse 1996)</w:t>
      </w:r>
      <w:r w:rsidR="00087C6C" w:rsidRPr="00CE44CD">
        <w:rPr>
          <w:rFonts w:ascii="Times New Roman" w:hAnsi="Times New Roman" w:cs="Times New Roman"/>
        </w:rPr>
        <w:fldChar w:fldCharType="end"/>
      </w:r>
      <w:r w:rsidR="003172B8" w:rsidRPr="00CE44CD">
        <w:rPr>
          <w:rFonts w:ascii="Times New Roman" w:hAnsi="Times New Roman" w:cs="Times New Roman"/>
        </w:rPr>
        <w:t xml:space="preserve">, many will resist </w:t>
      </w:r>
      <w:r w:rsidR="00F130B9" w:rsidRPr="00CE44CD">
        <w:rPr>
          <w:rFonts w:ascii="Times New Roman" w:hAnsi="Times New Roman" w:cs="Times New Roman"/>
        </w:rPr>
        <w:t xml:space="preserve">using this terminology. </w:t>
      </w:r>
      <w:r w:rsidR="000D0F2E" w:rsidRPr="00CE44CD">
        <w:rPr>
          <w:rFonts w:ascii="Times New Roman" w:hAnsi="Times New Roman" w:cs="Times New Roman"/>
        </w:rPr>
        <w:t>Fully t</w:t>
      </w:r>
      <w:r w:rsidR="001A084A" w:rsidRPr="00CE44CD">
        <w:rPr>
          <w:rFonts w:ascii="Times New Roman" w:hAnsi="Times New Roman" w:cs="Times New Roman"/>
        </w:rPr>
        <w:t xml:space="preserve">ackling worries and objections </w:t>
      </w:r>
      <w:r w:rsidR="00F130B9" w:rsidRPr="00CE44CD">
        <w:rPr>
          <w:rFonts w:ascii="Times New Roman" w:hAnsi="Times New Roman" w:cs="Times New Roman"/>
        </w:rPr>
        <w:t xml:space="preserve">about the actual viability of progress concepts is </w:t>
      </w:r>
      <w:r w:rsidR="001A084A" w:rsidRPr="00CE44CD">
        <w:rPr>
          <w:rFonts w:ascii="Times New Roman" w:hAnsi="Times New Roman" w:cs="Times New Roman"/>
        </w:rPr>
        <w:t>a separate task</w:t>
      </w:r>
      <w:r w:rsidR="00095EC2" w:rsidRPr="00CE44CD">
        <w:rPr>
          <w:rFonts w:ascii="Times New Roman" w:hAnsi="Times New Roman" w:cs="Times New Roman"/>
        </w:rPr>
        <w:t xml:space="preserve"> </w:t>
      </w:r>
      <w:r w:rsidR="00E7421D" w:rsidRPr="00CE44CD">
        <w:rPr>
          <w:rFonts w:ascii="Times New Roman" w:hAnsi="Times New Roman" w:cs="Times New Roman"/>
        </w:rPr>
        <w:t xml:space="preserve">outside of this paper’s </w:t>
      </w:r>
      <w:r w:rsidR="00F130B9" w:rsidRPr="00CE44CD">
        <w:rPr>
          <w:rFonts w:ascii="Times New Roman" w:hAnsi="Times New Roman" w:cs="Times New Roman"/>
        </w:rPr>
        <w:t>scope</w:t>
      </w:r>
      <w:r w:rsidR="00E7421D" w:rsidRPr="00CE44CD">
        <w:rPr>
          <w:rFonts w:ascii="Times New Roman" w:hAnsi="Times New Roman" w:cs="Times New Roman"/>
        </w:rPr>
        <w:t xml:space="preserve">. </w:t>
      </w:r>
    </w:p>
    <w:p w14:paraId="1BAD07D5" w14:textId="77777777" w:rsidR="0057547A" w:rsidRPr="00CE44CD" w:rsidRDefault="0057547A" w:rsidP="00B723ED">
      <w:pPr>
        <w:spacing w:line="360" w:lineRule="auto"/>
        <w:jc w:val="both"/>
        <w:rPr>
          <w:rFonts w:ascii="Times New Roman" w:hAnsi="Times New Roman" w:cs="Times New Roman"/>
        </w:rPr>
      </w:pPr>
    </w:p>
    <w:p w14:paraId="191C1F36" w14:textId="0BBA246C" w:rsidR="00EC2BA6" w:rsidRPr="00CE44CD" w:rsidRDefault="003E3512" w:rsidP="00550A89">
      <w:pPr>
        <w:pStyle w:val="ListParagraph"/>
        <w:numPr>
          <w:ilvl w:val="0"/>
          <w:numId w:val="27"/>
        </w:numPr>
        <w:spacing w:line="360" w:lineRule="auto"/>
        <w:jc w:val="both"/>
        <w:rPr>
          <w:rFonts w:ascii="Times New Roman" w:hAnsi="Times New Roman" w:cs="Times New Roman"/>
        </w:rPr>
      </w:pPr>
      <w:r w:rsidRPr="00CE44CD">
        <w:rPr>
          <w:rFonts w:ascii="Times New Roman" w:hAnsi="Times New Roman" w:cs="Times New Roman"/>
          <w:b/>
        </w:rPr>
        <w:t xml:space="preserve">Summary and </w:t>
      </w:r>
      <w:r w:rsidR="005501FA" w:rsidRPr="00CE44CD">
        <w:rPr>
          <w:rFonts w:ascii="Times New Roman" w:hAnsi="Times New Roman" w:cs="Times New Roman"/>
          <w:b/>
        </w:rPr>
        <w:t>Conclusion</w:t>
      </w:r>
    </w:p>
    <w:p w14:paraId="6E129BA6" w14:textId="1A861506" w:rsidR="004F5619" w:rsidRPr="00CE44CD" w:rsidRDefault="00251D80" w:rsidP="00566967">
      <w:pPr>
        <w:spacing w:line="360" w:lineRule="auto"/>
        <w:jc w:val="both"/>
        <w:rPr>
          <w:rFonts w:ascii="Times New Roman" w:hAnsi="Times New Roman" w:cs="Times New Roman"/>
        </w:rPr>
      </w:pPr>
      <w:r w:rsidRPr="00CE44CD">
        <w:rPr>
          <w:rFonts w:ascii="Times New Roman" w:hAnsi="Times New Roman" w:cs="Times New Roman"/>
        </w:rPr>
        <w:t>A</w:t>
      </w:r>
      <w:r w:rsidR="0067568F" w:rsidRPr="00CE44CD">
        <w:rPr>
          <w:rFonts w:ascii="Times New Roman" w:hAnsi="Times New Roman" w:cs="Times New Roman"/>
        </w:rPr>
        <w:t>ny</w:t>
      </w:r>
      <w:r w:rsidRPr="00CE44CD">
        <w:rPr>
          <w:rFonts w:ascii="Times New Roman" w:hAnsi="Times New Roman" w:cs="Times New Roman"/>
        </w:rPr>
        <w:t xml:space="preserve"> selectionist </w:t>
      </w:r>
      <w:r w:rsidRPr="00CE44CD">
        <w:rPr>
          <w:rFonts w:ascii="Times New Roman" w:hAnsi="Times New Roman" w:cs="Times New Roman"/>
        </w:rPr>
        <w:t xml:space="preserve">rationale for progress </w:t>
      </w:r>
      <w:r w:rsidR="000713FB" w:rsidRPr="00CE44CD">
        <w:rPr>
          <w:rFonts w:ascii="Times New Roman" w:hAnsi="Times New Roman" w:cs="Times New Roman"/>
        </w:rPr>
        <w:t>must</w:t>
      </w:r>
      <w:r w:rsidR="00EC6A7F" w:rsidRPr="00CE44CD">
        <w:rPr>
          <w:rFonts w:ascii="Times New Roman" w:hAnsi="Times New Roman" w:cs="Times New Roman"/>
        </w:rPr>
        <w:t xml:space="preserve"> (1) </w:t>
      </w:r>
      <w:r w:rsidR="005F439A" w:rsidRPr="00CE44CD">
        <w:rPr>
          <w:rFonts w:ascii="Times New Roman" w:hAnsi="Times New Roman" w:cs="Times New Roman"/>
        </w:rPr>
        <w:t>be grounded in the nature of natural selection (and</w:t>
      </w:r>
      <w:r w:rsidR="00636543" w:rsidRPr="00CE44CD">
        <w:rPr>
          <w:rFonts w:ascii="Times New Roman" w:hAnsi="Times New Roman" w:cs="Times New Roman"/>
        </w:rPr>
        <w:t>, in particular,</w:t>
      </w:r>
      <w:r w:rsidR="005F439A" w:rsidRPr="00CE44CD">
        <w:rPr>
          <w:rFonts w:ascii="Times New Roman" w:hAnsi="Times New Roman" w:cs="Times New Roman"/>
        </w:rPr>
        <w:t xml:space="preserve"> </w:t>
      </w:r>
      <w:r w:rsidR="00B4615B" w:rsidRPr="00CE44CD">
        <w:rPr>
          <w:rFonts w:ascii="Times New Roman" w:hAnsi="Times New Roman" w:cs="Times New Roman"/>
        </w:rPr>
        <w:t xml:space="preserve">should </w:t>
      </w:r>
      <w:r w:rsidR="006628FF" w:rsidRPr="00CE44CD">
        <w:rPr>
          <w:rFonts w:ascii="Times New Roman" w:hAnsi="Times New Roman" w:cs="Times New Roman"/>
        </w:rPr>
        <w:t xml:space="preserve">not </w:t>
      </w:r>
      <w:r w:rsidR="007A6B55" w:rsidRPr="00CE44CD">
        <w:rPr>
          <w:rFonts w:ascii="Times New Roman" w:hAnsi="Times New Roman" w:cs="Times New Roman"/>
        </w:rPr>
        <w:t>rely on speculation about what</w:t>
      </w:r>
      <w:r w:rsidR="00160263" w:rsidRPr="00CE44CD">
        <w:rPr>
          <w:rFonts w:ascii="Times New Roman" w:hAnsi="Times New Roman" w:cs="Times New Roman"/>
        </w:rPr>
        <w:t xml:space="preserve"> types of selective envi</w:t>
      </w:r>
      <w:r w:rsidR="00862056" w:rsidRPr="00CE44CD">
        <w:rPr>
          <w:rFonts w:ascii="Times New Roman" w:hAnsi="Times New Roman" w:cs="Times New Roman"/>
        </w:rPr>
        <w:t>r</w:t>
      </w:r>
      <w:r w:rsidR="00160263" w:rsidRPr="00CE44CD">
        <w:rPr>
          <w:rFonts w:ascii="Times New Roman" w:hAnsi="Times New Roman" w:cs="Times New Roman"/>
        </w:rPr>
        <w:t xml:space="preserve">onments </w:t>
      </w:r>
      <w:r w:rsidR="00E64C69" w:rsidRPr="00CE44CD">
        <w:rPr>
          <w:rFonts w:ascii="Times New Roman" w:hAnsi="Times New Roman" w:cs="Times New Roman"/>
        </w:rPr>
        <w:t xml:space="preserve">are more probable </w:t>
      </w:r>
      <w:r w:rsidR="007A6B55" w:rsidRPr="00CE44CD">
        <w:rPr>
          <w:rFonts w:ascii="Times New Roman" w:hAnsi="Times New Roman" w:cs="Times New Roman"/>
        </w:rPr>
        <w:t>than others</w:t>
      </w:r>
      <w:r w:rsidR="006F762A" w:rsidRPr="00CE44CD">
        <w:rPr>
          <w:rFonts w:ascii="Times New Roman" w:hAnsi="Times New Roman" w:cs="Times New Roman"/>
        </w:rPr>
        <w:t>)</w:t>
      </w:r>
      <w:r w:rsidR="007A6B55" w:rsidRPr="00CE44CD">
        <w:rPr>
          <w:rFonts w:ascii="Times New Roman" w:hAnsi="Times New Roman" w:cs="Times New Roman"/>
        </w:rPr>
        <w:t>,</w:t>
      </w:r>
      <w:r w:rsidR="00AE04E2" w:rsidRPr="00CE44CD">
        <w:rPr>
          <w:rFonts w:ascii="Times New Roman" w:hAnsi="Times New Roman" w:cs="Times New Roman"/>
        </w:rPr>
        <w:t xml:space="preserve"> and (2) </w:t>
      </w:r>
      <w:r w:rsidR="00DD5D9E" w:rsidRPr="00CE44CD">
        <w:rPr>
          <w:rFonts w:ascii="Times New Roman" w:hAnsi="Times New Roman" w:cs="Times New Roman"/>
        </w:rPr>
        <w:t xml:space="preserve">show </w:t>
      </w:r>
      <w:r w:rsidR="00CF4669" w:rsidRPr="00CE44CD">
        <w:rPr>
          <w:rFonts w:ascii="Times New Roman" w:hAnsi="Times New Roman" w:cs="Times New Roman"/>
        </w:rPr>
        <w:t xml:space="preserve">how </w:t>
      </w:r>
      <w:r w:rsidR="00244685" w:rsidRPr="00CE44CD">
        <w:rPr>
          <w:rFonts w:ascii="Times New Roman" w:hAnsi="Times New Roman" w:cs="Times New Roman"/>
        </w:rPr>
        <w:t xml:space="preserve">passive trends </w:t>
      </w:r>
      <w:r w:rsidR="00480AF8" w:rsidRPr="00CE44CD">
        <w:rPr>
          <w:rFonts w:ascii="Times New Roman" w:hAnsi="Times New Roman" w:cs="Times New Roman"/>
        </w:rPr>
        <w:t>cannot always be more parsimoniously explained as resulting from random walks</w:t>
      </w:r>
      <w:r w:rsidR="00E67E31" w:rsidRPr="00CE44CD">
        <w:rPr>
          <w:rFonts w:ascii="Times New Roman" w:hAnsi="Times New Roman" w:cs="Times New Roman"/>
        </w:rPr>
        <w:t>.</w:t>
      </w:r>
      <w:r w:rsidR="00D93F65" w:rsidRPr="00CE44CD">
        <w:rPr>
          <w:rFonts w:ascii="Times New Roman" w:hAnsi="Times New Roman" w:cs="Times New Roman"/>
        </w:rPr>
        <w:t xml:space="preserve"> </w:t>
      </w:r>
      <w:r w:rsidR="003F7782" w:rsidRPr="00CE44CD">
        <w:rPr>
          <w:rFonts w:ascii="Times New Roman" w:hAnsi="Times New Roman" w:cs="Times New Roman"/>
        </w:rPr>
        <w:t xml:space="preserve">Even though the most common view </w:t>
      </w:r>
      <w:r w:rsidR="00B07F0D" w:rsidRPr="00CE44CD">
        <w:rPr>
          <w:rFonts w:ascii="Times New Roman" w:hAnsi="Times New Roman" w:cs="Times New Roman"/>
        </w:rPr>
        <w:t xml:space="preserve">on this matter is that </w:t>
      </w:r>
      <w:r w:rsidR="002829CB" w:rsidRPr="00CE44CD">
        <w:rPr>
          <w:rFonts w:ascii="Times New Roman" w:hAnsi="Times New Roman" w:cs="Times New Roman"/>
        </w:rPr>
        <w:t xml:space="preserve">both </w:t>
      </w:r>
      <w:r w:rsidR="000D235D" w:rsidRPr="00CE44CD">
        <w:rPr>
          <w:rFonts w:ascii="Times New Roman" w:hAnsi="Times New Roman" w:cs="Times New Roman"/>
        </w:rPr>
        <w:t xml:space="preserve">hurdles cannot be cleared, </w:t>
      </w:r>
      <w:r w:rsidR="001A65F8" w:rsidRPr="00CE44CD">
        <w:rPr>
          <w:rFonts w:ascii="Times New Roman" w:hAnsi="Times New Roman" w:cs="Times New Roman"/>
        </w:rPr>
        <w:t xml:space="preserve">in this paper I </w:t>
      </w:r>
      <w:r w:rsidR="000706BA" w:rsidRPr="00CE44CD">
        <w:rPr>
          <w:rFonts w:ascii="Times New Roman" w:hAnsi="Times New Roman" w:cs="Times New Roman"/>
        </w:rPr>
        <w:t xml:space="preserve">have </w:t>
      </w:r>
      <w:r w:rsidR="001A65F8" w:rsidRPr="00CE44CD">
        <w:rPr>
          <w:rFonts w:ascii="Times New Roman" w:hAnsi="Times New Roman" w:cs="Times New Roman"/>
        </w:rPr>
        <w:t xml:space="preserve">argued that </w:t>
      </w:r>
      <w:r w:rsidR="00934611" w:rsidRPr="00CE44CD">
        <w:rPr>
          <w:rFonts w:ascii="Times New Roman" w:hAnsi="Times New Roman" w:cs="Times New Roman"/>
        </w:rPr>
        <w:t xml:space="preserve">the neutral view </w:t>
      </w:r>
      <w:r w:rsidR="00E768EC" w:rsidRPr="00CE44CD">
        <w:rPr>
          <w:rFonts w:ascii="Times New Roman" w:hAnsi="Times New Roman" w:cs="Times New Roman"/>
        </w:rPr>
        <w:t>–</w:t>
      </w:r>
      <w:r w:rsidR="00934611" w:rsidRPr="00CE44CD">
        <w:rPr>
          <w:rFonts w:ascii="Times New Roman" w:hAnsi="Times New Roman" w:cs="Times New Roman"/>
        </w:rPr>
        <w:t xml:space="preserve"> </w:t>
      </w:r>
      <w:r w:rsidR="00452C1D" w:rsidRPr="00CE44CD">
        <w:rPr>
          <w:rFonts w:ascii="Times New Roman" w:hAnsi="Times New Roman" w:cs="Times New Roman"/>
        </w:rPr>
        <w:t xml:space="preserve">which </w:t>
      </w:r>
      <w:r w:rsidR="001676B5" w:rsidRPr="00CE44CD">
        <w:rPr>
          <w:rFonts w:ascii="Times New Roman" w:hAnsi="Times New Roman" w:cs="Times New Roman"/>
        </w:rPr>
        <w:t>support</w:t>
      </w:r>
      <w:r w:rsidR="000706BA" w:rsidRPr="00CE44CD">
        <w:rPr>
          <w:rFonts w:ascii="Times New Roman" w:hAnsi="Times New Roman" w:cs="Times New Roman"/>
        </w:rPr>
        <w:t>s</w:t>
      </w:r>
      <w:r w:rsidR="001676B5" w:rsidRPr="00CE44CD">
        <w:rPr>
          <w:rFonts w:ascii="Times New Roman" w:hAnsi="Times New Roman" w:cs="Times New Roman"/>
        </w:rPr>
        <w:t xml:space="preserve"> </w:t>
      </w:r>
      <w:r w:rsidR="00E768EC" w:rsidRPr="00CE44CD">
        <w:rPr>
          <w:rFonts w:ascii="Times New Roman" w:hAnsi="Times New Roman" w:cs="Times New Roman"/>
        </w:rPr>
        <w:t>the sweeping generali</w:t>
      </w:r>
      <w:r w:rsidR="00720818" w:rsidRPr="00CE44CD">
        <w:rPr>
          <w:rFonts w:ascii="Times New Roman" w:hAnsi="Times New Roman" w:cs="Times New Roman"/>
        </w:rPr>
        <w:t>s</w:t>
      </w:r>
      <w:r w:rsidR="00E768EC" w:rsidRPr="00CE44CD">
        <w:rPr>
          <w:rFonts w:ascii="Times New Roman" w:hAnsi="Times New Roman" w:cs="Times New Roman"/>
        </w:rPr>
        <w:t xml:space="preserve">ation </w:t>
      </w:r>
      <w:r w:rsidR="00452C1D" w:rsidRPr="00CE44CD">
        <w:rPr>
          <w:rFonts w:ascii="Times New Roman" w:hAnsi="Times New Roman" w:cs="Times New Roman"/>
        </w:rPr>
        <w:t xml:space="preserve">that </w:t>
      </w:r>
      <w:r w:rsidR="00D036FB" w:rsidRPr="00CE44CD">
        <w:rPr>
          <w:rFonts w:ascii="Times New Roman" w:hAnsi="Times New Roman" w:cs="Times New Roman"/>
        </w:rPr>
        <w:t xml:space="preserve">all passive trends can be explained as random walks </w:t>
      </w:r>
      <w:r w:rsidR="002154DE" w:rsidRPr="00CE44CD">
        <w:rPr>
          <w:rFonts w:ascii="Times New Roman" w:hAnsi="Times New Roman" w:cs="Times New Roman"/>
        </w:rPr>
        <w:t>–</w:t>
      </w:r>
      <w:r w:rsidR="00D036FB" w:rsidRPr="00CE44CD">
        <w:rPr>
          <w:rFonts w:ascii="Times New Roman" w:hAnsi="Times New Roman" w:cs="Times New Roman"/>
        </w:rPr>
        <w:t xml:space="preserve"> </w:t>
      </w:r>
      <w:r w:rsidR="007D2F95" w:rsidRPr="00CE44CD">
        <w:rPr>
          <w:rFonts w:ascii="Times New Roman" w:hAnsi="Times New Roman" w:cs="Times New Roman"/>
        </w:rPr>
        <w:t xml:space="preserve"> itself </w:t>
      </w:r>
      <w:r w:rsidR="008D445F" w:rsidRPr="00CE44CD">
        <w:rPr>
          <w:rFonts w:ascii="Times New Roman" w:hAnsi="Times New Roman" w:cs="Times New Roman"/>
        </w:rPr>
        <w:t xml:space="preserve">relies on speculation about </w:t>
      </w:r>
      <w:r w:rsidR="00E20A1B" w:rsidRPr="00CE44CD">
        <w:rPr>
          <w:rFonts w:ascii="Times New Roman" w:hAnsi="Times New Roman" w:cs="Times New Roman"/>
        </w:rPr>
        <w:t xml:space="preserve">the probabilities of selective </w:t>
      </w:r>
      <w:r w:rsidR="002D307E" w:rsidRPr="00CE44CD">
        <w:rPr>
          <w:rFonts w:ascii="Times New Roman" w:hAnsi="Times New Roman" w:cs="Times New Roman"/>
        </w:rPr>
        <w:t>environments</w:t>
      </w:r>
      <w:r w:rsidR="00E20A1B" w:rsidRPr="00CE44CD">
        <w:rPr>
          <w:rFonts w:ascii="Times New Roman" w:hAnsi="Times New Roman" w:cs="Times New Roman"/>
        </w:rPr>
        <w:t xml:space="preserve">. </w:t>
      </w:r>
      <w:r w:rsidR="008106DF" w:rsidRPr="00CE44CD">
        <w:rPr>
          <w:rFonts w:ascii="Times New Roman" w:hAnsi="Times New Roman" w:cs="Times New Roman"/>
        </w:rPr>
        <w:t>Then</w:t>
      </w:r>
      <w:r w:rsidR="009A373D" w:rsidRPr="00CE44CD">
        <w:rPr>
          <w:rFonts w:ascii="Times New Roman" w:hAnsi="Times New Roman" w:cs="Times New Roman"/>
        </w:rPr>
        <w:t xml:space="preserve">, based on the </w:t>
      </w:r>
      <w:r w:rsidR="00C37A92" w:rsidRPr="00CE44CD">
        <w:rPr>
          <w:rFonts w:ascii="Times New Roman" w:hAnsi="Times New Roman" w:cs="Times New Roman"/>
        </w:rPr>
        <w:t xml:space="preserve">ubiquity </w:t>
      </w:r>
      <w:r w:rsidR="00AA6604" w:rsidRPr="00CE44CD">
        <w:rPr>
          <w:rFonts w:ascii="Times New Roman" w:hAnsi="Times New Roman" w:cs="Times New Roman"/>
        </w:rPr>
        <w:t xml:space="preserve">of heterogeneity in </w:t>
      </w:r>
      <w:r w:rsidR="00703CCF" w:rsidRPr="00CE44CD">
        <w:rPr>
          <w:rFonts w:ascii="Times New Roman" w:hAnsi="Times New Roman" w:cs="Times New Roman"/>
        </w:rPr>
        <w:t>natural</w:t>
      </w:r>
      <w:r w:rsidR="00AA6604" w:rsidRPr="00CE44CD">
        <w:rPr>
          <w:rFonts w:ascii="Times New Roman" w:hAnsi="Times New Roman" w:cs="Times New Roman"/>
        </w:rPr>
        <w:t xml:space="preserve"> environments</w:t>
      </w:r>
      <w:r w:rsidR="00C27A03" w:rsidRPr="00CE44CD">
        <w:rPr>
          <w:rFonts w:ascii="Times New Roman" w:hAnsi="Times New Roman" w:cs="Times New Roman"/>
        </w:rPr>
        <w:t xml:space="preserve">, </w:t>
      </w:r>
      <w:r w:rsidR="009A373D" w:rsidRPr="00CE44CD">
        <w:rPr>
          <w:rFonts w:ascii="Times New Roman" w:hAnsi="Times New Roman" w:cs="Times New Roman"/>
        </w:rPr>
        <w:t>I proposed</w:t>
      </w:r>
      <w:r w:rsidR="0037371C" w:rsidRPr="00CE44CD">
        <w:rPr>
          <w:rFonts w:ascii="Times New Roman" w:hAnsi="Times New Roman" w:cs="Times New Roman"/>
        </w:rPr>
        <w:t xml:space="preserve"> </w:t>
      </w:r>
      <w:r w:rsidR="00C27A03" w:rsidRPr="00CE44CD">
        <w:rPr>
          <w:rFonts w:ascii="Times New Roman" w:hAnsi="Times New Roman" w:cs="Times New Roman"/>
        </w:rPr>
        <w:t xml:space="preserve">that </w:t>
      </w:r>
      <w:r w:rsidR="004B09B0" w:rsidRPr="00CE44CD">
        <w:rPr>
          <w:rFonts w:ascii="Times New Roman" w:hAnsi="Times New Roman" w:cs="Times New Roman"/>
        </w:rPr>
        <w:t xml:space="preserve">selection for </w:t>
      </w:r>
      <w:r w:rsidR="003C4272" w:rsidRPr="00CE44CD">
        <w:rPr>
          <w:rFonts w:ascii="Times New Roman" w:hAnsi="Times New Roman" w:cs="Times New Roman"/>
        </w:rPr>
        <w:t xml:space="preserve">organismic </w:t>
      </w:r>
      <w:r w:rsidR="00C17C61" w:rsidRPr="00CE44CD">
        <w:rPr>
          <w:rFonts w:ascii="Times New Roman" w:hAnsi="Times New Roman" w:cs="Times New Roman"/>
        </w:rPr>
        <w:t xml:space="preserve">capacities that exploit </w:t>
      </w:r>
      <w:r w:rsidR="00A12569" w:rsidRPr="00CE44CD">
        <w:rPr>
          <w:rFonts w:ascii="Times New Roman" w:hAnsi="Times New Roman" w:cs="Times New Roman"/>
        </w:rPr>
        <w:t xml:space="preserve">novel </w:t>
      </w:r>
      <w:r w:rsidR="00E2057F" w:rsidRPr="00CE44CD">
        <w:rPr>
          <w:rFonts w:ascii="Times New Roman" w:hAnsi="Times New Roman" w:cs="Times New Roman"/>
        </w:rPr>
        <w:t xml:space="preserve">patterns of change </w:t>
      </w:r>
      <w:r w:rsidR="007251B4" w:rsidRPr="00CE44CD">
        <w:rPr>
          <w:rFonts w:ascii="Times New Roman" w:hAnsi="Times New Roman" w:cs="Times New Roman"/>
        </w:rPr>
        <w:t>in their local envi</w:t>
      </w:r>
      <w:r w:rsidR="007F138A" w:rsidRPr="00CE44CD">
        <w:rPr>
          <w:rFonts w:ascii="Times New Roman" w:hAnsi="Times New Roman" w:cs="Times New Roman"/>
        </w:rPr>
        <w:t>r</w:t>
      </w:r>
      <w:r w:rsidR="007251B4" w:rsidRPr="00CE44CD">
        <w:rPr>
          <w:rFonts w:ascii="Times New Roman" w:hAnsi="Times New Roman" w:cs="Times New Roman"/>
        </w:rPr>
        <w:t xml:space="preserve">onment </w:t>
      </w:r>
      <w:r w:rsidR="0093347D" w:rsidRPr="00CE44CD">
        <w:rPr>
          <w:rFonts w:ascii="Times New Roman" w:hAnsi="Times New Roman" w:cs="Times New Roman"/>
        </w:rPr>
        <w:t xml:space="preserve">is a </w:t>
      </w:r>
      <w:r w:rsidR="00365C39" w:rsidRPr="00CE44CD">
        <w:rPr>
          <w:rFonts w:ascii="Times New Roman" w:hAnsi="Times New Roman" w:cs="Times New Roman"/>
        </w:rPr>
        <w:t>sound</w:t>
      </w:r>
      <w:r w:rsidR="0093347D" w:rsidRPr="00CE44CD">
        <w:rPr>
          <w:rFonts w:ascii="Times New Roman" w:hAnsi="Times New Roman" w:cs="Times New Roman"/>
        </w:rPr>
        <w:t xml:space="preserve"> basis </w:t>
      </w:r>
      <w:r w:rsidR="00A361B9" w:rsidRPr="00CE44CD">
        <w:rPr>
          <w:rFonts w:ascii="Times New Roman" w:hAnsi="Times New Roman" w:cs="Times New Roman"/>
        </w:rPr>
        <w:t xml:space="preserve">for a selectionist rationale. </w:t>
      </w:r>
      <w:r w:rsidR="004F58FB" w:rsidRPr="00CE44CD">
        <w:rPr>
          <w:rFonts w:ascii="Times New Roman" w:hAnsi="Times New Roman" w:cs="Times New Roman"/>
        </w:rPr>
        <w:t xml:space="preserve">Since life itself creates </w:t>
      </w:r>
      <w:r w:rsidR="00AE5EC6" w:rsidRPr="00CE44CD">
        <w:rPr>
          <w:rFonts w:ascii="Times New Roman" w:hAnsi="Times New Roman" w:cs="Times New Roman"/>
        </w:rPr>
        <w:t xml:space="preserve">patterns of change, </w:t>
      </w:r>
      <w:r w:rsidR="00772F5A" w:rsidRPr="00CE44CD">
        <w:rPr>
          <w:rFonts w:ascii="Times New Roman" w:hAnsi="Times New Roman" w:cs="Times New Roman"/>
        </w:rPr>
        <w:t xml:space="preserve">there are always new </w:t>
      </w:r>
      <w:r w:rsidR="00D356E1" w:rsidRPr="00CE44CD">
        <w:rPr>
          <w:rFonts w:ascii="Times New Roman" w:hAnsi="Times New Roman" w:cs="Times New Roman"/>
        </w:rPr>
        <w:t>patterns to be exploited</w:t>
      </w:r>
      <w:r w:rsidR="0074519B" w:rsidRPr="00CE44CD">
        <w:rPr>
          <w:rFonts w:ascii="Times New Roman" w:hAnsi="Times New Roman" w:cs="Times New Roman"/>
        </w:rPr>
        <w:t xml:space="preserve">. </w:t>
      </w:r>
      <w:r w:rsidR="00EC2BCF" w:rsidRPr="00CE44CD">
        <w:rPr>
          <w:rFonts w:ascii="Times New Roman" w:hAnsi="Times New Roman" w:cs="Times New Roman"/>
        </w:rPr>
        <w:t xml:space="preserve"> </w:t>
      </w:r>
    </w:p>
    <w:p w14:paraId="326F2B87" w14:textId="256275D7" w:rsidR="000A0CB0" w:rsidRPr="00CE44CD" w:rsidRDefault="00AE131A" w:rsidP="00651E3A">
      <w:pPr>
        <w:spacing w:line="360" w:lineRule="auto"/>
        <w:ind w:firstLine="720"/>
        <w:jc w:val="both"/>
        <w:rPr>
          <w:rFonts w:ascii="Times New Roman" w:hAnsi="Times New Roman" w:cs="Times New Roman"/>
        </w:rPr>
      </w:pPr>
      <w:r w:rsidRPr="00CE44CD">
        <w:rPr>
          <w:rFonts w:ascii="Times New Roman" w:hAnsi="Times New Roman" w:cs="Times New Roman"/>
        </w:rPr>
        <w:t>Th</w:t>
      </w:r>
      <w:r w:rsidR="00E40651" w:rsidRPr="00CE44CD">
        <w:rPr>
          <w:rFonts w:ascii="Times New Roman" w:hAnsi="Times New Roman" w:cs="Times New Roman"/>
        </w:rPr>
        <w:t xml:space="preserve">e trend implied by </w:t>
      </w:r>
      <w:r w:rsidR="00AF4883" w:rsidRPr="00CE44CD">
        <w:rPr>
          <w:rFonts w:ascii="Times New Roman" w:hAnsi="Times New Roman" w:cs="Times New Roman"/>
        </w:rPr>
        <w:t>th</w:t>
      </w:r>
      <w:r w:rsidRPr="00CE44CD">
        <w:rPr>
          <w:rFonts w:ascii="Times New Roman" w:hAnsi="Times New Roman" w:cs="Times New Roman"/>
        </w:rPr>
        <w:t>is</w:t>
      </w:r>
      <w:r w:rsidR="00AA0A21" w:rsidRPr="00CE44CD">
        <w:rPr>
          <w:rFonts w:ascii="Times New Roman" w:hAnsi="Times New Roman" w:cs="Times New Roman"/>
        </w:rPr>
        <w:t xml:space="preserve"> selectionist rationale</w:t>
      </w:r>
      <w:r w:rsidR="005D458A" w:rsidRPr="00CE44CD">
        <w:rPr>
          <w:rFonts w:ascii="Times New Roman" w:hAnsi="Times New Roman" w:cs="Times New Roman"/>
        </w:rPr>
        <w:t xml:space="preserve"> </w:t>
      </w:r>
      <w:r w:rsidR="009C3538" w:rsidRPr="00CE44CD">
        <w:rPr>
          <w:rFonts w:ascii="Times New Roman" w:hAnsi="Times New Roman" w:cs="Times New Roman"/>
        </w:rPr>
        <w:t>involves</w:t>
      </w:r>
      <w:r w:rsidR="007834AE" w:rsidRPr="00CE44CD">
        <w:rPr>
          <w:rFonts w:ascii="Times New Roman" w:hAnsi="Times New Roman" w:cs="Times New Roman"/>
        </w:rPr>
        <w:t xml:space="preserve"> </w:t>
      </w:r>
      <w:r w:rsidR="005D458A" w:rsidRPr="00CE44CD">
        <w:rPr>
          <w:rFonts w:ascii="Times New Roman" w:hAnsi="Times New Roman" w:cs="Times New Roman"/>
        </w:rPr>
        <w:t>changes in ecology</w:t>
      </w:r>
      <w:r w:rsidR="000102C5" w:rsidRPr="00CE44CD">
        <w:rPr>
          <w:rFonts w:ascii="Times New Roman" w:hAnsi="Times New Roman" w:cs="Times New Roman"/>
        </w:rPr>
        <w:t xml:space="preserve"> first and foremost</w:t>
      </w:r>
      <w:r w:rsidR="005D458A" w:rsidRPr="00CE44CD">
        <w:rPr>
          <w:rFonts w:ascii="Times New Roman" w:hAnsi="Times New Roman" w:cs="Times New Roman"/>
        </w:rPr>
        <w:t xml:space="preserve">, rather </w:t>
      </w:r>
      <w:r w:rsidR="00845095" w:rsidRPr="00CE44CD">
        <w:rPr>
          <w:rFonts w:ascii="Times New Roman" w:hAnsi="Times New Roman" w:cs="Times New Roman"/>
        </w:rPr>
        <w:t xml:space="preserve">than in morphology. </w:t>
      </w:r>
      <w:r w:rsidR="008B43E8" w:rsidRPr="00CE44CD">
        <w:rPr>
          <w:rFonts w:ascii="Times New Roman" w:hAnsi="Times New Roman" w:cs="Times New Roman"/>
        </w:rPr>
        <w:t xml:space="preserve">Lineages </w:t>
      </w:r>
      <w:r w:rsidR="00777656" w:rsidRPr="00CE44CD">
        <w:rPr>
          <w:rFonts w:ascii="Times New Roman" w:hAnsi="Times New Roman" w:cs="Times New Roman"/>
        </w:rPr>
        <w:t xml:space="preserve">radiate into novel </w:t>
      </w:r>
      <w:r w:rsidR="00777656" w:rsidRPr="00CE44CD">
        <w:rPr>
          <w:rFonts w:ascii="Times New Roman" w:hAnsi="Times New Roman" w:cs="Times New Roman"/>
        </w:rPr>
        <w:t>ecological niches</w:t>
      </w:r>
      <w:r w:rsidR="00F30147" w:rsidRPr="00CE44CD">
        <w:rPr>
          <w:rFonts w:ascii="Times New Roman" w:hAnsi="Times New Roman" w:cs="Times New Roman"/>
        </w:rPr>
        <w:t xml:space="preserve">, and </w:t>
      </w:r>
      <w:r w:rsidR="006A1A87" w:rsidRPr="00CE44CD">
        <w:rPr>
          <w:rFonts w:ascii="Times New Roman" w:hAnsi="Times New Roman" w:cs="Times New Roman"/>
        </w:rPr>
        <w:t xml:space="preserve">thus </w:t>
      </w:r>
      <w:r w:rsidR="007E2895" w:rsidRPr="00CE44CD">
        <w:rPr>
          <w:rFonts w:ascii="Times New Roman" w:hAnsi="Times New Roman" w:cs="Times New Roman"/>
        </w:rPr>
        <w:t xml:space="preserve">this trend where </w:t>
      </w:r>
      <w:r w:rsidR="00B629D0" w:rsidRPr="00CE44CD">
        <w:rPr>
          <w:rFonts w:ascii="Times New Roman" w:hAnsi="Times New Roman" w:cs="Times New Roman"/>
        </w:rPr>
        <w:t xml:space="preserve">the totality of environmental heterogeneity </w:t>
      </w:r>
      <w:r w:rsidR="00C824A7" w:rsidRPr="00CE44CD">
        <w:rPr>
          <w:rFonts w:ascii="Times New Roman" w:hAnsi="Times New Roman" w:cs="Times New Roman"/>
        </w:rPr>
        <w:t>(EH)</w:t>
      </w:r>
      <w:r w:rsidR="00B4615B" w:rsidRPr="00CE44CD">
        <w:rPr>
          <w:rFonts w:ascii="Times New Roman" w:hAnsi="Times New Roman" w:cs="Times New Roman"/>
        </w:rPr>
        <w:t xml:space="preserve"> unfolds</w:t>
      </w:r>
      <w:r w:rsidR="00504CF7" w:rsidRPr="00CE44CD">
        <w:rPr>
          <w:rFonts w:ascii="Times New Roman" w:hAnsi="Times New Roman" w:cs="Times New Roman"/>
        </w:rPr>
        <w:t xml:space="preserve"> </w:t>
      </w:r>
      <w:r w:rsidR="00B17C4E" w:rsidRPr="00CE44CD">
        <w:rPr>
          <w:rFonts w:ascii="Times New Roman" w:hAnsi="Times New Roman" w:cs="Times New Roman"/>
        </w:rPr>
        <w:t xml:space="preserve">looks </w:t>
      </w:r>
      <w:r w:rsidR="00B17C4E" w:rsidRPr="00CE44CD">
        <w:rPr>
          <w:rFonts w:ascii="Times New Roman" w:hAnsi="Times New Roman" w:cs="Times New Roman"/>
        </w:rPr>
        <w:t xml:space="preserve">nothing like </w:t>
      </w:r>
      <w:r w:rsidR="00056479" w:rsidRPr="00CE44CD">
        <w:rPr>
          <w:rFonts w:ascii="Times New Roman" w:hAnsi="Times New Roman" w:cs="Times New Roman"/>
        </w:rPr>
        <w:t xml:space="preserve">the classic </w:t>
      </w:r>
      <w:r w:rsidR="000F66B7" w:rsidRPr="00CE44CD">
        <w:rPr>
          <w:rFonts w:ascii="Times New Roman" w:hAnsi="Times New Roman" w:cs="Times New Roman"/>
        </w:rPr>
        <w:t xml:space="preserve">linear representations of progress. </w:t>
      </w:r>
      <w:r w:rsidR="005071E2" w:rsidRPr="00CE44CD">
        <w:rPr>
          <w:rFonts w:ascii="Times New Roman" w:hAnsi="Times New Roman" w:cs="Times New Roman"/>
        </w:rPr>
        <w:t>Life as a whole expands in</w:t>
      </w:r>
      <w:r w:rsidR="00664A98" w:rsidRPr="00CE44CD">
        <w:rPr>
          <w:rFonts w:ascii="Times New Roman" w:hAnsi="Times New Roman" w:cs="Times New Roman"/>
        </w:rPr>
        <w:t xml:space="preserve">to </w:t>
      </w:r>
      <w:r w:rsidR="00C824A7" w:rsidRPr="00CE44CD">
        <w:rPr>
          <w:rFonts w:ascii="Times New Roman" w:hAnsi="Times New Roman" w:cs="Times New Roman"/>
        </w:rPr>
        <w:t xml:space="preserve">niches where </w:t>
      </w:r>
      <w:r w:rsidR="00D962E0" w:rsidRPr="00CE44CD">
        <w:rPr>
          <w:rFonts w:ascii="Times New Roman" w:hAnsi="Times New Roman" w:cs="Times New Roman"/>
        </w:rPr>
        <w:t>EH is exploited to greater degrees</w:t>
      </w:r>
      <w:r w:rsidR="00066F42" w:rsidRPr="00CE44CD">
        <w:rPr>
          <w:rFonts w:ascii="Times New Roman" w:hAnsi="Times New Roman" w:cs="Times New Roman"/>
        </w:rPr>
        <w:t xml:space="preserve">, without </w:t>
      </w:r>
      <w:r w:rsidR="003D15ED">
        <w:rPr>
          <w:rFonts w:ascii="Times New Roman" w:hAnsi="Times New Roman" w:cs="Times New Roman"/>
        </w:rPr>
        <w:t xml:space="preserve">necessarily </w:t>
      </w:r>
      <w:r w:rsidR="00284472" w:rsidRPr="00CE44CD">
        <w:rPr>
          <w:rFonts w:ascii="Times New Roman" w:hAnsi="Times New Roman" w:cs="Times New Roman"/>
        </w:rPr>
        <w:t xml:space="preserve">eliminating </w:t>
      </w:r>
      <w:r w:rsidR="00D45412" w:rsidRPr="00CE44CD">
        <w:rPr>
          <w:rFonts w:ascii="Times New Roman" w:hAnsi="Times New Roman" w:cs="Times New Roman"/>
        </w:rPr>
        <w:t xml:space="preserve">lifeforms that </w:t>
      </w:r>
      <w:r w:rsidR="001C7239" w:rsidRPr="00CE44CD">
        <w:rPr>
          <w:rFonts w:ascii="Times New Roman" w:hAnsi="Times New Roman" w:cs="Times New Roman"/>
        </w:rPr>
        <w:t>exploit EH to lesser degrees.</w:t>
      </w:r>
    </w:p>
    <w:p w14:paraId="58D0E7BB" w14:textId="06608257" w:rsidR="003C78F5" w:rsidRPr="00CE44CD" w:rsidRDefault="0055119E" w:rsidP="008B2955">
      <w:pPr>
        <w:spacing w:line="360" w:lineRule="auto"/>
        <w:ind w:firstLine="720"/>
        <w:jc w:val="both"/>
        <w:rPr>
          <w:rFonts w:ascii="Times New Roman" w:hAnsi="Times New Roman" w:cs="Times New Roman"/>
        </w:rPr>
      </w:pPr>
      <w:r w:rsidRPr="00CE44CD">
        <w:rPr>
          <w:rFonts w:ascii="Times New Roman" w:hAnsi="Times New Roman" w:cs="Times New Roman"/>
        </w:rPr>
        <w:t xml:space="preserve">In showing that the hurdles </w:t>
      </w:r>
      <w:r w:rsidR="003D30AB" w:rsidRPr="00CE44CD">
        <w:rPr>
          <w:rFonts w:ascii="Times New Roman" w:hAnsi="Times New Roman" w:cs="Times New Roman"/>
        </w:rPr>
        <w:t xml:space="preserve">facing selectionist rationales </w:t>
      </w:r>
      <w:r w:rsidRPr="00CE44CD">
        <w:rPr>
          <w:rFonts w:ascii="Times New Roman" w:hAnsi="Times New Roman" w:cs="Times New Roman"/>
        </w:rPr>
        <w:t xml:space="preserve">can be cleared, I do not pretend to </w:t>
      </w:r>
      <w:r w:rsidR="003D30AB" w:rsidRPr="00CE44CD">
        <w:rPr>
          <w:rFonts w:ascii="Times New Roman" w:hAnsi="Times New Roman" w:cs="Times New Roman"/>
        </w:rPr>
        <w:t xml:space="preserve">have </w:t>
      </w:r>
      <w:r w:rsidRPr="00CE44CD">
        <w:rPr>
          <w:rFonts w:ascii="Times New Roman" w:hAnsi="Times New Roman" w:cs="Times New Roman"/>
        </w:rPr>
        <w:t>presented a</w:t>
      </w:r>
      <w:r w:rsidR="00086ED1" w:rsidRPr="00CE44CD">
        <w:rPr>
          <w:rFonts w:ascii="Times New Roman" w:hAnsi="Times New Roman" w:cs="Times New Roman"/>
        </w:rPr>
        <w:t xml:space="preserve"> full rehabilitation of the concept of evolutionary progress.</w:t>
      </w:r>
      <w:r w:rsidR="003C78F5" w:rsidRPr="00CE44CD">
        <w:rPr>
          <w:rFonts w:ascii="Times New Roman" w:hAnsi="Times New Roman" w:cs="Times New Roman"/>
        </w:rPr>
        <w:t xml:space="preserve"> However, what I </w:t>
      </w:r>
      <w:r w:rsidR="00E914AA" w:rsidRPr="00CE44CD">
        <w:rPr>
          <w:rFonts w:ascii="Times New Roman" w:hAnsi="Times New Roman" w:cs="Times New Roman"/>
        </w:rPr>
        <w:t>do hope to have shown</w:t>
      </w:r>
      <w:r w:rsidR="003C78F5" w:rsidRPr="00CE44CD">
        <w:rPr>
          <w:rFonts w:ascii="Times New Roman" w:hAnsi="Times New Roman" w:cs="Times New Roman"/>
        </w:rPr>
        <w:t xml:space="preserve"> is that the search for a selectionist rationale for progress, grounded in natural selection, is eminently reasonable, and worthy of serious discussion – and not only </w:t>
      </w:r>
      <w:r w:rsidR="00E914AA" w:rsidRPr="00CE44CD">
        <w:rPr>
          <w:rFonts w:ascii="Times New Roman" w:hAnsi="Times New Roman" w:cs="Times New Roman"/>
        </w:rPr>
        <w:t xml:space="preserve">in </w:t>
      </w:r>
      <w:r w:rsidR="00B4615B" w:rsidRPr="00CE44CD">
        <w:rPr>
          <w:rFonts w:ascii="Times New Roman" w:hAnsi="Times New Roman" w:cs="Times New Roman"/>
        </w:rPr>
        <w:t xml:space="preserve">the </w:t>
      </w:r>
      <w:r w:rsidR="00E914AA" w:rsidRPr="00CE44CD">
        <w:rPr>
          <w:rFonts w:ascii="Times New Roman" w:hAnsi="Times New Roman" w:cs="Times New Roman"/>
        </w:rPr>
        <w:t xml:space="preserve">context of science education, or the anthropology of folk biology. </w:t>
      </w:r>
      <w:r w:rsidR="003C78F5" w:rsidRPr="00CE44CD">
        <w:rPr>
          <w:rFonts w:ascii="Times New Roman" w:hAnsi="Times New Roman" w:cs="Times New Roman"/>
        </w:rPr>
        <w:t xml:space="preserve"> </w:t>
      </w:r>
    </w:p>
    <w:p w14:paraId="0CCEAC5E" w14:textId="58388297" w:rsidR="007E31B6" w:rsidRDefault="007E31B6" w:rsidP="00002037">
      <w:pPr>
        <w:spacing w:line="360" w:lineRule="auto"/>
        <w:jc w:val="both"/>
        <w:rPr>
          <w:rFonts w:ascii="Times New Roman" w:hAnsi="Times New Roman" w:cs="Times New Roman"/>
        </w:rPr>
      </w:pPr>
    </w:p>
    <w:p w14:paraId="0AF6C69B" w14:textId="77777777" w:rsidR="00911939" w:rsidRPr="00CE44CD" w:rsidRDefault="00911939" w:rsidP="00002037">
      <w:pPr>
        <w:spacing w:line="360" w:lineRule="auto"/>
        <w:jc w:val="both"/>
        <w:rPr>
          <w:rFonts w:ascii="Times New Roman" w:hAnsi="Times New Roman" w:cs="Times New Roman"/>
        </w:rPr>
      </w:pPr>
    </w:p>
    <w:p w14:paraId="432DCF6D" w14:textId="7E6F3A7B" w:rsidR="008B2955" w:rsidRPr="00CE44CD" w:rsidRDefault="0032363F" w:rsidP="00C71931">
      <w:pPr>
        <w:spacing w:line="360" w:lineRule="auto"/>
        <w:jc w:val="center"/>
        <w:rPr>
          <w:rFonts w:ascii="Times New Roman" w:hAnsi="Times New Roman" w:cs="Times New Roman"/>
        </w:rPr>
      </w:pPr>
      <w:r w:rsidRPr="00CE44CD">
        <w:rPr>
          <w:rFonts w:ascii="Times New Roman" w:hAnsi="Times New Roman" w:cs="Times New Roman"/>
        </w:rPr>
        <w:t xml:space="preserve"> </w:t>
      </w:r>
      <w:r w:rsidR="00185942" w:rsidRPr="00CE44CD">
        <w:rPr>
          <w:rFonts w:ascii="Times New Roman" w:hAnsi="Times New Roman" w:cs="Times New Roman"/>
        </w:rPr>
        <w:t>[</w:t>
      </w:r>
      <w:r w:rsidR="00124939" w:rsidRPr="00CE44CD">
        <w:rPr>
          <w:rFonts w:ascii="Times New Roman" w:hAnsi="Times New Roman" w:cs="Times New Roman"/>
        </w:rPr>
        <w:t>9</w:t>
      </w:r>
      <w:r w:rsidR="00002037" w:rsidRPr="00CE44CD">
        <w:rPr>
          <w:rFonts w:ascii="Times New Roman" w:hAnsi="Times New Roman" w:cs="Times New Roman"/>
        </w:rPr>
        <w:t>6</w:t>
      </w:r>
      <w:r w:rsidR="00CE44CD" w:rsidRPr="00CE44CD">
        <w:rPr>
          <w:rFonts w:ascii="Times New Roman" w:hAnsi="Times New Roman" w:cs="Times New Roman"/>
        </w:rPr>
        <w:t>9</w:t>
      </w:r>
      <w:r w:rsidR="003D15ED">
        <w:rPr>
          <w:rFonts w:ascii="Times New Roman" w:hAnsi="Times New Roman" w:cs="Times New Roman"/>
        </w:rPr>
        <w:t>3</w:t>
      </w:r>
      <w:r w:rsidR="00255950" w:rsidRPr="00CE44CD">
        <w:rPr>
          <w:rFonts w:ascii="Times New Roman" w:hAnsi="Times New Roman" w:cs="Times New Roman"/>
        </w:rPr>
        <w:t xml:space="preserve"> </w:t>
      </w:r>
      <w:r w:rsidR="00185942" w:rsidRPr="00CE44CD">
        <w:rPr>
          <w:rFonts w:ascii="Times New Roman" w:hAnsi="Times New Roman" w:cs="Times New Roman"/>
        </w:rPr>
        <w:t>words</w:t>
      </w:r>
      <w:r w:rsidR="00085682" w:rsidRPr="00CE44CD">
        <w:rPr>
          <w:rFonts w:ascii="Times New Roman" w:hAnsi="Times New Roman" w:cs="Times New Roman"/>
        </w:rPr>
        <w:t>, incl. footnotes</w:t>
      </w:r>
      <w:r w:rsidR="00185942" w:rsidRPr="00CE44CD">
        <w:rPr>
          <w:rFonts w:ascii="Times New Roman" w:hAnsi="Times New Roman" w:cs="Times New Roman"/>
        </w:rPr>
        <w:t>]</w:t>
      </w:r>
    </w:p>
    <w:p w14:paraId="6F5103BB" w14:textId="3C06DB04" w:rsidR="00D574E8" w:rsidRDefault="00D574E8" w:rsidP="00C71931">
      <w:pPr>
        <w:spacing w:line="360" w:lineRule="auto"/>
        <w:jc w:val="center"/>
        <w:rPr>
          <w:rFonts w:ascii="Times New Roman" w:hAnsi="Times New Roman" w:cs="Times New Roman"/>
        </w:rPr>
      </w:pPr>
    </w:p>
    <w:p w14:paraId="6E0D0A02" w14:textId="382DE36E" w:rsidR="00CC208F" w:rsidRDefault="00CC208F" w:rsidP="00C71931">
      <w:pPr>
        <w:spacing w:line="360" w:lineRule="auto"/>
        <w:jc w:val="center"/>
        <w:rPr>
          <w:rFonts w:ascii="Times New Roman" w:hAnsi="Times New Roman" w:cs="Times New Roman"/>
        </w:rPr>
      </w:pPr>
    </w:p>
    <w:p w14:paraId="537AB280" w14:textId="251EB38A" w:rsidR="00911939" w:rsidRDefault="00911939" w:rsidP="00C71931">
      <w:pPr>
        <w:spacing w:line="360" w:lineRule="auto"/>
        <w:jc w:val="center"/>
        <w:rPr>
          <w:rFonts w:ascii="Times New Roman" w:hAnsi="Times New Roman" w:cs="Times New Roman"/>
        </w:rPr>
      </w:pPr>
    </w:p>
    <w:p w14:paraId="5194B28B" w14:textId="77777777" w:rsidR="00911939" w:rsidRPr="00CE44CD" w:rsidRDefault="00911939" w:rsidP="003D15ED">
      <w:pPr>
        <w:spacing w:line="360" w:lineRule="auto"/>
        <w:rPr>
          <w:rFonts w:ascii="Times New Roman" w:hAnsi="Times New Roman" w:cs="Times New Roman"/>
        </w:rPr>
      </w:pPr>
    </w:p>
    <w:p w14:paraId="18D4D28B" w14:textId="059C6E03" w:rsidR="00185942" w:rsidRPr="00CE44CD" w:rsidRDefault="00E40B8E" w:rsidP="00F5077C">
      <w:pPr>
        <w:spacing w:line="360" w:lineRule="auto"/>
        <w:jc w:val="both"/>
        <w:rPr>
          <w:rFonts w:ascii="Times New Roman" w:hAnsi="Times New Roman" w:cs="Times New Roman"/>
          <w:b/>
        </w:rPr>
      </w:pPr>
      <w:r w:rsidRPr="00CE44CD">
        <w:rPr>
          <w:rFonts w:ascii="Times New Roman" w:hAnsi="Times New Roman" w:cs="Times New Roman"/>
          <w:b/>
        </w:rPr>
        <w:lastRenderedPageBreak/>
        <w:t>REFERENCES</w:t>
      </w:r>
    </w:p>
    <w:p w14:paraId="7539B940" w14:textId="2692CC9D" w:rsidR="0078524E" w:rsidRPr="00CE44CD" w:rsidRDefault="0078524E" w:rsidP="008E75D8">
      <w:pPr>
        <w:pStyle w:val="ListParagraph"/>
        <w:jc w:val="both"/>
        <w:rPr>
          <w:rFonts w:ascii="Times New Roman" w:hAnsi="Times New Roman" w:cs="Times New Roman"/>
        </w:rPr>
      </w:pPr>
    </w:p>
    <w:p w14:paraId="4CF81469" w14:textId="77777777" w:rsidR="00087C6C" w:rsidRPr="00CE44CD" w:rsidRDefault="009E624C" w:rsidP="00907F74">
      <w:pPr>
        <w:pStyle w:val="Bibliography"/>
        <w:spacing w:line="240" w:lineRule="auto"/>
        <w:rPr>
          <w:rFonts w:ascii="Times New Roman" w:hAnsi="Times New Roman" w:cs="Times New Roman"/>
        </w:rPr>
      </w:pPr>
      <w:r w:rsidRPr="00CE44CD">
        <w:rPr>
          <w:rFonts w:ascii="Times New Roman" w:hAnsi="Times New Roman" w:cs="Times New Roman"/>
        </w:rPr>
        <w:t xml:space="preserve"> </w:t>
      </w:r>
      <w:r w:rsidR="002C3D07" w:rsidRPr="00CE44CD">
        <w:rPr>
          <w:rFonts w:ascii="Times New Roman" w:hAnsi="Times New Roman" w:cs="Times New Roman"/>
        </w:rPr>
        <w:fldChar w:fldCharType="begin"/>
      </w:r>
      <w:r w:rsidR="002C3D07" w:rsidRPr="00CE44CD">
        <w:rPr>
          <w:rFonts w:ascii="Times New Roman" w:hAnsi="Times New Roman" w:cs="Times New Roman"/>
        </w:rPr>
        <w:instrText xml:space="preserve"> ADDIN ZOTERO_BIBL {"uncited":[],"omitted":[],"custom":[]} CSL_BIBLIOGRAPHY </w:instrText>
      </w:r>
      <w:r w:rsidR="002C3D07" w:rsidRPr="00CE44CD">
        <w:rPr>
          <w:rFonts w:ascii="Times New Roman" w:hAnsi="Times New Roman" w:cs="Times New Roman"/>
        </w:rPr>
        <w:fldChar w:fldCharType="separate"/>
      </w:r>
      <w:r w:rsidR="00087C6C" w:rsidRPr="00CE44CD">
        <w:rPr>
          <w:rFonts w:ascii="Times New Roman" w:hAnsi="Times New Roman" w:cs="Times New Roman"/>
        </w:rPr>
        <w:t xml:space="preserve">Atran, S. (1998). Folk biology and the anthropology of science: Cognitive universals and cultural particulars. </w:t>
      </w:r>
      <w:r w:rsidR="00087C6C" w:rsidRPr="00CE44CD">
        <w:rPr>
          <w:rFonts w:ascii="Times New Roman" w:hAnsi="Times New Roman" w:cs="Times New Roman"/>
          <w:i/>
          <w:iCs/>
        </w:rPr>
        <w:t>Behavioral and Brain Sciences</w:t>
      </w:r>
      <w:r w:rsidR="00087C6C" w:rsidRPr="00CE44CD">
        <w:rPr>
          <w:rFonts w:ascii="Times New Roman" w:hAnsi="Times New Roman" w:cs="Times New Roman"/>
        </w:rPr>
        <w:t xml:space="preserve">, </w:t>
      </w:r>
      <w:r w:rsidR="00087C6C" w:rsidRPr="00CE44CD">
        <w:rPr>
          <w:rFonts w:ascii="Times New Roman" w:hAnsi="Times New Roman" w:cs="Times New Roman"/>
          <w:i/>
          <w:iCs/>
        </w:rPr>
        <w:t>21</w:t>
      </w:r>
      <w:r w:rsidR="00087C6C" w:rsidRPr="00CE44CD">
        <w:rPr>
          <w:rFonts w:ascii="Times New Roman" w:hAnsi="Times New Roman" w:cs="Times New Roman"/>
        </w:rPr>
        <w:t>(04). https://doi.org/10.1017/S0140525X98001277</w:t>
      </w:r>
    </w:p>
    <w:p w14:paraId="6433EC90" w14:textId="77777777" w:rsidR="00087C6C" w:rsidRPr="00CE44CD" w:rsidRDefault="00087C6C" w:rsidP="00907F74">
      <w:pPr>
        <w:pStyle w:val="Bibliography"/>
        <w:spacing w:line="240" w:lineRule="auto"/>
        <w:rPr>
          <w:rFonts w:ascii="Times New Roman" w:hAnsi="Times New Roman" w:cs="Times New Roman"/>
        </w:rPr>
      </w:pPr>
      <w:r w:rsidRPr="00CE44CD">
        <w:rPr>
          <w:rFonts w:ascii="Times New Roman" w:hAnsi="Times New Roman" w:cs="Times New Roman"/>
        </w:rPr>
        <w:t xml:space="preserve">Bar-On, Y. M., Phillips, R., &amp; Milo, R. (2018). The biomass distribution on Earth. </w:t>
      </w:r>
      <w:r w:rsidRPr="00CE44CD">
        <w:rPr>
          <w:rFonts w:ascii="Times New Roman" w:hAnsi="Times New Roman" w:cs="Times New Roman"/>
          <w:i/>
          <w:iCs/>
        </w:rPr>
        <w:t>Systems Biology</w:t>
      </w:r>
      <w:r w:rsidRPr="00CE44CD">
        <w:rPr>
          <w:rFonts w:ascii="Times New Roman" w:hAnsi="Times New Roman" w:cs="Times New Roman"/>
        </w:rPr>
        <w:t xml:space="preserve">, </w:t>
      </w:r>
      <w:r w:rsidRPr="00CE44CD">
        <w:rPr>
          <w:rFonts w:ascii="Times New Roman" w:hAnsi="Times New Roman" w:cs="Times New Roman"/>
          <w:i/>
          <w:iCs/>
        </w:rPr>
        <w:t>115</w:t>
      </w:r>
      <w:r w:rsidRPr="00CE44CD">
        <w:rPr>
          <w:rFonts w:ascii="Times New Roman" w:hAnsi="Times New Roman" w:cs="Times New Roman"/>
        </w:rPr>
        <w:t>(25), 6505–6511. https://doi.org/10.1073/pnas.1711842115</w:t>
      </w:r>
    </w:p>
    <w:p w14:paraId="37074A26" w14:textId="77777777" w:rsidR="00087C6C" w:rsidRPr="00CE44CD" w:rsidRDefault="00087C6C" w:rsidP="00907F74">
      <w:pPr>
        <w:pStyle w:val="Bibliography"/>
        <w:spacing w:line="240" w:lineRule="auto"/>
        <w:rPr>
          <w:rFonts w:ascii="Times New Roman" w:hAnsi="Times New Roman" w:cs="Times New Roman"/>
        </w:rPr>
      </w:pPr>
      <w:r w:rsidRPr="00CE44CD">
        <w:rPr>
          <w:rFonts w:ascii="Times New Roman" w:hAnsi="Times New Roman" w:cs="Times New Roman"/>
        </w:rPr>
        <w:t xml:space="preserve">Beatty, J. (1995). The Evolutionary Contingency Thesis. In G. Wolters &amp; J. G. Lennox (Eds.), </w:t>
      </w:r>
      <w:r w:rsidRPr="00CE44CD">
        <w:rPr>
          <w:rFonts w:ascii="Times New Roman" w:hAnsi="Times New Roman" w:cs="Times New Roman"/>
          <w:i/>
          <w:iCs/>
        </w:rPr>
        <w:t>Concepts, Theories, and Rationality in the Biological Sciences</w:t>
      </w:r>
      <w:r w:rsidRPr="00CE44CD">
        <w:rPr>
          <w:rFonts w:ascii="Times New Roman" w:hAnsi="Times New Roman" w:cs="Times New Roman"/>
        </w:rPr>
        <w:t>. Konstanz: Universitätsverlag Konstanz - University of Pittsburgh Press.</w:t>
      </w:r>
    </w:p>
    <w:p w14:paraId="2DB4549E" w14:textId="77777777" w:rsidR="00087C6C" w:rsidRPr="00CE44CD" w:rsidRDefault="00087C6C" w:rsidP="00907F74">
      <w:pPr>
        <w:pStyle w:val="Bibliography"/>
        <w:spacing w:line="240" w:lineRule="auto"/>
        <w:rPr>
          <w:rFonts w:ascii="Times New Roman" w:hAnsi="Times New Roman" w:cs="Times New Roman"/>
        </w:rPr>
      </w:pPr>
      <w:r w:rsidRPr="00CE44CD">
        <w:rPr>
          <w:rFonts w:ascii="Times New Roman" w:hAnsi="Times New Roman" w:cs="Times New Roman"/>
        </w:rPr>
        <w:t xml:space="preserve">Berleman, J. E., &amp; Kirby, J. R. (2009). Deciphering the hunting strategy of a bacterial wolfpack. </w:t>
      </w:r>
      <w:r w:rsidRPr="00CE44CD">
        <w:rPr>
          <w:rFonts w:ascii="Times New Roman" w:hAnsi="Times New Roman" w:cs="Times New Roman"/>
          <w:i/>
          <w:iCs/>
        </w:rPr>
        <w:t>FEMS microbiology reviews</w:t>
      </w:r>
      <w:r w:rsidRPr="00CE44CD">
        <w:rPr>
          <w:rFonts w:ascii="Times New Roman" w:hAnsi="Times New Roman" w:cs="Times New Roman"/>
        </w:rPr>
        <w:t xml:space="preserve">, </w:t>
      </w:r>
      <w:r w:rsidRPr="00CE44CD">
        <w:rPr>
          <w:rFonts w:ascii="Times New Roman" w:hAnsi="Times New Roman" w:cs="Times New Roman"/>
          <w:i/>
          <w:iCs/>
        </w:rPr>
        <w:t>33</w:t>
      </w:r>
      <w:r w:rsidRPr="00CE44CD">
        <w:rPr>
          <w:rFonts w:ascii="Times New Roman" w:hAnsi="Times New Roman" w:cs="Times New Roman"/>
        </w:rPr>
        <w:t>(5), 942–957. https://doi.org/10.1111/j.1574-6976.2009.00185.x</w:t>
      </w:r>
    </w:p>
    <w:p w14:paraId="7A1F0FCE" w14:textId="77777777" w:rsidR="00087C6C" w:rsidRPr="00CE44CD" w:rsidRDefault="00087C6C" w:rsidP="00907F74">
      <w:pPr>
        <w:pStyle w:val="Bibliography"/>
        <w:spacing w:line="240" w:lineRule="auto"/>
        <w:rPr>
          <w:rFonts w:ascii="Times New Roman" w:hAnsi="Times New Roman" w:cs="Times New Roman"/>
        </w:rPr>
      </w:pPr>
      <w:r w:rsidRPr="00CE44CD">
        <w:rPr>
          <w:rFonts w:ascii="Times New Roman" w:hAnsi="Times New Roman" w:cs="Times New Roman"/>
        </w:rPr>
        <w:t xml:space="preserve">Blackstone, N. W. (2013). Why did eukaryotes evolve only once? Genetic and energetic aspects of conflict and conflict mediation. </w:t>
      </w:r>
      <w:r w:rsidRPr="00CE44CD">
        <w:rPr>
          <w:rFonts w:ascii="Times New Roman" w:hAnsi="Times New Roman" w:cs="Times New Roman"/>
          <w:i/>
          <w:iCs/>
        </w:rPr>
        <w:t>Philosophical Transactions of the Royal Society B: Biological Sciences</w:t>
      </w:r>
      <w:r w:rsidRPr="00CE44CD">
        <w:rPr>
          <w:rFonts w:ascii="Times New Roman" w:hAnsi="Times New Roman" w:cs="Times New Roman"/>
        </w:rPr>
        <w:t xml:space="preserve">, </w:t>
      </w:r>
      <w:r w:rsidRPr="00CE44CD">
        <w:rPr>
          <w:rFonts w:ascii="Times New Roman" w:hAnsi="Times New Roman" w:cs="Times New Roman"/>
          <w:i/>
          <w:iCs/>
        </w:rPr>
        <w:t>368</w:t>
      </w:r>
      <w:r w:rsidRPr="00CE44CD">
        <w:rPr>
          <w:rFonts w:ascii="Times New Roman" w:hAnsi="Times New Roman" w:cs="Times New Roman"/>
        </w:rPr>
        <w:t>(1622), 20120266. https://doi.org/10.1098/rstb.2012.0266</w:t>
      </w:r>
    </w:p>
    <w:p w14:paraId="14AE4CF2" w14:textId="77777777" w:rsidR="00087C6C" w:rsidRPr="00CE44CD" w:rsidRDefault="00087C6C" w:rsidP="00907F74">
      <w:pPr>
        <w:pStyle w:val="Bibliography"/>
        <w:spacing w:line="240" w:lineRule="auto"/>
        <w:rPr>
          <w:rFonts w:ascii="Times New Roman" w:hAnsi="Times New Roman" w:cs="Times New Roman"/>
        </w:rPr>
      </w:pPr>
      <w:r w:rsidRPr="00CE44CD">
        <w:rPr>
          <w:rFonts w:ascii="Times New Roman" w:hAnsi="Times New Roman" w:cs="Times New Roman"/>
        </w:rPr>
        <w:t xml:space="preserve">Bonner, J. T. (1988). </w:t>
      </w:r>
      <w:r w:rsidRPr="00CE44CD">
        <w:rPr>
          <w:rFonts w:ascii="Times New Roman" w:hAnsi="Times New Roman" w:cs="Times New Roman"/>
          <w:i/>
          <w:iCs/>
        </w:rPr>
        <w:t>The Evolution of Complexity by Means of Natural Selection</w:t>
      </w:r>
      <w:r w:rsidRPr="00CE44CD">
        <w:rPr>
          <w:rFonts w:ascii="Times New Roman" w:hAnsi="Times New Roman" w:cs="Times New Roman"/>
        </w:rPr>
        <w:t>. Princeton University Press.</w:t>
      </w:r>
    </w:p>
    <w:p w14:paraId="7DCAA42C" w14:textId="77777777" w:rsidR="00087C6C" w:rsidRPr="00CE44CD" w:rsidRDefault="00087C6C" w:rsidP="00907F74">
      <w:pPr>
        <w:pStyle w:val="Bibliography"/>
        <w:spacing w:line="240" w:lineRule="auto"/>
        <w:rPr>
          <w:rFonts w:ascii="Times New Roman" w:hAnsi="Times New Roman" w:cs="Times New Roman"/>
        </w:rPr>
      </w:pPr>
      <w:r w:rsidRPr="00CE44CD">
        <w:rPr>
          <w:rFonts w:ascii="Times New Roman" w:hAnsi="Times New Roman" w:cs="Times New Roman"/>
        </w:rPr>
        <w:t xml:space="preserve">Boyle, P., &amp; Rodhouse, P. (2005). </w:t>
      </w:r>
      <w:r w:rsidRPr="00CE44CD">
        <w:rPr>
          <w:rFonts w:ascii="Times New Roman" w:hAnsi="Times New Roman" w:cs="Times New Roman"/>
          <w:i/>
          <w:iCs/>
        </w:rPr>
        <w:t>Cephalopods: Ecology and Fisheries</w:t>
      </w:r>
      <w:r w:rsidRPr="00CE44CD">
        <w:rPr>
          <w:rFonts w:ascii="Times New Roman" w:hAnsi="Times New Roman" w:cs="Times New Roman"/>
        </w:rPr>
        <w:t>. Oxford, UK: Wiley-Blackwell.</w:t>
      </w:r>
    </w:p>
    <w:p w14:paraId="62091807" w14:textId="77777777" w:rsidR="00087C6C" w:rsidRPr="00CE44CD" w:rsidRDefault="00087C6C" w:rsidP="00907F74">
      <w:pPr>
        <w:pStyle w:val="Bibliography"/>
        <w:spacing w:line="240" w:lineRule="auto"/>
        <w:rPr>
          <w:rFonts w:ascii="Times New Roman" w:hAnsi="Times New Roman" w:cs="Times New Roman"/>
        </w:rPr>
      </w:pPr>
      <w:r w:rsidRPr="00CE44CD">
        <w:rPr>
          <w:rFonts w:ascii="Times New Roman" w:hAnsi="Times New Roman" w:cs="Times New Roman"/>
        </w:rPr>
        <w:t xml:space="preserve">Bradshaw, A. D. (1965). Evolutionary Significance of Phenotypic Plasticity in Plants. </w:t>
      </w:r>
      <w:r w:rsidRPr="00CE44CD">
        <w:rPr>
          <w:rFonts w:ascii="Times New Roman" w:hAnsi="Times New Roman" w:cs="Times New Roman"/>
          <w:i/>
          <w:iCs/>
        </w:rPr>
        <w:t>Advances in Genetics</w:t>
      </w:r>
      <w:r w:rsidRPr="00CE44CD">
        <w:rPr>
          <w:rFonts w:ascii="Times New Roman" w:hAnsi="Times New Roman" w:cs="Times New Roman"/>
        </w:rPr>
        <w:t xml:space="preserve">, </w:t>
      </w:r>
      <w:r w:rsidRPr="00CE44CD">
        <w:rPr>
          <w:rFonts w:ascii="Times New Roman" w:hAnsi="Times New Roman" w:cs="Times New Roman"/>
          <w:i/>
          <w:iCs/>
        </w:rPr>
        <w:t>13</w:t>
      </w:r>
      <w:r w:rsidRPr="00CE44CD">
        <w:rPr>
          <w:rFonts w:ascii="Times New Roman" w:hAnsi="Times New Roman" w:cs="Times New Roman"/>
        </w:rPr>
        <w:t>, 115–155. https://doi.org/10.1016/S0065-2660(08)60048-6</w:t>
      </w:r>
    </w:p>
    <w:p w14:paraId="11EBC20D" w14:textId="77777777" w:rsidR="00087C6C" w:rsidRPr="00CE44CD" w:rsidRDefault="00087C6C" w:rsidP="00907F74">
      <w:pPr>
        <w:pStyle w:val="Bibliography"/>
        <w:spacing w:line="240" w:lineRule="auto"/>
        <w:rPr>
          <w:rFonts w:ascii="Times New Roman" w:hAnsi="Times New Roman" w:cs="Times New Roman"/>
        </w:rPr>
      </w:pPr>
      <w:r w:rsidRPr="00CE44CD">
        <w:rPr>
          <w:rFonts w:ascii="Times New Roman" w:hAnsi="Times New Roman" w:cs="Times New Roman"/>
        </w:rPr>
        <w:t xml:space="preserve">Conway Morris, S. (2003). </w:t>
      </w:r>
      <w:r w:rsidRPr="00CE44CD">
        <w:rPr>
          <w:rFonts w:ascii="Times New Roman" w:hAnsi="Times New Roman" w:cs="Times New Roman"/>
          <w:i/>
          <w:iCs/>
        </w:rPr>
        <w:t>Life’s Solution: Inevitable Humans in a Lonely Universe</w:t>
      </w:r>
      <w:r w:rsidRPr="00CE44CD">
        <w:rPr>
          <w:rFonts w:ascii="Times New Roman" w:hAnsi="Times New Roman" w:cs="Times New Roman"/>
        </w:rPr>
        <w:t>. Cambridge, UK: Cambridge University Press.</w:t>
      </w:r>
    </w:p>
    <w:p w14:paraId="1C8029B7" w14:textId="77777777" w:rsidR="00087C6C" w:rsidRPr="00CE44CD" w:rsidRDefault="00087C6C" w:rsidP="00907F74">
      <w:pPr>
        <w:pStyle w:val="Bibliography"/>
        <w:spacing w:line="240" w:lineRule="auto"/>
        <w:rPr>
          <w:rFonts w:ascii="Times New Roman" w:hAnsi="Times New Roman" w:cs="Times New Roman"/>
        </w:rPr>
      </w:pPr>
      <w:r w:rsidRPr="00CE44CD">
        <w:rPr>
          <w:rFonts w:ascii="Times New Roman" w:hAnsi="Times New Roman" w:cs="Times New Roman"/>
        </w:rPr>
        <w:t xml:space="preserve">Darwin, C. (2008). </w:t>
      </w:r>
      <w:r w:rsidRPr="00CE44CD">
        <w:rPr>
          <w:rFonts w:ascii="Times New Roman" w:hAnsi="Times New Roman" w:cs="Times New Roman"/>
          <w:i/>
          <w:iCs/>
        </w:rPr>
        <w:t>On the origin of species</w:t>
      </w:r>
      <w:r w:rsidRPr="00CE44CD">
        <w:rPr>
          <w:rFonts w:ascii="Times New Roman" w:hAnsi="Times New Roman" w:cs="Times New Roman"/>
        </w:rPr>
        <w:t xml:space="preserve"> (Rev. ed.). New York: Oxford University Press.</w:t>
      </w:r>
    </w:p>
    <w:p w14:paraId="7BCD25C5" w14:textId="77777777" w:rsidR="00087C6C" w:rsidRPr="00CE44CD" w:rsidRDefault="00087C6C" w:rsidP="00907F74">
      <w:pPr>
        <w:pStyle w:val="Bibliography"/>
        <w:spacing w:line="240" w:lineRule="auto"/>
        <w:rPr>
          <w:rFonts w:ascii="Times New Roman" w:hAnsi="Times New Roman" w:cs="Times New Roman"/>
        </w:rPr>
      </w:pPr>
      <w:r w:rsidRPr="00CE44CD">
        <w:rPr>
          <w:rFonts w:ascii="Times New Roman" w:hAnsi="Times New Roman" w:cs="Times New Roman"/>
        </w:rPr>
        <w:t xml:space="preserve">Dawkins, R. (1997). Human Chauvinism. </w:t>
      </w:r>
      <w:r w:rsidRPr="00CE44CD">
        <w:rPr>
          <w:rFonts w:ascii="Times New Roman" w:hAnsi="Times New Roman" w:cs="Times New Roman"/>
          <w:i/>
          <w:iCs/>
        </w:rPr>
        <w:t>Evolution</w:t>
      </w:r>
      <w:r w:rsidRPr="00CE44CD">
        <w:rPr>
          <w:rFonts w:ascii="Times New Roman" w:hAnsi="Times New Roman" w:cs="Times New Roman"/>
        </w:rPr>
        <w:t xml:space="preserve">, </w:t>
      </w:r>
      <w:r w:rsidRPr="00CE44CD">
        <w:rPr>
          <w:rFonts w:ascii="Times New Roman" w:hAnsi="Times New Roman" w:cs="Times New Roman"/>
          <w:i/>
          <w:iCs/>
        </w:rPr>
        <w:t>51</w:t>
      </w:r>
      <w:r w:rsidRPr="00CE44CD">
        <w:rPr>
          <w:rFonts w:ascii="Times New Roman" w:hAnsi="Times New Roman" w:cs="Times New Roman"/>
        </w:rPr>
        <w:t>(3), 1015–1020. https://doi.org/10.1111/j.1558-5646.1997.tb03686.x</w:t>
      </w:r>
    </w:p>
    <w:p w14:paraId="082F0409" w14:textId="77777777" w:rsidR="00087C6C" w:rsidRPr="00CE44CD" w:rsidRDefault="00087C6C" w:rsidP="00907F74">
      <w:pPr>
        <w:pStyle w:val="Bibliography"/>
        <w:spacing w:line="240" w:lineRule="auto"/>
        <w:rPr>
          <w:rFonts w:ascii="Times New Roman" w:hAnsi="Times New Roman" w:cs="Times New Roman"/>
        </w:rPr>
      </w:pPr>
      <w:r w:rsidRPr="00CE44CD">
        <w:rPr>
          <w:rFonts w:ascii="Times New Roman" w:hAnsi="Times New Roman" w:cs="Times New Roman"/>
        </w:rPr>
        <w:t xml:space="preserve">Dennett, D. C. (1995). </w:t>
      </w:r>
      <w:r w:rsidRPr="00CE44CD">
        <w:rPr>
          <w:rFonts w:ascii="Times New Roman" w:hAnsi="Times New Roman" w:cs="Times New Roman"/>
          <w:i/>
          <w:iCs/>
        </w:rPr>
        <w:t>Darwin’s Dangerous Idea</w:t>
      </w:r>
      <w:r w:rsidRPr="00CE44CD">
        <w:rPr>
          <w:rFonts w:ascii="Times New Roman" w:hAnsi="Times New Roman" w:cs="Times New Roman"/>
        </w:rPr>
        <w:t>. London: Penguin Books.</w:t>
      </w:r>
    </w:p>
    <w:p w14:paraId="0EBA7E5A" w14:textId="77777777" w:rsidR="00087C6C" w:rsidRPr="00CE44CD" w:rsidRDefault="00087C6C" w:rsidP="00907F74">
      <w:pPr>
        <w:pStyle w:val="Bibliography"/>
        <w:spacing w:line="240" w:lineRule="auto"/>
        <w:rPr>
          <w:rFonts w:ascii="Times New Roman" w:hAnsi="Times New Roman" w:cs="Times New Roman"/>
        </w:rPr>
      </w:pPr>
      <w:r w:rsidRPr="00CE44CD">
        <w:rPr>
          <w:rFonts w:ascii="Times New Roman" w:hAnsi="Times New Roman" w:cs="Times New Roman"/>
        </w:rPr>
        <w:t xml:space="preserve">Dollo, L. (1893). The Laws of Evolution. </w:t>
      </w:r>
      <w:r w:rsidRPr="00CE44CD">
        <w:rPr>
          <w:rFonts w:ascii="Times New Roman" w:hAnsi="Times New Roman" w:cs="Times New Roman"/>
          <w:i/>
          <w:iCs/>
        </w:rPr>
        <w:t>Bulletin de la Société belge de géologie, de paléontologie et d’hydrologie.</w:t>
      </w:r>
      <w:r w:rsidRPr="00CE44CD">
        <w:rPr>
          <w:rFonts w:ascii="Times New Roman" w:hAnsi="Times New Roman" w:cs="Times New Roman"/>
        </w:rPr>
        <w:t xml:space="preserve">, </w:t>
      </w:r>
      <w:r w:rsidRPr="00CE44CD">
        <w:rPr>
          <w:rFonts w:ascii="Times New Roman" w:hAnsi="Times New Roman" w:cs="Times New Roman"/>
          <w:i/>
          <w:iCs/>
        </w:rPr>
        <w:t>7</w:t>
      </w:r>
      <w:r w:rsidRPr="00CE44CD">
        <w:rPr>
          <w:rFonts w:ascii="Times New Roman" w:hAnsi="Times New Roman" w:cs="Times New Roman"/>
        </w:rPr>
        <w:t>, 164–166.</w:t>
      </w:r>
    </w:p>
    <w:p w14:paraId="238DF533" w14:textId="77777777" w:rsidR="00087C6C" w:rsidRPr="00CE44CD" w:rsidRDefault="00087C6C" w:rsidP="00907F74">
      <w:pPr>
        <w:pStyle w:val="Bibliography"/>
        <w:spacing w:line="240" w:lineRule="auto"/>
        <w:rPr>
          <w:rFonts w:ascii="Times New Roman" w:hAnsi="Times New Roman" w:cs="Times New Roman"/>
        </w:rPr>
      </w:pPr>
      <w:r w:rsidRPr="00CE44CD">
        <w:rPr>
          <w:rFonts w:ascii="Times New Roman" w:hAnsi="Times New Roman" w:cs="Times New Roman"/>
        </w:rPr>
        <w:t xml:space="preserve">Fenchel, T. (2002). Microbial Behavior in a Heterogeneous World. </w:t>
      </w:r>
      <w:r w:rsidRPr="00CE44CD">
        <w:rPr>
          <w:rFonts w:ascii="Times New Roman" w:hAnsi="Times New Roman" w:cs="Times New Roman"/>
          <w:i/>
          <w:iCs/>
        </w:rPr>
        <w:t>Science</w:t>
      </w:r>
      <w:r w:rsidRPr="00CE44CD">
        <w:rPr>
          <w:rFonts w:ascii="Times New Roman" w:hAnsi="Times New Roman" w:cs="Times New Roman"/>
        </w:rPr>
        <w:t xml:space="preserve">, </w:t>
      </w:r>
      <w:r w:rsidRPr="00CE44CD">
        <w:rPr>
          <w:rFonts w:ascii="Times New Roman" w:hAnsi="Times New Roman" w:cs="Times New Roman"/>
          <w:i/>
          <w:iCs/>
        </w:rPr>
        <w:t>296</w:t>
      </w:r>
      <w:r w:rsidRPr="00CE44CD">
        <w:rPr>
          <w:rFonts w:ascii="Times New Roman" w:hAnsi="Times New Roman" w:cs="Times New Roman"/>
        </w:rPr>
        <w:t>(5570), 1068–1071. https://doi.org/10.1126/science.1070118</w:t>
      </w:r>
    </w:p>
    <w:p w14:paraId="18046957" w14:textId="77777777" w:rsidR="00087C6C" w:rsidRPr="00CE44CD" w:rsidRDefault="00087C6C" w:rsidP="00907F74">
      <w:pPr>
        <w:pStyle w:val="Bibliography"/>
        <w:spacing w:line="240" w:lineRule="auto"/>
        <w:rPr>
          <w:rFonts w:ascii="Times New Roman" w:hAnsi="Times New Roman" w:cs="Times New Roman"/>
        </w:rPr>
      </w:pPr>
      <w:r w:rsidRPr="00CE44CD">
        <w:rPr>
          <w:rFonts w:ascii="Times New Roman" w:hAnsi="Times New Roman" w:cs="Times New Roman"/>
        </w:rPr>
        <w:t xml:space="preserve">Gilmore, D. P., Da Costa, C. P., &amp; Duarte, D. P. F. (2001). Sloth biology: an update on their physiological ecology, behavior and role as vectors of arthropods and arboviruses. </w:t>
      </w:r>
      <w:r w:rsidRPr="00CE44CD">
        <w:rPr>
          <w:rFonts w:ascii="Times New Roman" w:hAnsi="Times New Roman" w:cs="Times New Roman"/>
          <w:i/>
          <w:iCs/>
        </w:rPr>
        <w:t>Brazilian Journal of Medical and Biological Research</w:t>
      </w:r>
      <w:r w:rsidRPr="00CE44CD">
        <w:rPr>
          <w:rFonts w:ascii="Times New Roman" w:hAnsi="Times New Roman" w:cs="Times New Roman"/>
        </w:rPr>
        <w:t xml:space="preserve">, </w:t>
      </w:r>
      <w:r w:rsidRPr="00CE44CD">
        <w:rPr>
          <w:rFonts w:ascii="Times New Roman" w:hAnsi="Times New Roman" w:cs="Times New Roman"/>
          <w:i/>
          <w:iCs/>
        </w:rPr>
        <w:t>34</w:t>
      </w:r>
      <w:r w:rsidRPr="00CE44CD">
        <w:rPr>
          <w:rFonts w:ascii="Times New Roman" w:hAnsi="Times New Roman" w:cs="Times New Roman"/>
        </w:rPr>
        <w:t>(1), 9–25. https://doi.org/10.1590/S0100-879X2001000100002</w:t>
      </w:r>
    </w:p>
    <w:p w14:paraId="7C49F0D7" w14:textId="77777777" w:rsidR="00087C6C" w:rsidRPr="00CE44CD" w:rsidRDefault="00087C6C" w:rsidP="00907F74">
      <w:pPr>
        <w:pStyle w:val="Bibliography"/>
        <w:spacing w:line="240" w:lineRule="auto"/>
        <w:rPr>
          <w:rFonts w:ascii="Times New Roman" w:hAnsi="Times New Roman" w:cs="Times New Roman"/>
        </w:rPr>
      </w:pPr>
      <w:r w:rsidRPr="00CE44CD">
        <w:rPr>
          <w:rFonts w:ascii="Times New Roman" w:hAnsi="Times New Roman" w:cs="Times New Roman"/>
        </w:rPr>
        <w:t xml:space="preserve">Godfrey-Smith, P. (2001). Three Kinds of Adaptationism. In S. H. Orzack &amp; E. Sober (Eds.), </w:t>
      </w:r>
      <w:r w:rsidRPr="00CE44CD">
        <w:rPr>
          <w:rFonts w:ascii="Times New Roman" w:hAnsi="Times New Roman" w:cs="Times New Roman"/>
          <w:i/>
          <w:iCs/>
        </w:rPr>
        <w:t>Adaptationism and Optimality</w:t>
      </w:r>
      <w:r w:rsidRPr="00CE44CD">
        <w:rPr>
          <w:rFonts w:ascii="Times New Roman" w:hAnsi="Times New Roman" w:cs="Times New Roman"/>
        </w:rPr>
        <w:t xml:space="preserve"> (pp. 335–357). Cambridge: Cambridge University Press. https://doi.org/10.1017/CBO9780511609084.012</w:t>
      </w:r>
    </w:p>
    <w:p w14:paraId="3BA957D3" w14:textId="77777777" w:rsidR="00087C6C" w:rsidRPr="00CE44CD" w:rsidRDefault="00087C6C" w:rsidP="00907F74">
      <w:pPr>
        <w:pStyle w:val="Bibliography"/>
        <w:spacing w:line="240" w:lineRule="auto"/>
        <w:rPr>
          <w:rFonts w:ascii="Times New Roman" w:hAnsi="Times New Roman" w:cs="Times New Roman"/>
        </w:rPr>
      </w:pPr>
      <w:r w:rsidRPr="00CE44CD">
        <w:rPr>
          <w:rFonts w:ascii="Times New Roman" w:hAnsi="Times New Roman" w:cs="Times New Roman"/>
        </w:rPr>
        <w:t xml:space="preserve">Gosling, E. M. (2003). </w:t>
      </w:r>
      <w:r w:rsidRPr="00CE44CD">
        <w:rPr>
          <w:rFonts w:ascii="Times New Roman" w:hAnsi="Times New Roman" w:cs="Times New Roman"/>
          <w:i/>
          <w:iCs/>
        </w:rPr>
        <w:t>Bivalve molluscs: biology, ecology, and culture</w:t>
      </w:r>
      <w:r w:rsidRPr="00CE44CD">
        <w:rPr>
          <w:rFonts w:ascii="Times New Roman" w:hAnsi="Times New Roman" w:cs="Times New Roman"/>
        </w:rPr>
        <w:t>. Oxford ; Malden, MA: Fishing News Books.</w:t>
      </w:r>
    </w:p>
    <w:p w14:paraId="6A9B0CE5" w14:textId="77777777" w:rsidR="00087C6C" w:rsidRPr="00CE44CD" w:rsidRDefault="00087C6C" w:rsidP="00907F74">
      <w:pPr>
        <w:pStyle w:val="Bibliography"/>
        <w:spacing w:line="240" w:lineRule="auto"/>
        <w:rPr>
          <w:rFonts w:ascii="Times New Roman" w:hAnsi="Times New Roman" w:cs="Times New Roman"/>
        </w:rPr>
      </w:pPr>
      <w:r w:rsidRPr="00CE44CD">
        <w:rPr>
          <w:rFonts w:ascii="Times New Roman" w:hAnsi="Times New Roman" w:cs="Times New Roman"/>
        </w:rPr>
        <w:t xml:space="preserve">Gould, S. J. (1988). On replacing the idea of progress with an operational notion of directionality. In M. H. Nitecki (Ed.), </w:t>
      </w:r>
      <w:r w:rsidRPr="00CE44CD">
        <w:rPr>
          <w:rFonts w:ascii="Times New Roman" w:hAnsi="Times New Roman" w:cs="Times New Roman"/>
          <w:i/>
          <w:iCs/>
        </w:rPr>
        <w:t>Evolutionary Progress</w:t>
      </w:r>
      <w:r w:rsidRPr="00CE44CD">
        <w:rPr>
          <w:rFonts w:ascii="Times New Roman" w:hAnsi="Times New Roman" w:cs="Times New Roman"/>
        </w:rPr>
        <w:t xml:space="preserve"> (pp. 319–338). Chicago: University of Chicago Press.</w:t>
      </w:r>
    </w:p>
    <w:p w14:paraId="594AA5D3" w14:textId="77777777" w:rsidR="00087C6C" w:rsidRPr="00CE44CD" w:rsidRDefault="00087C6C" w:rsidP="00907F74">
      <w:pPr>
        <w:pStyle w:val="Bibliography"/>
        <w:spacing w:line="240" w:lineRule="auto"/>
        <w:rPr>
          <w:rFonts w:ascii="Times New Roman" w:hAnsi="Times New Roman" w:cs="Times New Roman"/>
        </w:rPr>
      </w:pPr>
      <w:r w:rsidRPr="00CE44CD">
        <w:rPr>
          <w:rFonts w:ascii="Times New Roman" w:hAnsi="Times New Roman" w:cs="Times New Roman"/>
        </w:rPr>
        <w:t xml:space="preserve">Gould, S. J. (1989). </w:t>
      </w:r>
      <w:r w:rsidRPr="00CE44CD">
        <w:rPr>
          <w:rFonts w:ascii="Times New Roman" w:hAnsi="Times New Roman" w:cs="Times New Roman"/>
          <w:i/>
          <w:iCs/>
        </w:rPr>
        <w:t>Wonderful Life: The Burgess Shale and the Nature of History</w:t>
      </w:r>
      <w:r w:rsidRPr="00CE44CD">
        <w:rPr>
          <w:rFonts w:ascii="Times New Roman" w:hAnsi="Times New Roman" w:cs="Times New Roman"/>
        </w:rPr>
        <w:t>. W. W. Norton &amp; Company.</w:t>
      </w:r>
    </w:p>
    <w:p w14:paraId="1FC87A6D" w14:textId="77777777" w:rsidR="00087C6C" w:rsidRPr="00CE44CD" w:rsidRDefault="00087C6C" w:rsidP="00907F74">
      <w:pPr>
        <w:pStyle w:val="Bibliography"/>
        <w:spacing w:line="240" w:lineRule="auto"/>
        <w:rPr>
          <w:rFonts w:ascii="Times New Roman" w:hAnsi="Times New Roman" w:cs="Times New Roman"/>
        </w:rPr>
      </w:pPr>
      <w:r w:rsidRPr="00CE44CD">
        <w:rPr>
          <w:rFonts w:ascii="Times New Roman" w:hAnsi="Times New Roman" w:cs="Times New Roman"/>
        </w:rPr>
        <w:t xml:space="preserve">Gould, S. J. (1996). </w:t>
      </w:r>
      <w:r w:rsidRPr="00CE44CD">
        <w:rPr>
          <w:rFonts w:ascii="Times New Roman" w:hAnsi="Times New Roman" w:cs="Times New Roman"/>
          <w:i/>
          <w:iCs/>
        </w:rPr>
        <w:t>Full House: The Spread of Excellence from Plato to Darwin</w:t>
      </w:r>
      <w:r w:rsidRPr="00CE44CD">
        <w:rPr>
          <w:rFonts w:ascii="Times New Roman" w:hAnsi="Times New Roman" w:cs="Times New Roman"/>
        </w:rPr>
        <w:t>. Cambridge, MA and London, England: Harvard University Press.</w:t>
      </w:r>
    </w:p>
    <w:p w14:paraId="690D7B37" w14:textId="77777777" w:rsidR="00087C6C" w:rsidRPr="00CE44CD" w:rsidRDefault="00087C6C" w:rsidP="00907F74">
      <w:pPr>
        <w:pStyle w:val="Bibliography"/>
        <w:spacing w:line="240" w:lineRule="auto"/>
        <w:rPr>
          <w:rFonts w:ascii="Times New Roman" w:hAnsi="Times New Roman" w:cs="Times New Roman"/>
        </w:rPr>
      </w:pPr>
      <w:r w:rsidRPr="00CE44CD">
        <w:rPr>
          <w:rFonts w:ascii="Times New Roman" w:hAnsi="Times New Roman" w:cs="Times New Roman"/>
        </w:rPr>
        <w:lastRenderedPageBreak/>
        <w:t xml:space="preserve">Gould, S. J. (2002). </w:t>
      </w:r>
      <w:r w:rsidRPr="00CE44CD">
        <w:rPr>
          <w:rFonts w:ascii="Times New Roman" w:hAnsi="Times New Roman" w:cs="Times New Roman"/>
          <w:i/>
          <w:iCs/>
        </w:rPr>
        <w:t>The structure of evolutionary theory</w:t>
      </w:r>
      <w:r w:rsidRPr="00CE44CD">
        <w:rPr>
          <w:rFonts w:ascii="Times New Roman" w:hAnsi="Times New Roman" w:cs="Times New Roman"/>
        </w:rPr>
        <w:t>. Cambridge, MA: Belknap Press of Harvard University Press.</w:t>
      </w:r>
    </w:p>
    <w:p w14:paraId="453CE218" w14:textId="77777777" w:rsidR="00087C6C" w:rsidRPr="00CE44CD" w:rsidRDefault="00087C6C" w:rsidP="00907F74">
      <w:pPr>
        <w:pStyle w:val="Bibliography"/>
        <w:spacing w:line="240" w:lineRule="auto"/>
        <w:rPr>
          <w:rFonts w:ascii="Times New Roman" w:hAnsi="Times New Roman" w:cs="Times New Roman"/>
        </w:rPr>
      </w:pPr>
      <w:r w:rsidRPr="00CE44CD">
        <w:rPr>
          <w:rFonts w:ascii="Times New Roman" w:hAnsi="Times New Roman" w:cs="Times New Roman"/>
        </w:rPr>
        <w:t xml:space="preserve">Grant, P. R. (2013). Adaptive Radiation. In J. B. Losos, D. A. Baum, D. J. Futuyma, H. E. Hoekstra, R. E. Lenski, A. J. Moore, et al. (Eds.), </w:t>
      </w:r>
      <w:r w:rsidRPr="00CE44CD">
        <w:rPr>
          <w:rFonts w:ascii="Times New Roman" w:hAnsi="Times New Roman" w:cs="Times New Roman"/>
          <w:i/>
          <w:iCs/>
        </w:rPr>
        <w:t>The Princeton Guide to Evolution</w:t>
      </w:r>
      <w:r w:rsidRPr="00CE44CD">
        <w:rPr>
          <w:rFonts w:ascii="Times New Roman" w:hAnsi="Times New Roman" w:cs="Times New Roman"/>
        </w:rPr>
        <w:t xml:space="preserve"> (pp. 559–566). Princeton: Princeton University Press. https://doi.org/10.1515/9781400848065-077</w:t>
      </w:r>
    </w:p>
    <w:p w14:paraId="4BBA88E3" w14:textId="77777777" w:rsidR="00087C6C" w:rsidRPr="00CE44CD" w:rsidRDefault="00087C6C" w:rsidP="00907F74">
      <w:pPr>
        <w:pStyle w:val="Bibliography"/>
        <w:spacing w:line="240" w:lineRule="auto"/>
        <w:rPr>
          <w:rFonts w:ascii="Times New Roman" w:hAnsi="Times New Roman" w:cs="Times New Roman"/>
        </w:rPr>
      </w:pPr>
      <w:r w:rsidRPr="00CE44CD">
        <w:rPr>
          <w:rFonts w:ascii="Times New Roman" w:hAnsi="Times New Roman" w:cs="Times New Roman"/>
        </w:rPr>
        <w:t xml:space="preserve">Grosberg, R. K., &amp; Strathmann, R. R. (2007). The Evolution of Multicellularity: A Minor Major Transition? </w:t>
      </w:r>
      <w:r w:rsidRPr="00CE44CD">
        <w:rPr>
          <w:rFonts w:ascii="Times New Roman" w:hAnsi="Times New Roman" w:cs="Times New Roman"/>
          <w:i/>
          <w:iCs/>
        </w:rPr>
        <w:t>Annual Review of Ecology, Evolution, and Systematics</w:t>
      </w:r>
      <w:r w:rsidRPr="00CE44CD">
        <w:rPr>
          <w:rFonts w:ascii="Times New Roman" w:hAnsi="Times New Roman" w:cs="Times New Roman"/>
        </w:rPr>
        <w:t xml:space="preserve">, </w:t>
      </w:r>
      <w:r w:rsidRPr="00CE44CD">
        <w:rPr>
          <w:rFonts w:ascii="Times New Roman" w:hAnsi="Times New Roman" w:cs="Times New Roman"/>
          <w:i/>
          <w:iCs/>
        </w:rPr>
        <w:t>38</w:t>
      </w:r>
      <w:r w:rsidRPr="00CE44CD">
        <w:rPr>
          <w:rFonts w:ascii="Times New Roman" w:hAnsi="Times New Roman" w:cs="Times New Roman"/>
        </w:rPr>
        <w:t>(1), 621–654. https://doi.org/10.1146/annurev.ecolsys.36.102403.114735</w:t>
      </w:r>
    </w:p>
    <w:p w14:paraId="4E2241F5" w14:textId="77777777" w:rsidR="00087C6C" w:rsidRPr="00CE44CD" w:rsidRDefault="00087C6C" w:rsidP="00907F74">
      <w:pPr>
        <w:pStyle w:val="Bibliography"/>
        <w:spacing w:line="240" w:lineRule="auto"/>
        <w:rPr>
          <w:rFonts w:ascii="Times New Roman" w:hAnsi="Times New Roman" w:cs="Times New Roman"/>
        </w:rPr>
      </w:pPr>
      <w:r w:rsidRPr="00CE44CD">
        <w:rPr>
          <w:rFonts w:ascii="Times New Roman" w:hAnsi="Times New Roman" w:cs="Times New Roman"/>
        </w:rPr>
        <w:t xml:space="preserve">Henrich, J. (2016). </w:t>
      </w:r>
      <w:r w:rsidRPr="00CE44CD">
        <w:rPr>
          <w:rFonts w:ascii="Times New Roman" w:hAnsi="Times New Roman" w:cs="Times New Roman"/>
          <w:i/>
          <w:iCs/>
        </w:rPr>
        <w:t>The secret of our success: how culture is driving human evolution, domesticating our species, and making us smarter</w:t>
      </w:r>
      <w:r w:rsidRPr="00CE44CD">
        <w:rPr>
          <w:rFonts w:ascii="Times New Roman" w:hAnsi="Times New Roman" w:cs="Times New Roman"/>
        </w:rPr>
        <w:t>. Princeton: Princeton University Press.</w:t>
      </w:r>
    </w:p>
    <w:p w14:paraId="13493783" w14:textId="77777777" w:rsidR="00087C6C" w:rsidRPr="00CE44CD" w:rsidRDefault="00087C6C" w:rsidP="00907F74">
      <w:pPr>
        <w:pStyle w:val="Bibliography"/>
        <w:spacing w:line="240" w:lineRule="auto"/>
        <w:rPr>
          <w:rFonts w:ascii="Times New Roman" w:hAnsi="Times New Roman" w:cs="Times New Roman"/>
        </w:rPr>
      </w:pPr>
      <w:r w:rsidRPr="00CE44CD">
        <w:rPr>
          <w:rFonts w:ascii="Times New Roman" w:hAnsi="Times New Roman" w:cs="Times New Roman"/>
        </w:rPr>
        <w:t xml:space="preserve">Hubbell, S. P. (2001). </w:t>
      </w:r>
      <w:r w:rsidRPr="00CE44CD">
        <w:rPr>
          <w:rFonts w:ascii="Times New Roman" w:hAnsi="Times New Roman" w:cs="Times New Roman"/>
          <w:i/>
          <w:iCs/>
        </w:rPr>
        <w:t>The unified neutral theory of biodiversity and biogeography</w:t>
      </w:r>
      <w:r w:rsidRPr="00CE44CD">
        <w:rPr>
          <w:rFonts w:ascii="Times New Roman" w:hAnsi="Times New Roman" w:cs="Times New Roman"/>
        </w:rPr>
        <w:t>. Princeton: Princeton University Press.</w:t>
      </w:r>
    </w:p>
    <w:p w14:paraId="7AE35874" w14:textId="77777777" w:rsidR="00087C6C" w:rsidRPr="00CE44CD" w:rsidRDefault="00087C6C" w:rsidP="00907F74">
      <w:pPr>
        <w:pStyle w:val="Bibliography"/>
        <w:spacing w:line="240" w:lineRule="auto"/>
        <w:rPr>
          <w:rFonts w:ascii="Times New Roman" w:hAnsi="Times New Roman" w:cs="Times New Roman"/>
        </w:rPr>
      </w:pPr>
      <w:r w:rsidRPr="00CE44CD">
        <w:rPr>
          <w:rFonts w:ascii="Times New Roman" w:hAnsi="Times New Roman" w:cs="Times New Roman"/>
        </w:rPr>
        <w:t xml:space="preserve">Huneman, P. (2010). Topological explanations and robustness in biological sciences. </w:t>
      </w:r>
      <w:r w:rsidRPr="00CE44CD">
        <w:rPr>
          <w:rFonts w:ascii="Times New Roman" w:hAnsi="Times New Roman" w:cs="Times New Roman"/>
          <w:i/>
          <w:iCs/>
        </w:rPr>
        <w:t>Synthese</w:t>
      </w:r>
      <w:r w:rsidRPr="00CE44CD">
        <w:rPr>
          <w:rFonts w:ascii="Times New Roman" w:hAnsi="Times New Roman" w:cs="Times New Roman"/>
        </w:rPr>
        <w:t xml:space="preserve">, </w:t>
      </w:r>
      <w:r w:rsidRPr="00CE44CD">
        <w:rPr>
          <w:rFonts w:ascii="Times New Roman" w:hAnsi="Times New Roman" w:cs="Times New Roman"/>
          <w:i/>
          <w:iCs/>
        </w:rPr>
        <w:t>177</w:t>
      </w:r>
      <w:r w:rsidRPr="00CE44CD">
        <w:rPr>
          <w:rFonts w:ascii="Times New Roman" w:hAnsi="Times New Roman" w:cs="Times New Roman"/>
        </w:rPr>
        <w:t>(2), 213–245. https://doi.org/10.1007/s11229-010-9842-z</w:t>
      </w:r>
    </w:p>
    <w:p w14:paraId="7EC55F5C" w14:textId="77777777" w:rsidR="00087C6C" w:rsidRPr="00CE44CD" w:rsidRDefault="00087C6C" w:rsidP="00907F74">
      <w:pPr>
        <w:pStyle w:val="Bibliography"/>
        <w:spacing w:line="240" w:lineRule="auto"/>
        <w:rPr>
          <w:rFonts w:ascii="Times New Roman" w:hAnsi="Times New Roman" w:cs="Times New Roman"/>
        </w:rPr>
      </w:pPr>
      <w:r w:rsidRPr="00CE44CD">
        <w:rPr>
          <w:rFonts w:ascii="Times New Roman" w:hAnsi="Times New Roman" w:cs="Times New Roman"/>
        </w:rPr>
        <w:t xml:space="preserve">Johnson, N. A., Lahti, D. C., &amp; Blumstein, D. T. (2012). Combating the Assumption of Evolutionary Progress: Lessons from the Decay and Loss of Traits. </w:t>
      </w:r>
      <w:r w:rsidRPr="00CE44CD">
        <w:rPr>
          <w:rFonts w:ascii="Times New Roman" w:hAnsi="Times New Roman" w:cs="Times New Roman"/>
          <w:i/>
          <w:iCs/>
        </w:rPr>
        <w:t>Evolution: Education and Outreach</w:t>
      </w:r>
      <w:r w:rsidRPr="00CE44CD">
        <w:rPr>
          <w:rFonts w:ascii="Times New Roman" w:hAnsi="Times New Roman" w:cs="Times New Roman"/>
        </w:rPr>
        <w:t xml:space="preserve">, </w:t>
      </w:r>
      <w:r w:rsidRPr="00CE44CD">
        <w:rPr>
          <w:rFonts w:ascii="Times New Roman" w:hAnsi="Times New Roman" w:cs="Times New Roman"/>
          <w:i/>
          <w:iCs/>
        </w:rPr>
        <w:t>5</w:t>
      </w:r>
      <w:r w:rsidRPr="00CE44CD">
        <w:rPr>
          <w:rFonts w:ascii="Times New Roman" w:hAnsi="Times New Roman" w:cs="Times New Roman"/>
        </w:rPr>
        <w:t>(1), 128–138. https://doi.org/10.1007/s12052-011-0381-y</w:t>
      </w:r>
    </w:p>
    <w:p w14:paraId="74E84B1F" w14:textId="77777777" w:rsidR="00087C6C" w:rsidRPr="00CE44CD" w:rsidRDefault="00087C6C" w:rsidP="00907F74">
      <w:pPr>
        <w:pStyle w:val="Bibliography"/>
        <w:spacing w:line="240" w:lineRule="auto"/>
        <w:rPr>
          <w:rFonts w:ascii="Times New Roman" w:hAnsi="Times New Roman" w:cs="Times New Roman"/>
        </w:rPr>
      </w:pPr>
      <w:r w:rsidRPr="00CE44CD">
        <w:rPr>
          <w:rFonts w:ascii="Times New Roman" w:hAnsi="Times New Roman" w:cs="Times New Roman"/>
        </w:rPr>
        <w:t xml:space="preserve">Kauffman, S. A. (1993). </w:t>
      </w:r>
      <w:r w:rsidRPr="00CE44CD">
        <w:rPr>
          <w:rFonts w:ascii="Times New Roman" w:hAnsi="Times New Roman" w:cs="Times New Roman"/>
          <w:i/>
          <w:iCs/>
        </w:rPr>
        <w:t>The Origins of Order: Self-organization and Selection in Evolution</w:t>
      </w:r>
      <w:r w:rsidRPr="00CE44CD">
        <w:rPr>
          <w:rFonts w:ascii="Times New Roman" w:hAnsi="Times New Roman" w:cs="Times New Roman"/>
        </w:rPr>
        <w:t>. Oxford, UK: Oxford University Press.</w:t>
      </w:r>
    </w:p>
    <w:p w14:paraId="0E96EA76" w14:textId="77777777" w:rsidR="00087C6C" w:rsidRPr="00CE44CD" w:rsidRDefault="00087C6C" w:rsidP="00907F74">
      <w:pPr>
        <w:pStyle w:val="Bibliography"/>
        <w:spacing w:line="240" w:lineRule="auto"/>
        <w:rPr>
          <w:rFonts w:ascii="Times New Roman" w:hAnsi="Times New Roman" w:cs="Times New Roman"/>
        </w:rPr>
      </w:pPr>
      <w:r w:rsidRPr="00CE44CD">
        <w:rPr>
          <w:rFonts w:ascii="Times New Roman" w:hAnsi="Times New Roman" w:cs="Times New Roman"/>
        </w:rPr>
        <w:t xml:space="preserve">Kimura, M. (1968). Evolutionary Rate at the Molecular Level. </w:t>
      </w:r>
      <w:r w:rsidRPr="00CE44CD">
        <w:rPr>
          <w:rFonts w:ascii="Times New Roman" w:hAnsi="Times New Roman" w:cs="Times New Roman"/>
          <w:i/>
          <w:iCs/>
        </w:rPr>
        <w:t>Nature</w:t>
      </w:r>
      <w:r w:rsidRPr="00CE44CD">
        <w:rPr>
          <w:rFonts w:ascii="Times New Roman" w:hAnsi="Times New Roman" w:cs="Times New Roman"/>
        </w:rPr>
        <w:t xml:space="preserve">, </w:t>
      </w:r>
      <w:r w:rsidRPr="00CE44CD">
        <w:rPr>
          <w:rFonts w:ascii="Times New Roman" w:hAnsi="Times New Roman" w:cs="Times New Roman"/>
          <w:i/>
          <w:iCs/>
        </w:rPr>
        <w:t>217</w:t>
      </w:r>
      <w:r w:rsidRPr="00CE44CD">
        <w:rPr>
          <w:rFonts w:ascii="Times New Roman" w:hAnsi="Times New Roman" w:cs="Times New Roman"/>
        </w:rPr>
        <w:t>(5129), 624–626. https://doi.org/10.1038/217624a0</w:t>
      </w:r>
    </w:p>
    <w:p w14:paraId="4EAD70A1" w14:textId="77777777" w:rsidR="00087C6C" w:rsidRPr="00CE44CD" w:rsidRDefault="00087C6C" w:rsidP="00907F74">
      <w:pPr>
        <w:pStyle w:val="Bibliography"/>
        <w:spacing w:line="240" w:lineRule="auto"/>
        <w:rPr>
          <w:rFonts w:ascii="Times New Roman" w:hAnsi="Times New Roman" w:cs="Times New Roman"/>
        </w:rPr>
      </w:pPr>
      <w:r w:rsidRPr="00CE44CD">
        <w:rPr>
          <w:rFonts w:ascii="Times New Roman" w:hAnsi="Times New Roman" w:cs="Times New Roman"/>
        </w:rPr>
        <w:t xml:space="preserve">Lange, M. (2013). What Makes a Scientific Explanation Distinctively Mathematical? </w:t>
      </w:r>
      <w:r w:rsidRPr="00CE44CD">
        <w:rPr>
          <w:rFonts w:ascii="Times New Roman" w:hAnsi="Times New Roman" w:cs="Times New Roman"/>
          <w:i/>
          <w:iCs/>
        </w:rPr>
        <w:t>The British Journal for the Philosophy of Science</w:t>
      </w:r>
      <w:r w:rsidRPr="00CE44CD">
        <w:rPr>
          <w:rFonts w:ascii="Times New Roman" w:hAnsi="Times New Roman" w:cs="Times New Roman"/>
        </w:rPr>
        <w:t xml:space="preserve">, </w:t>
      </w:r>
      <w:r w:rsidRPr="00CE44CD">
        <w:rPr>
          <w:rFonts w:ascii="Times New Roman" w:hAnsi="Times New Roman" w:cs="Times New Roman"/>
          <w:i/>
          <w:iCs/>
        </w:rPr>
        <w:t>64</w:t>
      </w:r>
      <w:r w:rsidRPr="00CE44CD">
        <w:rPr>
          <w:rFonts w:ascii="Times New Roman" w:hAnsi="Times New Roman" w:cs="Times New Roman"/>
        </w:rPr>
        <w:t>(3), 485–511. https://doi.org/10.1093/bjps/axs012</w:t>
      </w:r>
    </w:p>
    <w:p w14:paraId="6EC6C06E" w14:textId="77777777" w:rsidR="00087C6C" w:rsidRPr="00CE44CD" w:rsidRDefault="00087C6C" w:rsidP="00907F74">
      <w:pPr>
        <w:pStyle w:val="Bibliography"/>
        <w:spacing w:line="240" w:lineRule="auto"/>
        <w:rPr>
          <w:rFonts w:ascii="Times New Roman" w:hAnsi="Times New Roman" w:cs="Times New Roman"/>
        </w:rPr>
      </w:pPr>
      <w:r w:rsidRPr="00CE44CD">
        <w:rPr>
          <w:rFonts w:ascii="Times New Roman" w:hAnsi="Times New Roman" w:cs="Times New Roman"/>
        </w:rPr>
        <w:t xml:space="preserve">Levins, R. (1968). </w:t>
      </w:r>
      <w:r w:rsidRPr="00CE44CD">
        <w:rPr>
          <w:rFonts w:ascii="Times New Roman" w:hAnsi="Times New Roman" w:cs="Times New Roman"/>
          <w:i/>
          <w:iCs/>
        </w:rPr>
        <w:t>Evolution in Changing Environments: Some Theoretical Explorations</w:t>
      </w:r>
      <w:r w:rsidRPr="00CE44CD">
        <w:rPr>
          <w:rFonts w:ascii="Times New Roman" w:hAnsi="Times New Roman" w:cs="Times New Roman"/>
        </w:rPr>
        <w:t>. Princeton, NJ: Princeton University Press.</w:t>
      </w:r>
    </w:p>
    <w:p w14:paraId="59D12409" w14:textId="77777777" w:rsidR="00087C6C" w:rsidRPr="00CE44CD" w:rsidRDefault="00087C6C" w:rsidP="00907F74">
      <w:pPr>
        <w:pStyle w:val="Bibliography"/>
        <w:spacing w:line="240" w:lineRule="auto"/>
        <w:rPr>
          <w:rFonts w:ascii="Times New Roman" w:hAnsi="Times New Roman" w:cs="Times New Roman"/>
        </w:rPr>
      </w:pPr>
      <w:r w:rsidRPr="00CE44CD">
        <w:rPr>
          <w:rFonts w:ascii="Times New Roman" w:hAnsi="Times New Roman" w:cs="Times New Roman"/>
        </w:rPr>
        <w:t xml:space="preserve">Louis, A. A. (2016). Contingency, convergence and hyper-astronomical numbers in biological evolution. </w:t>
      </w:r>
      <w:r w:rsidRPr="00CE44CD">
        <w:rPr>
          <w:rFonts w:ascii="Times New Roman" w:hAnsi="Times New Roman" w:cs="Times New Roman"/>
          <w:i/>
          <w:iCs/>
        </w:rPr>
        <w:t>Studies in History and Philosophy of Biological and Biomedical Sciences</w:t>
      </w:r>
      <w:r w:rsidRPr="00CE44CD">
        <w:rPr>
          <w:rFonts w:ascii="Times New Roman" w:hAnsi="Times New Roman" w:cs="Times New Roman"/>
        </w:rPr>
        <w:t xml:space="preserve">, </w:t>
      </w:r>
      <w:r w:rsidRPr="00CE44CD">
        <w:rPr>
          <w:rFonts w:ascii="Times New Roman" w:hAnsi="Times New Roman" w:cs="Times New Roman"/>
          <w:i/>
          <w:iCs/>
        </w:rPr>
        <w:t>58</w:t>
      </w:r>
      <w:r w:rsidRPr="00CE44CD">
        <w:rPr>
          <w:rFonts w:ascii="Times New Roman" w:hAnsi="Times New Roman" w:cs="Times New Roman"/>
        </w:rPr>
        <w:t>, 107–116. https://doi.org/10.1016/j.shpsc.2015.12.014</w:t>
      </w:r>
    </w:p>
    <w:p w14:paraId="476052A6" w14:textId="77777777" w:rsidR="00087C6C" w:rsidRPr="00CE44CD" w:rsidRDefault="00087C6C" w:rsidP="00907F74">
      <w:pPr>
        <w:pStyle w:val="Bibliography"/>
        <w:spacing w:line="240" w:lineRule="auto"/>
        <w:rPr>
          <w:rFonts w:ascii="Times New Roman" w:hAnsi="Times New Roman" w:cs="Times New Roman"/>
        </w:rPr>
      </w:pPr>
      <w:r w:rsidRPr="00CE44CD">
        <w:rPr>
          <w:rFonts w:ascii="Times New Roman" w:hAnsi="Times New Roman" w:cs="Times New Roman"/>
        </w:rPr>
        <w:t xml:space="preserve">Mayr, E. (1994). The Resistance to Darwinism and the Misconceptions on which it was Based. In J. H. Campbell &amp; J. W. Schopf (Eds.), </w:t>
      </w:r>
      <w:r w:rsidRPr="00CE44CD">
        <w:rPr>
          <w:rFonts w:ascii="Times New Roman" w:hAnsi="Times New Roman" w:cs="Times New Roman"/>
          <w:i/>
          <w:iCs/>
        </w:rPr>
        <w:t>Creative Evolution?!</w:t>
      </w:r>
      <w:r w:rsidRPr="00CE44CD">
        <w:rPr>
          <w:rFonts w:ascii="Times New Roman" w:hAnsi="Times New Roman" w:cs="Times New Roman"/>
        </w:rPr>
        <w:t xml:space="preserve"> (pp. 35–47). Boston, MA: Jones &amp; Bartlett Learning.</w:t>
      </w:r>
    </w:p>
    <w:p w14:paraId="554F7AED" w14:textId="77777777" w:rsidR="00087C6C" w:rsidRPr="00CE44CD" w:rsidRDefault="00087C6C" w:rsidP="00907F74">
      <w:pPr>
        <w:pStyle w:val="Bibliography"/>
        <w:spacing w:line="240" w:lineRule="auto"/>
        <w:rPr>
          <w:rFonts w:ascii="Times New Roman" w:hAnsi="Times New Roman" w:cs="Times New Roman"/>
        </w:rPr>
      </w:pPr>
      <w:r w:rsidRPr="00CE44CD">
        <w:rPr>
          <w:rFonts w:ascii="Times New Roman" w:hAnsi="Times New Roman" w:cs="Times New Roman"/>
        </w:rPr>
        <w:t xml:space="preserve">McShea, D. W. (1994). Mechanisms of Large-Scale Evolutionary Trends. </w:t>
      </w:r>
      <w:r w:rsidRPr="00CE44CD">
        <w:rPr>
          <w:rFonts w:ascii="Times New Roman" w:hAnsi="Times New Roman" w:cs="Times New Roman"/>
          <w:i/>
          <w:iCs/>
        </w:rPr>
        <w:t>Evolution</w:t>
      </w:r>
      <w:r w:rsidRPr="00CE44CD">
        <w:rPr>
          <w:rFonts w:ascii="Times New Roman" w:hAnsi="Times New Roman" w:cs="Times New Roman"/>
        </w:rPr>
        <w:t xml:space="preserve">, </w:t>
      </w:r>
      <w:r w:rsidRPr="00CE44CD">
        <w:rPr>
          <w:rFonts w:ascii="Times New Roman" w:hAnsi="Times New Roman" w:cs="Times New Roman"/>
          <w:i/>
          <w:iCs/>
        </w:rPr>
        <w:t>48</w:t>
      </w:r>
      <w:r w:rsidRPr="00CE44CD">
        <w:rPr>
          <w:rFonts w:ascii="Times New Roman" w:hAnsi="Times New Roman" w:cs="Times New Roman"/>
        </w:rPr>
        <w:t>(6), 1747–1763. https://doi.org/10.1111/j.1558-5646.1994.tb02211.x</w:t>
      </w:r>
    </w:p>
    <w:p w14:paraId="652BC105" w14:textId="77777777" w:rsidR="00087C6C" w:rsidRPr="00CE44CD" w:rsidRDefault="00087C6C" w:rsidP="00907F74">
      <w:pPr>
        <w:pStyle w:val="Bibliography"/>
        <w:spacing w:line="240" w:lineRule="auto"/>
        <w:rPr>
          <w:rFonts w:ascii="Times New Roman" w:hAnsi="Times New Roman" w:cs="Times New Roman"/>
        </w:rPr>
      </w:pPr>
      <w:r w:rsidRPr="00CE44CD">
        <w:rPr>
          <w:rFonts w:ascii="Times New Roman" w:hAnsi="Times New Roman" w:cs="Times New Roman"/>
        </w:rPr>
        <w:t xml:space="preserve">McShea, D. W. (1996). Perspective Metazoan Complexity and Evolution: Is There a Trend? </w:t>
      </w:r>
      <w:r w:rsidRPr="00CE44CD">
        <w:rPr>
          <w:rFonts w:ascii="Times New Roman" w:hAnsi="Times New Roman" w:cs="Times New Roman"/>
          <w:i/>
          <w:iCs/>
        </w:rPr>
        <w:t>Evolution</w:t>
      </w:r>
      <w:r w:rsidRPr="00CE44CD">
        <w:rPr>
          <w:rFonts w:ascii="Times New Roman" w:hAnsi="Times New Roman" w:cs="Times New Roman"/>
        </w:rPr>
        <w:t xml:space="preserve">, </w:t>
      </w:r>
      <w:r w:rsidRPr="00CE44CD">
        <w:rPr>
          <w:rFonts w:ascii="Times New Roman" w:hAnsi="Times New Roman" w:cs="Times New Roman"/>
          <w:i/>
          <w:iCs/>
        </w:rPr>
        <w:t>50</w:t>
      </w:r>
      <w:r w:rsidRPr="00CE44CD">
        <w:rPr>
          <w:rFonts w:ascii="Times New Roman" w:hAnsi="Times New Roman" w:cs="Times New Roman"/>
        </w:rPr>
        <w:t>(2), 477–492. https://doi.org/10.1111/j.1558-5646.1996.tb03861.x</w:t>
      </w:r>
    </w:p>
    <w:p w14:paraId="5A98BE5F" w14:textId="77777777" w:rsidR="00087C6C" w:rsidRPr="00CE44CD" w:rsidRDefault="00087C6C" w:rsidP="00907F74">
      <w:pPr>
        <w:pStyle w:val="Bibliography"/>
        <w:spacing w:line="240" w:lineRule="auto"/>
        <w:rPr>
          <w:rFonts w:ascii="Times New Roman" w:hAnsi="Times New Roman" w:cs="Times New Roman"/>
        </w:rPr>
      </w:pPr>
      <w:r w:rsidRPr="00CE44CD">
        <w:rPr>
          <w:rFonts w:ascii="Times New Roman" w:hAnsi="Times New Roman" w:cs="Times New Roman"/>
        </w:rPr>
        <w:t xml:space="preserve">McShea, D. W. (1998). Possible Largest-Scale Trends in Organismal Evolution: Eight “Live Hypotheses.” </w:t>
      </w:r>
      <w:r w:rsidRPr="00CE44CD">
        <w:rPr>
          <w:rFonts w:ascii="Times New Roman" w:hAnsi="Times New Roman" w:cs="Times New Roman"/>
          <w:i/>
          <w:iCs/>
        </w:rPr>
        <w:t>Annual Review of Ecology and Systematics</w:t>
      </w:r>
      <w:r w:rsidRPr="00CE44CD">
        <w:rPr>
          <w:rFonts w:ascii="Times New Roman" w:hAnsi="Times New Roman" w:cs="Times New Roman"/>
        </w:rPr>
        <w:t xml:space="preserve">, </w:t>
      </w:r>
      <w:r w:rsidRPr="00CE44CD">
        <w:rPr>
          <w:rFonts w:ascii="Times New Roman" w:hAnsi="Times New Roman" w:cs="Times New Roman"/>
          <w:i/>
          <w:iCs/>
        </w:rPr>
        <w:t>29</w:t>
      </w:r>
      <w:r w:rsidRPr="00CE44CD">
        <w:rPr>
          <w:rFonts w:ascii="Times New Roman" w:hAnsi="Times New Roman" w:cs="Times New Roman"/>
        </w:rPr>
        <w:t>(1), 293–318. https://doi.org/10.1146/annurev.ecolsys.29.1.293</w:t>
      </w:r>
    </w:p>
    <w:p w14:paraId="30CC2F62" w14:textId="77777777" w:rsidR="00087C6C" w:rsidRPr="00CE44CD" w:rsidRDefault="00087C6C" w:rsidP="00907F74">
      <w:pPr>
        <w:pStyle w:val="Bibliography"/>
        <w:spacing w:line="240" w:lineRule="auto"/>
        <w:rPr>
          <w:rFonts w:ascii="Times New Roman" w:hAnsi="Times New Roman" w:cs="Times New Roman"/>
        </w:rPr>
      </w:pPr>
      <w:r w:rsidRPr="00CE44CD">
        <w:rPr>
          <w:rFonts w:ascii="Times New Roman" w:hAnsi="Times New Roman" w:cs="Times New Roman"/>
        </w:rPr>
        <w:t xml:space="preserve">McShea, D. W. (2001a). The hierarchical structure of organisms: a scale and documentation of a trend in the maximum. </w:t>
      </w:r>
      <w:r w:rsidRPr="00CE44CD">
        <w:rPr>
          <w:rFonts w:ascii="Times New Roman" w:hAnsi="Times New Roman" w:cs="Times New Roman"/>
          <w:i/>
          <w:iCs/>
        </w:rPr>
        <w:t>Paleobiology</w:t>
      </w:r>
      <w:r w:rsidRPr="00CE44CD">
        <w:rPr>
          <w:rFonts w:ascii="Times New Roman" w:hAnsi="Times New Roman" w:cs="Times New Roman"/>
        </w:rPr>
        <w:t xml:space="preserve">, </w:t>
      </w:r>
      <w:r w:rsidRPr="00CE44CD">
        <w:rPr>
          <w:rFonts w:ascii="Times New Roman" w:hAnsi="Times New Roman" w:cs="Times New Roman"/>
          <w:i/>
          <w:iCs/>
        </w:rPr>
        <w:t>27</w:t>
      </w:r>
      <w:r w:rsidRPr="00CE44CD">
        <w:rPr>
          <w:rFonts w:ascii="Times New Roman" w:hAnsi="Times New Roman" w:cs="Times New Roman"/>
        </w:rPr>
        <w:t>(2), 405–423. https://doi.org/10.1666/0094-8373(2001)027&lt;0405:THSOOA&gt;2.0.CO;2</w:t>
      </w:r>
    </w:p>
    <w:p w14:paraId="24429985" w14:textId="77777777" w:rsidR="00087C6C" w:rsidRPr="00CE44CD" w:rsidRDefault="00087C6C" w:rsidP="00907F74">
      <w:pPr>
        <w:pStyle w:val="Bibliography"/>
        <w:spacing w:line="240" w:lineRule="auto"/>
        <w:rPr>
          <w:rFonts w:ascii="Times New Roman" w:hAnsi="Times New Roman" w:cs="Times New Roman"/>
        </w:rPr>
      </w:pPr>
      <w:r w:rsidRPr="00CE44CD">
        <w:rPr>
          <w:rFonts w:ascii="Times New Roman" w:hAnsi="Times New Roman" w:cs="Times New Roman"/>
        </w:rPr>
        <w:t xml:space="preserve">McShea, D. W. (2001b). The minor transitions in hierarchical evolution and the question of a directional bias. </w:t>
      </w:r>
      <w:r w:rsidRPr="00CE44CD">
        <w:rPr>
          <w:rFonts w:ascii="Times New Roman" w:hAnsi="Times New Roman" w:cs="Times New Roman"/>
          <w:i/>
          <w:iCs/>
        </w:rPr>
        <w:t>Journal of Evolutionary Biology</w:t>
      </w:r>
      <w:r w:rsidRPr="00CE44CD">
        <w:rPr>
          <w:rFonts w:ascii="Times New Roman" w:hAnsi="Times New Roman" w:cs="Times New Roman"/>
        </w:rPr>
        <w:t xml:space="preserve">, </w:t>
      </w:r>
      <w:r w:rsidRPr="00CE44CD">
        <w:rPr>
          <w:rFonts w:ascii="Times New Roman" w:hAnsi="Times New Roman" w:cs="Times New Roman"/>
          <w:i/>
          <w:iCs/>
        </w:rPr>
        <w:t>14</w:t>
      </w:r>
      <w:r w:rsidRPr="00CE44CD">
        <w:rPr>
          <w:rFonts w:ascii="Times New Roman" w:hAnsi="Times New Roman" w:cs="Times New Roman"/>
        </w:rPr>
        <w:t>(3), 502–518. https://doi.org/10.1046/j.1420-9101.2001.00283.x</w:t>
      </w:r>
    </w:p>
    <w:p w14:paraId="2A0851C5" w14:textId="77777777" w:rsidR="00087C6C" w:rsidRPr="00CE44CD" w:rsidRDefault="00087C6C" w:rsidP="00907F74">
      <w:pPr>
        <w:pStyle w:val="Bibliography"/>
        <w:spacing w:line="240" w:lineRule="auto"/>
        <w:rPr>
          <w:rFonts w:ascii="Times New Roman" w:hAnsi="Times New Roman" w:cs="Times New Roman"/>
        </w:rPr>
      </w:pPr>
      <w:r w:rsidRPr="00CE44CD">
        <w:rPr>
          <w:rFonts w:ascii="Times New Roman" w:hAnsi="Times New Roman" w:cs="Times New Roman"/>
        </w:rPr>
        <w:t xml:space="preserve">McShea, D. W., &amp; Brandon, R. N. (2010). </w:t>
      </w:r>
      <w:r w:rsidRPr="00CE44CD">
        <w:rPr>
          <w:rFonts w:ascii="Times New Roman" w:hAnsi="Times New Roman" w:cs="Times New Roman"/>
          <w:i/>
          <w:iCs/>
        </w:rPr>
        <w:t>Biology’s first law: the tendency for diversity and complexity to increase in evolutionary systems</w:t>
      </w:r>
      <w:r w:rsidRPr="00CE44CD">
        <w:rPr>
          <w:rFonts w:ascii="Times New Roman" w:hAnsi="Times New Roman" w:cs="Times New Roman"/>
        </w:rPr>
        <w:t>. Chicago ; London: University of Chicago Press.</w:t>
      </w:r>
    </w:p>
    <w:p w14:paraId="1C35ACDD" w14:textId="77777777" w:rsidR="00087C6C" w:rsidRPr="00CE44CD" w:rsidRDefault="00087C6C" w:rsidP="00907F74">
      <w:pPr>
        <w:pStyle w:val="Bibliography"/>
        <w:spacing w:line="240" w:lineRule="auto"/>
        <w:rPr>
          <w:rFonts w:ascii="Times New Roman" w:hAnsi="Times New Roman" w:cs="Times New Roman"/>
        </w:rPr>
      </w:pPr>
      <w:r w:rsidRPr="00CE44CD">
        <w:rPr>
          <w:rFonts w:ascii="Times New Roman" w:hAnsi="Times New Roman" w:cs="Times New Roman"/>
        </w:rPr>
        <w:lastRenderedPageBreak/>
        <w:t xml:space="preserve">Møbjerg, N., Halberg, K. A., Jørgensen, A., Persson, D., Bjørn, M., Ramløv, H., &amp; Kristensen, R. M. (2011). Survival in extreme environments  on the current knowledge of adaptations in tardigrades. </w:t>
      </w:r>
      <w:r w:rsidRPr="00CE44CD">
        <w:rPr>
          <w:rFonts w:ascii="Times New Roman" w:hAnsi="Times New Roman" w:cs="Times New Roman"/>
          <w:i/>
          <w:iCs/>
        </w:rPr>
        <w:t>Acta Physiol</w:t>
      </w:r>
      <w:r w:rsidRPr="00CE44CD">
        <w:rPr>
          <w:rFonts w:ascii="Times New Roman" w:hAnsi="Times New Roman" w:cs="Times New Roman"/>
        </w:rPr>
        <w:t>, 12.</w:t>
      </w:r>
    </w:p>
    <w:p w14:paraId="523559E6" w14:textId="77777777" w:rsidR="00087C6C" w:rsidRPr="00CE44CD" w:rsidRDefault="00087C6C" w:rsidP="00907F74">
      <w:pPr>
        <w:pStyle w:val="Bibliography"/>
        <w:spacing w:line="240" w:lineRule="auto"/>
        <w:rPr>
          <w:rFonts w:ascii="Times New Roman" w:hAnsi="Times New Roman" w:cs="Times New Roman"/>
        </w:rPr>
      </w:pPr>
      <w:r w:rsidRPr="00CE44CD">
        <w:rPr>
          <w:rFonts w:ascii="Times New Roman" w:hAnsi="Times New Roman" w:cs="Times New Roman"/>
        </w:rPr>
        <w:t xml:space="preserve">Payne, J. L., Boyer, A. G., Brown, J. H., Finnegan, S., Kowalewski, M., Krause, R. A., et al. (2009). Two-phase increase in the maximum size of life over 3.5 billion years reflects biological innovation and environmental opportunity. </w:t>
      </w:r>
      <w:r w:rsidRPr="00CE44CD">
        <w:rPr>
          <w:rFonts w:ascii="Times New Roman" w:hAnsi="Times New Roman" w:cs="Times New Roman"/>
          <w:i/>
          <w:iCs/>
        </w:rPr>
        <w:t>Proceedings of the National Academy of Sciences</w:t>
      </w:r>
      <w:r w:rsidRPr="00CE44CD">
        <w:rPr>
          <w:rFonts w:ascii="Times New Roman" w:hAnsi="Times New Roman" w:cs="Times New Roman"/>
        </w:rPr>
        <w:t xml:space="preserve">, </w:t>
      </w:r>
      <w:r w:rsidRPr="00CE44CD">
        <w:rPr>
          <w:rFonts w:ascii="Times New Roman" w:hAnsi="Times New Roman" w:cs="Times New Roman"/>
          <w:i/>
          <w:iCs/>
        </w:rPr>
        <w:t>106</w:t>
      </w:r>
      <w:r w:rsidRPr="00CE44CD">
        <w:rPr>
          <w:rFonts w:ascii="Times New Roman" w:hAnsi="Times New Roman" w:cs="Times New Roman"/>
        </w:rPr>
        <w:t>(1), 24–27. https://doi.org/10.1073/pnas.0806314106</w:t>
      </w:r>
    </w:p>
    <w:p w14:paraId="63C6AE8F" w14:textId="77777777" w:rsidR="00087C6C" w:rsidRPr="00CE44CD" w:rsidRDefault="00087C6C" w:rsidP="00907F74">
      <w:pPr>
        <w:pStyle w:val="Bibliography"/>
        <w:spacing w:line="240" w:lineRule="auto"/>
        <w:rPr>
          <w:rFonts w:ascii="Times New Roman" w:hAnsi="Times New Roman" w:cs="Times New Roman"/>
        </w:rPr>
      </w:pPr>
      <w:r w:rsidRPr="00CE44CD">
        <w:rPr>
          <w:rFonts w:ascii="Times New Roman" w:hAnsi="Times New Roman" w:cs="Times New Roman"/>
        </w:rPr>
        <w:t xml:space="preserve">Pérez, J., Moraleda‐Muñoz, A., Marcos‐Torres, F. J., &amp; Muñoz‐Dorado, J. (2016). Bacterial predation: 75 years and counting! </w:t>
      </w:r>
      <w:r w:rsidRPr="00CE44CD">
        <w:rPr>
          <w:rFonts w:ascii="Times New Roman" w:hAnsi="Times New Roman" w:cs="Times New Roman"/>
          <w:i/>
          <w:iCs/>
        </w:rPr>
        <w:t>Environmental Microbiology</w:t>
      </w:r>
      <w:r w:rsidRPr="00CE44CD">
        <w:rPr>
          <w:rFonts w:ascii="Times New Roman" w:hAnsi="Times New Roman" w:cs="Times New Roman"/>
        </w:rPr>
        <w:t xml:space="preserve">, </w:t>
      </w:r>
      <w:r w:rsidRPr="00CE44CD">
        <w:rPr>
          <w:rFonts w:ascii="Times New Roman" w:hAnsi="Times New Roman" w:cs="Times New Roman"/>
          <w:i/>
          <w:iCs/>
        </w:rPr>
        <w:t>18</w:t>
      </w:r>
      <w:r w:rsidRPr="00CE44CD">
        <w:rPr>
          <w:rFonts w:ascii="Times New Roman" w:hAnsi="Times New Roman" w:cs="Times New Roman"/>
        </w:rPr>
        <w:t>(3), 766–779. https://doi.org/10.1111/1462-2920.13171</w:t>
      </w:r>
    </w:p>
    <w:p w14:paraId="58239444" w14:textId="77777777" w:rsidR="00087C6C" w:rsidRPr="00CE44CD" w:rsidRDefault="00087C6C" w:rsidP="00907F74">
      <w:pPr>
        <w:pStyle w:val="Bibliography"/>
        <w:spacing w:line="240" w:lineRule="auto"/>
        <w:rPr>
          <w:rFonts w:ascii="Times New Roman" w:hAnsi="Times New Roman" w:cs="Times New Roman"/>
        </w:rPr>
      </w:pPr>
      <w:r w:rsidRPr="00CE44CD">
        <w:rPr>
          <w:rFonts w:ascii="Times New Roman" w:hAnsi="Times New Roman" w:cs="Times New Roman"/>
        </w:rPr>
        <w:t xml:space="preserve">Rappole, J. H. (2013). </w:t>
      </w:r>
      <w:r w:rsidRPr="00CE44CD">
        <w:rPr>
          <w:rFonts w:ascii="Times New Roman" w:hAnsi="Times New Roman" w:cs="Times New Roman"/>
          <w:i/>
          <w:iCs/>
        </w:rPr>
        <w:t>The avian migrant: the biology of bird migration</w:t>
      </w:r>
      <w:r w:rsidRPr="00CE44CD">
        <w:rPr>
          <w:rFonts w:ascii="Times New Roman" w:hAnsi="Times New Roman" w:cs="Times New Roman"/>
        </w:rPr>
        <w:t>. New York: Columbia University Press.</w:t>
      </w:r>
    </w:p>
    <w:p w14:paraId="67FBD941" w14:textId="77777777" w:rsidR="00087C6C" w:rsidRPr="00CE44CD" w:rsidRDefault="00087C6C" w:rsidP="00907F74">
      <w:pPr>
        <w:pStyle w:val="Bibliography"/>
        <w:spacing w:line="240" w:lineRule="auto"/>
        <w:rPr>
          <w:rFonts w:ascii="Times New Roman" w:hAnsi="Times New Roman" w:cs="Times New Roman"/>
        </w:rPr>
      </w:pPr>
      <w:r w:rsidRPr="00CE44CD">
        <w:rPr>
          <w:rFonts w:ascii="Times New Roman" w:hAnsi="Times New Roman" w:cs="Times New Roman"/>
        </w:rPr>
        <w:t xml:space="preserve">Raup, D. M., &amp; Gould, S. J. (1974). Stochastic Simulation and Evolution of Morphology-Towards a Nomothetic Paleontology. </w:t>
      </w:r>
      <w:r w:rsidRPr="00CE44CD">
        <w:rPr>
          <w:rFonts w:ascii="Times New Roman" w:hAnsi="Times New Roman" w:cs="Times New Roman"/>
          <w:i/>
          <w:iCs/>
        </w:rPr>
        <w:t>Systematic Biology</w:t>
      </w:r>
      <w:r w:rsidRPr="00CE44CD">
        <w:rPr>
          <w:rFonts w:ascii="Times New Roman" w:hAnsi="Times New Roman" w:cs="Times New Roman"/>
        </w:rPr>
        <w:t xml:space="preserve">, </w:t>
      </w:r>
      <w:r w:rsidRPr="00CE44CD">
        <w:rPr>
          <w:rFonts w:ascii="Times New Roman" w:hAnsi="Times New Roman" w:cs="Times New Roman"/>
          <w:i/>
          <w:iCs/>
        </w:rPr>
        <w:t>23</w:t>
      </w:r>
      <w:r w:rsidRPr="00CE44CD">
        <w:rPr>
          <w:rFonts w:ascii="Times New Roman" w:hAnsi="Times New Roman" w:cs="Times New Roman"/>
        </w:rPr>
        <w:t>(3), 305–322. https://doi.org/10.1093/sysbio/23.3.305</w:t>
      </w:r>
    </w:p>
    <w:p w14:paraId="43CA89AD" w14:textId="77777777" w:rsidR="00087C6C" w:rsidRPr="00CE44CD" w:rsidRDefault="00087C6C" w:rsidP="00907F74">
      <w:pPr>
        <w:pStyle w:val="Bibliography"/>
        <w:spacing w:line="240" w:lineRule="auto"/>
        <w:rPr>
          <w:rFonts w:ascii="Times New Roman" w:hAnsi="Times New Roman" w:cs="Times New Roman"/>
        </w:rPr>
      </w:pPr>
      <w:r w:rsidRPr="00CE44CD">
        <w:rPr>
          <w:rFonts w:ascii="Times New Roman" w:hAnsi="Times New Roman" w:cs="Times New Roman"/>
        </w:rPr>
        <w:t xml:space="preserve">Raup, D. M., Gould, S. J., Schopf, T. J. M., &amp; Simberloff, D. S. (1973). Stochastic Models of Phylogeny and the Evolution of Diversity. </w:t>
      </w:r>
      <w:r w:rsidRPr="00CE44CD">
        <w:rPr>
          <w:rFonts w:ascii="Times New Roman" w:hAnsi="Times New Roman" w:cs="Times New Roman"/>
          <w:i/>
          <w:iCs/>
        </w:rPr>
        <w:t>The Journal of Geology</w:t>
      </w:r>
      <w:r w:rsidRPr="00CE44CD">
        <w:rPr>
          <w:rFonts w:ascii="Times New Roman" w:hAnsi="Times New Roman" w:cs="Times New Roman"/>
        </w:rPr>
        <w:t xml:space="preserve">, </w:t>
      </w:r>
      <w:r w:rsidRPr="00CE44CD">
        <w:rPr>
          <w:rFonts w:ascii="Times New Roman" w:hAnsi="Times New Roman" w:cs="Times New Roman"/>
          <w:i/>
          <w:iCs/>
        </w:rPr>
        <w:t>81</w:t>
      </w:r>
      <w:r w:rsidRPr="00CE44CD">
        <w:rPr>
          <w:rFonts w:ascii="Times New Roman" w:hAnsi="Times New Roman" w:cs="Times New Roman"/>
        </w:rPr>
        <w:t>(5), 525–542. https://doi.org/10.1086/627905</w:t>
      </w:r>
    </w:p>
    <w:p w14:paraId="4C107D60" w14:textId="77777777" w:rsidR="00087C6C" w:rsidRPr="00CE44CD" w:rsidRDefault="00087C6C" w:rsidP="00907F74">
      <w:pPr>
        <w:pStyle w:val="Bibliography"/>
        <w:spacing w:line="240" w:lineRule="auto"/>
        <w:rPr>
          <w:rFonts w:ascii="Times New Roman" w:hAnsi="Times New Roman" w:cs="Times New Roman"/>
        </w:rPr>
      </w:pPr>
      <w:r w:rsidRPr="00CE44CD">
        <w:rPr>
          <w:rFonts w:ascii="Times New Roman" w:hAnsi="Times New Roman" w:cs="Times New Roman"/>
        </w:rPr>
        <w:t xml:space="preserve">Rosslenbroich, B. (2006). The Notion of Progress in Evolutionary Biology – The Unresolved Problem and an Empirical Suggestion. </w:t>
      </w:r>
      <w:r w:rsidRPr="00CE44CD">
        <w:rPr>
          <w:rFonts w:ascii="Times New Roman" w:hAnsi="Times New Roman" w:cs="Times New Roman"/>
          <w:i/>
          <w:iCs/>
        </w:rPr>
        <w:t>Biology &amp; Philosophy</w:t>
      </w:r>
      <w:r w:rsidRPr="00CE44CD">
        <w:rPr>
          <w:rFonts w:ascii="Times New Roman" w:hAnsi="Times New Roman" w:cs="Times New Roman"/>
        </w:rPr>
        <w:t xml:space="preserve">, </w:t>
      </w:r>
      <w:r w:rsidRPr="00CE44CD">
        <w:rPr>
          <w:rFonts w:ascii="Times New Roman" w:hAnsi="Times New Roman" w:cs="Times New Roman"/>
          <w:i/>
          <w:iCs/>
        </w:rPr>
        <w:t>21</w:t>
      </w:r>
      <w:r w:rsidRPr="00CE44CD">
        <w:rPr>
          <w:rFonts w:ascii="Times New Roman" w:hAnsi="Times New Roman" w:cs="Times New Roman"/>
        </w:rPr>
        <w:t>(1), 41–70. https://doi.org/10.1007/s10539-005-0957-4</w:t>
      </w:r>
    </w:p>
    <w:p w14:paraId="2FA6A950" w14:textId="77777777" w:rsidR="00087C6C" w:rsidRPr="00CE44CD" w:rsidRDefault="00087C6C" w:rsidP="00907F74">
      <w:pPr>
        <w:pStyle w:val="Bibliography"/>
        <w:spacing w:line="240" w:lineRule="auto"/>
        <w:rPr>
          <w:rFonts w:ascii="Times New Roman" w:hAnsi="Times New Roman" w:cs="Times New Roman"/>
        </w:rPr>
      </w:pPr>
      <w:r w:rsidRPr="00CE44CD">
        <w:rPr>
          <w:rFonts w:ascii="Times New Roman" w:hAnsi="Times New Roman" w:cs="Times New Roman"/>
        </w:rPr>
        <w:t xml:space="preserve">Ruse, M. (1996). </w:t>
      </w:r>
      <w:r w:rsidRPr="00CE44CD">
        <w:rPr>
          <w:rFonts w:ascii="Times New Roman" w:hAnsi="Times New Roman" w:cs="Times New Roman"/>
          <w:i/>
          <w:iCs/>
        </w:rPr>
        <w:t>Monad to man: the concept of progress in evolutionary biology</w:t>
      </w:r>
      <w:r w:rsidRPr="00CE44CD">
        <w:rPr>
          <w:rFonts w:ascii="Times New Roman" w:hAnsi="Times New Roman" w:cs="Times New Roman"/>
        </w:rPr>
        <w:t>. Cambridge, Mass: Harvard University Press.</w:t>
      </w:r>
    </w:p>
    <w:p w14:paraId="27BA28F2" w14:textId="77777777" w:rsidR="00087C6C" w:rsidRPr="00CE44CD" w:rsidRDefault="00087C6C" w:rsidP="00907F74">
      <w:pPr>
        <w:pStyle w:val="Bibliography"/>
        <w:spacing w:line="240" w:lineRule="auto"/>
        <w:rPr>
          <w:rFonts w:ascii="Times New Roman" w:hAnsi="Times New Roman" w:cs="Times New Roman"/>
        </w:rPr>
      </w:pPr>
      <w:r w:rsidRPr="00CE44CD">
        <w:rPr>
          <w:rFonts w:ascii="Times New Roman" w:hAnsi="Times New Roman" w:cs="Times New Roman"/>
        </w:rPr>
        <w:t xml:space="preserve">Schirrmeister, B. E., Antonelli, A., &amp; Bagheri, H. C. (2011). The origin of multicellularity in cyanobacteria. </w:t>
      </w:r>
      <w:r w:rsidRPr="00CE44CD">
        <w:rPr>
          <w:rFonts w:ascii="Times New Roman" w:hAnsi="Times New Roman" w:cs="Times New Roman"/>
          <w:i/>
          <w:iCs/>
        </w:rPr>
        <w:t>BMC Evolutionary Biology</w:t>
      </w:r>
      <w:r w:rsidRPr="00CE44CD">
        <w:rPr>
          <w:rFonts w:ascii="Times New Roman" w:hAnsi="Times New Roman" w:cs="Times New Roman"/>
        </w:rPr>
        <w:t xml:space="preserve">, </w:t>
      </w:r>
      <w:r w:rsidRPr="00CE44CD">
        <w:rPr>
          <w:rFonts w:ascii="Times New Roman" w:hAnsi="Times New Roman" w:cs="Times New Roman"/>
          <w:i/>
          <w:iCs/>
        </w:rPr>
        <w:t>11</w:t>
      </w:r>
      <w:r w:rsidRPr="00CE44CD">
        <w:rPr>
          <w:rFonts w:ascii="Times New Roman" w:hAnsi="Times New Roman" w:cs="Times New Roman"/>
        </w:rPr>
        <w:t>(1), 45. https://doi.org/10.1186/1471-2148-11-45</w:t>
      </w:r>
    </w:p>
    <w:p w14:paraId="2BC19F50" w14:textId="77777777" w:rsidR="00087C6C" w:rsidRPr="00CE44CD" w:rsidRDefault="00087C6C" w:rsidP="00907F74">
      <w:pPr>
        <w:pStyle w:val="Bibliography"/>
        <w:spacing w:line="240" w:lineRule="auto"/>
        <w:rPr>
          <w:rFonts w:ascii="Times New Roman" w:hAnsi="Times New Roman" w:cs="Times New Roman"/>
        </w:rPr>
      </w:pPr>
      <w:r w:rsidRPr="00CE44CD">
        <w:rPr>
          <w:rFonts w:ascii="Times New Roman" w:hAnsi="Times New Roman" w:cs="Times New Roman"/>
        </w:rPr>
        <w:t xml:space="preserve">Sepkoski, D. (2016). “Replaying Life’s Tape”: Simulations, metaphors, and historicity in Stephen Jay Gould’s view of life. </w:t>
      </w:r>
      <w:r w:rsidRPr="00CE44CD">
        <w:rPr>
          <w:rFonts w:ascii="Times New Roman" w:hAnsi="Times New Roman" w:cs="Times New Roman"/>
          <w:i/>
          <w:iCs/>
        </w:rPr>
        <w:t>Studies in History and Philosophy of Science Part C: Studies in History and Philosophy of Biological and Biomedical Sciences</w:t>
      </w:r>
      <w:r w:rsidRPr="00CE44CD">
        <w:rPr>
          <w:rFonts w:ascii="Times New Roman" w:hAnsi="Times New Roman" w:cs="Times New Roman"/>
        </w:rPr>
        <w:t xml:space="preserve">, </w:t>
      </w:r>
      <w:r w:rsidRPr="00CE44CD">
        <w:rPr>
          <w:rFonts w:ascii="Times New Roman" w:hAnsi="Times New Roman" w:cs="Times New Roman"/>
          <w:i/>
          <w:iCs/>
        </w:rPr>
        <w:t>58</w:t>
      </w:r>
      <w:r w:rsidRPr="00CE44CD">
        <w:rPr>
          <w:rFonts w:ascii="Times New Roman" w:hAnsi="Times New Roman" w:cs="Times New Roman"/>
        </w:rPr>
        <w:t>, 73–81. https://doi.org/10.1016/j.shpsc.2015.12.009</w:t>
      </w:r>
    </w:p>
    <w:p w14:paraId="3E0979E8" w14:textId="77777777" w:rsidR="00087C6C" w:rsidRPr="00CE44CD" w:rsidRDefault="00087C6C" w:rsidP="00907F74">
      <w:pPr>
        <w:pStyle w:val="Bibliography"/>
        <w:spacing w:line="240" w:lineRule="auto"/>
        <w:rPr>
          <w:rFonts w:ascii="Times New Roman" w:hAnsi="Times New Roman" w:cs="Times New Roman"/>
        </w:rPr>
      </w:pPr>
      <w:r w:rsidRPr="00CE44CD">
        <w:rPr>
          <w:rFonts w:ascii="Times New Roman" w:hAnsi="Times New Roman" w:cs="Times New Roman"/>
        </w:rPr>
        <w:t xml:space="preserve">Sober, E. (1984). </w:t>
      </w:r>
      <w:r w:rsidRPr="00CE44CD">
        <w:rPr>
          <w:rFonts w:ascii="Times New Roman" w:hAnsi="Times New Roman" w:cs="Times New Roman"/>
          <w:i/>
          <w:iCs/>
        </w:rPr>
        <w:t>The Nature of Selection: Evolutionary Theory in Philosophical Focus</w:t>
      </w:r>
      <w:r w:rsidRPr="00CE44CD">
        <w:rPr>
          <w:rFonts w:ascii="Times New Roman" w:hAnsi="Times New Roman" w:cs="Times New Roman"/>
        </w:rPr>
        <w:t>. University of Chicago Press.</w:t>
      </w:r>
    </w:p>
    <w:p w14:paraId="0C969BD1" w14:textId="77777777" w:rsidR="00087C6C" w:rsidRPr="00CE44CD" w:rsidRDefault="00087C6C" w:rsidP="00907F74">
      <w:pPr>
        <w:pStyle w:val="Bibliography"/>
        <w:spacing w:line="240" w:lineRule="auto"/>
        <w:rPr>
          <w:rFonts w:ascii="Times New Roman" w:hAnsi="Times New Roman" w:cs="Times New Roman"/>
        </w:rPr>
      </w:pPr>
      <w:r w:rsidRPr="00CE44CD">
        <w:rPr>
          <w:rFonts w:ascii="Times New Roman" w:hAnsi="Times New Roman" w:cs="Times New Roman"/>
        </w:rPr>
        <w:t xml:space="preserve">Sober, E. (1994). Progress and Direction in Evolution. In J. O. Campbell &amp; J. W. Schopf (Eds.), </w:t>
      </w:r>
      <w:r w:rsidRPr="00CE44CD">
        <w:rPr>
          <w:rFonts w:ascii="Times New Roman" w:hAnsi="Times New Roman" w:cs="Times New Roman"/>
          <w:i/>
          <w:iCs/>
        </w:rPr>
        <w:t>Creative Evolution?!</w:t>
      </w:r>
      <w:r w:rsidRPr="00CE44CD">
        <w:rPr>
          <w:rFonts w:ascii="Times New Roman" w:hAnsi="Times New Roman" w:cs="Times New Roman"/>
        </w:rPr>
        <w:t xml:space="preserve"> (pp. 19–34). Boston, MA: Jones and Bartlett Publishers.</w:t>
      </w:r>
    </w:p>
    <w:p w14:paraId="08E44EEF" w14:textId="77777777" w:rsidR="00087C6C" w:rsidRPr="00CE44CD" w:rsidRDefault="00087C6C" w:rsidP="00907F74">
      <w:pPr>
        <w:pStyle w:val="Bibliography"/>
        <w:spacing w:line="240" w:lineRule="auto"/>
        <w:rPr>
          <w:rFonts w:ascii="Times New Roman" w:hAnsi="Times New Roman" w:cs="Times New Roman"/>
        </w:rPr>
      </w:pPr>
      <w:r w:rsidRPr="00CE44CD">
        <w:rPr>
          <w:rFonts w:ascii="Times New Roman" w:hAnsi="Times New Roman" w:cs="Times New Roman"/>
        </w:rPr>
        <w:t xml:space="preserve">Speiser, D. I., &amp; Johnsen, S. (2008). Comparative Morphology of the Concave Mirror Eyes of Scallops (Pectinoidea)*. </w:t>
      </w:r>
      <w:r w:rsidRPr="00CE44CD">
        <w:rPr>
          <w:rFonts w:ascii="Times New Roman" w:hAnsi="Times New Roman" w:cs="Times New Roman"/>
          <w:i/>
          <w:iCs/>
        </w:rPr>
        <w:t>American Malacological Bulletin</w:t>
      </w:r>
      <w:r w:rsidRPr="00CE44CD">
        <w:rPr>
          <w:rFonts w:ascii="Times New Roman" w:hAnsi="Times New Roman" w:cs="Times New Roman"/>
        </w:rPr>
        <w:t xml:space="preserve">, </w:t>
      </w:r>
      <w:r w:rsidRPr="00CE44CD">
        <w:rPr>
          <w:rFonts w:ascii="Times New Roman" w:hAnsi="Times New Roman" w:cs="Times New Roman"/>
          <w:i/>
          <w:iCs/>
        </w:rPr>
        <w:t>26</w:t>
      </w:r>
      <w:r w:rsidRPr="00CE44CD">
        <w:rPr>
          <w:rFonts w:ascii="Times New Roman" w:hAnsi="Times New Roman" w:cs="Times New Roman"/>
        </w:rPr>
        <w:t>(1/2), 27–33. https://doi.org/10.4003/006.026.0204</w:t>
      </w:r>
    </w:p>
    <w:p w14:paraId="39B4EE88" w14:textId="77777777" w:rsidR="00087C6C" w:rsidRPr="00CE44CD" w:rsidRDefault="00087C6C" w:rsidP="00907F74">
      <w:pPr>
        <w:pStyle w:val="Bibliography"/>
        <w:spacing w:line="240" w:lineRule="auto"/>
        <w:rPr>
          <w:rFonts w:ascii="Times New Roman" w:hAnsi="Times New Roman" w:cs="Times New Roman"/>
        </w:rPr>
      </w:pPr>
      <w:r w:rsidRPr="00CE44CD">
        <w:rPr>
          <w:rFonts w:ascii="Times New Roman" w:hAnsi="Times New Roman" w:cs="Times New Roman"/>
        </w:rPr>
        <w:t xml:space="preserve">Sterelny, K. (2003). </w:t>
      </w:r>
      <w:r w:rsidRPr="00CE44CD">
        <w:rPr>
          <w:rFonts w:ascii="Times New Roman" w:hAnsi="Times New Roman" w:cs="Times New Roman"/>
          <w:i/>
          <w:iCs/>
        </w:rPr>
        <w:t>Thought in a Hostile World: The Evolution of Human Cognition</w:t>
      </w:r>
      <w:r w:rsidRPr="00CE44CD">
        <w:rPr>
          <w:rFonts w:ascii="Times New Roman" w:hAnsi="Times New Roman" w:cs="Times New Roman"/>
        </w:rPr>
        <w:t>. Wiley.</w:t>
      </w:r>
    </w:p>
    <w:p w14:paraId="6D2FAAB9" w14:textId="77777777" w:rsidR="00087C6C" w:rsidRPr="00CE44CD" w:rsidRDefault="00087C6C" w:rsidP="00907F74">
      <w:pPr>
        <w:pStyle w:val="Bibliography"/>
        <w:spacing w:line="240" w:lineRule="auto"/>
        <w:rPr>
          <w:rFonts w:ascii="Times New Roman" w:hAnsi="Times New Roman" w:cs="Times New Roman"/>
        </w:rPr>
      </w:pPr>
      <w:r w:rsidRPr="00CE44CD">
        <w:rPr>
          <w:rFonts w:ascii="Times New Roman" w:hAnsi="Times New Roman" w:cs="Times New Roman"/>
        </w:rPr>
        <w:t xml:space="preserve">Tan, J., Slattery, M. R., Yang, X., &amp; Jiang, L. (2016). Phylogenetic context determines the role of competition in adaptive radiation. </w:t>
      </w:r>
      <w:r w:rsidRPr="00CE44CD">
        <w:rPr>
          <w:rFonts w:ascii="Times New Roman" w:hAnsi="Times New Roman" w:cs="Times New Roman"/>
          <w:i/>
          <w:iCs/>
        </w:rPr>
        <w:t>Proceedings of the Royal Society B: Biological Sciences</w:t>
      </w:r>
      <w:r w:rsidRPr="00CE44CD">
        <w:rPr>
          <w:rFonts w:ascii="Times New Roman" w:hAnsi="Times New Roman" w:cs="Times New Roman"/>
        </w:rPr>
        <w:t xml:space="preserve">, </w:t>
      </w:r>
      <w:r w:rsidRPr="00CE44CD">
        <w:rPr>
          <w:rFonts w:ascii="Times New Roman" w:hAnsi="Times New Roman" w:cs="Times New Roman"/>
          <w:i/>
          <w:iCs/>
        </w:rPr>
        <w:t>283</w:t>
      </w:r>
      <w:r w:rsidRPr="00CE44CD">
        <w:rPr>
          <w:rFonts w:ascii="Times New Roman" w:hAnsi="Times New Roman" w:cs="Times New Roman"/>
        </w:rPr>
        <w:t>(1833), 20160241. https://doi.org/10.1098/rspb.2016.0241</w:t>
      </w:r>
    </w:p>
    <w:p w14:paraId="58B57ACF" w14:textId="77777777" w:rsidR="00087C6C" w:rsidRPr="00CE44CD" w:rsidRDefault="00087C6C" w:rsidP="00907F74">
      <w:pPr>
        <w:pStyle w:val="Bibliography"/>
        <w:spacing w:line="240" w:lineRule="auto"/>
        <w:rPr>
          <w:rFonts w:ascii="Times New Roman" w:hAnsi="Times New Roman" w:cs="Times New Roman"/>
        </w:rPr>
      </w:pPr>
      <w:r w:rsidRPr="00CE44CD">
        <w:rPr>
          <w:rFonts w:ascii="Times New Roman" w:hAnsi="Times New Roman" w:cs="Times New Roman"/>
        </w:rPr>
        <w:t xml:space="preserve">Turner, D. D. (2011). </w:t>
      </w:r>
      <w:r w:rsidRPr="00CE44CD">
        <w:rPr>
          <w:rFonts w:ascii="Times New Roman" w:hAnsi="Times New Roman" w:cs="Times New Roman"/>
          <w:i/>
          <w:iCs/>
        </w:rPr>
        <w:t>Paleontology: a philosophical introduction</w:t>
      </w:r>
      <w:r w:rsidRPr="00CE44CD">
        <w:rPr>
          <w:rFonts w:ascii="Times New Roman" w:hAnsi="Times New Roman" w:cs="Times New Roman"/>
        </w:rPr>
        <w:t>. Cambridge ; New York: Cambridge University Press.</w:t>
      </w:r>
    </w:p>
    <w:p w14:paraId="45353DED" w14:textId="77777777" w:rsidR="00087C6C" w:rsidRPr="00CE44CD" w:rsidRDefault="00087C6C" w:rsidP="00907F74">
      <w:pPr>
        <w:pStyle w:val="Bibliography"/>
        <w:spacing w:line="240" w:lineRule="auto"/>
        <w:rPr>
          <w:rFonts w:ascii="Times New Roman" w:hAnsi="Times New Roman" w:cs="Times New Roman"/>
        </w:rPr>
      </w:pPr>
      <w:r w:rsidRPr="00CE44CD">
        <w:rPr>
          <w:rFonts w:ascii="Times New Roman" w:hAnsi="Times New Roman" w:cs="Times New Roman"/>
        </w:rPr>
        <w:t xml:space="preserve">Vermeij, G. J. (1987). </w:t>
      </w:r>
      <w:r w:rsidRPr="00CE44CD">
        <w:rPr>
          <w:rFonts w:ascii="Times New Roman" w:hAnsi="Times New Roman" w:cs="Times New Roman"/>
          <w:i/>
          <w:iCs/>
        </w:rPr>
        <w:t>Evolution and Escalation: An Ecological History of Life</w:t>
      </w:r>
      <w:r w:rsidRPr="00CE44CD">
        <w:rPr>
          <w:rFonts w:ascii="Times New Roman" w:hAnsi="Times New Roman" w:cs="Times New Roman"/>
        </w:rPr>
        <w:t>. Princeton University Press.</w:t>
      </w:r>
    </w:p>
    <w:p w14:paraId="26958810" w14:textId="77777777" w:rsidR="00087C6C" w:rsidRPr="00CE44CD" w:rsidRDefault="00087C6C" w:rsidP="00907F74">
      <w:pPr>
        <w:pStyle w:val="Bibliography"/>
        <w:spacing w:line="240" w:lineRule="auto"/>
        <w:rPr>
          <w:rFonts w:ascii="Times New Roman" w:hAnsi="Times New Roman" w:cs="Times New Roman"/>
        </w:rPr>
      </w:pPr>
      <w:r w:rsidRPr="00CE44CD">
        <w:rPr>
          <w:rFonts w:ascii="Times New Roman" w:hAnsi="Times New Roman" w:cs="Times New Roman"/>
        </w:rPr>
        <w:t xml:space="preserve">Weiss, M. C., Sousa, F. L., Mrnjavac, N., Neukirchen, S., Roettger, M., Nelson-Sathi, S., &amp; Martin, W. F. (2016). The physiology and habitat of the last universal common ancestor. </w:t>
      </w:r>
      <w:r w:rsidRPr="00CE44CD">
        <w:rPr>
          <w:rFonts w:ascii="Times New Roman" w:hAnsi="Times New Roman" w:cs="Times New Roman"/>
          <w:i/>
          <w:iCs/>
        </w:rPr>
        <w:t>Nature Microbiology</w:t>
      </w:r>
      <w:r w:rsidRPr="00CE44CD">
        <w:rPr>
          <w:rFonts w:ascii="Times New Roman" w:hAnsi="Times New Roman" w:cs="Times New Roman"/>
        </w:rPr>
        <w:t xml:space="preserve">, </w:t>
      </w:r>
      <w:r w:rsidRPr="00CE44CD">
        <w:rPr>
          <w:rFonts w:ascii="Times New Roman" w:hAnsi="Times New Roman" w:cs="Times New Roman"/>
          <w:i/>
          <w:iCs/>
        </w:rPr>
        <w:t>1</w:t>
      </w:r>
      <w:r w:rsidRPr="00CE44CD">
        <w:rPr>
          <w:rFonts w:ascii="Times New Roman" w:hAnsi="Times New Roman" w:cs="Times New Roman"/>
        </w:rPr>
        <w:t>(9), 1–8. https://doi.org/10.1038/nmicrobiol.2016.116</w:t>
      </w:r>
    </w:p>
    <w:p w14:paraId="519194EB" w14:textId="77777777" w:rsidR="00087C6C" w:rsidRPr="00CE44CD" w:rsidRDefault="00087C6C" w:rsidP="00907F74">
      <w:pPr>
        <w:pStyle w:val="Bibliography"/>
        <w:spacing w:line="240" w:lineRule="auto"/>
        <w:rPr>
          <w:rFonts w:ascii="Times New Roman" w:hAnsi="Times New Roman" w:cs="Times New Roman"/>
        </w:rPr>
      </w:pPr>
      <w:r w:rsidRPr="00CE44CD">
        <w:rPr>
          <w:rFonts w:ascii="Times New Roman" w:hAnsi="Times New Roman" w:cs="Times New Roman"/>
        </w:rPr>
        <w:lastRenderedPageBreak/>
        <w:t xml:space="preserve">Werth, A. (2012). Avoiding the Pitfall of Progress and Associated Perils of Evolutionary Education. </w:t>
      </w:r>
      <w:r w:rsidRPr="00CE44CD">
        <w:rPr>
          <w:rFonts w:ascii="Times New Roman" w:hAnsi="Times New Roman" w:cs="Times New Roman"/>
          <w:i/>
          <w:iCs/>
        </w:rPr>
        <w:t>Evolution: Education and Outreach</w:t>
      </w:r>
      <w:r w:rsidRPr="00CE44CD">
        <w:rPr>
          <w:rFonts w:ascii="Times New Roman" w:hAnsi="Times New Roman" w:cs="Times New Roman"/>
        </w:rPr>
        <w:t xml:space="preserve">, </w:t>
      </w:r>
      <w:r w:rsidRPr="00CE44CD">
        <w:rPr>
          <w:rFonts w:ascii="Times New Roman" w:hAnsi="Times New Roman" w:cs="Times New Roman"/>
          <w:i/>
          <w:iCs/>
        </w:rPr>
        <w:t>5</w:t>
      </w:r>
      <w:r w:rsidRPr="00CE44CD">
        <w:rPr>
          <w:rFonts w:ascii="Times New Roman" w:hAnsi="Times New Roman" w:cs="Times New Roman"/>
        </w:rPr>
        <w:t>(2), 249–265. https://doi.org/10.1007/s12052-012-0417-y</w:t>
      </w:r>
    </w:p>
    <w:p w14:paraId="590AE3AC" w14:textId="77777777" w:rsidR="00087C6C" w:rsidRPr="00CE44CD" w:rsidRDefault="00087C6C" w:rsidP="00907F74">
      <w:pPr>
        <w:pStyle w:val="Bibliography"/>
        <w:spacing w:line="240" w:lineRule="auto"/>
        <w:rPr>
          <w:rFonts w:ascii="Times New Roman" w:hAnsi="Times New Roman" w:cs="Times New Roman"/>
        </w:rPr>
      </w:pPr>
      <w:r w:rsidRPr="00CE44CD">
        <w:rPr>
          <w:rFonts w:ascii="Times New Roman" w:hAnsi="Times New Roman" w:cs="Times New Roman"/>
        </w:rPr>
        <w:t xml:space="preserve">Williams, G. C. (2018). </w:t>
      </w:r>
      <w:r w:rsidRPr="00CE44CD">
        <w:rPr>
          <w:rFonts w:ascii="Times New Roman" w:hAnsi="Times New Roman" w:cs="Times New Roman"/>
          <w:i/>
          <w:iCs/>
        </w:rPr>
        <w:t>Adaptation and Natural Selection: A Critique of Some Current Evolutionary Thought</w:t>
      </w:r>
      <w:r w:rsidRPr="00CE44CD">
        <w:rPr>
          <w:rFonts w:ascii="Times New Roman" w:hAnsi="Times New Roman" w:cs="Times New Roman"/>
        </w:rPr>
        <w:t>. Princeton University Press.</w:t>
      </w:r>
    </w:p>
    <w:p w14:paraId="11CD1155" w14:textId="77777777" w:rsidR="00087C6C" w:rsidRPr="00CE44CD" w:rsidRDefault="00087C6C" w:rsidP="00907F74">
      <w:pPr>
        <w:pStyle w:val="Bibliography"/>
        <w:spacing w:line="240" w:lineRule="auto"/>
        <w:rPr>
          <w:rFonts w:ascii="Times New Roman" w:hAnsi="Times New Roman" w:cs="Times New Roman"/>
        </w:rPr>
      </w:pPr>
      <w:r w:rsidRPr="00CE44CD">
        <w:rPr>
          <w:rFonts w:ascii="Times New Roman" w:hAnsi="Times New Roman" w:cs="Times New Roman"/>
        </w:rPr>
        <w:t xml:space="preserve">Wilson, E. O. (1990). </w:t>
      </w:r>
      <w:r w:rsidRPr="00CE44CD">
        <w:rPr>
          <w:rFonts w:ascii="Times New Roman" w:hAnsi="Times New Roman" w:cs="Times New Roman"/>
          <w:i/>
          <w:iCs/>
        </w:rPr>
        <w:t>Success and Dominance in Ecosystems: The Case of Social Insects</w:t>
      </w:r>
      <w:r w:rsidRPr="00CE44CD">
        <w:rPr>
          <w:rFonts w:ascii="Times New Roman" w:hAnsi="Times New Roman" w:cs="Times New Roman"/>
        </w:rPr>
        <w:t>. Oldendorf/Luhe: The Ecology Institute. https://www.int-res.com/articles/eebooks/eebook02.pdf. Accessed 1 December 2018</w:t>
      </w:r>
    </w:p>
    <w:p w14:paraId="031EA72D" w14:textId="77777777" w:rsidR="00087C6C" w:rsidRPr="00CE44CD" w:rsidRDefault="00087C6C" w:rsidP="00907F74">
      <w:pPr>
        <w:pStyle w:val="Bibliography"/>
        <w:spacing w:line="240" w:lineRule="auto"/>
        <w:rPr>
          <w:rFonts w:ascii="Times New Roman" w:hAnsi="Times New Roman" w:cs="Times New Roman"/>
        </w:rPr>
      </w:pPr>
      <w:r w:rsidRPr="00CE44CD">
        <w:rPr>
          <w:rFonts w:ascii="Times New Roman" w:hAnsi="Times New Roman" w:cs="Times New Roman"/>
        </w:rPr>
        <w:t xml:space="preserve">Wright, S. (1932). The roles of mutation, inbreeding, crossbreeding and selection in evolution. In </w:t>
      </w:r>
      <w:r w:rsidRPr="00CE44CD">
        <w:rPr>
          <w:rFonts w:ascii="Times New Roman" w:hAnsi="Times New Roman" w:cs="Times New Roman"/>
          <w:i/>
          <w:iCs/>
        </w:rPr>
        <w:t>Proceedings of the sixth international congress of genetics</w:t>
      </w:r>
      <w:r w:rsidRPr="00CE44CD">
        <w:rPr>
          <w:rFonts w:ascii="Times New Roman" w:hAnsi="Times New Roman" w:cs="Times New Roman"/>
        </w:rPr>
        <w:t xml:space="preserve"> (pp. 356–366).</w:t>
      </w:r>
    </w:p>
    <w:p w14:paraId="186DB7DD" w14:textId="6AA38C44" w:rsidR="008E6713" w:rsidRPr="00CE44CD" w:rsidRDefault="002C3D07" w:rsidP="00907F74">
      <w:pPr>
        <w:pStyle w:val="Bibliography"/>
        <w:spacing w:line="240" w:lineRule="auto"/>
        <w:rPr>
          <w:rFonts w:ascii="Times New Roman" w:hAnsi="Times New Roman" w:cs="Times New Roman"/>
        </w:rPr>
      </w:pPr>
      <w:r w:rsidRPr="00CE44CD">
        <w:rPr>
          <w:rFonts w:ascii="Times New Roman" w:hAnsi="Times New Roman" w:cs="Times New Roman"/>
        </w:rPr>
        <w:fldChar w:fldCharType="end"/>
      </w:r>
      <w:r w:rsidRPr="00CE44CD">
        <w:rPr>
          <w:rFonts w:ascii="Times New Roman" w:hAnsi="Times New Roman" w:cs="Times New Roman"/>
        </w:rPr>
        <w:tab/>
      </w:r>
    </w:p>
    <w:p w14:paraId="136324C5" w14:textId="5D8654FC" w:rsidR="00A75B36" w:rsidRPr="00CE44CD" w:rsidRDefault="00A75B36" w:rsidP="00C406DD">
      <w:pPr>
        <w:rPr>
          <w:rFonts w:ascii="Times New Roman" w:hAnsi="Times New Roman" w:cs="Times New Roman"/>
        </w:rPr>
      </w:pPr>
    </w:p>
    <w:p w14:paraId="66280F0A" w14:textId="4790D32D" w:rsidR="00A75B36" w:rsidRPr="00CE44CD" w:rsidRDefault="00A75B36" w:rsidP="00060DC9">
      <w:pPr>
        <w:tabs>
          <w:tab w:val="left" w:pos="7354"/>
        </w:tabs>
        <w:rPr>
          <w:rFonts w:ascii="Times New Roman" w:hAnsi="Times New Roman" w:cs="Times New Roman"/>
        </w:rPr>
      </w:pPr>
    </w:p>
    <w:sectPr w:rsidR="00A75B36" w:rsidRPr="00CE44CD" w:rsidSect="00B01A65">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D4835" w14:textId="77777777" w:rsidR="002704B4" w:rsidRDefault="002704B4" w:rsidP="00B36973">
      <w:r>
        <w:separator/>
      </w:r>
    </w:p>
  </w:endnote>
  <w:endnote w:type="continuationSeparator" w:id="0">
    <w:p w14:paraId="1668B886" w14:textId="77777777" w:rsidR="002704B4" w:rsidRDefault="002704B4" w:rsidP="00B36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0269416"/>
      <w:docPartObj>
        <w:docPartGallery w:val="Page Numbers (Bottom of Page)"/>
        <w:docPartUnique/>
      </w:docPartObj>
    </w:sdtPr>
    <w:sdtEndPr>
      <w:rPr>
        <w:rStyle w:val="PageNumber"/>
      </w:rPr>
    </w:sdtEndPr>
    <w:sdtContent>
      <w:p w14:paraId="615C3B2A" w14:textId="594534AE" w:rsidR="00121D7F" w:rsidRDefault="00121D7F" w:rsidP="00BF7EE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12C6F9" w14:textId="77777777" w:rsidR="00121D7F" w:rsidRDefault="0012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1864660647"/>
      <w:docPartObj>
        <w:docPartGallery w:val="Page Numbers (Bottom of Page)"/>
        <w:docPartUnique/>
      </w:docPartObj>
    </w:sdtPr>
    <w:sdtEndPr>
      <w:rPr>
        <w:rStyle w:val="PageNumber"/>
      </w:rPr>
    </w:sdtEndPr>
    <w:sdtContent>
      <w:p w14:paraId="7C289DF0" w14:textId="39E2F30E" w:rsidR="00121D7F" w:rsidRPr="00491402" w:rsidRDefault="00121D7F" w:rsidP="00BF7EE5">
        <w:pPr>
          <w:pStyle w:val="Footer"/>
          <w:framePr w:wrap="none" w:vAnchor="text" w:hAnchor="margin" w:xAlign="center" w:y="1"/>
          <w:rPr>
            <w:rStyle w:val="PageNumber"/>
            <w:rFonts w:ascii="Times New Roman" w:hAnsi="Times New Roman" w:cs="Times New Roman"/>
          </w:rPr>
        </w:pPr>
        <w:r w:rsidRPr="00D76E27">
          <w:rPr>
            <w:rStyle w:val="PageNumber"/>
            <w:rFonts w:ascii="Times New Roman" w:hAnsi="Times New Roman" w:cs="Times New Roman"/>
            <w:color w:val="000000" w:themeColor="text1"/>
          </w:rPr>
          <w:fldChar w:fldCharType="begin"/>
        </w:r>
        <w:r w:rsidRPr="00D76E27">
          <w:rPr>
            <w:rStyle w:val="PageNumber"/>
            <w:rFonts w:ascii="Times New Roman" w:hAnsi="Times New Roman" w:cs="Times New Roman"/>
            <w:color w:val="000000" w:themeColor="text1"/>
          </w:rPr>
          <w:instrText xml:space="preserve"> PAGE </w:instrText>
        </w:r>
        <w:r w:rsidRPr="00D76E27">
          <w:rPr>
            <w:rStyle w:val="PageNumber"/>
            <w:rFonts w:ascii="Times New Roman" w:hAnsi="Times New Roman" w:cs="Times New Roman"/>
            <w:color w:val="000000" w:themeColor="text1"/>
          </w:rPr>
          <w:fldChar w:fldCharType="separate"/>
        </w:r>
        <w:r w:rsidRPr="00D76E27">
          <w:rPr>
            <w:rStyle w:val="PageNumber"/>
            <w:rFonts w:ascii="Times New Roman" w:hAnsi="Times New Roman" w:cs="Times New Roman"/>
            <w:noProof/>
            <w:color w:val="000000" w:themeColor="text1"/>
          </w:rPr>
          <w:t>4</w:t>
        </w:r>
        <w:r w:rsidRPr="00D76E27">
          <w:rPr>
            <w:rStyle w:val="PageNumber"/>
            <w:rFonts w:ascii="Times New Roman" w:hAnsi="Times New Roman" w:cs="Times New Roman"/>
            <w:color w:val="000000" w:themeColor="text1"/>
          </w:rPr>
          <w:fldChar w:fldCharType="end"/>
        </w:r>
      </w:p>
    </w:sdtContent>
  </w:sdt>
  <w:p w14:paraId="57D2604A" w14:textId="77777777" w:rsidR="00121D7F" w:rsidRDefault="0012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FEB95" w14:textId="77777777" w:rsidR="002704B4" w:rsidRDefault="002704B4" w:rsidP="00B36973">
      <w:r>
        <w:separator/>
      </w:r>
    </w:p>
  </w:footnote>
  <w:footnote w:type="continuationSeparator" w:id="0">
    <w:p w14:paraId="49C9A1BD" w14:textId="77777777" w:rsidR="002704B4" w:rsidRDefault="002704B4" w:rsidP="00B36973">
      <w:r>
        <w:continuationSeparator/>
      </w:r>
    </w:p>
  </w:footnote>
  <w:footnote w:id="1">
    <w:p w14:paraId="4C0990BC" w14:textId="0FD4111E" w:rsidR="00121D7F" w:rsidRPr="00002037" w:rsidRDefault="00121D7F" w:rsidP="00A56292">
      <w:pPr>
        <w:jc w:val="both"/>
        <w:rPr>
          <w:rFonts w:ascii="Times New Roman" w:eastAsia="Times New Roman" w:hAnsi="Times New Roman" w:cs="Times New Roman"/>
          <w:sz w:val="20"/>
          <w:szCs w:val="20"/>
        </w:rPr>
      </w:pPr>
      <w:r w:rsidRPr="00002037">
        <w:rPr>
          <w:rStyle w:val="FootnoteReference"/>
          <w:rFonts w:ascii="Times New Roman" w:hAnsi="Times New Roman" w:cs="Times New Roman"/>
        </w:rPr>
        <w:footnoteRef/>
      </w:r>
      <w:r w:rsidRPr="00002037">
        <w:rPr>
          <w:rFonts w:ascii="Times New Roman" w:hAnsi="Times New Roman" w:cs="Times New Roman"/>
          <w:sz w:val="20"/>
          <w:szCs w:val="20"/>
        </w:rPr>
        <w:t xml:space="preserve"> “</w:t>
      </w:r>
      <w:r w:rsidRPr="00002037">
        <w:rPr>
          <w:rFonts w:ascii="Times New Roman" w:eastAsia="Times New Roman" w:hAnsi="Times New Roman" w:cs="Times New Roman"/>
          <w:color w:val="111111"/>
          <w:sz w:val="20"/>
          <w:szCs w:val="20"/>
          <w:shd w:val="clear" w:color="auto" w:fill="FFFFFF"/>
        </w:rPr>
        <w:t xml:space="preserve">There is nothing in the basic structure of the theory of natural selection that would suggest the idea of any kind of cumulative progress.” </w:t>
      </w:r>
      <w:r w:rsidRPr="00002037">
        <w:rPr>
          <w:rFonts w:ascii="Times New Roman" w:eastAsia="Times New Roman" w:hAnsi="Times New Roman" w:cs="Times New Roman"/>
          <w:color w:val="111111"/>
          <w:sz w:val="20"/>
          <w:szCs w:val="20"/>
          <w:shd w:val="clear" w:color="auto" w:fill="FFFFFF"/>
        </w:rPr>
        <w:fldChar w:fldCharType="begin"/>
      </w:r>
      <w:r w:rsidRPr="00002037">
        <w:rPr>
          <w:rFonts w:ascii="Times New Roman" w:eastAsia="Times New Roman" w:hAnsi="Times New Roman" w:cs="Times New Roman"/>
          <w:color w:val="111111"/>
          <w:sz w:val="20"/>
          <w:szCs w:val="20"/>
          <w:shd w:val="clear" w:color="auto" w:fill="FFFFFF"/>
        </w:rPr>
        <w:instrText xml:space="preserve"> ADDIN ZOTERO_ITEM CSL_CITATION {"citationID":"nnClMOCG","properties":{"formattedCitation":"(Williams 2018)","plainCitation":"(Williams 2018)","dontUpdate":true,"noteIndex":1},"citationItems":[{"id":3213,"uris":["http://zotero.org/users/4673489/items/SD4MK5XW"],"uri":["http://zotero.org/users/4673489/items/SD4MK5XW"],"itemData":{"id":3213,"type":"book","abstract":"Biological evolution is a fact—but the many conflicting theories of evolution remain controversial even today. When Adaptation and Natural Selection was first published in 1966, it struck a powerful blow against those who argued for the concept of group selection—the idea that evolution acts to select entire species rather than individuals. Williams’s famous work in favor of simple Darwinism over group selection has become a classic of science literature, valued for its thorough and convincing argument and its relevance to many fields outside of biology. Now with a new foreword by Richard Dawkins, Adaptation and Natural Selection is an essential text for understanding the nature of scientific debate.","ISBN":"978-0-691-18550-7","language":"en","note":"original-date: 1966","number-of-pages":"335","publisher":"Princeton University Press","source":"Google Books","title":"Adaptation and Natural Selection: A Critique of Some Current Evolutionary Thought","title-short":"Adaptation and Natural Selection","author":[{"family":"Williams","given":"George C."}],"issued":{"date-parts":[["2018",10,30]]}}}],"schema":"https://github.com/citation-style-language/schema/raw/master/csl-citation.json"} </w:instrText>
      </w:r>
      <w:r w:rsidRPr="00002037">
        <w:rPr>
          <w:rFonts w:ascii="Times New Roman" w:eastAsia="Times New Roman" w:hAnsi="Times New Roman" w:cs="Times New Roman"/>
          <w:color w:val="111111"/>
          <w:sz w:val="20"/>
          <w:szCs w:val="20"/>
          <w:shd w:val="clear" w:color="auto" w:fill="FFFFFF"/>
        </w:rPr>
        <w:fldChar w:fldCharType="separate"/>
      </w:r>
      <w:r w:rsidRPr="00002037">
        <w:rPr>
          <w:rFonts w:ascii="Times New Roman" w:eastAsia="Times New Roman" w:hAnsi="Times New Roman" w:cs="Times New Roman"/>
          <w:noProof/>
          <w:color w:val="111111"/>
          <w:sz w:val="20"/>
          <w:szCs w:val="20"/>
          <w:shd w:val="clear" w:color="auto" w:fill="FFFFFF"/>
        </w:rPr>
        <w:t>(Williams 1966/2018: 35)</w:t>
      </w:r>
      <w:r w:rsidRPr="00002037">
        <w:rPr>
          <w:rFonts w:ascii="Times New Roman" w:eastAsia="Times New Roman" w:hAnsi="Times New Roman" w:cs="Times New Roman"/>
          <w:color w:val="111111"/>
          <w:sz w:val="20"/>
          <w:szCs w:val="20"/>
          <w:shd w:val="clear" w:color="auto" w:fill="FFFFFF"/>
        </w:rPr>
        <w:fldChar w:fldCharType="end"/>
      </w:r>
    </w:p>
  </w:footnote>
  <w:footnote w:id="2">
    <w:p w14:paraId="065D842C" w14:textId="3FB7E202" w:rsidR="00121D7F" w:rsidRPr="00002037" w:rsidRDefault="00121D7F" w:rsidP="00B56782">
      <w:pPr>
        <w:pStyle w:val="FootnoteText"/>
        <w:jc w:val="both"/>
        <w:rPr>
          <w:rFonts w:ascii="Times New Roman" w:hAnsi="Times New Roman" w:cs="Times New Roman"/>
        </w:rPr>
      </w:pPr>
      <w:r w:rsidRPr="00002037">
        <w:rPr>
          <w:rStyle w:val="FootnoteReference"/>
          <w:rFonts w:ascii="Times New Roman" w:hAnsi="Times New Roman" w:cs="Times New Roman"/>
        </w:rPr>
        <w:footnoteRef/>
      </w:r>
      <w:r w:rsidRPr="00002037">
        <w:rPr>
          <w:rFonts w:ascii="Times New Roman" w:hAnsi="Times New Roman" w:cs="Times New Roman"/>
        </w:rPr>
        <w:t xml:space="preserve"> For this reason, there being a (grounded) selectionist rationale would seem to contradict the ECT in spirit, even though the ECT could still be saved in letter since selectionist rationales cannot be used for exceptionless </w:t>
      </w:r>
      <w:r w:rsidR="006C1CA9">
        <w:rPr>
          <w:rFonts w:ascii="Times New Roman" w:hAnsi="Times New Roman" w:cs="Times New Roman"/>
        </w:rPr>
        <w:t>gener</w:t>
      </w:r>
      <w:r w:rsidR="00AA57C1">
        <w:rPr>
          <w:rFonts w:ascii="Times New Roman" w:hAnsi="Times New Roman" w:cs="Times New Roman"/>
        </w:rPr>
        <w:t>a</w:t>
      </w:r>
      <w:r w:rsidR="006C1CA9">
        <w:rPr>
          <w:rFonts w:ascii="Times New Roman" w:hAnsi="Times New Roman" w:cs="Times New Roman"/>
        </w:rPr>
        <w:t xml:space="preserve">lisations </w:t>
      </w:r>
      <w:r w:rsidRPr="00002037">
        <w:rPr>
          <w:rFonts w:ascii="Times New Roman" w:hAnsi="Times New Roman" w:cs="Times New Roman"/>
        </w:rPr>
        <w:t>over actual, empirical evolutionary history.</w:t>
      </w:r>
    </w:p>
  </w:footnote>
  <w:footnote w:id="3">
    <w:p w14:paraId="52A415DD" w14:textId="502A6288" w:rsidR="00121D7F" w:rsidRPr="00002037" w:rsidRDefault="00121D7F" w:rsidP="00664587">
      <w:pPr>
        <w:pStyle w:val="FootnoteText"/>
        <w:jc w:val="both"/>
        <w:rPr>
          <w:rFonts w:ascii="Times New Roman" w:hAnsi="Times New Roman" w:cs="Times New Roman"/>
        </w:rPr>
      </w:pPr>
      <w:r w:rsidRPr="00002037">
        <w:rPr>
          <w:rStyle w:val="FootnoteReference"/>
          <w:rFonts w:ascii="Times New Roman" w:hAnsi="Times New Roman" w:cs="Times New Roman"/>
        </w:rPr>
        <w:footnoteRef/>
      </w:r>
      <w:r w:rsidRPr="00002037">
        <w:rPr>
          <w:rFonts w:ascii="Times New Roman" w:hAnsi="Times New Roman" w:cs="Times New Roman"/>
        </w:rPr>
        <w:t xml:space="preserve"> See e.g. “The sequence of local environments in any one place should be effectively random through geological time - the seas come in and the seas go out, the weather gets colder, then hotter, etc. If organisms are tracking local environments by natural selection, then their evolutionary history should be effectively random as well.” </w:t>
      </w:r>
      <w:r w:rsidRPr="00002037">
        <w:rPr>
          <w:rFonts w:ascii="Times New Roman" w:hAnsi="Times New Roman" w:cs="Times New Roman"/>
        </w:rPr>
        <w:fldChar w:fldCharType="begin"/>
      </w:r>
      <w:r w:rsidRPr="00002037">
        <w:rPr>
          <w:rFonts w:ascii="Times New Roman" w:hAnsi="Times New Roman" w:cs="Times New Roman"/>
        </w:rPr>
        <w:instrText xml:space="preserve"> ADDIN ZOTERO_ITEM CSL_CITATION {"citationID":"iggQBXoI","properties":{"formattedCitation":"(Gould 1996, pp. 139\\uc0\\u8211{}140)","plainCitation":"(Gould 1996, pp. 139–140)","noteIndex":3},"citationItems":[{"id":1952,"uris":["http://zotero.org/users/4673489/items/Q3FRI7TB"],"uri":["http://zotero.org/users/4673489/items/Q3FRI7TB"],"itemData":{"id":1952,"type":"book","event-place":"Cambridge, MA and London, England","ISBN":"978-0-674-06339-6","language":"en","note":"original-date: 1996","publisher":"Harvard University Press","publisher-place":"Cambridge, MA and London, England","source":"Crossref","title":"Full House: The Spread of Excellence from Plato to Darwin","title-short":"Full House","author":[{"family":"Gould","given":"Stephen Jay"}],"issued":{"date-parts":[["1996"]]}},"locator":"139-140"}],"schema":"https://github.com/citation-style-language/schema/raw/master/csl-citation.json"} </w:instrText>
      </w:r>
      <w:r w:rsidRPr="00002037">
        <w:rPr>
          <w:rFonts w:ascii="Times New Roman" w:hAnsi="Times New Roman" w:cs="Times New Roman"/>
        </w:rPr>
        <w:fldChar w:fldCharType="separate"/>
      </w:r>
      <w:r w:rsidRPr="00002037">
        <w:rPr>
          <w:rFonts w:ascii="Times New Roman" w:hAnsi="Times New Roman" w:cs="Times New Roman"/>
        </w:rPr>
        <w:t>(Gould 1996, pp. 139–140)</w:t>
      </w:r>
      <w:r w:rsidRPr="00002037">
        <w:rPr>
          <w:rFonts w:ascii="Times New Roman" w:hAnsi="Times New Roman" w:cs="Times New Roman"/>
        </w:rPr>
        <w:fldChar w:fldCharType="end"/>
      </w:r>
    </w:p>
  </w:footnote>
  <w:footnote w:id="4">
    <w:p w14:paraId="04BBD557" w14:textId="7484A474" w:rsidR="00121D7F" w:rsidRPr="00002037" w:rsidRDefault="00121D7F" w:rsidP="00A56292">
      <w:pPr>
        <w:pStyle w:val="FootnoteText"/>
        <w:jc w:val="both"/>
        <w:rPr>
          <w:rFonts w:ascii="Times New Roman" w:hAnsi="Times New Roman" w:cs="Times New Roman"/>
        </w:rPr>
      </w:pPr>
      <w:r w:rsidRPr="00002037">
        <w:rPr>
          <w:rStyle w:val="FootnoteReference"/>
          <w:rFonts w:ascii="Times New Roman" w:hAnsi="Times New Roman" w:cs="Times New Roman"/>
        </w:rPr>
        <w:footnoteRef/>
      </w:r>
      <w:r w:rsidRPr="00002037">
        <w:rPr>
          <w:rFonts w:ascii="Times New Roman" w:hAnsi="Times New Roman" w:cs="Times New Roman"/>
        </w:rPr>
        <w:t xml:space="preserve"> How precisely constraints on natural selection should be understood is quite a vexed issue, beyond the scope of this paper. I thank &lt;BLINDED&gt; for pressing me on this point.</w:t>
      </w:r>
    </w:p>
  </w:footnote>
  <w:footnote w:id="5">
    <w:p w14:paraId="6CE19885" w14:textId="624CE652" w:rsidR="00121D7F" w:rsidRPr="00002037" w:rsidRDefault="00121D7F" w:rsidP="002B5D72">
      <w:pPr>
        <w:pStyle w:val="FootnoteText"/>
        <w:rPr>
          <w:rFonts w:ascii="Times New Roman" w:hAnsi="Times New Roman" w:cs="Times New Roman"/>
        </w:rPr>
      </w:pPr>
      <w:r w:rsidRPr="00002037">
        <w:rPr>
          <w:rStyle w:val="FootnoteReference"/>
          <w:rFonts w:ascii="Times New Roman" w:hAnsi="Times New Roman" w:cs="Times New Roman"/>
        </w:rPr>
        <w:footnoteRef/>
      </w:r>
      <w:r w:rsidRPr="00002037">
        <w:rPr>
          <w:rFonts w:ascii="Times New Roman" w:hAnsi="Times New Roman" w:cs="Times New Roman"/>
        </w:rPr>
        <w:t xml:space="preserve"> As, by the way, Sober explicitly does in </w:t>
      </w:r>
      <w:r w:rsidRPr="00002037">
        <w:rPr>
          <w:rFonts w:ascii="Times New Roman" w:hAnsi="Times New Roman" w:cs="Times New Roman"/>
        </w:rPr>
        <w:fldChar w:fldCharType="begin"/>
      </w:r>
      <w:r w:rsidRPr="00002037">
        <w:rPr>
          <w:rFonts w:ascii="Times New Roman" w:hAnsi="Times New Roman" w:cs="Times New Roman"/>
        </w:rPr>
        <w:instrText xml:space="preserve"> ADDIN ZOTERO_ITEM CSL_CITATION {"citationID":"7cA0WZUM","properties":{"formattedCitation":"(Sober 1984)","plainCitation":"(Sober 1984)","noteIndex":5},"citationItems":[{"id":4273,"uris":["http://zotero.org/users/4673489/items/QCVHSAVP"],"uri":["http://zotero.org/users/4673489/items/QCVHSAVP"],"itemData":{"id":4273,"type":"book","abstract":"The Nature of Selection is a straightforward, self-contained introduction to philosophical and biological problems in evolutionary theory. It presents a powerful analysis of the evolutionary concepts of natural selection, fitness, and adaptation and clarifies controversial issues concerning altruism, group selection, and the idea that organisms are survival machines built for the good of the genes that inhabit them.  \"Sober's is the answering philosophical voice, the voice of a first-rate philosopher and a knowledgeable student of contemporary evolutionary theory. His book merits broad attention among both communities. It should also inspire others to continue the conversation.\"-Philip Kitcher, Nature  \"Elliott Sober has made extraordinarily important contributions to our understanding of biological problems in evolutionary biology and causality. The Nature of Selection is a major contribution to understanding epistemological problems in evolutionary theory. I predict that it will have a long lasting place in the literature.\"-Richard C. Lewontin","ISBN":"978-0-226-30888-3","language":"en","note":"Google-Books-ID: 3KGSBgAAQBAJ","number-of-pages":"397","publisher":"University of Chicago Press","source":"Google Books","title":"The Nature of Selection: Evolutionary Theory in Philosophical Focus","title-short":"The Nature of Selection","author":[{"family":"Sober","given":"Elliott"}],"issued":{"date-parts":[["1984"]]}}}],"schema":"https://github.com/citation-style-language/schema/raw/master/csl-citation.json"} </w:instrText>
      </w:r>
      <w:r w:rsidRPr="00002037">
        <w:rPr>
          <w:rFonts w:ascii="Times New Roman" w:hAnsi="Times New Roman" w:cs="Times New Roman"/>
        </w:rPr>
        <w:fldChar w:fldCharType="separate"/>
      </w:r>
      <w:r w:rsidRPr="00002037">
        <w:rPr>
          <w:rFonts w:ascii="Times New Roman" w:hAnsi="Times New Roman" w:cs="Times New Roman"/>
          <w:noProof/>
        </w:rPr>
        <w:t>(Sober 1984)</w:t>
      </w:r>
      <w:r w:rsidRPr="00002037">
        <w:rPr>
          <w:rFonts w:ascii="Times New Roman" w:hAnsi="Times New Roman" w:cs="Times New Roman"/>
        </w:rPr>
        <w:fldChar w:fldCharType="end"/>
      </w:r>
      <w:r w:rsidRPr="00002037">
        <w:rPr>
          <w:rFonts w:ascii="Times New Roman" w:hAnsi="Times New Roman" w:cs="Times New Roman"/>
        </w:rPr>
        <w:t xml:space="preserve">. </w:t>
      </w:r>
    </w:p>
  </w:footnote>
  <w:footnote w:id="6">
    <w:p w14:paraId="0B393E54" w14:textId="7C212089" w:rsidR="00121D7F" w:rsidRPr="00002037" w:rsidRDefault="00121D7F" w:rsidP="001136AD">
      <w:pPr>
        <w:pStyle w:val="FootnoteText"/>
        <w:jc w:val="both"/>
        <w:rPr>
          <w:rFonts w:ascii="Times New Roman" w:hAnsi="Times New Roman" w:cs="Times New Roman"/>
        </w:rPr>
      </w:pPr>
      <w:r w:rsidRPr="00002037">
        <w:rPr>
          <w:rStyle w:val="FootnoteReference"/>
          <w:rFonts w:ascii="Times New Roman" w:hAnsi="Times New Roman" w:cs="Times New Roman"/>
        </w:rPr>
        <w:footnoteRef/>
      </w:r>
      <w:r w:rsidRPr="00002037">
        <w:rPr>
          <w:rFonts w:ascii="Times New Roman" w:hAnsi="Times New Roman" w:cs="Times New Roman"/>
        </w:rPr>
        <w:t xml:space="preserve"> </w:t>
      </w:r>
      <w:r w:rsidR="00320D20">
        <w:rPr>
          <w:rFonts w:ascii="Times New Roman" w:hAnsi="Times New Roman" w:cs="Times New Roman"/>
        </w:rPr>
        <w:t>So f</w:t>
      </w:r>
      <w:r w:rsidRPr="00002037">
        <w:rPr>
          <w:rFonts w:ascii="Times New Roman" w:hAnsi="Times New Roman" w:cs="Times New Roman"/>
        </w:rPr>
        <w:t xml:space="preserve">or these particular versions of </w:t>
      </w:r>
      <w:r w:rsidR="00FC2076">
        <w:rPr>
          <w:rFonts w:ascii="Times New Roman" w:hAnsi="Times New Roman" w:cs="Times New Roman"/>
        </w:rPr>
        <w:t xml:space="preserve">(selective) </w:t>
      </w:r>
      <w:r w:rsidRPr="00002037">
        <w:rPr>
          <w:rFonts w:ascii="Times New Roman" w:hAnsi="Times New Roman" w:cs="Times New Roman"/>
        </w:rPr>
        <w:t>competitive and adaptive progress I agree, with Gould and Williams, that natural selection offers no rationale for them. If a progress-claim is to be viable, it must involve different concept</w:t>
      </w:r>
      <w:r w:rsidR="00B920AF">
        <w:rPr>
          <w:rFonts w:ascii="Times New Roman" w:hAnsi="Times New Roman" w:cs="Times New Roman"/>
        </w:rPr>
        <w:t>s</w:t>
      </w:r>
      <w:r w:rsidRPr="00002037">
        <w:rPr>
          <w:rFonts w:ascii="Times New Roman" w:hAnsi="Times New Roman" w:cs="Times New Roman"/>
        </w:rPr>
        <w:t xml:space="preserve"> of progress.</w:t>
      </w:r>
    </w:p>
  </w:footnote>
  <w:footnote w:id="7">
    <w:p w14:paraId="23D09224" w14:textId="0C3140E2" w:rsidR="00121D7F" w:rsidRPr="00002037" w:rsidRDefault="00121D7F" w:rsidP="00A56292">
      <w:pPr>
        <w:pStyle w:val="FootnoteText"/>
        <w:jc w:val="both"/>
        <w:rPr>
          <w:rFonts w:ascii="Times New Roman" w:hAnsi="Times New Roman" w:cs="Times New Roman"/>
        </w:rPr>
      </w:pPr>
      <w:r w:rsidRPr="00002037">
        <w:rPr>
          <w:rStyle w:val="FootnoteReference"/>
          <w:rFonts w:ascii="Times New Roman" w:hAnsi="Times New Roman" w:cs="Times New Roman"/>
        </w:rPr>
        <w:footnoteRef/>
      </w:r>
      <w:r w:rsidRPr="00002037">
        <w:rPr>
          <w:rFonts w:ascii="Times New Roman" w:hAnsi="Times New Roman" w:cs="Times New Roman"/>
        </w:rPr>
        <w:t xml:space="preserve"> This taxonomy can be further fine-grained according to the internal differentiation and interaction between parts (see </w:t>
      </w:r>
      <w:r w:rsidRPr="00002037">
        <w:rPr>
          <w:rFonts w:ascii="Times New Roman" w:hAnsi="Times New Roman" w:cs="Times New Roman"/>
        </w:rPr>
        <w:fldChar w:fldCharType="begin"/>
      </w:r>
      <w:r w:rsidRPr="00002037">
        <w:rPr>
          <w:rFonts w:ascii="Times New Roman" w:hAnsi="Times New Roman" w:cs="Times New Roman"/>
        </w:rPr>
        <w:instrText xml:space="preserve"> ADDIN ZOTERO_ITEM CSL_CITATION {"citationID":"zxj1RJ8Y","properties":{"formattedCitation":"(McShea 2001a)","plainCitation":"(McShea 2001a)","dontUpdate":true,"noteIndex":7},"citationItems":[{"id":1085,"uris":["http://zotero.org/users/4673489/items/RA4HAXMH"],"uri":["http://zotero.org/users/4673489/items/RA4HAXMH"],"itemData":{"id":1085,"type":"article-journal","abstract":"The degree of hierarchical structure of organisms—the number of levels of nesting of lower-level entities within higher-level individuals—has apparently increased a number of times in the history of life, notably in the origin of the eukaryotic cell from an association of prokaryotic cells, of multicellular organisms from clones of eukaryotic cells, and of integrated colonies from aggregates of multicellular individuals. Arranged in order of ﬁrst occurrence, these three transitions suggest a trend, in particular a trend in the maximum, or an increase in the degree of hierarchical structure present in the hierarchically deepest organism on Earth. However, no rigorous documentation of such a trend—based on operational and consistent criteria for hierarchical levels—has been attempted. Also, the trajectory of increase has not been examined in any detail. One limitation is that no hierarchy scale has been developed with sufﬁcient resolution to document more than these three major increases. Here, a higher-resolution scale is proposed in which hierarchical structure is decomposed into levels and sublevels, with levels reﬂecting number of layers of nestedness, and sublevels reﬂecting degree of individuation at the highest level. The scale is then used, together with the body-fossil record, to plot the trajectory of the maximum. Two alternative interpretations of the record are considered, and both reveal a long-term trend extending from the Archean through the early Phanerozoic. In one, the pattern of increase was incremental, with almost all sublevels arising precisely in order. The data also raise the possibility that waiting times for transitions between sublevels may have decreased with increasing hierarchical level (and with time). These last two ﬁndings—incremental increase in level and decreasing waiting times—are tentative, pending a study of possible biases in the fossil record.","container-title":"Paleobiology","DOI":"10.1666/0094-8373(2001)027&lt;0405:THSOOA&gt;2.0.CO;2","ISSN":"0094-8373, 1938-5331","issue":"2","language":"en","page":"405-423","source":"CrossRef","title":"The hierarchical structure of organisms: a scale and documentation of a trend in the maximum","title-short":"The hierarchical structure of organisms","volume":"27","author":[{"family":"McShea","given":"Daniel W."}],"issued":{"date-parts":[["2001",6]]}}}],"schema":"https://github.com/citation-style-language/schema/raw/master/csl-citation.json"} </w:instrText>
      </w:r>
      <w:r w:rsidRPr="00002037">
        <w:rPr>
          <w:rFonts w:ascii="Times New Roman" w:hAnsi="Times New Roman" w:cs="Times New Roman"/>
        </w:rPr>
        <w:fldChar w:fldCharType="separate"/>
      </w:r>
      <w:r w:rsidRPr="00002037">
        <w:rPr>
          <w:rFonts w:ascii="Times New Roman" w:hAnsi="Times New Roman" w:cs="Times New Roman"/>
          <w:noProof/>
        </w:rPr>
        <w:t>McShea 2001a)</w:t>
      </w:r>
      <w:r w:rsidRPr="00002037">
        <w:rPr>
          <w:rFonts w:ascii="Times New Roman" w:hAnsi="Times New Roman" w:cs="Times New Roman"/>
        </w:rPr>
        <w:fldChar w:fldCharType="end"/>
      </w:r>
      <w:r w:rsidRPr="00002037">
        <w:rPr>
          <w:rFonts w:ascii="Times New Roman" w:hAnsi="Times New Roman" w:cs="Times New Roman"/>
        </w:rPr>
        <w:t>. This need not further concern us here.</w:t>
      </w:r>
    </w:p>
  </w:footnote>
  <w:footnote w:id="8">
    <w:p w14:paraId="66F03C24" w14:textId="219AF8A1" w:rsidR="00121D7F" w:rsidRPr="00002037" w:rsidRDefault="00121D7F" w:rsidP="001E0412">
      <w:pPr>
        <w:pStyle w:val="FootnoteText"/>
        <w:jc w:val="both"/>
        <w:rPr>
          <w:rFonts w:ascii="Times New Roman" w:hAnsi="Times New Roman" w:cs="Times New Roman"/>
        </w:rPr>
      </w:pPr>
      <w:r w:rsidRPr="00002037">
        <w:rPr>
          <w:rStyle w:val="FootnoteReference"/>
          <w:rFonts w:ascii="Times New Roman" w:hAnsi="Times New Roman" w:cs="Times New Roman"/>
        </w:rPr>
        <w:footnoteRef/>
      </w:r>
      <w:r w:rsidRPr="00002037">
        <w:rPr>
          <w:rFonts w:ascii="Times New Roman" w:hAnsi="Times New Roman" w:cs="Times New Roman"/>
        </w:rPr>
        <w:t xml:space="preserve"> Phenotypic change can occur without genetic change (due to phenotypic plasticity), so this is just a heuristic.</w:t>
      </w:r>
    </w:p>
  </w:footnote>
  <w:footnote w:id="9">
    <w:p w14:paraId="7724DAFA" w14:textId="78190970" w:rsidR="00121D7F" w:rsidRPr="00002037" w:rsidRDefault="00121D7F" w:rsidP="00A5657F">
      <w:pPr>
        <w:pStyle w:val="FootnoteText"/>
        <w:jc w:val="both"/>
        <w:rPr>
          <w:rFonts w:ascii="Times New Roman" w:hAnsi="Times New Roman" w:cs="Times New Roman"/>
        </w:rPr>
      </w:pPr>
      <w:r w:rsidRPr="00002037">
        <w:rPr>
          <w:rStyle w:val="FootnoteReference"/>
          <w:rFonts w:ascii="Times New Roman" w:hAnsi="Times New Roman" w:cs="Times New Roman"/>
        </w:rPr>
        <w:footnoteRef/>
      </w:r>
      <w:r w:rsidRPr="00002037">
        <w:rPr>
          <w:rFonts w:ascii="Times New Roman" w:hAnsi="Times New Roman" w:cs="Times New Roman"/>
        </w:rPr>
        <w:t xml:space="preserve"> </w:t>
      </w:r>
      <w:r w:rsidRPr="00002037">
        <w:rPr>
          <w:rFonts w:ascii="Times New Roman" w:hAnsi="Times New Roman" w:cs="Times New Roman"/>
          <w:noProof/>
        </w:rPr>
        <w:t>Louis 2016 explores the case of protein folding: i</w:t>
      </w:r>
      <w:r w:rsidRPr="00002037">
        <w:rPr>
          <w:rFonts w:ascii="Times New Roman" w:hAnsi="Times New Roman" w:cs="Times New Roman"/>
        </w:rPr>
        <w:t xml:space="preserve">f a protein </w:t>
      </w:r>
      <w:r w:rsidR="00BA2004">
        <w:rPr>
          <w:rFonts w:ascii="Times New Roman" w:hAnsi="Times New Roman" w:cs="Times New Roman"/>
        </w:rPr>
        <w:t>were to</w:t>
      </w:r>
      <w:r w:rsidRPr="00002037">
        <w:rPr>
          <w:rFonts w:ascii="Times New Roman" w:hAnsi="Times New Roman" w:cs="Times New Roman"/>
        </w:rPr>
        <w:t xml:space="preserve"> sample random spatial configurations before finding the right one, it would take in the order of 10</w:t>
      </w:r>
      <w:r w:rsidRPr="00002037">
        <w:rPr>
          <w:rFonts w:ascii="Times New Roman" w:hAnsi="Times New Roman" w:cs="Times New Roman"/>
          <w:vertAlign w:val="superscript"/>
        </w:rPr>
        <w:t>120</w:t>
      </w:r>
      <w:r w:rsidRPr="00002037">
        <w:rPr>
          <w:rFonts w:ascii="Times New Roman" w:hAnsi="Times New Roman" w:cs="Times New Roman"/>
        </w:rPr>
        <w:t xml:space="preserve"> times the age of the universe. (The number of possible protein configurations is about 10</w:t>
      </w:r>
      <w:r w:rsidRPr="00002037">
        <w:rPr>
          <w:rFonts w:ascii="Times New Roman" w:hAnsi="Times New Roman" w:cs="Times New Roman"/>
          <w:vertAlign w:val="superscript"/>
        </w:rPr>
        <w:t>150</w:t>
      </w:r>
      <w:r w:rsidRPr="00002037">
        <w:rPr>
          <w:rFonts w:ascii="Times New Roman" w:hAnsi="Times New Roman" w:cs="Times New Roman"/>
        </w:rPr>
        <w:t>, proteins can sample about 10 trillion (10</w:t>
      </w:r>
      <w:r w:rsidRPr="00002037">
        <w:rPr>
          <w:rFonts w:ascii="Times New Roman" w:hAnsi="Times New Roman" w:cs="Times New Roman"/>
          <w:vertAlign w:val="superscript"/>
        </w:rPr>
        <w:t>13</w:t>
      </w:r>
      <w:r w:rsidRPr="00002037">
        <w:rPr>
          <w:rFonts w:ascii="Times New Roman" w:hAnsi="Times New Roman" w:cs="Times New Roman"/>
        </w:rPr>
        <w:t>) configurations per second, and the age of the universe is in the order of 10</w:t>
      </w:r>
      <w:r w:rsidRPr="00002037">
        <w:rPr>
          <w:rFonts w:ascii="Times New Roman" w:hAnsi="Times New Roman" w:cs="Times New Roman"/>
          <w:vertAlign w:val="superscript"/>
        </w:rPr>
        <w:t>17</w:t>
      </w:r>
      <w:r w:rsidRPr="00002037">
        <w:rPr>
          <w:rFonts w:ascii="Times New Roman" w:hAnsi="Times New Roman" w:cs="Times New Roman"/>
        </w:rPr>
        <w:t xml:space="preserve"> seconds.) The number of possible genotypes is vastly larger than 10</w:t>
      </w:r>
      <w:r w:rsidRPr="00002037">
        <w:rPr>
          <w:rFonts w:ascii="Times New Roman" w:hAnsi="Times New Roman" w:cs="Times New Roman"/>
          <w:vertAlign w:val="superscript"/>
        </w:rPr>
        <w:t>150</w:t>
      </w:r>
      <w:r w:rsidRPr="00002037">
        <w:rPr>
          <w:rFonts w:ascii="Times New Roman" w:hAnsi="Times New Roman" w:cs="Times New Roman"/>
        </w:rPr>
        <w:t>: for haploid genotypes consisting of 1000 genes and 2 possible alleles per gene, there are 2</w:t>
      </w:r>
      <w:r w:rsidRPr="00002037">
        <w:rPr>
          <w:rFonts w:ascii="Times New Roman" w:hAnsi="Times New Roman" w:cs="Times New Roman"/>
          <w:vertAlign w:val="superscript"/>
        </w:rPr>
        <w:t>1000</w:t>
      </w:r>
      <w:r w:rsidRPr="00002037">
        <w:rPr>
          <w:rFonts w:ascii="Times New Roman" w:hAnsi="Times New Roman" w:cs="Times New Roman"/>
        </w:rPr>
        <w:t xml:space="preserve"> </w:t>
      </w:r>
      <w:r w:rsidRPr="00002037">
        <w:rPr>
          <w:rFonts w:ascii="Cambria Math" w:hAnsi="Cambria Math" w:cs="Cambria Math"/>
        </w:rPr>
        <w:t>≅</w:t>
      </w:r>
      <w:r w:rsidRPr="00002037">
        <w:rPr>
          <w:rFonts w:ascii="Times New Roman" w:hAnsi="Times New Roman" w:cs="Times New Roman"/>
        </w:rPr>
        <w:t xml:space="preserve"> 10</w:t>
      </w:r>
      <w:r w:rsidRPr="00002037">
        <w:rPr>
          <w:rFonts w:ascii="Times New Roman" w:hAnsi="Times New Roman" w:cs="Times New Roman"/>
          <w:vertAlign w:val="superscript"/>
        </w:rPr>
        <w:t>316</w:t>
      </w:r>
      <w:r w:rsidRPr="00002037">
        <w:rPr>
          <w:rFonts w:ascii="Times New Roman" w:hAnsi="Times New Roman" w:cs="Times New Roman"/>
        </w:rPr>
        <w:t xml:space="preserve"> possible genotypes. Even this is an underestimation of </w:t>
      </w:r>
      <m:oMath>
        <m:r>
          <m:rPr>
            <m:sty m:val="p"/>
          </m:rPr>
          <w:rPr>
            <w:rFonts w:ascii="Cambria Math" w:hAnsi="Cambria Math" w:cs="Times New Roman"/>
            <w:lang w:val="en-US"/>
          </w:rPr>
          <m:t>Ω</m:t>
        </m:r>
      </m:oMath>
      <w:r w:rsidRPr="00002037">
        <w:rPr>
          <w:rFonts w:ascii="Times New Roman" w:hAnsi="Times New Roman" w:cs="Times New Roman"/>
        </w:rPr>
        <w:t xml:space="preserve">: the number of coding genes is variable, can be much larger than 1000 (humans have around 20.000 of them by latest estimations), many organisms are diploid, many genes polymorphic, and so on. In any case, even if evolution </w:t>
      </w:r>
      <w:r w:rsidR="00BA2004">
        <w:rPr>
          <w:rFonts w:ascii="Times New Roman" w:hAnsi="Times New Roman" w:cs="Times New Roman"/>
        </w:rPr>
        <w:t>were to</w:t>
      </w:r>
      <w:r w:rsidRPr="00002037">
        <w:rPr>
          <w:rFonts w:ascii="Times New Roman" w:hAnsi="Times New Roman" w:cs="Times New Roman"/>
        </w:rPr>
        <w:t xml:space="preserve"> consist of a billion lineages, the sampling rate of genotypes is much slower than 10 trillion times per second. Thus</w:t>
      </w:r>
      <w:r w:rsidR="00BA2004">
        <w:rPr>
          <w:rFonts w:ascii="Times New Roman" w:hAnsi="Times New Roman" w:cs="Times New Roman"/>
        </w:rPr>
        <w:t>,</w:t>
      </w:r>
      <w:r w:rsidRPr="00002037">
        <w:rPr>
          <w:rFonts w:ascii="Times New Roman" w:hAnsi="Times New Roman" w:cs="Times New Roman"/>
        </w:rPr>
        <w:t xml:space="preserve"> random sampling of genotypes would correspond to the exploration of a vanishingly small subregion of </w:t>
      </w:r>
      <m:oMath>
        <m:r>
          <m:rPr>
            <m:sty m:val="p"/>
          </m:rPr>
          <w:rPr>
            <w:rFonts w:ascii="Cambria Math" w:hAnsi="Cambria Math" w:cs="Times New Roman"/>
            <w:lang w:val="en-US"/>
          </w:rPr>
          <m:t>Ω</m:t>
        </m:r>
      </m:oMath>
      <w:r w:rsidRPr="00002037">
        <w:rPr>
          <w:rFonts w:ascii="Times New Roman" w:hAnsi="Times New Roman" w:cs="Times New Roman"/>
        </w:rPr>
        <w:t>.</w:t>
      </w:r>
    </w:p>
  </w:footnote>
  <w:footnote w:id="10">
    <w:p w14:paraId="67A99939" w14:textId="5C51945A" w:rsidR="00121D7F" w:rsidRPr="00002037" w:rsidRDefault="00121D7F" w:rsidP="001C0B74">
      <w:pPr>
        <w:pStyle w:val="FootnoteText"/>
        <w:jc w:val="both"/>
        <w:rPr>
          <w:rFonts w:ascii="Times New Roman" w:hAnsi="Times New Roman" w:cs="Times New Roman"/>
        </w:rPr>
      </w:pPr>
      <w:r w:rsidRPr="00002037">
        <w:rPr>
          <w:rStyle w:val="FootnoteReference"/>
          <w:rFonts w:ascii="Times New Roman" w:hAnsi="Times New Roman" w:cs="Times New Roman"/>
        </w:rPr>
        <w:footnoteRef/>
      </w:r>
      <w:r w:rsidRPr="00002037">
        <w:rPr>
          <w:rFonts w:ascii="Times New Roman" w:hAnsi="Times New Roman" w:cs="Times New Roman"/>
        </w:rPr>
        <w:t xml:space="preserve"> This is likewise a simplifying assumption. For instance, wolfpacks, or cooperating predatory bacteria (</w:t>
      </w:r>
      <w:r w:rsidRPr="00002037">
        <w:rPr>
          <w:rFonts w:ascii="Times New Roman" w:hAnsi="Times New Roman" w:cs="Times New Roman"/>
          <w:i/>
        </w:rPr>
        <w:t>Myxococcus</w:t>
      </w:r>
      <w:r w:rsidRPr="00002037">
        <w:rPr>
          <w:rFonts w:ascii="Times New Roman" w:hAnsi="Times New Roman" w:cs="Times New Roman"/>
        </w:rPr>
        <w:t xml:space="preserve">), are considered to exemplify multicellularity </w:t>
      </w:r>
      <w:r w:rsidRPr="00002037">
        <w:rPr>
          <w:rFonts w:ascii="Times New Roman" w:hAnsi="Times New Roman" w:cs="Times New Roman"/>
        </w:rPr>
        <w:fldChar w:fldCharType="begin"/>
      </w:r>
      <w:r w:rsidRPr="00002037">
        <w:rPr>
          <w:rFonts w:ascii="Times New Roman" w:hAnsi="Times New Roman" w:cs="Times New Roman"/>
        </w:rPr>
        <w:instrText xml:space="preserve"> ADDIN ZOTERO_ITEM CSL_CITATION {"citationID":"d6lNKwQ8","properties":{"formattedCitation":"(Berleman and Kirby 2009; Grosberg and Strathmann 2007)","plainCitation":"(Berleman and Kirby 2009; Grosberg and Strathmann 2007)","noteIndex":10},"citationItems":[{"id":3145,"uris":["http://zotero.org/users/4673489/items/GFQPCYNF"],"uri":["http://zotero.org/users/4673489/items/GFQPCYNF"],"itemData":{"id":3145,"type":"article-journal","abstract":"Myxococcus xanthus is a common soil bacterium with an intricate multicellular lifestyle that continues to challenge the way in which we conceptualize the capabilities of prokaryotic organisms. Myxococcus xanthus is the preferred laboratory representative from the Myxobacteria, a family of organisms distinguished by their ability to form highly structured biofilms that include tentacle-like packs of surface-gliding cell groups, synchronized rippling waves of oscillating cells and massive spore-filled aggregates that protrude upwards from the substratum to form fruiting bodies. But most of the Myxobacteria are also predators that thrive on the degradation of macromolecules released through the lysis of other microbial cells. The aim of this review is to examine our understanding of the predatory life cycle of M. xanthus. We will examine the multicellular structures formed during contact with prey, and the molecular mechanisms utilized by M. xanthus to detect and destroy prey cells. We will also examine our understanding of microbial predator-prey relationships and the prospects for how bacterial predation mechanisms can be exploited to generate new antimicrobial technologies.","container-title":"FEMS microbiology reviews","DOI":"10.1111/j.1574-6976.2009.00185.x","ISSN":"1574-6976","issue":"5","journalAbbreviation":"FEMS Microbiol. Rev.","language":"eng","note":"PMID: 19519767\nPMCID: PMC2774760","page":"942-957","source":"PubMed","title":"Deciphering the hunting strategy of a bacterial wolfpack","volume":"33","author":[{"family":"Berleman","given":"James E."},{"family":"Kirby","given":"John R."}],"issued":{"date-parts":[["2009",9]]}}},{"id":3689,"uris":["http://zotero.org/users/4673489/items/V8NW8WJ8"],"uri":["http://zotero.org/users/4673489/items/V8NW8WJ8"],"itemData":{"id":3689,"type":"article-journal","abstract":"Beneﬁts of increased size and functional specialization of cells have repeatedly promoted the evolution of multicellular organisms from unicellular ancestors. Many requirements for multicellular organization (cell adhesion, cell-cell communication and coordination, programmed cell death) likely evolved in ancestral unicellular organisms. However, the evolution of multicellular organisms from unicellular ancestors may be opposed by genetic conﬂicts that arise when mutant cell lineages promote their own increase at the expense of the integrity of the multicellular organism. Numerous defenses limit such genetic conﬂicts, perhaps the most important being development from a unicell, which minimizes conﬂicts from selection among cell lineages, and redistributes genetic variation arising within multicellular individuals between individuals. With a unicellular bottleneck, defecting cell lineages rarely succeed beyond the life span of the multicellular individual. When multicellularity arises through aggregation of scattered cells or when multicellular organisms fuse to form genetic chimeras, there are more opportunities for propagation of defector cell lineages. Intraorganismal competition may partly explain why multicellular organisms that develop by aggregation generally exhibit less differentiation than organisms that develop clonally.","container-title":"Annual Review of Ecology, Evolution, and Systematics","DOI":"10.1146/annurev.ecolsys.36.102403.114735","ISSN":"1543-592X, 1545-2069","issue":"1","language":"en","page":"621-654","source":"Crossref","title":"The Evolution of Multicellularity: A Minor Major Transition?","title-short":"The Evolution of Multicellularity","volume":"38","author":[{"family":"Grosberg","given":"Richard K."},{"family":"Strathmann","given":"Richard R."}],"issued":{"date-parts":[["2007",12]]}}}],"schema":"https://github.com/citation-style-language/schema/raw/master/csl-citation.json"} </w:instrText>
      </w:r>
      <w:r w:rsidRPr="00002037">
        <w:rPr>
          <w:rFonts w:ascii="Times New Roman" w:hAnsi="Times New Roman" w:cs="Times New Roman"/>
        </w:rPr>
        <w:fldChar w:fldCharType="separate"/>
      </w:r>
      <w:r w:rsidRPr="00002037">
        <w:rPr>
          <w:rFonts w:ascii="Times New Roman" w:hAnsi="Times New Roman" w:cs="Times New Roman"/>
          <w:noProof/>
        </w:rPr>
        <w:t>(Berleman and Kirby 2009; Grosberg and Strathmann 2007)</w:t>
      </w:r>
      <w:r w:rsidRPr="00002037">
        <w:rPr>
          <w:rFonts w:ascii="Times New Roman" w:hAnsi="Times New Roman" w:cs="Times New Roman"/>
        </w:rPr>
        <w:fldChar w:fldCharType="end"/>
      </w:r>
      <w:r w:rsidRPr="00002037">
        <w:rPr>
          <w:rFonts w:ascii="Times New Roman" w:hAnsi="Times New Roman" w:cs="Times New Roman"/>
        </w:rPr>
        <w:t>. Thus</w:t>
      </w:r>
      <w:r w:rsidR="00BA2004">
        <w:rPr>
          <w:rFonts w:ascii="Times New Roman" w:hAnsi="Times New Roman" w:cs="Times New Roman"/>
        </w:rPr>
        <w:t xml:space="preserve">, </w:t>
      </w:r>
      <w:r w:rsidRPr="00002037">
        <w:rPr>
          <w:rFonts w:ascii="Times New Roman" w:hAnsi="Times New Roman" w:cs="Times New Roman"/>
        </w:rPr>
        <w:t>changes in level of nestedness may be environmentally induced and underdetermined by genotype alone.</w:t>
      </w:r>
    </w:p>
  </w:footnote>
  <w:footnote w:id="11">
    <w:p w14:paraId="55014960" w14:textId="53B241D0" w:rsidR="00121D7F" w:rsidRPr="00002037" w:rsidRDefault="00121D7F" w:rsidP="00550A89">
      <w:pPr>
        <w:jc w:val="both"/>
        <w:rPr>
          <w:rFonts w:ascii="Times New Roman" w:hAnsi="Times New Roman" w:cs="Times New Roman"/>
        </w:rPr>
      </w:pPr>
      <w:r w:rsidRPr="00002037">
        <w:rPr>
          <w:rStyle w:val="FootnoteReference"/>
        </w:rPr>
        <w:footnoteRef/>
      </w:r>
      <w:r w:rsidRPr="00002037">
        <w:t xml:space="preserve"> </w:t>
      </w:r>
      <w:r w:rsidRPr="00002037">
        <w:rPr>
          <w:rFonts w:ascii="Times New Roman" w:hAnsi="Times New Roman" w:cs="Times New Roman"/>
          <w:color w:val="000000" w:themeColor="text1"/>
          <w:lang w:val="en-US"/>
        </w:rPr>
        <w:t>For the details of the selective models underlying these conclusions, see</w:t>
      </w:r>
      <w:r w:rsidRPr="00002037">
        <w:rPr>
          <w:rFonts w:ascii="Times New Roman" w:hAnsi="Times New Roman" w:cs="Times New Roman"/>
        </w:rPr>
        <w:t xml:space="preserve"> </w:t>
      </w:r>
      <w:r w:rsidRPr="00002037">
        <w:rPr>
          <w:rFonts w:ascii="Times New Roman" w:hAnsi="Times New Roman" w:cs="Times New Roman"/>
        </w:rPr>
        <w:fldChar w:fldCharType="begin"/>
      </w:r>
      <w:r w:rsidRPr="00002037">
        <w:rPr>
          <w:rFonts w:ascii="Times New Roman" w:hAnsi="Times New Roman" w:cs="Times New Roman"/>
        </w:rPr>
        <w:instrText xml:space="preserve"> ADDIN ZOTERO_ITEM CSL_CITATION {"citationID":"vc8Zr0Fi","properties":{"formattedCitation":"(Bradshaw 1965; Levins 1968)","plainCitation":"(Bradshaw 1965; Levins 1968)","dontUpdate":true,"noteIndex":11},"citationItems":[{"id":1029,"uris":["http://zotero.org/users/4673489/items/QZKAHDAB"],"uri":["http://zotero.org/users/4673489/items/QZKAHDAB"],"itemData":{"id":1029,"type":"article-journal","container-title":"Advances in Genetics","DOI":"10.1016/S0065-2660(08)60048-6","language":"en","page":"115-155","source":"CrossRef","title":"Evolutionary Significance of Phenotypic Plasticity in Plants","volume":"13","author":[{"family":"Bradshaw","given":"Anthony David"}],"issued":{"date-parts":[["1965"]]}}},{"id":409,"uris":["http://zotero.org/users/4673489/items/2AQQXXSH"],"uri":["http://zotero.org/users/4673489/items/2AQQXXSH"],"itemData":{"id":409,"type":"book","event-place":"Princeton, NJ","publisher":"Princeton University Press","publisher-place":"Princeton, NJ","title":"Evolution in Changing Environments: Some Theoretical Explorations","author":[{"family":"Levins","given":"Richard"}],"issued":{"date-parts":[["1968"]]}}}],"schema":"https://github.com/citation-style-language/schema/raw/master/csl-citation.json"} </w:instrText>
      </w:r>
      <w:r w:rsidRPr="00002037">
        <w:rPr>
          <w:rFonts w:ascii="Times New Roman" w:hAnsi="Times New Roman" w:cs="Times New Roman"/>
        </w:rPr>
        <w:fldChar w:fldCharType="separate"/>
      </w:r>
      <w:r w:rsidRPr="00002037">
        <w:rPr>
          <w:rFonts w:ascii="Times New Roman" w:hAnsi="Times New Roman" w:cs="Times New Roman"/>
          <w:noProof/>
        </w:rPr>
        <w:t>Levins 1968, or discussion in AUTHOR forthcoming</w:t>
      </w:r>
      <w:r w:rsidRPr="00002037">
        <w:rPr>
          <w:rFonts w:ascii="Times New Roman" w:hAnsi="Times New Roman" w:cs="Times New Roman"/>
        </w:rPr>
        <w:fldChar w:fldCharType="end"/>
      </w:r>
      <w:r w:rsidRPr="00002037">
        <w:rPr>
          <w:rFonts w:ascii="Times New Roman" w:hAnsi="Times New Roman" w:cs="Times New Roman"/>
        </w:rPr>
        <w:t xml:space="preserve">. </w:t>
      </w:r>
    </w:p>
    <w:p w14:paraId="3B3E94BA" w14:textId="2D68D1AD" w:rsidR="00121D7F" w:rsidRPr="00002037" w:rsidRDefault="00121D7F">
      <w:pPr>
        <w:pStyle w:val="FootnoteText"/>
        <w:rPr>
          <w:lang w:val="en-US"/>
        </w:rPr>
      </w:pPr>
    </w:p>
  </w:footnote>
  <w:footnote w:id="12">
    <w:p w14:paraId="3FCAC2D4" w14:textId="38B61225" w:rsidR="00121D7F" w:rsidRPr="00002037" w:rsidRDefault="00121D7F">
      <w:pPr>
        <w:pStyle w:val="FootnoteText"/>
        <w:rPr>
          <w:lang w:val="en-US"/>
        </w:rPr>
      </w:pPr>
      <w:r w:rsidRPr="00002037">
        <w:rPr>
          <w:rStyle w:val="FootnoteReference"/>
          <w:rFonts w:ascii="Times New Roman" w:hAnsi="Times New Roman" w:cs="Times New Roman"/>
        </w:rPr>
        <w:footnoteRef/>
      </w:r>
      <w:r w:rsidRPr="00002037">
        <w:rPr>
          <w:rFonts w:ascii="Times New Roman" w:hAnsi="Times New Roman" w:cs="Times New Roman"/>
        </w:rPr>
        <w:t xml:space="preserve"> See </w:t>
      </w:r>
      <w:r w:rsidRPr="00002037">
        <w:rPr>
          <w:rFonts w:ascii="Times New Roman" w:hAnsi="Times New Roman" w:cs="Times New Roman"/>
          <w:noProof/>
        </w:rPr>
        <w:t>AUTHOR forthcoming.</w:t>
      </w:r>
    </w:p>
  </w:footnote>
  <w:footnote w:id="13">
    <w:p w14:paraId="74CC9AE3" w14:textId="78813F7C" w:rsidR="00121D7F" w:rsidRPr="00927E6B" w:rsidRDefault="00121D7F" w:rsidP="006043A4">
      <w:pPr>
        <w:jc w:val="both"/>
        <w:rPr>
          <w:rFonts w:ascii="Times New Roman" w:hAnsi="Times New Roman" w:cs="Times New Roman"/>
          <w:sz w:val="20"/>
          <w:szCs w:val="20"/>
        </w:rPr>
      </w:pPr>
      <w:r w:rsidRPr="00002037">
        <w:rPr>
          <w:rStyle w:val="FootnoteReference"/>
          <w:rFonts w:ascii="Times New Roman" w:hAnsi="Times New Roman" w:cs="Times New Roman"/>
        </w:rPr>
        <w:footnoteRef/>
      </w:r>
      <w:r w:rsidRPr="00002037">
        <w:rPr>
          <w:rFonts w:ascii="Times New Roman" w:hAnsi="Times New Roman" w:cs="Times New Roman"/>
          <w:sz w:val="20"/>
          <w:szCs w:val="20"/>
        </w:rPr>
        <w:t xml:space="preserve"> Note that, although independently derived, EH-exploitation seems to have numerous historical antecedents</w:t>
      </w:r>
      <w:r w:rsidRPr="00002037">
        <w:rPr>
          <w:rFonts w:ascii="Times New Roman" w:hAnsi="Times New Roman" w:cs="Times New Roman"/>
          <w:sz w:val="20"/>
        </w:rPr>
        <w:t>:</w:t>
      </w:r>
      <w:r w:rsidRPr="00002037">
        <w:rPr>
          <w:rFonts w:ascii="Times New Roman" w:hAnsi="Times New Roman" w:cs="Times New Roman"/>
          <w:sz w:val="20"/>
          <w:szCs w:val="20"/>
        </w:rPr>
        <w:t xml:space="preserve"> “Perception of signals from the environment and ability to react to environmental stimuli”; “flexibility of behavior”; “ecological possibilities”; “control over the environment” </w:t>
      </w:r>
      <w:r w:rsidR="001B48D7">
        <w:rPr>
          <w:rFonts w:ascii="Times New Roman" w:hAnsi="Times New Roman" w:cs="Times New Roman"/>
          <w:sz w:val="20"/>
          <w:szCs w:val="20"/>
        </w:rPr>
        <w:fldChar w:fldCharType="begin"/>
      </w:r>
      <w:r w:rsidR="001B48D7">
        <w:rPr>
          <w:rFonts w:ascii="Times New Roman" w:hAnsi="Times New Roman" w:cs="Times New Roman"/>
          <w:sz w:val="20"/>
          <w:szCs w:val="20"/>
        </w:rPr>
        <w:instrText xml:space="preserve"> ADDIN ZOTERO_ITEM CSL_CITATION {"citationID":"ebPk8ShP","properties":{"formattedCitation":"(Rosslenbroich 2006)","plainCitation":"(Rosslenbroich 2006)","noteIndex":13},"citationItems":[{"id":1074,"uris":["http://zotero.org/users/4673489/items/96VF7RRG"],"uri":["http://zotero.org/users/4673489/items/96VF7RRG"],"itemData":{"id":1074,"type":"article-journal","abstract":"Modern biology is ambivalent about the notion of evolutionary progress. Although most evolutionists imply in their writings that they still understand large-scale macroevolution as a somewhat progressive process, the use of the term ‘‘progress’’ is increasingly criticized and avoided. The paper shows that this ambivalence has a long history and results mainly from three problems: (1) The term ‘‘progress’’ carries historical, theoretical and social implications which are not congruent with modern knowledge of the course of evolution; (2) An incongruence exists between the notion of progress and Darwin’s theory of selection; (3) It is still not possible to give more than a rudimentary deﬁnition of the general patterns that were generated during the macroevolution of organisms. The paper consists of two parts: the ﬁrst is a historical overview of the roots of the term ‘‘progress’’ in evolutionary biology, the second discusses epistemological, ontological and empirical problems. It is stated that the term has so far served as a metaphor for general patterns generated amongst organisms during evolution. It is proposed that a reformulation is needed to eliminate historically imported implications and that it is necessary to develop a concept for an appropriate empirical description of macroevolutionary patterns. This is the third way between, on the one hand, using the term indiscriminately and, on the other hand, ignoring the general patterns that evolution has produced.","container-title":"Biology &amp; Philosophy","DOI":"10.1007/s10539-005-0957-4","ISSN":"0169-3867, 1572-8404","issue":"1","language":"en","page":"41-70","source":"CrossRef","title":"The Notion of Progress in Evolutionary Biology – The Unresolved Problem and an Empirical Suggestion","volume":"21","author":[{"family":"Rosslenbroich","given":"Bernd"}],"issued":{"date-parts":[["2006",1]]}}}],"schema":"https://github.com/citation-style-language/schema/raw/master/csl-citation.json"} </w:instrText>
      </w:r>
      <w:r w:rsidR="001B48D7">
        <w:rPr>
          <w:rFonts w:ascii="Times New Roman" w:hAnsi="Times New Roman" w:cs="Times New Roman"/>
          <w:sz w:val="20"/>
          <w:szCs w:val="20"/>
        </w:rPr>
        <w:fldChar w:fldCharType="separate"/>
      </w:r>
      <w:r w:rsidR="001B48D7">
        <w:rPr>
          <w:rFonts w:ascii="Times New Roman" w:hAnsi="Times New Roman" w:cs="Times New Roman"/>
          <w:noProof/>
          <w:sz w:val="20"/>
          <w:szCs w:val="20"/>
        </w:rPr>
        <w:t>(Rosslenbroich 2006)</w:t>
      </w:r>
      <w:r w:rsidR="001B48D7">
        <w:rPr>
          <w:rFonts w:ascii="Times New Roman" w:hAnsi="Times New Roman" w:cs="Times New Roman"/>
          <w:sz w:val="20"/>
          <w:szCs w:val="20"/>
        </w:rPr>
        <w:fldChar w:fldCharType="end"/>
      </w:r>
    </w:p>
    <w:p w14:paraId="685EDE17" w14:textId="77777777" w:rsidR="00121D7F" w:rsidRPr="00927E6B" w:rsidRDefault="00121D7F" w:rsidP="000026F2">
      <w:pPr>
        <w:jc w:val="both"/>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68C8"/>
    <w:multiLevelType w:val="hybridMultilevel"/>
    <w:tmpl w:val="1B20126C"/>
    <w:lvl w:ilvl="0" w:tplc="24E0F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875D4"/>
    <w:multiLevelType w:val="multilevel"/>
    <w:tmpl w:val="BF8AB08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077F54"/>
    <w:multiLevelType w:val="multilevel"/>
    <w:tmpl w:val="FC40C2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6121774"/>
    <w:multiLevelType w:val="multilevel"/>
    <w:tmpl w:val="2D407858"/>
    <w:lvl w:ilvl="0">
      <w:start w:val="5"/>
      <w:numFmt w:val="decimal"/>
      <w:lvlText w:val="%1"/>
      <w:lvlJc w:val="left"/>
      <w:pPr>
        <w:ind w:left="360" w:hanging="360"/>
      </w:pPr>
      <w:rPr>
        <w:rFonts w:hint="default"/>
      </w:rPr>
    </w:lvl>
    <w:lvl w:ilvl="1">
      <w:start w:val="5"/>
      <w:numFmt w:val="decimal"/>
      <w:lvlText w:val="%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5B1AE4"/>
    <w:multiLevelType w:val="hybridMultilevel"/>
    <w:tmpl w:val="35903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73548"/>
    <w:multiLevelType w:val="hybridMultilevel"/>
    <w:tmpl w:val="38068CAC"/>
    <w:lvl w:ilvl="0" w:tplc="513282D2">
      <w:start w:val="100"/>
      <w:numFmt w:val="bullet"/>
      <w:lvlText w:val=""/>
      <w:lvlJc w:val="left"/>
      <w:pPr>
        <w:ind w:left="1080" w:hanging="360"/>
      </w:pPr>
      <w:rPr>
        <w:rFonts w:ascii="Symbol" w:eastAsiaTheme="minorEastAsia"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3F939B3"/>
    <w:multiLevelType w:val="multilevel"/>
    <w:tmpl w:val="96384E5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2CA2F14"/>
    <w:multiLevelType w:val="hybridMultilevel"/>
    <w:tmpl w:val="F3F0E99E"/>
    <w:lvl w:ilvl="0" w:tplc="97BCA7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904148B"/>
    <w:multiLevelType w:val="multilevel"/>
    <w:tmpl w:val="D180C8D6"/>
    <w:lvl w:ilvl="0">
      <w:start w:val="6"/>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EEC1C7F"/>
    <w:multiLevelType w:val="hybridMultilevel"/>
    <w:tmpl w:val="561A9948"/>
    <w:lvl w:ilvl="0" w:tplc="07B8703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DF1BDC"/>
    <w:multiLevelType w:val="multilevel"/>
    <w:tmpl w:val="D932D24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43920952"/>
    <w:multiLevelType w:val="hybridMultilevel"/>
    <w:tmpl w:val="529CA32E"/>
    <w:lvl w:ilvl="0" w:tplc="F7ECD6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856E43"/>
    <w:multiLevelType w:val="hybridMultilevel"/>
    <w:tmpl w:val="3A1006C4"/>
    <w:lvl w:ilvl="0" w:tplc="860272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A41600B"/>
    <w:multiLevelType w:val="hybridMultilevel"/>
    <w:tmpl w:val="1D84C622"/>
    <w:lvl w:ilvl="0" w:tplc="4DB447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FCD22F9"/>
    <w:multiLevelType w:val="hybridMultilevel"/>
    <w:tmpl w:val="B170BD02"/>
    <w:lvl w:ilvl="0" w:tplc="DB804258">
      <w:start w:val="5"/>
      <w:numFmt w:val="bullet"/>
      <w:lvlText w:val=""/>
      <w:lvlJc w:val="left"/>
      <w:pPr>
        <w:ind w:left="1080" w:hanging="360"/>
      </w:pPr>
      <w:rPr>
        <w:rFonts w:ascii="Symbol" w:eastAsiaTheme="minorHAns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5" w15:restartNumberingAfterBreak="0">
    <w:nsid w:val="54F50E8B"/>
    <w:multiLevelType w:val="hybridMultilevel"/>
    <w:tmpl w:val="6248DCBE"/>
    <w:lvl w:ilvl="0" w:tplc="69DC8562">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4B32E2"/>
    <w:multiLevelType w:val="hybridMultilevel"/>
    <w:tmpl w:val="F2B8439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AF1416"/>
    <w:multiLevelType w:val="hybridMultilevel"/>
    <w:tmpl w:val="4F38664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7C7868"/>
    <w:multiLevelType w:val="hybridMultilevel"/>
    <w:tmpl w:val="E6C00A1A"/>
    <w:lvl w:ilvl="0" w:tplc="EBD604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43271F"/>
    <w:multiLevelType w:val="hybridMultilevel"/>
    <w:tmpl w:val="35903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075B15"/>
    <w:multiLevelType w:val="hybridMultilevel"/>
    <w:tmpl w:val="6BA06B2E"/>
    <w:lvl w:ilvl="0" w:tplc="CA546F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B9C7F3E"/>
    <w:multiLevelType w:val="multilevel"/>
    <w:tmpl w:val="75C6947A"/>
    <w:lvl w:ilvl="0">
      <w:start w:val="5"/>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723535E0"/>
    <w:multiLevelType w:val="hybridMultilevel"/>
    <w:tmpl w:val="3300E8BA"/>
    <w:lvl w:ilvl="0" w:tplc="3FFACBE2">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B83C02"/>
    <w:multiLevelType w:val="multilevel"/>
    <w:tmpl w:val="094863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7D56E3D"/>
    <w:multiLevelType w:val="hybridMultilevel"/>
    <w:tmpl w:val="A2948396"/>
    <w:lvl w:ilvl="0" w:tplc="D7E62C80">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2D15A0"/>
    <w:multiLevelType w:val="hybridMultilevel"/>
    <w:tmpl w:val="910AC0F6"/>
    <w:lvl w:ilvl="0" w:tplc="F1062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E927652"/>
    <w:multiLevelType w:val="multilevel"/>
    <w:tmpl w:val="094863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F133E44"/>
    <w:multiLevelType w:val="hybridMultilevel"/>
    <w:tmpl w:val="0C2E8B12"/>
    <w:lvl w:ilvl="0" w:tplc="02746102">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26"/>
  </w:num>
  <w:num w:numId="4">
    <w:abstractNumId w:val="11"/>
  </w:num>
  <w:num w:numId="5">
    <w:abstractNumId w:val="23"/>
  </w:num>
  <w:num w:numId="6">
    <w:abstractNumId w:val="18"/>
  </w:num>
  <w:num w:numId="7">
    <w:abstractNumId w:val="19"/>
  </w:num>
  <w:num w:numId="8">
    <w:abstractNumId w:val="4"/>
  </w:num>
  <w:num w:numId="9">
    <w:abstractNumId w:val="6"/>
  </w:num>
  <w:num w:numId="10">
    <w:abstractNumId w:val="16"/>
  </w:num>
  <w:num w:numId="11">
    <w:abstractNumId w:val="3"/>
  </w:num>
  <w:num w:numId="12">
    <w:abstractNumId w:val="8"/>
  </w:num>
  <w:num w:numId="13">
    <w:abstractNumId w:val="12"/>
  </w:num>
  <w:num w:numId="14">
    <w:abstractNumId w:val="2"/>
  </w:num>
  <w:num w:numId="15">
    <w:abstractNumId w:val="15"/>
  </w:num>
  <w:num w:numId="16">
    <w:abstractNumId w:val="17"/>
  </w:num>
  <w:num w:numId="17">
    <w:abstractNumId w:val="25"/>
  </w:num>
  <w:num w:numId="18">
    <w:abstractNumId w:val="20"/>
  </w:num>
  <w:num w:numId="19">
    <w:abstractNumId w:val="5"/>
  </w:num>
  <w:num w:numId="20">
    <w:abstractNumId w:val="7"/>
  </w:num>
  <w:num w:numId="21">
    <w:abstractNumId w:val="24"/>
  </w:num>
  <w:num w:numId="22">
    <w:abstractNumId w:val="1"/>
  </w:num>
  <w:num w:numId="23">
    <w:abstractNumId w:val="21"/>
  </w:num>
  <w:num w:numId="24">
    <w:abstractNumId w:val="10"/>
  </w:num>
  <w:num w:numId="25">
    <w:abstractNumId w:val="22"/>
  </w:num>
  <w:num w:numId="26">
    <w:abstractNumId w:val="14"/>
  </w:num>
  <w:num w:numId="27">
    <w:abstractNumId w:val="2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364"/>
    <w:rsid w:val="000000B0"/>
    <w:rsid w:val="000001B2"/>
    <w:rsid w:val="00000437"/>
    <w:rsid w:val="0000049F"/>
    <w:rsid w:val="00000655"/>
    <w:rsid w:val="0000084D"/>
    <w:rsid w:val="00000EAE"/>
    <w:rsid w:val="00000F97"/>
    <w:rsid w:val="0000119F"/>
    <w:rsid w:val="000012B3"/>
    <w:rsid w:val="0000131B"/>
    <w:rsid w:val="00001441"/>
    <w:rsid w:val="0000167C"/>
    <w:rsid w:val="00001725"/>
    <w:rsid w:val="00001942"/>
    <w:rsid w:val="00001986"/>
    <w:rsid w:val="00001ACB"/>
    <w:rsid w:val="00001AEB"/>
    <w:rsid w:val="00001D2A"/>
    <w:rsid w:val="00002037"/>
    <w:rsid w:val="000020A6"/>
    <w:rsid w:val="0000233B"/>
    <w:rsid w:val="000026CD"/>
    <w:rsid w:val="000026F2"/>
    <w:rsid w:val="0000299E"/>
    <w:rsid w:val="00002ACE"/>
    <w:rsid w:val="00002C88"/>
    <w:rsid w:val="00002D31"/>
    <w:rsid w:val="00002F7D"/>
    <w:rsid w:val="00003150"/>
    <w:rsid w:val="00003684"/>
    <w:rsid w:val="0000385E"/>
    <w:rsid w:val="00003871"/>
    <w:rsid w:val="000039FC"/>
    <w:rsid w:val="00003C1A"/>
    <w:rsid w:val="00003C7B"/>
    <w:rsid w:val="00003E37"/>
    <w:rsid w:val="00003ED8"/>
    <w:rsid w:val="00003F27"/>
    <w:rsid w:val="0000404E"/>
    <w:rsid w:val="00004054"/>
    <w:rsid w:val="00004366"/>
    <w:rsid w:val="00004C96"/>
    <w:rsid w:val="00004CC0"/>
    <w:rsid w:val="00004DA0"/>
    <w:rsid w:val="000050B5"/>
    <w:rsid w:val="0000524A"/>
    <w:rsid w:val="00005575"/>
    <w:rsid w:val="00005721"/>
    <w:rsid w:val="00005792"/>
    <w:rsid w:val="00005799"/>
    <w:rsid w:val="0000586C"/>
    <w:rsid w:val="0000595C"/>
    <w:rsid w:val="0000598F"/>
    <w:rsid w:val="000059F0"/>
    <w:rsid w:val="00005A16"/>
    <w:rsid w:val="00005B27"/>
    <w:rsid w:val="00005B7C"/>
    <w:rsid w:val="00005D63"/>
    <w:rsid w:val="00005E10"/>
    <w:rsid w:val="00005F6A"/>
    <w:rsid w:val="00006145"/>
    <w:rsid w:val="000065DE"/>
    <w:rsid w:val="0000665D"/>
    <w:rsid w:val="000067DF"/>
    <w:rsid w:val="00006806"/>
    <w:rsid w:val="000069E6"/>
    <w:rsid w:val="00006A68"/>
    <w:rsid w:val="0000705D"/>
    <w:rsid w:val="0000714A"/>
    <w:rsid w:val="00007546"/>
    <w:rsid w:val="0000778B"/>
    <w:rsid w:val="000078F0"/>
    <w:rsid w:val="00007B0A"/>
    <w:rsid w:val="00007DE5"/>
    <w:rsid w:val="00007E73"/>
    <w:rsid w:val="00010193"/>
    <w:rsid w:val="000101D1"/>
    <w:rsid w:val="000102C5"/>
    <w:rsid w:val="00010928"/>
    <w:rsid w:val="00010A6E"/>
    <w:rsid w:val="00010B3F"/>
    <w:rsid w:val="00010C3E"/>
    <w:rsid w:val="00010C53"/>
    <w:rsid w:val="00010F8A"/>
    <w:rsid w:val="0001118E"/>
    <w:rsid w:val="000112F1"/>
    <w:rsid w:val="000114A6"/>
    <w:rsid w:val="00011582"/>
    <w:rsid w:val="000115F7"/>
    <w:rsid w:val="00011E36"/>
    <w:rsid w:val="00011E60"/>
    <w:rsid w:val="00012069"/>
    <w:rsid w:val="00012154"/>
    <w:rsid w:val="0001226F"/>
    <w:rsid w:val="000123CB"/>
    <w:rsid w:val="0001251C"/>
    <w:rsid w:val="00012612"/>
    <w:rsid w:val="0001273C"/>
    <w:rsid w:val="00012C74"/>
    <w:rsid w:val="00012ED2"/>
    <w:rsid w:val="00012F3F"/>
    <w:rsid w:val="00013190"/>
    <w:rsid w:val="00013243"/>
    <w:rsid w:val="00013411"/>
    <w:rsid w:val="00013817"/>
    <w:rsid w:val="00013947"/>
    <w:rsid w:val="000139E8"/>
    <w:rsid w:val="00013B84"/>
    <w:rsid w:val="00014334"/>
    <w:rsid w:val="00014415"/>
    <w:rsid w:val="000144A4"/>
    <w:rsid w:val="00014659"/>
    <w:rsid w:val="00014858"/>
    <w:rsid w:val="00014955"/>
    <w:rsid w:val="00014E5D"/>
    <w:rsid w:val="00014F43"/>
    <w:rsid w:val="00015067"/>
    <w:rsid w:val="000151BD"/>
    <w:rsid w:val="00015541"/>
    <w:rsid w:val="00015863"/>
    <w:rsid w:val="00015CD5"/>
    <w:rsid w:val="00015EA7"/>
    <w:rsid w:val="00016098"/>
    <w:rsid w:val="000164E9"/>
    <w:rsid w:val="00016595"/>
    <w:rsid w:val="000166B3"/>
    <w:rsid w:val="000168C7"/>
    <w:rsid w:val="0001698D"/>
    <w:rsid w:val="00016B3D"/>
    <w:rsid w:val="00016C34"/>
    <w:rsid w:val="00016C8A"/>
    <w:rsid w:val="00016FB3"/>
    <w:rsid w:val="00017003"/>
    <w:rsid w:val="00017127"/>
    <w:rsid w:val="00017379"/>
    <w:rsid w:val="000173E0"/>
    <w:rsid w:val="00017475"/>
    <w:rsid w:val="0001756D"/>
    <w:rsid w:val="000175F2"/>
    <w:rsid w:val="00017A92"/>
    <w:rsid w:val="00017AA1"/>
    <w:rsid w:val="00017B91"/>
    <w:rsid w:val="00017F27"/>
    <w:rsid w:val="00017FB2"/>
    <w:rsid w:val="000201B1"/>
    <w:rsid w:val="0002029D"/>
    <w:rsid w:val="00020451"/>
    <w:rsid w:val="000205BF"/>
    <w:rsid w:val="00020A23"/>
    <w:rsid w:val="00020B58"/>
    <w:rsid w:val="00020CCB"/>
    <w:rsid w:val="00020D1A"/>
    <w:rsid w:val="00020D31"/>
    <w:rsid w:val="00020E14"/>
    <w:rsid w:val="000213E5"/>
    <w:rsid w:val="0002148F"/>
    <w:rsid w:val="000218D9"/>
    <w:rsid w:val="00021D11"/>
    <w:rsid w:val="00021F93"/>
    <w:rsid w:val="00022124"/>
    <w:rsid w:val="00022430"/>
    <w:rsid w:val="00022484"/>
    <w:rsid w:val="000224AE"/>
    <w:rsid w:val="000224D1"/>
    <w:rsid w:val="00022791"/>
    <w:rsid w:val="00022821"/>
    <w:rsid w:val="00022C78"/>
    <w:rsid w:val="00022EA3"/>
    <w:rsid w:val="00023073"/>
    <w:rsid w:val="0002340B"/>
    <w:rsid w:val="00023D5A"/>
    <w:rsid w:val="00023E45"/>
    <w:rsid w:val="00023EB5"/>
    <w:rsid w:val="00024028"/>
    <w:rsid w:val="0002407E"/>
    <w:rsid w:val="00024379"/>
    <w:rsid w:val="0002447E"/>
    <w:rsid w:val="00024806"/>
    <w:rsid w:val="00024835"/>
    <w:rsid w:val="0002494C"/>
    <w:rsid w:val="00024CD8"/>
    <w:rsid w:val="00024DCA"/>
    <w:rsid w:val="00024E43"/>
    <w:rsid w:val="0002527D"/>
    <w:rsid w:val="000253BF"/>
    <w:rsid w:val="00025886"/>
    <w:rsid w:val="000259D0"/>
    <w:rsid w:val="00025A8F"/>
    <w:rsid w:val="00025B52"/>
    <w:rsid w:val="00025B77"/>
    <w:rsid w:val="00025C22"/>
    <w:rsid w:val="00025E79"/>
    <w:rsid w:val="00025F4F"/>
    <w:rsid w:val="00025FF7"/>
    <w:rsid w:val="00026232"/>
    <w:rsid w:val="0002627C"/>
    <w:rsid w:val="000262BE"/>
    <w:rsid w:val="00026408"/>
    <w:rsid w:val="00026437"/>
    <w:rsid w:val="00026526"/>
    <w:rsid w:val="0002652B"/>
    <w:rsid w:val="00026644"/>
    <w:rsid w:val="0002675E"/>
    <w:rsid w:val="00026970"/>
    <w:rsid w:val="00026B9E"/>
    <w:rsid w:val="00026D86"/>
    <w:rsid w:val="00026FAF"/>
    <w:rsid w:val="000278DE"/>
    <w:rsid w:val="00027C8C"/>
    <w:rsid w:val="00027CB3"/>
    <w:rsid w:val="00027D92"/>
    <w:rsid w:val="00027EE9"/>
    <w:rsid w:val="00030130"/>
    <w:rsid w:val="00030188"/>
    <w:rsid w:val="0003039E"/>
    <w:rsid w:val="00030850"/>
    <w:rsid w:val="0003095D"/>
    <w:rsid w:val="00030967"/>
    <w:rsid w:val="00030F31"/>
    <w:rsid w:val="00030FBF"/>
    <w:rsid w:val="00031121"/>
    <w:rsid w:val="000315B4"/>
    <w:rsid w:val="000316A6"/>
    <w:rsid w:val="00031826"/>
    <w:rsid w:val="00031833"/>
    <w:rsid w:val="00031868"/>
    <w:rsid w:val="00031C1C"/>
    <w:rsid w:val="00031CE4"/>
    <w:rsid w:val="00031EF6"/>
    <w:rsid w:val="00032198"/>
    <w:rsid w:val="000321DD"/>
    <w:rsid w:val="0003230B"/>
    <w:rsid w:val="000323D2"/>
    <w:rsid w:val="00032696"/>
    <w:rsid w:val="000326E7"/>
    <w:rsid w:val="00032A53"/>
    <w:rsid w:val="00032F48"/>
    <w:rsid w:val="00032F64"/>
    <w:rsid w:val="000331CD"/>
    <w:rsid w:val="0003337F"/>
    <w:rsid w:val="00033675"/>
    <w:rsid w:val="00033778"/>
    <w:rsid w:val="0003384D"/>
    <w:rsid w:val="000338CA"/>
    <w:rsid w:val="000339E4"/>
    <w:rsid w:val="00033E40"/>
    <w:rsid w:val="00033E89"/>
    <w:rsid w:val="00033FB0"/>
    <w:rsid w:val="0003411B"/>
    <w:rsid w:val="00034121"/>
    <w:rsid w:val="00034975"/>
    <w:rsid w:val="000349B2"/>
    <w:rsid w:val="000349C0"/>
    <w:rsid w:val="00034A22"/>
    <w:rsid w:val="00034A79"/>
    <w:rsid w:val="00034CC3"/>
    <w:rsid w:val="00034F45"/>
    <w:rsid w:val="000355AA"/>
    <w:rsid w:val="00035788"/>
    <w:rsid w:val="00035D9F"/>
    <w:rsid w:val="00035DCB"/>
    <w:rsid w:val="00035E25"/>
    <w:rsid w:val="00035FDF"/>
    <w:rsid w:val="0003600D"/>
    <w:rsid w:val="000361DF"/>
    <w:rsid w:val="00036621"/>
    <w:rsid w:val="0003680C"/>
    <w:rsid w:val="00036BBA"/>
    <w:rsid w:val="00036BF9"/>
    <w:rsid w:val="00036C02"/>
    <w:rsid w:val="00036F3F"/>
    <w:rsid w:val="00036F73"/>
    <w:rsid w:val="0003725A"/>
    <w:rsid w:val="0003727A"/>
    <w:rsid w:val="000378E9"/>
    <w:rsid w:val="00037A45"/>
    <w:rsid w:val="00037C0E"/>
    <w:rsid w:val="00037C7E"/>
    <w:rsid w:val="00037D85"/>
    <w:rsid w:val="00037DFE"/>
    <w:rsid w:val="00040171"/>
    <w:rsid w:val="000403DC"/>
    <w:rsid w:val="000406F0"/>
    <w:rsid w:val="0004079E"/>
    <w:rsid w:val="00040C6E"/>
    <w:rsid w:val="00040FDC"/>
    <w:rsid w:val="00041269"/>
    <w:rsid w:val="000414DD"/>
    <w:rsid w:val="000417A2"/>
    <w:rsid w:val="00041855"/>
    <w:rsid w:val="00041939"/>
    <w:rsid w:val="00041AF2"/>
    <w:rsid w:val="00041BC5"/>
    <w:rsid w:val="00041DFD"/>
    <w:rsid w:val="00042D58"/>
    <w:rsid w:val="00042D7B"/>
    <w:rsid w:val="00042DA8"/>
    <w:rsid w:val="00043079"/>
    <w:rsid w:val="00043215"/>
    <w:rsid w:val="0004323C"/>
    <w:rsid w:val="00043A29"/>
    <w:rsid w:val="00043CD9"/>
    <w:rsid w:val="00043E18"/>
    <w:rsid w:val="00043ECC"/>
    <w:rsid w:val="00043EDE"/>
    <w:rsid w:val="0004426A"/>
    <w:rsid w:val="00044495"/>
    <w:rsid w:val="000446E5"/>
    <w:rsid w:val="000448B4"/>
    <w:rsid w:val="00044F61"/>
    <w:rsid w:val="00045061"/>
    <w:rsid w:val="000453AB"/>
    <w:rsid w:val="00045557"/>
    <w:rsid w:val="00045757"/>
    <w:rsid w:val="000458B9"/>
    <w:rsid w:val="0004596D"/>
    <w:rsid w:val="0004599C"/>
    <w:rsid w:val="00045A85"/>
    <w:rsid w:val="00045CE7"/>
    <w:rsid w:val="00045F73"/>
    <w:rsid w:val="000461B9"/>
    <w:rsid w:val="000468A5"/>
    <w:rsid w:val="00046A00"/>
    <w:rsid w:val="00046A81"/>
    <w:rsid w:val="00046BB1"/>
    <w:rsid w:val="00046C6D"/>
    <w:rsid w:val="00047367"/>
    <w:rsid w:val="0004759A"/>
    <w:rsid w:val="000475DE"/>
    <w:rsid w:val="00047736"/>
    <w:rsid w:val="00047795"/>
    <w:rsid w:val="0004783F"/>
    <w:rsid w:val="000479F1"/>
    <w:rsid w:val="00047B27"/>
    <w:rsid w:val="00047B40"/>
    <w:rsid w:val="00047B92"/>
    <w:rsid w:val="0005019A"/>
    <w:rsid w:val="00050726"/>
    <w:rsid w:val="00050E8B"/>
    <w:rsid w:val="00050F66"/>
    <w:rsid w:val="000512DD"/>
    <w:rsid w:val="000513DE"/>
    <w:rsid w:val="00051925"/>
    <w:rsid w:val="00051A11"/>
    <w:rsid w:val="00051A45"/>
    <w:rsid w:val="00051A6D"/>
    <w:rsid w:val="00051A7D"/>
    <w:rsid w:val="00051AE3"/>
    <w:rsid w:val="000520E6"/>
    <w:rsid w:val="000521D4"/>
    <w:rsid w:val="000521E5"/>
    <w:rsid w:val="00052266"/>
    <w:rsid w:val="000527AC"/>
    <w:rsid w:val="0005297B"/>
    <w:rsid w:val="000529C8"/>
    <w:rsid w:val="00052EBD"/>
    <w:rsid w:val="00052ED4"/>
    <w:rsid w:val="00052FE2"/>
    <w:rsid w:val="000536D0"/>
    <w:rsid w:val="00053776"/>
    <w:rsid w:val="00053886"/>
    <w:rsid w:val="000538B8"/>
    <w:rsid w:val="000539AF"/>
    <w:rsid w:val="000539DE"/>
    <w:rsid w:val="00053BA2"/>
    <w:rsid w:val="00053E72"/>
    <w:rsid w:val="00054054"/>
    <w:rsid w:val="00054212"/>
    <w:rsid w:val="00054355"/>
    <w:rsid w:val="000544C6"/>
    <w:rsid w:val="00054969"/>
    <w:rsid w:val="00054AFF"/>
    <w:rsid w:val="00054E75"/>
    <w:rsid w:val="000553D7"/>
    <w:rsid w:val="00055534"/>
    <w:rsid w:val="000555EC"/>
    <w:rsid w:val="0005620E"/>
    <w:rsid w:val="00056479"/>
    <w:rsid w:val="00056878"/>
    <w:rsid w:val="00056951"/>
    <w:rsid w:val="00056C79"/>
    <w:rsid w:val="00056D05"/>
    <w:rsid w:val="00056D67"/>
    <w:rsid w:val="00056D88"/>
    <w:rsid w:val="00056F51"/>
    <w:rsid w:val="000575E8"/>
    <w:rsid w:val="00057A40"/>
    <w:rsid w:val="00057B3F"/>
    <w:rsid w:val="00057BA8"/>
    <w:rsid w:val="00057CDB"/>
    <w:rsid w:val="00057E9E"/>
    <w:rsid w:val="00060042"/>
    <w:rsid w:val="000600D5"/>
    <w:rsid w:val="0006045C"/>
    <w:rsid w:val="000604D8"/>
    <w:rsid w:val="0006056E"/>
    <w:rsid w:val="00060572"/>
    <w:rsid w:val="00060646"/>
    <w:rsid w:val="000606F4"/>
    <w:rsid w:val="000609A6"/>
    <w:rsid w:val="00060AEF"/>
    <w:rsid w:val="00060BED"/>
    <w:rsid w:val="00060CB9"/>
    <w:rsid w:val="00060DC9"/>
    <w:rsid w:val="00060EC5"/>
    <w:rsid w:val="000611C4"/>
    <w:rsid w:val="000619BD"/>
    <w:rsid w:val="00061A05"/>
    <w:rsid w:val="00061D29"/>
    <w:rsid w:val="000622AF"/>
    <w:rsid w:val="000623BB"/>
    <w:rsid w:val="00062409"/>
    <w:rsid w:val="00062454"/>
    <w:rsid w:val="00062691"/>
    <w:rsid w:val="00062AE3"/>
    <w:rsid w:val="00062B36"/>
    <w:rsid w:val="00062B49"/>
    <w:rsid w:val="00062CBD"/>
    <w:rsid w:val="00062DC7"/>
    <w:rsid w:val="00062DDF"/>
    <w:rsid w:val="00063111"/>
    <w:rsid w:val="00063158"/>
    <w:rsid w:val="00063173"/>
    <w:rsid w:val="00063247"/>
    <w:rsid w:val="00063270"/>
    <w:rsid w:val="00063338"/>
    <w:rsid w:val="0006335B"/>
    <w:rsid w:val="00063589"/>
    <w:rsid w:val="00063A27"/>
    <w:rsid w:val="00063E6C"/>
    <w:rsid w:val="00063EDF"/>
    <w:rsid w:val="000641EE"/>
    <w:rsid w:val="0006438E"/>
    <w:rsid w:val="00064454"/>
    <w:rsid w:val="000644AA"/>
    <w:rsid w:val="0006463F"/>
    <w:rsid w:val="000648E8"/>
    <w:rsid w:val="0006492C"/>
    <w:rsid w:val="00064969"/>
    <w:rsid w:val="00064BE5"/>
    <w:rsid w:val="00064F0F"/>
    <w:rsid w:val="00064FD6"/>
    <w:rsid w:val="0006507A"/>
    <w:rsid w:val="00065256"/>
    <w:rsid w:val="000652FC"/>
    <w:rsid w:val="00065674"/>
    <w:rsid w:val="00065807"/>
    <w:rsid w:val="0006588E"/>
    <w:rsid w:val="00065DC7"/>
    <w:rsid w:val="00065DC8"/>
    <w:rsid w:val="00065E55"/>
    <w:rsid w:val="00065E6E"/>
    <w:rsid w:val="00065FFC"/>
    <w:rsid w:val="000660C7"/>
    <w:rsid w:val="00066426"/>
    <w:rsid w:val="0006654A"/>
    <w:rsid w:val="000667F8"/>
    <w:rsid w:val="000669FC"/>
    <w:rsid w:val="00066A5A"/>
    <w:rsid w:val="00066B68"/>
    <w:rsid w:val="00066F42"/>
    <w:rsid w:val="00067099"/>
    <w:rsid w:val="0006726A"/>
    <w:rsid w:val="0006745E"/>
    <w:rsid w:val="00067DBE"/>
    <w:rsid w:val="00067F85"/>
    <w:rsid w:val="000701A3"/>
    <w:rsid w:val="000701A8"/>
    <w:rsid w:val="0007038C"/>
    <w:rsid w:val="000705E4"/>
    <w:rsid w:val="000706BA"/>
    <w:rsid w:val="0007098F"/>
    <w:rsid w:val="000712F0"/>
    <w:rsid w:val="000713FB"/>
    <w:rsid w:val="000715AD"/>
    <w:rsid w:val="00071654"/>
    <w:rsid w:val="000716AF"/>
    <w:rsid w:val="000716B0"/>
    <w:rsid w:val="00071767"/>
    <w:rsid w:val="00071AFC"/>
    <w:rsid w:val="00071C1D"/>
    <w:rsid w:val="00071CCF"/>
    <w:rsid w:val="00071D81"/>
    <w:rsid w:val="000720DB"/>
    <w:rsid w:val="0007240B"/>
    <w:rsid w:val="00072602"/>
    <w:rsid w:val="00072629"/>
    <w:rsid w:val="00072A8B"/>
    <w:rsid w:val="00072C0E"/>
    <w:rsid w:val="00072C91"/>
    <w:rsid w:val="00072CA2"/>
    <w:rsid w:val="0007312B"/>
    <w:rsid w:val="000731B1"/>
    <w:rsid w:val="0007344E"/>
    <w:rsid w:val="000737ED"/>
    <w:rsid w:val="00073841"/>
    <w:rsid w:val="00073C75"/>
    <w:rsid w:val="00073F7B"/>
    <w:rsid w:val="00073FD8"/>
    <w:rsid w:val="000743DB"/>
    <w:rsid w:val="00074560"/>
    <w:rsid w:val="000747F1"/>
    <w:rsid w:val="00074CB0"/>
    <w:rsid w:val="00075319"/>
    <w:rsid w:val="0007533F"/>
    <w:rsid w:val="00075359"/>
    <w:rsid w:val="000754E9"/>
    <w:rsid w:val="00075751"/>
    <w:rsid w:val="000757A7"/>
    <w:rsid w:val="00075A47"/>
    <w:rsid w:val="00075AD0"/>
    <w:rsid w:val="00075CBE"/>
    <w:rsid w:val="00075DB9"/>
    <w:rsid w:val="00075E72"/>
    <w:rsid w:val="000764B7"/>
    <w:rsid w:val="000769D0"/>
    <w:rsid w:val="00076BD4"/>
    <w:rsid w:val="00076D38"/>
    <w:rsid w:val="00076E90"/>
    <w:rsid w:val="00076F0A"/>
    <w:rsid w:val="00076F1E"/>
    <w:rsid w:val="00076F5F"/>
    <w:rsid w:val="00077668"/>
    <w:rsid w:val="00077671"/>
    <w:rsid w:val="000776B8"/>
    <w:rsid w:val="00077777"/>
    <w:rsid w:val="00077AB8"/>
    <w:rsid w:val="00077AC7"/>
    <w:rsid w:val="00077C18"/>
    <w:rsid w:val="00077CB2"/>
    <w:rsid w:val="00077F83"/>
    <w:rsid w:val="00077FFE"/>
    <w:rsid w:val="00080031"/>
    <w:rsid w:val="00080090"/>
    <w:rsid w:val="000802D7"/>
    <w:rsid w:val="00080471"/>
    <w:rsid w:val="000806B8"/>
    <w:rsid w:val="00080772"/>
    <w:rsid w:val="00080D60"/>
    <w:rsid w:val="00080E80"/>
    <w:rsid w:val="00080F72"/>
    <w:rsid w:val="000811C8"/>
    <w:rsid w:val="000811E1"/>
    <w:rsid w:val="00081456"/>
    <w:rsid w:val="00081499"/>
    <w:rsid w:val="000815EA"/>
    <w:rsid w:val="0008163C"/>
    <w:rsid w:val="00081647"/>
    <w:rsid w:val="000817F0"/>
    <w:rsid w:val="00081C64"/>
    <w:rsid w:val="00081EE6"/>
    <w:rsid w:val="00082157"/>
    <w:rsid w:val="000823EF"/>
    <w:rsid w:val="0008247C"/>
    <w:rsid w:val="000824F7"/>
    <w:rsid w:val="00082601"/>
    <w:rsid w:val="000828A1"/>
    <w:rsid w:val="00082A4D"/>
    <w:rsid w:val="00082F08"/>
    <w:rsid w:val="00082F1F"/>
    <w:rsid w:val="00082F37"/>
    <w:rsid w:val="00082FD1"/>
    <w:rsid w:val="0008343C"/>
    <w:rsid w:val="00083704"/>
    <w:rsid w:val="000837F6"/>
    <w:rsid w:val="00083934"/>
    <w:rsid w:val="00083A5C"/>
    <w:rsid w:val="00083C2A"/>
    <w:rsid w:val="00083CDA"/>
    <w:rsid w:val="0008401C"/>
    <w:rsid w:val="00084465"/>
    <w:rsid w:val="0008447D"/>
    <w:rsid w:val="000846D9"/>
    <w:rsid w:val="00084B05"/>
    <w:rsid w:val="00084BA5"/>
    <w:rsid w:val="00084E4B"/>
    <w:rsid w:val="00084F6D"/>
    <w:rsid w:val="00084FF0"/>
    <w:rsid w:val="000850AD"/>
    <w:rsid w:val="00085573"/>
    <w:rsid w:val="00085682"/>
    <w:rsid w:val="00085B17"/>
    <w:rsid w:val="00085BB6"/>
    <w:rsid w:val="00085EB4"/>
    <w:rsid w:val="00085FF7"/>
    <w:rsid w:val="0008601F"/>
    <w:rsid w:val="0008654B"/>
    <w:rsid w:val="000867F7"/>
    <w:rsid w:val="000868B8"/>
    <w:rsid w:val="000868D4"/>
    <w:rsid w:val="00086ABD"/>
    <w:rsid w:val="00086BE2"/>
    <w:rsid w:val="00086EBA"/>
    <w:rsid w:val="00086ED1"/>
    <w:rsid w:val="00086F99"/>
    <w:rsid w:val="000874FF"/>
    <w:rsid w:val="0008765E"/>
    <w:rsid w:val="000877C1"/>
    <w:rsid w:val="0008792D"/>
    <w:rsid w:val="00087BCC"/>
    <w:rsid w:val="00087C14"/>
    <w:rsid w:val="00087C6C"/>
    <w:rsid w:val="000900C4"/>
    <w:rsid w:val="00090204"/>
    <w:rsid w:val="000906E1"/>
    <w:rsid w:val="00090768"/>
    <w:rsid w:val="00090DC0"/>
    <w:rsid w:val="00090F50"/>
    <w:rsid w:val="00090FF6"/>
    <w:rsid w:val="00091194"/>
    <w:rsid w:val="00091759"/>
    <w:rsid w:val="00091988"/>
    <w:rsid w:val="000919BC"/>
    <w:rsid w:val="00091A1B"/>
    <w:rsid w:val="00091A2C"/>
    <w:rsid w:val="00091B21"/>
    <w:rsid w:val="00091FC0"/>
    <w:rsid w:val="00091FF4"/>
    <w:rsid w:val="0009211E"/>
    <w:rsid w:val="0009267C"/>
    <w:rsid w:val="000926B8"/>
    <w:rsid w:val="00092968"/>
    <w:rsid w:val="00092B8C"/>
    <w:rsid w:val="00092F04"/>
    <w:rsid w:val="00093273"/>
    <w:rsid w:val="00093831"/>
    <w:rsid w:val="00093D32"/>
    <w:rsid w:val="00093DCC"/>
    <w:rsid w:val="00093E0C"/>
    <w:rsid w:val="00094576"/>
    <w:rsid w:val="000948CE"/>
    <w:rsid w:val="000949AE"/>
    <w:rsid w:val="000949EE"/>
    <w:rsid w:val="000950A1"/>
    <w:rsid w:val="0009554B"/>
    <w:rsid w:val="00095602"/>
    <w:rsid w:val="000956C6"/>
    <w:rsid w:val="000956E1"/>
    <w:rsid w:val="000959C9"/>
    <w:rsid w:val="000959CD"/>
    <w:rsid w:val="00095A3D"/>
    <w:rsid w:val="00095AA3"/>
    <w:rsid w:val="00095C14"/>
    <w:rsid w:val="00095C45"/>
    <w:rsid w:val="00095CC3"/>
    <w:rsid w:val="00095E1E"/>
    <w:rsid w:val="00095EC2"/>
    <w:rsid w:val="00095FBC"/>
    <w:rsid w:val="00095FF9"/>
    <w:rsid w:val="00096476"/>
    <w:rsid w:val="00096505"/>
    <w:rsid w:val="000967A8"/>
    <w:rsid w:val="000967FE"/>
    <w:rsid w:val="00096989"/>
    <w:rsid w:val="00096A30"/>
    <w:rsid w:val="00096B85"/>
    <w:rsid w:val="00096BE8"/>
    <w:rsid w:val="00096EFC"/>
    <w:rsid w:val="000971A1"/>
    <w:rsid w:val="00097293"/>
    <w:rsid w:val="0009729A"/>
    <w:rsid w:val="0009730A"/>
    <w:rsid w:val="0009799A"/>
    <w:rsid w:val="00097AFF"/>
    <w:rsid w:val="00097C7E"/>
    <w:rsid w:val="00097D95"/>
    <w:rsid w:val="00097E8E"/>
    <w:rsid w:val="000A0061"/>
    <w:rsid w:val="000A0433"/>
    <w:rsid w:val="000A0465"/>
    <w:rsid w:val="000A0886"/>
    <w:rsid w:val="000A08D9"/>
    <w:rsid w:val="000A0A6C"/>
    <w:rsid w:val="000A0A6D"/>
    <w:rsid w:val="000A0A8A"/>
    <w:rsid w:val="000A0CB0"/>
    <w:rsid w:val="000A0D55"/>
    <w:rsid w:val="000A0EA5"/>
    <w:rsid w:val="000A146D"/>
    <w:rsid w:val="000A14E0"/>
    <w:rsid w:val="000A1591"/>
    <w:rsid w:val="000A1641"/>
    <w:rsid w:val="000A1BA6"/>
    <w:rsid w:val="000A1BF9"/>
    <w:rsid w:val="000A1C25"/>
    <w:rsid w:val="000A1C45"/>
    <w:rsid w:val="000A20F1"/>
    <w:rsid w:val="000A2588"/>
    <w:rsid w:val="000A2627"/>
    <w:rsid w:val="000A2B0B"/>
    <w:rsid w:val="000A2E6C"/>
    <w:rsid w:val="000A344A"/>
    <w:rsid w:val="000A34EA"/>
    <w:rsid w:val="000A39AF"/>
    <w:rsid w:val="000A3A5E"/>
    <w:rsid w:val="000A3AFD"/>
    <w:rsid w:val="000A3CF5"/>
    <w:rsid w:val="000A3E29"/>
    <w:rsid w:val="000A4063"/>
    <w:rsid w:val="000A406E"/>
    <w:rsid w:val="000A4141"/>
    <w:rsid w:val="000A46A9"/>
    <w:rsid w:val="000A476C"/>
    <w:rsid w:val="000A49C9"/>
    <w:rsid w:val="000A4A7F"/>
    <w:rsid w:val="000A4B58"/>
    <w:rsid w:val="000A4B64"/>
    <w:rsid w:val="000A4FCB"/>
    <w:rsid w:val="000A569B"/>
    <w:rsid w:val="000A585C"/>
    <w:rsid w:val="000A58FF"/>
    <w:rsid w:val="000A596C"/>
    <w:rsid w:val="000A5AD6"/>
    <w:rsid w:val="000A5B0E"/>
    <w:rsid w:val="000A5DA5"/>
    <w:rsid w:val="000A5EDE"/>
    <w:rsid w:val="000A62D7"/>
    <w:rsid w:val="000A6892"/>
    <w:rsid w:val="000A6BB6"/>
    <w:rsid w:val="000A6C9F"/>
    <w:rsid w:val="000A6CAE"/>
    <w:rsid w:val="000A6EB0"/>
    <w:rsid w:val="000A7045"/>
    <w:rsid w:val="000A70E9"/>
    <w:rsid w:val="000A76AC"/>
    <w:rsid w:val="000A79CA"/>
    <w:rsid w:val="000A7B99"/>
    <w:rsid w:val="000B0067"/>
    <w:rsid w:val="000B006F"/>
    <w:rsid w:val="000B0080"/>
    <w:rsid w:val="000B07F8"/>
    <w:rsid w:val="000B0A19"/>
    <w:rsid w:val="000B1042"/>
    <w:rsid w:val="000B1195"/>
    <w:rsid w:val="000B1270"/>
    <w:rsid w:val="000B12EF"/>
    <w:rsid w:val="000B1446"/>
    <w:rsid w:val="000B1464"/>
    <w:rsid w:val="000B15BD"/>
    <w:rsid w:val="000B18D1"/>
    <w:rsid w:val="000B1947"/>
    <w:rsid w:val="000B1F97"/>
    <w:rsid w:val="000B207A"/>
    <w:rsid w:val="000B207E"/>
    <w:rsid w:val="000B2146"/>
    <w:rsid w:val="000B227D"/>
    <w:rsid w:val="000B25C2"/>
    <w:rsid w:val="000B27FB"/>
    <w:rsid w:val="000B2A39"/>
    <w:rsid w:val="000B2ADA"/>
    <w:rsid w:val="000B3032"/>
    <w:rsid w:val="000B3483"/>
    <w:rsid w:val="000B34B2"/>
    <w:rsid w:val="000B350B"/>
    <w:rsid w:val="000B359B"/>
    <w:rsid w:val="000B37B1"/>
    <w:rsid w:val="000B3822"/>
    <w:rsid w:val="000B38F0"/>
    <w:rsid w:val="000B3915"/>
    <w:rsid w:val="000B396C"/>
    <w:rsid w:val="000B411F"/>
    <w:rsid w:val="000B428C"/>
    <w:rsid w:val="000B4798"/>
    <w:rsid w:val="000B485F"/>
    <w:rsid w:val="000B49BA"/>
    <w:rsid w:val="000B4E22"/>
    <w:rsid w:val="000B4F4D"/>
    <w:rsid w:val="000B515B"/>
    <w:rsid w:val="000B531B"/>
    <w:rsid w:val="000B5639"/>
    <w:rsid w:val="000B56C6"/>
    <w:rsid w:val="000B583C"/>
    <w:rsid w:val="000B58B9"/>
    <w:rsid w:val="000B58F7"/>
    <w:rsid w:val="000B5A0E"/>
    <w:rsid w:val="000B5A73"/>
    <w:rsid w:val="000B5B42"/>
    <w:rsid w:val="000B5C95"/>
    <w:rsid w:val="000B5FF8"/>
    <w:rsid w:val="000B60D2"/>
    <w:rsid w:val="000B6210"/>
    <w:rsid w:val="000B664D"/>
    <w:rsid w:val="000B690B"/>
    <w:rsid w:val="000B69B7"/>
    <w:rsid w:val="000B6B30"/>
    <w:rsid w:val="000B6E2E"/>
    <w:rsid w:val="000B6FFC"/>
    <w:rsid w:val="000B71C9"/>
    <w:rsid w:val="000B7298"/>
    <w:rsid w:val="000B7505"/>
    <w:rsid w:val="000B7547"/>
    <w:rsid w:val="000B7675"/>
    <w:rsid w:val="000B7762"/>
    <w:rsid w:val="000B796F"/>
    <w:rsid w:val="000B7A27"/>
    <w:rsid w:val="000B7D42"/>
    <w:rsid w:val="000B7E26"/>
    <w:rsid w:val="000C0046"/>
    <w:rsid w:val="000C03D2"/>
    <w:rsid w:val="000C0445"/>
    <w:rsid w:val="000C07BF"/>
    <w:rsid w:val="000C0C3E"/>
    <w:rsid w:val="000C10DF"/>
    <w:rsid w:val="000C1137"/>
    <w:rsid w:val="000C13BD"/>
    <w:rsid w:val="000C143C"/>
    <w:rsid w:val="000C1999"/>
    <w:rsid w:val="000C19C7"/>
    <w:rsid w:val="000C1CA8"/>
    <w:rsid w:val="000C1CEC"/>
    <w:rsid w:val="000C1F33"/>
    <w:rsid w:val="000C2039"/>
    <w:rsid w:val="000C2112"/>
    <w:rsid w:val="000C2485"/>
    <w:rsid w:val="000C2BE9"/>
    <w:rsid w:val="000C2E0F"/>
    <w:rsid w:val="000C319E"/>
    <w:rsid w:val="000C31F8"/>
    <w:rsid w:val="000C3267"/>
    <w:rsid w:val="000C33FF"/>
    <w:rsid w:val="000C3655"/>
    <w:rsid w:val="000C3A05"/>
    <w:rsid w:val="000C3BB3"/>
    <w:rsid w:val="000C3C19"/>
    <w:rsid w:val="000C3DC8"/>
    <w:rsid w:val="000C3FDD"/>
    <w:rsid w:val="000C3FEC"/>
    <w:rsid w:val="000C40E2"/>
    <w:rsid w:val="000C4115"/>
    <w:rsid w:val="000C4308"/>
    <w:rsid w:val="000C4347"/>
    <w:rsid w:val="000C46B8"/>
    <w:rsid w:val="000C4976"/>
    <w:rsid w:val="000C4B18"/>
    <w:rsid w:val="000C4DAA"/>
    <w:rsid w:val="000C4FDF"/>
    <w:rsid w:val="000C5122"/>
    <w:rsid w:val="000C5190"/>
    <w:rsid w:val="000C52D7"/>
    <w:rsid w:val="000C53F4"/>
    <w:rsid w:val="000C5446"/>
    <w:rsid w:val="000C556C"/>
    <w:rsid w:val="000C56EE"/>
    <w:rsid w:val="000C5829"/>
    <w:rsid w:val="000C5874"/>
    <w:rsid w:val="000C636B"/>
    <w:rsid w:val="000C65D5"/>
    <w:rsid w:val="000C663F"/>
    <w:rsid w:val="000C6777"/>
    <w:rsid w:val="000C6796"/>
    <w:rsid w:val="000C68B5"/>
    <w:rsid w:val="000C6A31"/>
    <w:rsid w:val="000C6E7F"/>
    <w:rsid w:val="000C744B"/>
    <w:rsid w:val="000C74F3"/>
    <w:rsid w:val="000C762F"/>
    <w:rsid w:val="000C76B3"/>
    <w:rsid w:val="000C7758"/>
    <w:rsid w:val="000C78E6"/>
    <w:rsid w:val="000C7AEA"/>
    <w:rsid w:val="000C7BA8"/>
    <w:rsid w:val="000C7E75"/>
    <w:rsid w:val="000C7F47"/>
    <w:rsid w:val="000D004E"/>
    <w:rsid w:val="000D00A1"/>
    <w:rsid w:val="000D0130"/>
    <w:rsid w:val="000D04FF"/>
    <w:rsid w:val="000D0750"/>
    <w:rsid w:val="000D0B39"/>
    <w:rsid w:val="000D0BAE"/>
    <w:rsid w:val="000D0BEE"/>
    <w:rsid w:val="000D0C0F"/>
    <w:rsid w:val="000D0E54"/>
    <w:rsid w:val="000D0EA9"/>
    <w:rsid w:val="000D0F0B"/>
    <w:rsid w:val="000D0F2E"/>
    <w:rsid w:val="000D1167"/>
    <w:rsid w:val="000D118B"/>
    <w:rsid w:val="000D15A3"/>
    <w:rsid w:val="000D16B5"/>
    <w:rsid w:val="000D17D9"/>
    <w:rsid w:val="000D17EB"/>
    <w:rsid w:val="000D184C"/>
    <w:rsid w:val="000D18E9"/>
    <w:rsid w:val="000D1DA0"/>
    <w:rsid w:val="000D20F1"/>
    <w:rsid w:val="000D235D"/>
    <w:rsid w:val="000D2565"/>
    <w:rsid w:val="000D28F9"/>
    <w:rsid w:val="000D2B1E"/>
    <w:rsid w:val="000D3134"/>
    <w:rsid w:val="000D31D5"/>
    <w:rsid w:val="000D3256"/>
    <w:rsid w:val="000D326D"/>
    <w:rsid w:val="000D3285"/>
    <w:rsid w:val="000D3329"/>
    <w:rsid w:val="000D3363"/>
    <w:rsid w:val="000D3750"/>
    <w:rsid w:val="000D3756"/>
    <w:rsid w:val="000D380D"/>
    <w:rsid w:val="000D38BC"/>
    <w:rsid w:val="000D391D"/>
    <w:rsid w:val="000D391F"/>
    <w:rsid w:val="000D3B42"/>
    <w:rsid w:val="000D3B44"/>
    <w:rsid w:val="000D3E4B"/>
    <w:rsid w:val="000D40F4"/>
    <w:rsid w:val="000D41C1"/>
    <w:rsid w:val="000D4271"/>
    <w:rsid w:val="000D434C"/>
    <w:rsid w:val="000D4415"/>
    <w:rsid w:val="000D483A"/>
    <w:rsid w:val="000D4CB7"/>
    <w:rsid w:val="000D4F26"/>
    <w:rsid w:val="000D51CB"/>
    <w:rsid w:val="000D5265"/>
    <w:rsid w:val="000D54F5"/>
    <w:rsid w:val="000D59C1"/>
    <w:rsid w:val="000D5ACE"/>
    <w:rsid w:val="000D5C70"/>
    <w:rsid w:val="000D5D12"/>
    <w:rsid w:val="000D6021"/>
    <w:rsid w:val="000D625D"/>
    <w:rsid w:val="000D65EF"/>
    <w:rsid w:val="000D68BE"/>
    <w:rsid w:val="000D6919"/>
    <w:rsid w:val="000D695D"/>
    <w:rsid w:val="000D6A1C"/>
    <w:rsid w:val="000D6ABE"/>
    <w:rsid w:val="000D70C3"/>
    <w:rsid w:val="000D7178"/>
    <w:rsid w:val="000D7240"/>
    <w:rsid w:val="000D74D0"/>
    <w:rsid w:val="000D77D9"/>
    <w:rsid w:val="000D7AD6"/>
    <w:rsid w:val="000D7CCE"/>
    <w:rsid w:val="000E0211"/>
    <w:rsid w:val="000E026A"/>
    <w:rsid w:val="000E0370"/>
    <w:rsid w:val="000E0792"/>
    <w:rsid w:val="000E0873"/>
    <w:rsid w:val="000E0B1A"/>
    <w:rsid w:val="000E0BC9"/>
    <w:rsid w:val="000E0DBF"/>
    <w:rsid w:val="000E0F1F"/>
    <w:rsid w:val="000E0F6D"/>
    <w:rsid w:val="000E0FCB"/>
    <w:rsid w:val="000E0FD8"/>
    <w:rsid w:val="000E104F"/>
    <w:rsid w:val="000E13B1"/>
    <w:rsid w:val="000E1483"/>
    <w:rsid w:val="000E14EA"/>
    <w:rsid w:val="000E161A"/>
    <w:rsid w:val="000E1848"/>
    <w:rsid w:val="000E1A01"/>
    <w:rsid w:val="000E1DE6"/>
    <w:rsid w:val="000E1F40"/>
    <w:rsid w:val="000E2150"/>
    <w:rsid w:val="000E2384"/>
    <w:rsid w:val="000E24BB"/>
    <w:rsid w:val="000E2520"/>
    <w:rsid w:val="000E282E"/>
    <w:rsid w:val="000E29C3"/>
    <w:rsid w:val="000E2AF4"/>
    <w:rsid w:val="000E2C9F"/>
    <w:rsid w:val="000E2D22"/>
    <w:rsid w:val="000E2DB6"/>
    <w:rsid w:val="000E2DC7"/>
    <w:rsid w:val="000E2DE8"/>
    <w:rsid w:val="000E2FF8"/>
    <w:rsid w:val="000E319D"/>
    <w:rsid w:val="000E31E3"/>
    <w:rsid w:val="000E38A5"/>
    <w:rsid w:val="000E3FB1"/>
    <w:rsid w:val="000E4052"/>
    <w:rsid w:val="000E413B"/>
    <w:rsid w:val="000E42E1"/>
    <w:rsid w:val="000E436B"/>
    <w:rsid w:val="000E470D"/>
    <w:rsid w:val="000E471D"/>
    <w:rsid w:val="000E4815"/>
    <w:rsid w:val="000E4C92"/>
    <w:rsid w:val="000E50A4"/>
    <w:rsid w:val="000E50EC"/>
    <w:rsid w:val="000E5700"/>
    <w:rsid w:val="000E57DA"/>
    <w:rsid w:val="000E58F4"/>
    <w:rsid w:val="000E595D"/>
    <w:rsid w:val="000E5CB9"/>
    <w:rsid w:val="000E5CF9"/>
    <w:rsid w:val="000E6029"/>
    <w:rsid w:val="000E6531"/>
    <w:rsid w:val="000E655A"/>
    <w:rsid w:val="000E6615"/>
    <w:rsid w:val="000E68C2"/>
    <w:rsid w:val="000E69AB"/>
    <w:rsid w:val="000E69F4"/>
    <w:rsid w:val="000E6A65"/>
    <w:rsid w:val="000E7022"/>
    <w:rsid w:val="000E7099"/>
    <w:rsid w:val="000E7162"/>
    <w:rsid w:val="000E7284"/>
    <w:rsid w:val="000E7351"/>
    <w:rsid w:val="000E735F"/>
    <w:rsid w:val="000E73B1"/>
    <w:rsid w:val="000E7795"/>
    <w:rsid w:val="000E7C09"/>
    <w:rsid w:val="000E7DD3"/>
    <w:rsid w:val="000F0337"/>
    <w:rsid w:val="000F0429"/>
    <w:rsid w:val="000F045F"/>
    <w:rsid w:val="000F0704"/>
    <w:rsid w:val="000F0874"/>
    <w:rsid w:val="000F0BE1"/>
    <w:rsid w:val="000F0DF1"/>
    <w:rsid w:val="000F0E67"/>
    <w:rsid w:val="000F0EC8"/>
    <w:rsid w:val="000F0F20"/>
    <w:rsid w:val="000F0F55"/>
    <w:rsid w:val="000F0FCF"/>
    <w:rsid w:val="000F1213"/>
    <w:rsid w:val="000F12CB"/>
    <w:rsid w:val="000F134E"/>
    <w:rsid w:val="000F1476"/>
    <w:rsid w:val="000F1662"/>
    <w:rsid w:val="000F1A77"/>
    <w:rsid w:val="000F1DAA"/>
    <w:rsid w:val="000F1F96"/>
    <w:rsid w:val="000F2104"/>
    <w:rsid w:val="000F212A"/>
    <w:rsid w:val="000F21BD"/>
    <w:rsid w:val="000F24BE"/>
    <w:rsid w:val="000F278A"/>
    <w:rsid w:val="000F297F"/>
    <w:rsid w:val="000F2A55"/>
    <w:rsid w:val="000F2EA2"/>
    <w:rsid w:val="000F2F8B"/>
    <w:rsid w:val="000F3229"/>
    <w:rsid w:val="000F3293"/>
    <w:rsid w:val="000F32BD"/>
    <w:rsid w:val="000F364E"/>
    <w:rsid w:val="000F37D6"/>
    <w:rsid w:val="000F3A57"/>
    <w:rsid w:val="000F3AF4"/>
    <w:rsid w:val="000F3CD2"/>
    <w:rsid w:val="000F40A6"/>
    <w:rsid w:val="000F4191"/>
    <w:rsid w:val="000F41B2"/>
    <w:rsid w:val="000F44B5"/>
    <w:rsid w:val="000F454B"/>
    <w:rsid w:val="000F45B3"/>
    <w:rsid w:val="000F45F6"/>
    <w:rsid w:val="000F466B"/>
    <w:rsid w:val="000F4810"/>
    <w:rsid w:val="000F49EF"/>
    <w:rsid w:val="000F49FE"/>
    <w:rsid w:val="000F4B1A"/>
    <w:rsid w:val="000F4D8D"/>
    <w:rsid w:val="000F4D9E"/>
    <w:rsid w:val="000F4F04"/>
    <w:rsid w:val="000F50A7"/>
    <w:rsid w:val="000F51BD"/>
    <w:rsid w:val="000F5475"/>
    <w:rsid w:val="000F5512"/>
    <w:rsid w:val="000F5562"/>
    <w:rsid w:val="000F55E2"/>
    <w:rsid w:val="000F563F"/>
    <w:rsid w:val="000F56BD"/>
    <w:rsid w:val="000F57E8"/>
    <w:rsid w:val="000F598D"/>
    <w:rsid w:val="000F5C5F"/>
    <w:rsid w:val="000F64CA"/>
    <w:rsid w:val="000F65B0"/>
    <w:rsid w:val="000F66B7"/>
    <w:rsid w:val="000F6942"/>
    <w:rsid w:val="000F6FAF"/>
    <w:rsid w:val="000F70AE"/>
    <w:rsid w:val="000F731E"/>
    <w:rsid w:val="000F739D"/>
    <w:rsid w:val="000F73A8"/>
    <w:rsid w:val="000F73E3"/>
    <w:rsid w:val="000F762E"/>
    <w:rsid w:val="000F7670"/>
    <w:rsid w:val="000F76E3"/>
    <w:rsid w:val="000F7978"/>
    <w:rsid w:val="000F7BB2"/>
    <w:rsid w:val="000F7BC2"/>
    <w:rsid w:val="000F7C97"/>
    <w:rsid w:val="000F7EBB"/>
    <w:rsid w:val="0010015D"/>
    <w:rsid w:val="00100205"/>
    <w:rsid w:val="0010024E"/>
    <w:rsid w:val="0010032D"/>
    <w:rsid w:val="00100564"/>
    <w:rsid w:val="00100787"/>
    <w:rsid w:val="00100795"/>
    <w:rsid w:val="00100C62"/>
    <w:rsid w:val="00100E0A"/>
    <w:rsid w:val="001010C8"/>
    <w:rsid w:val="0010111E"/>
    <w:rsid w:val="0010143A"/>
    <w:rsid w:val="001015FB"/>
    <w:rsid w:val="0010169C"/>
    <w:rsid w:val="0010173A"/>
    <w:rsid w:val="00101816"/>
    <w:rsid w:val="00101826"/>
    <w:rsid w:val="0010184F"/>
    <w:rsid w:val="001018AA"/>
    <w:rsid w:val="001018FC"/>
    <w:rsid w:val="001019C5"/>
    <w:rsid w:val="00101A8F"/>
    <w:rsid w:val="00101AD9"/>
    <w:rsid w:val="00101BB0"/>
    <w:rsid w:val="00101C41"/>
    <w:rsid w:val="00101D0C"/>
    <w:rsid w:val="00101F94"/>
    <w:rsid w:val="001022EC"/>
    <w:rsid w:val="00102394"/>
    <w:rsid w:val="0010240C"/>
    <w:rsid w:val="00102598"/>
    <w:rsid w:val="0010276B"/>
    <w:rsid w:val="00102BDF"/>
    <w:rsid w:val="00102C4C"/>
    <w:rsid w:val="00102D76"/>
    <w:rsid w:val="00102DAB"/>
    <w:rsid w:val="00103A1C"/>
    <w:rsid w:val="00103BD5"/>
    <w:rsid w:val="00103D95"/>
    <w:rsid w:val="00103DEF"/>
    <w:rsid w:val="00103F19"/>
    <w:rsid w:val="00103FE5"/>
    <w:rsid w:val="0010437B"/>
    <w:rsid w:val="001044AF"/>
    <w:rsid w:val="00104711"/>
    <w:rsid w:val="0010478A"/>
    <w:rsid w:val="0010495E"/>
    <w:rsid w:val="00104A60"/>
    <w:rsid w:val="00104EE5"/>
    <w:rsid w:val="0010507C"/>
    <w:rsid w:val="001052A9"/>
    <w:rsid w:val="001052F9"/>
    <w:rsid w:val="00105372"/>
    <w:rsid w:val="00105401"/>
    <w:rsid w:val="0010596A"/>
    <w:rsid w:val="00105E4F"/>
    <w:rsid w:val="001064CA"/>
    <w:rsid w:val="001066AD"/>
    <w:rsid w:val="00106997"/>
    <w:rsid w:val="00106A22"/>
    <w:rsid w:val="00106A95"/>
    <w:rsid w:val="00106AF0"/>
    <w:rsid w:val="00106E8B"/>
    <w:rsid w:val="00106F0C"/>
    <w:rsid w:val="00106FFE"/>
    <w:rsid w:val="0010766E"/>
    <w:rsid w:val="001076C1"/>
    <w:rsid w:val="00107758"/>
    <w:rsid w:val="00107D0E"/>
    <w:rsid w:val="00107DB0"/>
    <w:rsid w:val="00107E20"/>
    <w:rsid w:val="00107EBF"/>
    <w:rsid w:val="001101BA"/>
    <w:rsid w:val="00110428"/>
    <w:rsid w:val="00110629"/>
    <w:rsid w:val="00110B95"/>
    <w:rsid w:val="00110D0E"/>
    <w:rsid w:val="00110D42"/>
    <w:rsid w:val="0011112E"/>
    <w:rsid w:val="0011130A"/>
    <w:rsid w:val="0011180F"/>
    <w:rsid w:val="00111874"/>
    <w:rsid w:val="001118BB"/>
    <w:rsid w:val="00111959"/>
    <w:rsid w:val="00111D63"/>
    <w:rsid w:val="00111E85"/>
    <w:rsid w:val="001120C0"/>
    <w:rsid w:val="001120C7"/>
    <w:rsid w:val="0011210D"/>
    <w:rsid w:val="00112256"/>
    <w:rsid w:val="0011237C"/>
    <w:rsid w:val="001128E6"/>
    <w:rsid w:val="001129BF"/>
    <w:rsid w:val="00112BD9"/>
    <w:rsid w:val="00112CF9"/>
    <w:rsid w:val="00113172"/>
    <w:rsid w:val="0011320E"/>
    <w:rsid w:val="001132AB"/>
    <w:rsid w:val="001132D5"/>
    <w:rsid w:val="00113545"/>
    <w:rsid w:val="001136AD"/>
    <w:rsid w:val="00113737"/>
    <w:rsid w:val="0011383A"/>
    <w:rsid w:val="00113877"/>
    <w:rsid w:val="00113A98"/>
    <w:rsid w:val="00113B0B"/>
    <w:rsid w:val="00113B30"/>
    <w:rsid w:val="00113C7E"/>
    <w:rsid w:val="00113CD6"/>
    <w:rsid w:val="00113D94"/>
    <w:rsid w:val="00113FBB"/>
    <w:rsid w:val="0011404F"/>
    <w:rsid w:val="00114132"/>
    <w:rsid w:val="001145F1"/>
    <w:rsid w:val="001146F5"/>
    <w:rsid w:val="0011487A"/>
    <w:rsid w:val="001148A8"/>
    <w:rsid w:val="00114DA9"/>
    <w:rsid w:val="00114DCD"/>
    <w:rsid w:val="001151CA"/>
    <w:rsid w:val="001154A0"/>
    <w:rsid w:val="001154C8"/>
    <w:rsid w:val="0011550A"/>
    <w:rsid w:val="001156F9"/>
    <w:rsid w:val="00115767"/>
    <w:rsid w:val="001157EE"/>
    <w:rsid w:val="00115B2C"/>
    <w:rsid w:val="00116018"/>
    <w:rsid w:val="0011616E"/>
    <w:rsid w:val="001161EB"/>
    <w:rsid w:val="001162AA"/>
    <w:rsid w:val="001164A2"/>
    <w:rsid w:val="0011663E"/>
    <w:rsid w:val="001167E6"/>
    <w:rsid w:val="00116A56"/>
    <w:rsid w:val="00116B8B"/>
    <w:rsid w:val="00116BC3"/>
    <w:rsid w:val="0011708B"/>
    <w:rsid w:val="001172CC"/>
    <w:rsid w:val="00117340"/>
    <w:rsid w:val="00117625"/>
    <w:rsid w:val="001176DB"/>
    <w:rsid w:val="0011788E"/>
    <w:rsid w:val="00117E63"/>
    <w:rsid w:val="00117FEE"/>
    <w:rsid w:val="0012039D"/>
    <w:rsid w:val="001206B3"/>
    <w:rsid w:val="001206E0"/>
    <w:rsid w:val="00120A54"/>
    <w:rsid w:val="0012104A"/>
    <w:rsid w:val="0012124C"/>
    <w:rsid w:val="0012127A"/>
    <w:rsid w:val="001212C2"/>
    <w:rsid w:val="0012133D"/>
    <w:rsid w:val="00121755"/>
    <w:rsid w:val="001217FC"/>
    <w:rsid w:val="001219D3"/>
    <w:rsid w:val="00121A25"/>
    <w:rsid w:val="00121D7F"/>
    <w:rsid w:val="00121FA2"/>
    <w:rsid w:val="001220B1"/>
    <w:rsid w:val="001220B3"/>
    <w:rsid w:val="00122250"/>
    <w:rsid w:val="00122253"/>
    <w:rsid w:val="001228AB"/>
    <w:rsid w:val="001228BD"/>
    <w:rsid w:val="0012293C"/>
    <w:rsid w:val="00122A21"/>
    <w:rsid w:val="00122A39"/>
    <w:rsid w:val="00122AC3"/>
    <w:rsid w:val="00122B50"/>
    <w:rsid w:val="00122D61"/>
    <w:rsid w:val="001230AA"/>
    <w:rsid w:val="00123105"/>
    <w:rsid w:val="001235B4"/>
    <w:rsid w:val="00123711"/>
    <w:rsid w:val="00123C4F"/>
    <w:rsid w:val="00123EA9"/>
    <w:rsid w:val="001242B2"/>
    <w:rsid w:val="0012439D"/>
    <w:rsid w:val="0012481E"/>
    <w:rsid w:val="0012482B"/>
    <w:rsid w:val="00124939"/>
    <w:rsid w:val="0012497F"/>
    <w:rsid w:val="00124C16"/>
    <w:rsid w:val="00124DB3"/>
    <w:rsid w:val="00124EE3"/>
    <w:rsid w:val="001254E9"/>
    <w:rsid w:val="00125558"/>
    <w:rsid w:val="001258BC"/>
    <w:rsid w:val="00125918"/>
    <w:rsid w:val="00125AC0"/>
    <w:rsid w:val="00125B49"/>
    <w:rsid w:val="00125B83"/>
    <w:rsid w:val="00125DE7"/>
    <w:rsid w:val="001262C5"/>
    <w:rsid w:val="00126516"/>
    <w:rsid w:val="00126899"/>
    <w:rsid w:val="00126B8E"/>
    <w:rsid w:val="00126B94"/>
    <w:rsid w:val="00126C0B"/>
    <w:rsid w:val="00126CD7"/>
    <w:rsid w:val="001270E3"/>
    <w:rsid w:val="00127150"/>
    <w:rsid w:val="001271EC"/>
    <w:rsid w:val="0012726F"/>
    <w:rsid w:val="001273C6"/>
    <w:rsid w:val="0012767B"/>
    <w:rsid w:val="00127706"/>
    <w:rsid w:val="0012791B"/>
    <w:rsid w:val="00127BCA"/>
    <w:rsid w:val="00127C84"/>
    <w:rsid w:val="00127DF6"/>
    <w:rsid w:val="00127EAB"/>
    <w:rsid w:val="0013051D"/>
    <w:rsid w:val="0013055E"/>
    <w:rsid w:val="00130AC8"/>
    <w:rsid w:val="00130CC9"/>
    <w:rsid w:val="00130F5F"/>
    <w:rsid w:val="00130FB4"/>
    <w:rsid w:val="00130FC4"/>
    <w:rsid w:val="00130FE9"/>
    <w:rsid w:val="0013105D"/>
    <w:rsid w:val="00131255"/>
    <w:rsid w:val="001312BE"/>
    <w:rsid w:val="001317EB"/>
    <w:rsid w:val="001319F8"/>
    <w:rsid w:val="00131ACB"/>
    <w:rsid w:val="00131E67"/>
    <w:rsid w:val="00131FE3"/>
    <w:rsid w:val="00132280"/>
    <w:rsid w:val="001322A7"/>
    <w:rsid w:val="001326ED"/>
    <w:rsid w:val="00132700"/>
    <w:rsid w:val="00132702"/>
    <w:rsid w:val="00132906"/>
    <w:rsid w:val="00132B31"/>
    <w:rsid w:val="00132E76"/>
    <w:rsid w:val="00133512"/>
    <w:rsid w:val="00133601"/>
    <w:rsid w:val="00133D3E"/>
    <w:rsid w:val="00133D87"/>
    <w:rsid w:val="00133E6D"/>
    <w:rsid w:val="00134015"/>
    <w:rsid w:val="001340EF"/>
    <w:rsid w:val="001342B2"/>
    <w:rsid w:val="001344E1"/>
    <w:rsid w:val="00134762"/>
    <w:rsid w:val="001347DB"/>
    <w:rsid w:val="001349E3"/>
    <w:rsid w:val="00134E49"/>
    <w:rsid w:val="00134EA4"/>
    <w:rsid w:val="0013533F"/>
    <w:rsid w:val="001354AF"/>
    <w:rsid w:val="00135528"/>
    <w:rsid w:val="001355D6"/>
    <w:rsid w:val="0013560A"/>
    <w:rsid w:val="00135CD6"/>
    <w:rsid w:val="00135DBE"/>
    <w:rsid w:val="00136143"/>
    <w:rsid w:val="001363E7"/>
    <w:rsid w:val="001364A6"/>
    <w:rsid w:val="001367EC"/>
    <w:rsid w:val="001368B3"/>
    <w:rsid w:val="00136BD1"/>
    <w:rsid w:val="00136C58"/>
    <w:rsid w:val="00137078"/>
    <w:rsid w:val="00137115"/>
    <w:rsid w:val="001374FB"/>
    <w:rsid w:val="00137725"/>
    <w:rsid w:val="0013781F"/>
    <w:rsid w:val="001378FB"/>
    <w:rsid w:val="00137C72"/>
    <w:rsid w:val="00137D81"/>
    <w:rsid w:val="00137E68"/>
    <w:rsid w:val="00137FB2"/>
    <w:rsid w:val="001401BF"/>
    <w:rsid w:val="001405B8"/>
    <w:rsid w:val="001405E8"/>
    <w:rsid w:val="00140933"/>
    <w:rsid w:val="00140AF8"/>
    <w:rsid w:val="00140CE0"/>
    <w:rsid w:val="00140DDA"/>
    <w:rsid w:val="00140F27"/>
    <w:rsid w:val="00140F68"/>
    <w:rsid w:val="0014118E"/>
    <w:rsid w:val="00141277"/>
    <w:rsid w:val="00141328"/>
    <w:rsid w:val="0014132C"/>
    <w:rsid w:val="0014136D"/>
    <w:rsid w:val="00141598"/>
    <w:rsid w:val="00141916"/>
    <w:rsid w:val="0014198D"/>
    <w:rsid w:val="00142017"/>
    <w:rsid w:val="00142066"/>
    <w:rsid w:val="001425F8"/>
    <w:rsid w:val="00142981"/>
    <w:rsid w:val="00142995"/>
    <w:rsid w:val="00142A8C"/>
    <w:rsid w:val="00142DD4"/>
    <w:rsid w:val="00142DF2"/>
    <w:rsid w:val="00143076"/>
    <w:rsid w:val="001431FB"/>
    <w:rsid w:val="00143488"/>
    <w:rsid w:val="0014361D"/>
    <w:rsid w:val="001436B6"/>
    <w:rsid w:val="001436CF"/>
    <w:rsid w:val="001439B9"/>
    <w:rsid w:val="001439C8"/>
    <w:rsid w:val="00143AFD"/>
    <w:rsid w:val="00143BC9"/>
    <w:rsid w:val="00143C8D"/>
    <w:rsid w:val="00143DC9"/>
    <w:rsid w:val="00144177"/>
    <w:rsid w:val="00144298"/>
    <w:rsid w:val="001442A8"/>
    <w:rsid w:val="001442E6"/>
    <w:rsid w:val="001444C5"/>
    <w:rsid w:val="001444D1"/>
    <w:rsid w:val="00144631"/>
    <w:rsid w:val="001448E8"/>
    <w:rsid w:val="00144BB6"/>
    <w:rsid w:val="00144BC4"/>
    <w:rsid w:val="00144BC9"/>
    <w:rsid w:val="00144C1F"/>
    <w:rsid w:val="00144CB4"/>
    <w:rsid w:val="0014506E"/>
    <w:rsid w:val="0014573F"/>
    <w:rsid w:val="001459A5"/>
    <w:rsid w:val="00145DC9"/>
    <w:rsid w:val="001460DA"/>
    <w:rsid w:val="0014617A"/>
    <w:rsid w:val="0014619A"/>
    <w:rsid w:val="001461C2"/>
    <w:rsid w:val="00146207"/>
    <w:rsid w:val="0014626F"/>
    <w:rsid w:val="001463AF"/>
    <w:rsid w:val="0014644B"/>
    <w:rsid w:val="001465CB"/>
    <w:rsid w:val="0014693D"/>
    <w:rsid w:val="00146DA7"/>
    <w:rsid w:val="00146DCB"/>
    <w:rsid w:val="00146F67"/>
    <w:rsid w:val="001471DE"/>
    <w:rsid w:val="00147234"/>
    <w:rsid w:val="00147399"/>
    <w:rsid w:val="001474E9"/>
    <w:rsid w:val="00147858"/>
    <w:rsid w:val="00147CB1"/>
    <w:rsid w:val="00147EBF"/>
    <w:rsid w:val="00147F7E"/>
    <w:rsid w:val="00150494"/>
    <w:rsid w:val="001504D0"/>
    <w:rsid w:val="001506D1"/>
    <w:rsid w:val="0015072D"/>
    <w:rsid w:val="0015093A"/>
    <w:rsid w:val="00150A18"/>
    <w:rsid w:val="00150C09"/>
    <w:rsid w:val="001512DE"/>
    <w:rsid w:val="001513A5"/>
    <w:rsid w:val="001514AF"/>
    <w:rsid w:val="00151938"/>
    <w:rsid w:val="00151A40"/>
    <w:rsid w:val="001520B1"/>
    <w:rsid w:val="00152116"/>
    <w:rsid w:val="00152125"/>
    <w:rsid w:val="00152211"/>
    <w:rsid w:val="00152286"/>
    <w:rsid w:val="00152410"/>
    <w:rsid w:val="00152425"/>
    <w:rsid w:val="001524EB"/>
    <w:rsid w:val="0015256D"/>
    <w:rsid w:val="00152779"/>
    <w:rsid w:val="00152892"/>
    <w:rsid w:val="001529A0"/>
    <w:rsid w:val="001529D2"/>
    <w:rsid w:val="001529DF"/>
    <w:rsid w:val="00152ABA"/>
    <w:rsid w:val="00152C8E"/>
    <w:rsid w:val="00152CD3"/>
    <w:rsid w:val="00152D60"/>
    <w:rsid w:val="00152F54"/>
    <w:rsid w:val="001531C1"/>
    <w:rsid w:val="001533CA"/>
    <w:rsid w:val="00153445"/>
    <w:rsid w:val="0015348F"/>
    <w:rsid w:val="00153621"/>
    <w:rsid w:val="00153938"/>
    <w:rsid w:val="00153B0F"/>
    <w:rsid w:val="00153BE2"/>
    <w:rsid w:val="00153D64"/>
    <w:rsid w:val="00154010"/>
    <w:rsid w:val="0015413B"/>
    <w:rsid w:val="0015427A"/>
    <w:rsid w:val="001544C3"/>
    <w:rsid w:val="00154568"/>
    <w:rsid w:val="001545EC"/>
    <w:rsid w:val="00154CBA"/>
    <w:rsid w:val="00154E26"/>
    <w:rsid w:val="00154FCA"/>
    <w:rsid w:val="001550F3"/>
    <w:rsid w:val="0015513A"/>
    <w:rsid w:val="001551FE"/>
    <w:rsid w:val="00155240"/>
    <w:rsid w:val="001552A3"/>
    <w:rsid w:val="001553B9"/>
    <w:rsid w:val="00155468"/>
    <w:rsid w:val="00155628"/>
    <w:rsid w:val="0015595C"/>
    <w:rsid w:val="00155B7B"/>
    <w:rsid w:val="00155BF8"/>
    <w:rsid w:val="00155F19"/>
    <w:rsid w:val="0015607A"/>
    <w:rsid w:val="00156167"/>
    <w:rsid w:val="001569B4"/>
    <w:rsid w:val="00156B26"/>
    <w:rsid w:val="001576E2"/>
    <w:rsid w:val="0015778F"/>
    <w:rsid w:val="001577B5"/>
    <w:rsid w:val="0015797D"/>
    <w:rsid w:val="00157B56"/>
    <w:rsid w:val="00157BAE"/>
    <w:rsid w:val="00157C90"/>
    <w:rsid w:val="00157E55"/>
    <w:rsid w:val="00160089"/>
    <w:rsid w:val="00160123"/>
    <w:rsid w:val="001601F5"/>
    <w:rsid w:val="00160263"/>
    <w:rsid w:val="00160275"/>
    <w:rsid w:val="0016030C"/>
    <w:rsid w:val="00160435"/>
    <w:rsid w:val="00160877"/>
    <w:rsid w:val="00160AC6"/>
    <w:rsid w:val="00160C24"/>
    <w:rsid w:val="00160EB3"/>
    <w:rsid w:val="00161104"/>
    <w:rsid w:val="001615FA"/>
    <w:rsid w:val="001617FD"/>
    <w:rsid w:val="00161843"/>
    <w:rsid w:val="00161890"/>
    <w:rsid w:val="00161EE3"/>
    <w:rsid w:val="00162010"/>
    <w:rsid w:val="001623CE"/>
    <w:rsid w:val="00162755"/>
    <w:rsid w:val="0016292C"/>
    <w:rsid w:val="00162979"/>
    <w:rsid w:val="00162B96"/>
    <w:rsid w:val="00162CE1"/>
    <w:rsid w:val="00162D61"/>
    <w:rsid w:val="00162EB3"/>
    <w:rsid w:val="0016315E"/>
    <w:rsid w:val="00163458"/>
    <w:rsid w:val="00163570"/>
    <w:rsid w:val="001636D3"/>
    <w:rsid w:val="001638EA"/>
    <w:rsid w:val="00163A18"/>
    <w:rsid w:val="00164047"/>
    <w:rsid w:val="00164362"/>
    <w:rsid w:val="001644B2"/>
    <w:rsid w:val="00164662"/>
    <w:rsid w:val="001649E4"/>
    <w:rsid w:val="00164B22"/>
    <w:rsid w:val="00164FC7"/>
    <w:rsid w:val="00165041"/>
    <w:rsid w:val="0016516F"/>
    <w:rsid w:val="001655EC"/>
    <w:rsid w:val="0016579A"/>
    <w:rsid w:val="0016579D"/>
    <w:rsid w:val="00165E76"/>
    <w:rsid w:val="00165F9A"/>
    <w:rsid w:val="00166046"/>
    <w:rsid w:val="0016614F"/>
    <w:rsid w:val="001662E9"/>
    <w:rsid w:val="00166668"/>
    <w:rsid w:val="001668F5"/>
    <w:rsid w:val="00166C80"/>
    <w:rsid w:val="00166DEA"/>
    <w:rsid w:val="00166E95"/>
    <w:rsid w:val="0016708E"/>
    <w:rsid w:val="00167176"/>
    <w:rsid w:val="001672F4"/>
    <w:rsid w:val="001674CD"/>
    <w:rsid w:val="001676B5"/>
    <w:rsid w:val="001676CC"/>
    <w:rsid w:val="00167747"/>
    <w:rsid w:val="00167795"/>
    <w:rsid w:val="00167893"/>
    <w:rsid w:val="001679CD"/>
    <w:rsid w:val="00167A0D"/>
    <w:rsid w:val="00167A2E"/>
    <w:rsid w:val="00167A85"/>
    <w:rsid w:val="00170079"/>
    <w:rsid w:val="001702BC"/>
    <w:rsid w:val="001703A9"/>
    <w:rsid w:val="00170546"/>
    <w:rsid w:val="00170A8C"/>
    <w:rsid w:val="00170E3A"/>
    <w:rsid w:val="0017141F"/>
    <w:rsid w:val="001715EF"/>
    <w:rsid w:val="001717B8"/>
    <w:rsid w:val="00171C33"/>
    <w:rsid w:val="00172299"/>
    <w:rsid w:val="001722B6"/>
    <w:rsid w:val="0017233B"/>
    <w:rsid w:val="001727E9"/>
    <w:rsid w:val="001728A4"/>
    <w:rsid w:val="00172A89"/>
    <w:rsid w:val="00172BBC"/>
    <w:rsid w:val="0017347E"/>
    <w:rsid w:val="00173483"/>
    <w:rsid w:val="001734A4"/>
    <w:rsid w:val="001735E2"/>
    <w:rsid w:val="001737C3"/>
    <w:rsid w:val="00173955"/>
    <w:rsid w:val="00173E9D"/>
    <w:rsid w:val="0017407E"/>
    <w:rsid w:val="0017418F"/>
    <w:rsid w:val="00174252"/>
    <w:rsid w:val="001742FF"/>
    <w:rsid w:val="0017442D"/>
    <w:rsid w:val="001745BE"/>
    <w:rsid w:val="00174832"/>
    <w:rsid w:val="00174C27"/>
    <w:rsid w:val="00174D05"/>
    <w:rsid w:val="00174EDB"/>
    <w:rsid w:val="00174FDA"/>
    <w:rsid w:val="00174FDF"/>
    <w:rsid w:val="0017550D"/>
    <w:rsid w:val="00175532"/>
    <w:rsid w:val="001756FF"/>
    <w:rsid w:val="00175788"/>
    <w:rsid w:val="001758DA"/>
    <w:rsid w:val="00175A78"/>
    <w:rsid w:val="00175AF4"/>
    <w:rsid w:val="00175B26"/>
    <w:rsid w:val="00175CDD"/>
    <w:rsid w:val="001765C5"/>
    <w:rsid w:val="0017678F"/>
    <w:rsid w:val="0017691B"/>
    <w:rsid w:val="00176922"/>
    <w:rsid w:val="00176BB5"/>
    <w:rsid w:val="00176C5A"/>
    <w:rsid w:val="00176EE1"/>
    <w:rsid w:val="00177048"/>
    <w:rsid w:val="0017720D"/>
    <w:rsid w:val="0017729A"/>
    <w:rsid w:val="001773AA"/>
    <w:rsid w:val="001773E9"/>
    <w:rsid w:val="00177789"/>
    <w:rsid w:val="001777FF"/>
    <w:rsid w:val="001778A0"/>
    <w:rsid w:val="00177BB0"/>
    <w:rsid w:val="00177BDE"/>
    <w:rsid w:val="00177EB3"/>
    <w:rsid w:val="00177F6C"/>
    <w:rsid w:val="001800A3"/>
    <w:rsid w:val="0018044F"/>
    <w:rsid w:val="0018045B"/>
    <w:rsid w:val="00180A12"/>
    <w:rsid w:val="00180A24"/>
    <w:rsid w:val="00180AE2"/>
    <w:rsid w:val="00180BB0"/>
    <w:rsid w:val="00180DE8"/>
    <w:rsid w:val="00180E83"/>
    <w:rsid w:val="00180EE1"/>
    <w:rsid w:val="00180FA1"/>
    <w:rsid w:val="0018123B"/>
    <w:rsid w:val="00181B99"/>
    <w:rsid w:val="00182171"/>
    <w:rsid w:val="00182175"/>
    <w:rsid w:val="001823E8"/>
    <w:rsid w:val="001824D6"/>
    <w:rsid w:val="00182699"/>
    <w:rsid w:val="00182779"/>
    <w:rsid w:val="00182B2F"/>
    <w:rsid w:val="00182BAB"/>
    <w:rsid w:val="0018342E"/>
    <w:rsid w:val="00183B4B"/>
    <w:rsid w:val="00183E8B"/>
    <w:rsid w:val="001840A2"/>
    <w:rsid w:val="0018425D"/>
    <w:rsid w:val="001843D7"/>
    <w:rsid w:val="001845C2"/>
    <w:rsid w:val="00184894"/>
    <w:rsid w:val="001848C1"/>
    <w:rsid w:val="00184C0B"/>
    <w:rsid w:val="00184C61"/>
    <w:rsid w:val="00184DA0"/>
    <w:rsid w:val="00184E25"/>
    <w:rsid w:val="00184EBC"/>
    <w:rsid w:val="00185102"/>
    <w:rsid w:val="00185221"/>
    <w:rsid w:val="00185230"/>
    <w:rsid w:val="0018524E"/>
    <w:rsid w:val="00185799"/>
    <w:rsid w:val="001857B1"/>
    <w:rsid w:val="00185942"/>
    <w:rsid w:val="00185AD0"/>
    <w:rsid w:val="00185BDC"/>
    <w:rsid w:val="00185CE0"/>
    <w:rsid w:val="00185D54"/>
    <w:rsid w:val="00185E36"/>
    <w:rsid w:val="00185F0D"/>
    <w:rsid w:val="001860B4"/>
    <w:rsid w:val="001863CC"/>
    <w:rsid w:val="00186466"/>
    <w:rsid w:val="00186600"/>
    <w:rsid w:val="00186698"/>
    <w:rsid w:val="00186B7C"/>
    <w:rsid w:val="00186F2B"/>
    <w:rsid w:val="00186F61"/>
    <w:rsid w:val="00186FEA"/>
    <w:rsid w:val="00187069"/>
    <w:rsid w:val="0018728E"/>
    <w:rsid w:val="001874CE"/>
    <w:rsid w:val="0018771F"/>
    <w:rsid w:val="00187794"/>
    <w:rsid w:val="00187837"/>
    <w:rsid w:val="00187839"/>
    <w:rsid w:val="00187A0D"/>
    <w:rsid w:val="00187AC9"/>
    <w:rsid w:val="00187BB7"/>
    <w:rsid w:val="00187C32"/>
    <w:rsid w:val="00190284"/>
    <w:rsid w:val="00190A9A"/>
    <w:rsid w:val="00190B1D"/>
    <w:rsid w:val="001910E8"/>
    <w:rsid w:val="0019125D"/>
    <w:rsid w:val="001913A3"/>
    <w:rsid w:val="0019160B"/>
    <w:rsid w:val="0019162D"/>
    <w:rsid w:val="001916C4"/>
    <w:rsid w:val="00191F31"/>
    <w:rsid w:val="001921B0"/>
    <w:rsid w:val="0019260C"/>
    <w:rsid w:val="001929AD"/>
    <w:rsid w:val="00192B2D"/>
    <w:rsid w:val="00192B6A"/>
    <w:rsid w:val="00192BA6"/>
    <w:rsid w:val="00192D55"/>
    <w:rsid w:val="00192E9A"/>
    <w:rsid w:val="00192F37"/>
    <w:rsid w:val="001933F4"/>
    <w:rsid w:val="001934E2"/>
    <w:rsid w:val="00193544"/>
    <w:rsid w:val="00193584"/>
    <w:rsid w:val="00193600"/>
    <w:rsid w:val="001936A2"/>
    <w:rsid w:val="00193AE4"/>
    <w:rsid w:val="00193CC3"/>
    <w:rsid w:val="00193FEC"/>
    <w:rsid w:val="00194437"/>
    <w:rsid w:val="00194AF6"/>
    <w:rsid w:val="00194C39"/>
    <w:rsid w:val="00194D92"/>
    <w:rsid w:val="00194DC5"/>
    <w:rsid w:val="00194E5D"/>
    <w:rsid w:val="00194E6C"/>
    <w:rsid w:val="00195207"/>
    <w:rsid w:val="00195234"/>
    <w:rsid w:val="00195686"/>
    <w:rsid w:val="0019593A"/>
    <w:rsid w:val="00195CB8"/>
    <w:rsid w:val="00196290"/>
    <w:rsid w:val="0019629E"/>
    <w:rsid w:val="001962B2"/>
    <w:rsid w:val="001966A8"/>
    <w:rsid w:val="001966DF"/>
    <w:rsid w:val="001968FB"/>
    <w:rsid w:val="00196A05"/>
    <w:rsid w:val="001970D1"/>
    <w:rsid w:val="0019713F"/>
    <w:rsid w:val="001972F7"/>
    <w:rsid w:val="0019755B"/>
    <w:rsid w:val="00197599"/>
    <w:rsid w:val="001976A2"/>
    <w:rsid w:val="00197892"/>
    <w:rsid w:val="001979A4"/>
    <w:rsid w:val="00197B7F"/>
    <w:rsid w:val="00197C05"/>
    <w:rsid w:val="00197C1B"/>
    <w:rsid w:val="00197CDF"/>
    <w:rsid w:val="001A0183"/>
    <w:rsid w:val="001A018A"/>
    <w:rsid w:val="001A0313"/>
    <w:rsid w:val="001A0441"/>
    <w:rsid w:val="001A053C"/>
    <w:rsid w:val="001A05D1"/>
    <w:rsid w:val="001A07C1"/>
    <w:rsid w:val="001A084A"/>
    <w:rsid w:val="001A0938"/>
    <w:rsid w:val="001A0A3B"/>
    <w:rsid w:val="001A0F62"/>
    <w:rsid w:val="001A0FFE"/>
    <w:rsid w:val="001A1072"/>
    <w:rsid w:val="001A10A2"/>
    <w:rsid w:val="001A1358"/>
    <w:rsid w:val="001A14DB"/>
    <w:rsid w:val="001A159E"/>
    <w:rsid w:val="001A1632"/>
    <w:rsid w:val="001A1736"/>
    <w:rsid w:val="001A1770"/>
    <w:rsid w:val="001A1846"/>
    <w:rsid w:val="001A19D5"/>
    <w:rsid w:val="001A1EF1"/>
    <w:rsid w:val="001A2247"/>
    <w:rsid w:val="001A249F"/>
    <w:rsid w:val="001A284F"/>
    <w:rsid w:val="001A28A4"/>
    <w:rsid w:val="001A2B89"/>
    <w:rsid w:val="001A2BCF"/>
    <w:rsid w:val="001A2BEE"/>
    <w:rsid w:val="001A2C14"/>
    <w:rsid w:val="001A2F17"/>
    <w:rsid w:val="001A3460"/>
    <w:rsid w:val="001A3463"/>
    <w:rsid w:val="001A379A"/>
    <w:rsid w:val="001A3A47"/>
    <w:rsid w:val="001A3B21"/>
    <w:rsid w:val="001A3B65"/>
    <w:rsid w:val="001A3F1C"/>
    <w:rsid w:val="001A3FAA"/>
    <w:rsid w:val="001A4217"/>
    <w:rsid w:val="001A435E"/>
    <w:rsid w:val="001A446F"/>
    <w:rsid w:val="001A44DC"/>
    <w:rsid w:val="001A4C4B"/>
    <w:rsid w:val="001A4CCA"/>
    <w:rsid w:val="001A4D0B"/>
    <w:rsid w:val="001A4D38"/>
    <w:rsid w:val="001A4D97"/>
    <w:rsid w:val="001A4E6C"/>
    <w:rsid w:val="001A536D"/>
    <w:rsid w:val="001A538A"/>
    <w:rsid w:val="001A553F"/>
    <w:rsid w:val="001A5606"/>
    <w:rsid w:val="001A56C3"/>
    <w:rsid w:val="001A56FD"/>
    <w:rsid w:val="001A5BE8"/>
    <w:rsid w:val="001A602D"/>
    <w:rsid w:val="001A61F6"/>
    <w:rsid w:val="001A65F8"/>
    <w:rsid w:val="001A66B8"/>
    <w:rsid w:val="001A67EA"/>
    <w:rsid w:val="001A6BF8"/>
    <w:rsid w:val="001A6C18"/>
    <w:rsid w:val="001A7673"/>
    <w:rsid w:val="001A7B05"/>
    <w:rsid w:val="001A7BB9"/>
    <w:rsid w:val="001A7EFD"/>
    <w:rsid w:val="001B00F9"/>
    <w:rsid w:val="001B01A2"/>
    <w:rsid w:val="001B02B8"/>
    <w:rsid w:val="001B033A"/>
    <w:rsid w:val="001B0357"/>
    <w:rsid w:val="001B0503"/>
    <w:rsid w:val="001B08EA"/>
    <w:rsid w:val="001B09AA"/>
    <w:rsid w:val="001B0C56"/>
    <w:rsid w:val="001B0EC0"/>
    <w:rsid w:val="001B0EEE"/>
    <w:rsid w:val="001B105A"/>
    <w:rsid w:val="001B1072"/>
    <w:rsid w:val="001B10C7"/>
    <w:rsid w:val="001B1114"/>
    <w:rsid w:val="001B116E"/>
    <w:rsid w:val="001B1309"/>
    <w:rsid w:val="001B1434"/>
    <w:rsid w:val="001B1476"/>
    <w:rsid w:val="001B14CC"/>
    <w:rsid w:val="001B1D55"/>
    <w:rsid w:val="001B1DE3"/>
    <w:rsid w:val="001B215C"/>
    <w:rsid w:val="001B22D2"/>
    <w:rsid w:val="001B23CB"/>
    <w:rsid w:val="001B2B79"/>
    <w:rsid w:val="001B2DC9"/>
    <w:rsid w:val="001B3005"/>
    <w:rsid w:val="001B334E"/>
    <w:rsid w:val="001B33CB"/>
    <w:rsid w:val="001B3638"/>
    <w:rsid w:val="001B36E5"/>
    <w:rsid w:val="001B3877"/>
    <w:rsid w:val="001B3A34"/>
    <w:rsid w:val="001B3D46"/>
    <w:rsid w:val="001B3DD8"/>
    <w:rsid w:val="001B3E66"/>
    <w:rsid w:val="001B3F16"/>
    <w:rsid w:val="001B403A"/>
    <w:rsid w:val="001B4157"/>
    <w:rsid w:val="001B43FC"/>
    <w:rsid w:val="001B4428"/>
    <w:rsid w:val="001B46A3"/>
    <w:rsid w:val="001B48B1"/>
    <w:rsid w:val="001B48D7"/>
    <w:rsid w:val="001B4C5F"/>
    <w:rsid w:val="001B4F00"/>
    <w:rsid w:val="001B4F8C"/>
    <w:rsid w:val="001B512E"/>
    <w:rsid w:val="001B51D8"/>
    <w:rsid w:val="001B52E6"/>
    <w:rsid w:val="001B536A"/>
    <w:rsid w:val="001B57F2"/>
    <w:rsid w:val="001B5986"/>
    <w:rsid w:val="001B5C22"/>
    <w:rsid w:val="001B5DC4"/>
    <w:rsid w:val="001B6175"/>
    <w:rsid w:val="001B61F0"/>
    <w:rsid w:val="001B620B"/>
    <w:rsid w:val="001B6286"/>
    <w:rsid w:val="001B62D7"/>
    <w:rsid w:val="001B65CD"/>
    <w:rsid w:val="001B69C0"/>
    <w:rsid w:val="001B6D03"/>
    <w:rsid w:val="001B6D1C"/>
    <w:rsid w:val="001B6E5A"/>
    <w:rsid w:val="001B6EE2"/>
    <w:rsid w:val="001B6F3E"/>
    <w:rsid w:val="001B6F77"/>
    <w:rsid w:val="001B71C7"/>
    <w:rsid w:val="001B74C7"/>
    <w:rsid w:val="001B756E"/>
    <w:rsid w:val="001B75D2"/>
    <w:rsid w:val="001B7872"/>
    <w:rsid w:val="001B7895"/>
    <w:rsid w:val="001B7C7A"/>
    <w:rsid w:val="001B7DC9"/>
    <w:rsid w:val="001B7F35"/>
    <w:rsid w:val="001C0046"/>
    <w:rsid w:val="001C0119"/>
    <w:rsid w:val="001C011A"/>
    <w:rsid w:val="001C0300"/>
    <w:rsid w:val="001C0577"/>
    <w:rsid w:val="001C073B"/>
    <w:rsid w:val="001C0A8A"/>
    <w:rsid w:val="001C0B74"/>
    <w:rsid w:val="001C0BFA"/>
    <w:rsid w:val="001C0F91"/>
    <w:rsid w:val="001C1569"/>
    <w:rsid w:val="001C1621"/>
    <w:rsid w:val="001C17D7"/>
    <w:rsid w:val="001C17DE"/>
    <w:rsid w:val="001C18F1"/>
    <w:rsid w:val="001C1ABF"/>
    <w:rsid w:val="001C1B85"/>
    <w:rsid w:val="001C1C1C"/>
    <w:rsid w:val="001C1CFE"/>
    <w:rsid w:val="001C1D26"/>
    <w:rsid w:val="001C1D83"/>
    <w:rsid w:val="001C1E96"/>
    <w:rsid w:val="001C1EA7"/>
    <w:rsid w:val="001C1F0E"/>
    <w:rsid w:val="001C1F77"/>
    <w:rsid w:val="001C237D"/>
    <w:rsid w:val="001C2438"/>
    <w:rsid w:val="001C2723"/>
    <w:rsid w:val="001C2D59"/>
    <w:rsid w:val="001C2E9A"/>
    <w:rsid w:val="001C3029"/>
    <w:rsid w:val="001C3213"/>
    <w:rsid w:val="001C3285"/>
    <w:rsid w:val="001C35AA"/>
    <w:rsid w:val="001C3628"/>
    <w:rsid w:val="001C3645"/>
    <w:rsid w:val="001C36F0"/>
    <w:rsid w:val="001C3BD0"/>
    <w:rsid w:val="001C40DC"/>
    <w:rsid w:val="001C40E2"/>
    <w:rsid w:val="001C4220"/>
    <w:rsid w:val="001C4263"/>
    <w:rsid w:val="001C472E"/>
    <w:rsid w:val="001C4B1A"/>
    <w:rsid w:val="001C4E63"/>
    <w:rsid w:val="001C5118"/>
    <w:rsid w:val="001C5252"/>
    <w:rsid w:val="001C554D"/>
    <w:rsid w:val="001C560B"/>
    <w:rsid w:val="001C562D"/>
    <w:rsid w:val="001C5710"/>
    <w:rsid w:val="001C5B1A"/>
    <w:rsid w:val="001C5BFE"/>
    <w:rsid w:val="001C5C92"/>
    <w:rsid w:val="001C5EEA"/>
    <w:rsid w:val="001C6363"/>
    <w:rsid w:val="001C66DA"/>
    <w:rsid w:val="001C6766"/>
    <w:rsid w:val="001C69C0"/>
    <w:rsid w:val="001C6BBF"/>
    <w:rsid w:val="001C6C12"/>
    <w:rsid w:val="001C6CA8"/>
    <w:rsid w:val="001C6D6A"/>
    <w:rsid w:val="001C6E1E"/>
    <w:rsid w:val="001C6E2A"/>
    <w:rsid w:val="001C6E95"/>
    <w:rsid w:val="001C6F40"/>
    <w:rsid w:val="001C7239"/>
    <w:rsid w:val="001C72D1"/>
    <w:rsid w:val="001C7309"/>
    <w:rsid w:val="001C7519"/>
    <w:rsid w:val="001C781C"/>
    <w:rsid w:val="001C7DA8"/>
    <w:rsid w:val="001D00D8"/>
    <w:rsid w:val="001D014D"/>
    <w:rsid w:val="001D0269"/>
    <w:rsid w:val="001D0354"/>
    <w:rsid w:val="001D0622"/>
    <w:rsid w:val="001D07ED"/>
    <w:rsid w:val="001D0933"/>
    <w:rsid w:val="001D0ACD"/>
    <w:rsid w:val="001D10DD"/>
    <w:rsid w:val="001D116D"/>
    <w:rsid w:val="001D1222"/>
    <w:rsid w:val="001D128E"/>
    <w:rsid w:val="001D12ED"/>
    <w:rsid w:val="001D1552"/>
    <w:rsid w:val="001D17FC"/>
    <w:rsid w:val="001D1905"/>
    <w:rsid w:val="001D1A6C"/>
    <w:rsid w:val="001D1A85"/>
    <w:rsid w:val="001D1ABA"/>
    <w:rsid w:val="001D20B5"/>
    <w:rsid w:val="001D265C"/>
    <w:rsid w:val="001D2CC0"/>
    <w:rsid w:val="001D2D87"/>
    <w:rsid w:val="001D2E18"/>
    <w:rsid w:val="001D2ED1"/>
    <w:rsid w:val="001D304C"/>
    <w:rsid w:val="001D30C4"/>
    <w:rsid w:val="001D3130"/>
    <w:rsid w:val="001D3178"/>
    <w:rsid w:val="001D3216"/>
    <w:rsid w:val="001D32A0"/>
    <w:rsid w:val="001D3309"/>
    <w:rsid w:val="001D3496"/>
    <w:rsid w:val="001D35C2"/>
    <w:rsid w:val="001D3608"/>
    <w:rsid w:val="001D3610"/>
    <w:rsid w:val="001D3768"/>
    <w:rsid w:val="001D3800"/>
    <w:rsid w:val="001D3C2A"/>
    <w:rsid w:val="001D3FC8"/>
    <w:rsid w:val="001D3FE7"/>
    <w:rsid w:val="001D42C3"/>
    <w:rsid w:val="001D4502"/>
    <w:rsid w:val="001D4806"/>
    <w:rsid w:val="001D4840"/>
    <w:rsid w:val="001D495C"/>
    <w:rsid w:val="001D4F44"/>
    <w:rsid w:val="001D4FE9"/>
    <w:rsid w:val="001D512C"/>
    <w:rsid w:val="001D53B8"/>
    <w:rsid w:val="001D5451"/>
    <w:rsid w:val="001D54FF"/>
    <w:rsid w:val="001D563D"/>
    <w:rsid w:val="001D56CD"/>
    <w:rsid w:val="001D595F"/>
    <w:rsid w:val="001D5FA8"/>
    <w:rsid w:val="001D61AA"/>
    <w:rsid w:val="001D6270"/>
    <w:rsid w:val="001D62C6"/>
    <w:rsid w:val="001D63A5"/>
    <w:rsid w:val="001D63B9"/>
    <w:rsid w:val="001D6414"/>
    <w:rsid w:val="001D659C"/>
    <w:rsid w:val="001D668E"/>
    <w:rsid w:val="001D6B20"/>
    <w:rsid w:val="001D6BB6"/>
    <w:rsid w:val="001D6D4F"/>
    <w:rsid w:val="001D6E36"/>
    <w:rsid w:val="001D6E70"/>
    <w:rsid w:val="001D71E7"/>
    <w:rsid w:val="001D71E9"/>
    <w:rsid w:val="001D7500"/>
    <w:rsid w:val="001D76CB"/>
    <w:rsid w:val="001D7978"/>
    <w:rsid w:val="001D7AA0"/>
    <w:rsid w:val="001D7BD1"/>
    <w:rsid w:val="001D7CC2"/>
    <w:rsid w:val="001D7D75"/>
    <w:rsid w:val="001D7EC8"/>
    <w:rsid w:val="001E0054"/>
    <w:rsid w:val="001E0101"/>
    <w:rsid w:val="001E0221"/>
    <w:rsid w:val="001E0412"/>
    <w:rsid w:val="001E0538"/>
    <w:rsid w:val="001E094B"/>
    <w:rsid w:val="001E0CC3"/>
    <w:rsid w:val="001E10C1"/>
    <w:rsid w:val="001E133D"/>
    <w:rsid w:val="001E1385"/>
    <w:rsid w:val="001E1804"/>
    <w:rsid w:val="001E1A1B"/>
    <w:rsid w:val="001E216A"/>
    <w:rsid w:val="001E2232"/>
    <w:rsid w:val="001E2441"/>
    <w:rsid w:val="001E24A4"/>
    <w:rsid w:val="001E258A"/>
    <w:rsid w:val="001E28B3"/>
    <w:rsid w:val="001E2A3D"/>
    <w:rsid w:val="001E2B14"/>
    <w:rsid w:val="001E2BEF"/>
    <w:rsid w:val="001E31B9"/>
    <w:rsid w:val="001E3368"/>
    <w:rsid w:val="001E3382"/>
    <w:rsid w:val="001E373C"/>
    <w:rsid w:val="001E3851"/>
    <w:rsid w:val="001E399F"/>
    <w:rsid w:val="001E3AE6"/>
    <w:rsid w:val="001E3B93"/>
    <w:rsid w:val="001E3ED4"/>
    <w:rsid w:val="001E42C0"/>
    <w:rsid w:val="001E457C"/>
    <w:rsid w:val="001E45DB"/>
    <w:rsid w:val="001E4697"/>
    <w:rsid w:val="001E4971"/>
    <w:rsid w:val="001E4D40"/>
    <w:rsid w:val="001E4F38"/>
    <w:rsid w:val="001E511D"/>
    <w:rsid w:val="001E5990"/>
    <w:rsid w:val="001E5A01"/>
    <w:rsid w:val="001E5C1C"/>
    <w:rsid w:val="001E6391"/>
    <w:rsid w:val="001E6C3C"/>
    <w:rsid w:val="001E6C6C"/>
    <w:rsid w:val="001E6E51"/>
    <w:rsid w:val="001E6E63"/>
    <w:rsid w:val="001E6F3D"/>
    <w:rsid w:val="001E6F7C"/>
    <w:rsid w:val="001E70E4"/>
    <w:rsid w:val="001E7266"/>
    <w:rsid w:val="001E7658"/>
    <w:rsid w:val="001E76F3"/>
    <w:rsid w:val="001E77FC"/>
    <w:rsid w:val="001E7D04"/>
    <w:rsid w:val="001E7D39"/>
    <w:rsid w:val="001E7D97"/>
    <w:rsid w:val="001E7EE0"/>
    <w:rsid w:val="001F006B"/>
    <w:rsid w:val="001F01F9"/>
    <w:rsid w:val="001F03C5"/>
    <w:rsid w:val="001F03EF"/>
    <w:rsid w:val="001F0400"/>
    <w:rsid w:val="001F0632"/>
    <w:rsid w:val="001F06F1"/>
    <w:rsid w:val="001F0757"/>
    <w:rsid w:val="001F0953"/>
    <w:rsid w:val="001F09A0"/>
    <w:rsid w:val="001F0A58"/>
    <w:rsid w:val="001F0B2C"/>
    <w:rsid w:val="001F0D5B"/>
    <w:rsid w:val="001F0F9F"/>
    <w:rsid w:val="001F108D"/>
    <w:rsid w:val="001F11CB"/>
    <w:rsid w:val="001F1210"/>
    <w:rsid w:val="001F1218"/>
    <w:rsid w:val="001F12B2"/>
    <w:rsid w:val="001F1B0E"/>
    <w:rsid w:val="001F1B97"/>
    <w:rsid w:val="001F1E71"/>
    <w:rsid w:val="001F1F63"/>
    <w:rsid w:val="001F2311"/>
    <w:rsid w:val="001F2409"/>
    <w:rsid w:val="001F25DB"/>
    <w:rsid w:val="001F28D7"/>
    <w:rsid w:val="001F2B1C"/>
    <w:rsid w:val="001F2B32"/>
    <w:rsid w:val="001F2B45"/>
    <w:rsid w:val="001F2B6B"/>
    <w:rsid w:val="001F2BC0"/>
    <w:rsid w:val="001F2D18"/>
    <w:rsid w:val="001F3035"/>
    <w:rsid w:val="001F3162"/>
    <w:rsid w:val="001F32BF"/>
    <w:rsid w:val="001F3553"/>
    <w:rsid w:val="001F369A"/>
    <w:rsid w:val="001F3AD0"/>
    <w:rsid w:val="001F3D47"/>
    <w:rsid w:val="001F3FF4"/>
    <w:rsid w:val="001F4134"/>
    <w:rsid w:val="001F43ED"/>
    <w:rsid w:val="001F44A8"/>
    <w:rsid w:val="001F451E"/>
    <w:rsid w:val="001F477A"/>
    <w:rsid w:val="001F4B58"/>
    <w:rsid w:val="001F4BDB"/>
    <w:rsid w:val="001F4D61"/>
    <w:rsid w:val="001F4EA3"/>
    <w:rsid w:val="001F4F9B"/>
    <w:rsid w:val="001F50C7"/>
    <w:rsid w:val="001F5244"/>
    <w:rsid w:val="001F5621"/>
    <w:rsid w:val="001F572C"/>
    <w:rsid w:val="001F5AB8"/>
    <w:rsid w:val="001F5D41"/>
    <w:rsid w:val="001F5DF3"/>
    <w:rsid w:val="001F5EF7"/>
    <w:rsid w:val="001F5EF8"/>
    <w:rsid w:val="001F5FD3"/>
    <w:rsid w:val="001F6040"/>
    <w:rsid w:val="001F63DB"/>
    <w:rsid w:val="001F6599"/>
    <w:rsid w:val="001F6892"/>
    <w:rsid w:val="001F68F0"/>
    <w:rsid w:val="001F6CD8"/>
    <w:rsid w:val="001F7002"/>
    <w:rsid w:val="001F703C"/>
    <w:rsid w:val="001F7263"/>
    <w:rsid w:val="001F7417"/>
    <w:rsid w:val="001F7560"/>
    <w:rsid w:val="001F7577"/>
    <w:rsid w:val="001F75C4"/>
    <w:rsid w:val="001F7ACE"/>
    <w:rsid w:val="001F7C39"/>
    <w:rsid w:val="001F7CB2"/>
    <w:rsid w:val="001F7DED"/>
    <w:rsid w:val="001F7F4B"/>
    <w:rsid w:val="00200181"/>
    <w:rsid w:val="002002C6"/>
    <w:rsid w:val="0020046B"/>
    <w:rsid w:val="002005A6"/>
    <w:rsid w:val="002005CA"/>
    <w:rsid w:val="00200667"/>
    <w:rsid w:val="00200737"/>
    <w:rsid w:val="00200752"/>
    <w:rsid w:val="002007D4"/>
    <w:rsid w:val="00200AF2"/>
    <w:rsid w:val="00200CB4"/>
    <w:rsid w:val="00200CD4"/>
    <w:rsid w:val="00200CDC"/>
    <w:rsid w:val="00200D7C"/>
    <w:rsid w:val="00200E2C"/>
    <w:rsid w:val="0020139E"/>
    <w:rsid w:val="00201789"/>
    <w:rsid w:val="00201907"/>
    <w:rsid w:val="00201B65"/>
    <w:rsid w:val="00201CB0"/>
    <w:rsid w:val="00201CF8"/>
    <w:rsid w:val="00201E55"/>
    <w:rsid w:val="00201EED"/>
    <w:rsid w:val="00201F66"/>
    <w:rsid w:val="00202077"/>
    <w:rsid w:val="002020E8"/>
    <w:rsid w:val="002022C8"/>
    <w:rsid w:val="002027D0"/>
    <w:rsid w:val="002027E7"/>
    <w:rsid w:val="00202873"/>
    <w:rsid w:val="00202B2F"/>
    <w:rsid w:val="00202B45"/>
    <w:rsid w:val="00202B5D"/>
    <w:rsid w:val="0020305D"/>
    <w:rsid w:val="00203117"/>
    <w:rsid w:val="00203146"/>
    <w:rsid w:val="00203417"/>
    <w:rsid w:val="00203D3D"/>
    <w:rsid w:val="00203D8B"/>
    <w:rsid w:val="00203E7D"/>
    <w:rsid w:val="00204198"/>
    <w:rsid w:val="002041F9"/>
    <w:rsid w:val="002045A5"/>
    <w:rsid w:val="0020473C"/>
    <w:rsid w:val="00204B6A"/>
    <w:rsid w:val="00204F89"/>
    <w:rsid w:val="002055E4"/>
    <w:rsid w:val="00205671"/>
    <w:rsid w:val="00205935"/>
    <w:rsid w:val="00205A00"/>
    <w:rsid w:val="00205B05"/>
    <w:rsid w:val="00205BD9"/>
    <w:rsid w:val="00205BEC"/>
    <w:rsid w:val="00205C44"/>
    <w:rsid w:val="00205D9B"/>
    <w:rsid w:val="002063A4"/>
    <w:rsid w:val="002063BC"/>
    <w:rsid w:val="00206718"/>
    <w:rsid w:val="00206836"/>
    <w:rsid w:val="0020696D"/>
    <w:rsid w:val="00206D9B"/>
    <w:rsid w:val="00207026"/>
    <w:rsid w:val="002071FB"/>
    <w:rsid w:val="002075B3"/>
    <w:rsid w:val="0020763E"/>
    <w:rsid w:val="0020766A"/>
    <w:rsid w:val="002078BD"/>
    <w:rsid w:val="00207D3B"/>
    <w:rsid w:val="00207F83"/>
    <w:rsid w:val="00210187"/>
    <w:rsid w:val="00210309"/>
    <w:rsid w:val="002108AF"/>
    <w:rsid w:val="00210AE4"/>
    <w:rsid w:val="002110B8"/>
    <w:rsid w:val="002117C5"/>
    <w:rsid w:val="002119BF"/>
    <w:rsid w:val="00211E3C"/>
    <w:rsid w:val="00211E65"/>
    <w:rsid w:val="00212040"/>
    <w:rsid w:val="002122D8"/>
    <w:rsid w:val="00212399"/>
    <w:rsid w:val="002125A4"/>
    <w:rsid w:val="002127DB"/>
    <w:rsid w:val="0021289E"/>
    <w:rsid w:val="0021291B"/>
    <w:rsid w:val="00212BFF"/>
    <w:rsid w:val="0021312A"/>
    <w:rsid w:val="002134F0"/>
    <w:rsid w:val="00213512"/>
    <w:rsid w:val="00213553"/>
    <w:rsid w:val="00213655"/>
    <w:rsid w:val="00213D75"/>
    <w:rsid w:val="002142BB"/>
    <w:rsid w:val="0021461E"/>
    <w:rsid w:val="00214736"/>
    <w:rsid w:val="002149E4"/>
    <w:rsid w:val="00214D88"/>
    <w:rsid w:val="00214E49"/>
    <w:rsid w:val="00214E67"/>
    <w:rsid w:val="0021508F"/>
    <w:rsid w:val="002153B1"/>
    <w:rsid w:val="002154DE"/>
    <w:rsid w:val="00215614"/>
    <w:rsid w:val="0021589B"/>
    <w:rsid w:val="00215973"/>
    <w:rsid w:val="00215AF4"/>
    <w:rsid w:val="00215C05"/>
    <w:rsid w:val="00215C26"/>
    <w:rsid w:val="002161BE"/>
    <w:rsid w:val="0021625A"/>
    <w:rsid w:val="00216283"/>
    <w:rsid w:val="00216543"/>
    <w:rsid w:val="002167CD"/>
    <w:rsid w:val="00216A48"/>
    <w:rsid w:val="00216A9A"/>
    <w:rsid w:val="002170FD"/>
    <w:rsid w:val="0021756F"/>
    <w:rsid w:val="0021767B"/>
    <w:rsid w:val="0021789E"/>
    <w:rsid w:val="00217943"/>
    <w:rsid w:val="00217A4F"/>
    <w:rsid w:val="00217C6F"/>
    <w:rsid w:val="00217ECB"/>
    <w:rsid w:val="00220248"/>
    <w:rsid w:val="0022052F"/>
    <w:rsid w:val="002205A2"/>
    <w:rsid w:val="002205A7"/>
    <w:rsid w:val="00220640"/>
    <w:rsid w:val="00220678"/>
    <w:rsid w:val="00220BA2"/>
    <w:rsid w:val="00220E5E"/>
    <w:rsid w:val="00220F57"/>
    <w:rsid w:val="00221358"/>
    <w:rsid w:val="002213D0"/>
    <w:rsid w:val="00221431"/>
    <w:rsid w:val="00221C28"/>
    <w:rsid w:val="00221DA2"/>
    <w:rsid w:val="00221F06"/>
    <w:rsid w:val="00221FF4"/>
    <w:rsid w:val="00222050"/>
    <w:rsid w:val="002220F9"/>
    <w:rsid w:val="00222597"/>
    <w:rsid w:val="002225EF"/>
    <w:rsid w:val="00222716"/>
    <w:rsid w:val="0022277A"/>
    <w:rsid w:val="0022277D"/>
    <w:rsid w:val="002228A7"/>
    <w:rsid w:val="002229F7"/>
    <w:rsid w:val="00222A08"/>
    <w:rsid w:val="00222BEF"/>
    <w:rsid w:val="00222E5B"/>
    <w:rsid w:val="002230F1"/>
    <w:rsid w:val="00223154"/>
    <w:rsid w:val="00223764"/>
    <w:rsid w:val="00223893"/>
    <w:rsid w:val="00223B2A"/>
    <w:rsid w:val="00224003"/>
    <w:rsid w:val="0022406E"/>
    <w:rsid w:val="002244E0"/>
    <w:rsid w:val="00224835"/>
    <w:rsid w:val="00224B66"/>
    <w:rsid w:val="00224F44"/>
    <w:rsid w:val="0022504F"/>
    <w:rsid w:val="0022509F"/>
    <w:rsid w:val="0022521A"/>
    <w:rsid w:val="00225241"/>
    <w:rsid w:val="00225615"/>
    <w:rsid w:val="00225660"/>
    <w:rsid w:val="002259D4"/>
    <w:rsid w:val="00225A75"/>
    <w:rsid w:val="00225B55"/>
    <w:rsid w:val="00225D97"/>
    <w:rsid w:val="00225F3B"/>
    <w:rsid w:val="00226089"/>
    <w:rsid w:val="00226279"/>
    <w:rsid w:val="002262DF"/>
    <w:rsid w:val="0022639C"/>
    <w:rsid w:val="002266F1"/>
    <w:rsid w:val="00226804"/>
    <w:rsid w:val="00226B59"/>
    <w:rsid w:val="00226C76"/>
    <w:rsid w:val="00226F69"/>
    <w:rsid w:val="00226F77"/>
    <w:rsid w:val="00227098"/>
    <w:rsid w:val="00227448"/>
    <w:rsid w:val="0022762A"/>
    <w:rsid w:val="00227B94"/>
    <w:rsid w:val="00227DB8"/>
    <w:rsid w:val="00227E22"/>
    <w:rsid w:val="002304C4"/>
    <w:rsid w:val="002305FE"/>
    <w:rsid w:val="00230623"/>
    <w:rsid w:val="00230639"/>
    <w:rsid w:val="00230861"/>
    <w:rsid w:val="00230D7A"/>
    <w:rsid w:val="00230F78"/>
    <w:rsid w:val="00230FAD"/>
    <w:rsid w:val="0023111C"/>
    <w:rsid w:val="0023131D"/>
    <w:rsid w:val="0023161E"/>
    <w:rsid w:val="00231747"/>
    <w:rsid w:val="00231A13"/>
    <w:rsid w:val="00231AD6"/>
    <w:rsid w:val="00231C08"/>
    <w:rsid w:val="00231C72"/>
    <w:rsid w:val="00231EA6"/>
    <w:rsid w:val="00232547"/>
    <w:rsid w:val="0023279D"/>
    <w:rsid w:val="002328AF"/>
    <w:rsid w:val="00232CB4"/>
    <w:rsid w:val="00232D88"/>
    <w:rsid w:val="00232DA0"/>
    <w:rsid w:val="00232EE3"/>
    <w:rsid w:val="0023306F"/>
    <w:rsid w:val="002330B8"/>
    <w:rsid w:val="002334BD"/>
    <w:rsid w:val="002336E6"/>
    <w:rsid w:val="0023397E"/>
    <w:rsid w:val="00233C2A"/>
    <w:rsid w:val="00233DEA"/>
    <w:rsid w:val="0023405E"/>
    <w:rsid w:val="002341E8"/>
    <w:rsid w:val="0023429E"/>
    <w:rsid w:val="002349A5"/>
    <w:rsid w:val="00234A55"/>
    <w:rsid w:val="00234CA4"/>
    <w:rsid w:val="00234FA8"/>
    <w:rsid w:val="002352BB"/>
    <w:rsid w:val="002356C5"/>
    <w:rsid w:val="0023599E"/>
    <w:rsid w:val="00235A68"/>
    <w:rsid w:val="00235BFD"/>
    <w:rsid w:val="00235E7F"/>
    <w:rsid w:val="002360F5"/>
    <w:rsid w:val="00236632"/>
    <w:rsid w:val="002369B8"/>
    <w:rsid w:val="00236A61"/>
    <w:rsid w:val="00236AE5"/>
    <w:rsid w:val="00236C7D"/>
    <w:rsid w:val="002372E8"/>
    <w:rsid w:val="002378DF"/>
    <w:rsid w:val="00237A6D"/>
    <w:rsid w:val="00237AD1"/>
    <w:rsid w:val="00237BB5"/>
    <w:rsid w:val="00237C0C"/>
    <w:rsid w:val="00240234"/>
    <w:rsid w:val="0024028F"/>
    <w:rsid w:val="002404F6"/>
    <w:rsid w:val="00240BDD"/>
    <w:rsid w:val="00240E84"/>
    <w:rsid w:val="00240EEC"/>
    <w:rsid w:val="00240F9D"/>
    <w:rsid w:val="00241032"/>
    <w:rsid w:val="00241640"/>
    <w:rsid w:val="00241800"/>
    <w:rsid w:val="0024185B"/>
    <w:rsid w:val="00241A53"/>
    <w:rsid w:val="00241A7B"/>
    <w:rsid w:val="00241B11"/>
    <w:rsid w:val="00241DB6"/>
    <w:rsid w:val="00241F10"/>
    <w:rsid w:val="002424B2"/>
    <w:rsid w:val="00242A1F"/>
    <w:rsid w:val="00242B48"/>
    <w:rsid w:val="00242B4B"/>
    <w:rsid w:val="00243393"/>
    <w:rsid w:val="00243513"/>
    <w:rsid w:val="00243609"/>
    <w:rsid w:val="00243734"/>
    <w:rsid w:val="00243839"/>
    <w:rsid w:val="002439AB"/>
    <w:rsid w:val="00243AEA"/>
    <w:rsid w:val="00243C74"/>
    <w:rsid w:val="00243FE9"/>
    <w:rsid w:val="00244431"/>
    <w:rsid w:val="00244572"/>
    <w:rsid w:val="00244685"/>
    <w:rsid w:val="00244754"/>
    <w:rsid w:val="00244DC1"/>
    <w:rsid w:val="0024540A"/>
    <w:rsid w:val="002454F4"/>
    <w:rsid w:val="0024556E"/>
    <w:rsid w:val="002459EF"/>
    <w:rsid w:val="00245EEF"/>
    <w:rsid w:val="00246144"/>
    <w:rsid w:val="0024630A"/>
    <w:rsid w:val="00246334"/>
    <w:rsid w:val="00246454"/>
    <w:rsid w:val="0024683A"/>
    <w:rsid w:val="0024692C"/>
    <w:rsid w:val="00246A56"/>
    <w:rsid w:val="00246AC1"/>
    <w:rsid w:val="00246B6F"/>
    <w:rsid w:val="00246B9E"/>
    <w:rsid w:val="00246F17"/>
    <w:rsid w:val="00247129"/>
    <w:rsid w:val="0024720E"/>
    <w:rsid w:val="002472E4"/>
    <w:rsid w:val="00247760"/>
    <w:rsid w:val="002478E5"/>
    <w:rsid w:val="00247C33"/>
    <w:rsid w:val="00250465"/>
    <w:rsid w:val="0025047C"/>
    <w:rsid w:val="002504D6"/>
    <w:rsid w:val="00250BD3"/>
    <w:rsid w:val="00250C98"/>
    <w:rsid w:val="00250DBF"/>
    <w:rsid w:val="002510A5"/>
    <w:rsid w:val="00251191"/>
    <w:rsid w:val="002512DC"/>
    <w:rsid w:val="00251304"/>
    <w:rsid w:val="00251321"/>
    <w:rsid w:val="00251549"/>
    <w:rsid w:val="00251862"/>
    <w:rsid w:val="00251CD1"/>
    <w:rsid w:val="00251D72"/>
    <w:rsid w:val="00251D80"/>
    <w:rsid w:val="0025246D"/>
    <w:rsid w:val="002524A1"/>
    <w:rsid w:val="002528F5"/>
    <w:rsid w:val="002529EE"/>
    <w:rsid w:val="00252DFB"/>
    <w:rsid w:val="00252FA6"/>
    <w:rsid w:val="00252FD5"/>
    <w:rsid w:val="0025307E"/>
    <w:rsid w:val="0025331A"/>
    <w:rsid w:val="0025349B"/>
    <w:rsid w:val="0025389A"/>
    <w:rsid w:val="002538D2"/>
    <w:rsid w:val="00253A79"/>
    <w:rsid w:val="00253F18"/>
    <w:rsid w:val="0025417D"/>
    <w:rsid w:val="00254259"/>
    <w:rsid w:val="002543DE"/>
    <w:rsid w:val="00254423"/>
    <w:rsid w:val="002544CA"/>
    <w:rsid w:val="00254548"/>
    <w:rsid w:val="00254558"/>
    <w:rsid w:val="002547DA"/>
    <w:rsid w:val="00254988"/>
    <w:rsid w:val="00254991"/>
    <w:rsid w:val="002549B4"/>
    <w:rsid w:val="00254B2D"/>
    <w:rsid w:val="00254BD9"/>
    <w:rsid w:val="00254D96"/>
    <w:rsid w:val="00254DA3"/>
    <w:rsid w:val="00254E1F"/>
    <w:rsid w:val="00255147"/>
    <w:rsid w:val="002552FB"/>
    <w:rsid w:val="002555A3"/>
    <w:rsid w:val="002555F6"/>
    <w:rsid w:val="00255857"/>
    <w:rsid w:val="00255950"/>
    <w:rsid w:val="00255D4E"/>
    <w:rsid w:val="00255F5F"/>
    <w:rsid w:val="0025628B"/>
    <w:rsid w:val="0025637E"/>
    <w:rsid w:val="002563E6"/>
    <w:rsid w:val="00256632"/>
    <w:rsid w:val="00256A06"/>
    <w:rsid w:val="00256E6C"/>
    <w:rsid w:val="00256EE1"/>
    <w:rsid w:val="002571B4"/>
    <w:rsid w:val="002575C0"/>
    <w:rsid w:val="00257769"/>
    <w:rsid w:val="002577E2"/>
    <w:rsid w:val="00257A2E"/>
    <w:rsid w:val="00257B72"/>
    <w:rsid w:val="00257CEA"/>
    <w:rsid w:val="00260971"/>
    <w:rsid w:val="00260D82"/>
    <w:rsid w:val="00260E26"/>
    <w:rsid w:val="0026103E"/>
    <w:rsid w:val="00261075"/>
    <w:rsid w:val="00261195"/>
    <w:rsid w:val="0026130D"/>
    <w:rsid w:val="00261476"/>
    <w:rsid w:val="00261A1C"/>
    <w:rsid w:val="00261CA6"/>
    <w:rsid w:val="00261D45"/>
    <w:rsid w:val="00261E4A"/>
    <w:rsid w:val="00261ED6"/>
    <w:rsid w:val="00261FA4"/>
    <w:rsid w:val="002623F3"/>
    <w:rsid w:val="00262464"/>
    <w:rsid w:val="0026259F"/>
    <w:rsid w:val="00262800"/>
    <w:rsid w:val="00262B09"/>
    <w:rsid w:val="0026322E"/>
    <w:rsid w:val="002632B9"/>
    <w:rsid w:val="0026341B"/>
    <w:rsid w:val="002635D3"/>
    <w:rsid w:val="0026369B"/>
    <w:rsid w:val="002637CB"/>
    <w:rsid w:val="00263BC2"/>
    <w:rsid w:val="00263DA5"/>
    <w:rsid w:val="00263F43"/>
    <w:rsid w:val="00263FFB"/>
    <w:rsid w:val="00264029"/>
    <w:rsid w:val="0026408B"/>
    <w:rsid w:val="00264301"/>
    <w:rsid w:val="002643A0"/>
    <w:rsid w:val="00264645"/>
    <w:rsid w:val="002647E6"/>
    <w:rsid w:val="00264C69"/>
    <w:rsid w:val="00264DBC"/>
    <w:rsid w:val="00265101"/>
    <w:rsid w:val="00265226"/>
    <w:rsid w:val="0026562F"/>
    <w:rsid w:val="0026565C"/>
    <w:rsid w:val="002656D3"/>
    <w:rsid w:val="00265950"/>
    <w:rsid w:val="002659D4"/>
    <w:rsid w:val="002659E0"/>
    <w:rsid w:val="002659E8"/>
    <w:rsid w:val="00265B1A"/>
    <w:rsid w:val="00265C09"/>
    <w:rsid w:val="00265E69"/>
    <w:rsid w:val="0026606E"/>
    <w:rsid w:val="002664CA"/>
    <w:rsid w:val="00266668"/>
    <w:rsid w:val="00266697"/>
    <w:rsid w:val="00266789"/>
    <w:rsid w:val="0026682E"/>
    <w:rsid w:val="0026691A"/>
    <w:rsid w:val="00266955"/>
    <w:rsid w:val="00266C30"/>
    <w:rsid w:val="00266EB0"/>
    <w:rsid w:val="00266FBE"/>
    <w:rsid w:val="0026704C"/>
    <w:rsid w:val="0026708E"/>
    <w:rsid w:val="00267141"/>
    <w:rsid w:val="00267299"/>
    <w:rsid w:val="00267389"/>
    <w:rsid w:val="00267872"/>
    <w:rsid w:val="002679A2"/>
    <w:rsid w:val="00267A0E"/>
    <w:rsid w:val="00267AAB"/>
    <w:rsid w:val="00267C2B"/>
    <w:rsid w:val="00267CCA"/>
    <w:rsid w:val="00267E32"/>
    <w:rsid w:val="00267F70"/>
    <w:rsid w:val="00270008"/>
    <w:rsid w:val="002701A3"/>
    <w:rsid w:val="00270350"/>
    <w:rsid w:val="002704B4"/>
    <w:rsid w:val="0027061A"/>
    <w:rsid w:val="0027071B"/>
    <w:rsid w:val="0027079D"/>
    <w:rsid w:val="00270A5A"/>
    <w:rsid w:val="00270C1D"/>
    <w:rsid w:val="00270E22"/>
    <w:rsid w:val="00271086"/>
    <w:rsid w:val="00271120"/>
    <w:rsid w:val="002712C8"/>
    <w:rsid w:val="00271823"/>
    <w:rsid w:val="00271C0A"/>
    <w:rsid w:val="00271D43"/>
    <w:rsid w:val="00271E66"/>
    <w:rsid w:val="002721D3"/>
    <w:rsid w:val="0027221D"/>
    <w:rsid w:val="0027224D"/>
    <w:rsid w:val="00272507"/>
    <w:rsid w:val="0027262E"/>
    <w:rsid w:val="002726D8"/>
    <w:rsid w:val="002728A4"/>
    <w:rsid w:val="00272E69"/>
    <w:rsid w:val="00273045"/>
    <w:rsid w:val="0027369B"/>
    <w:rsid w:val="00273A1F"/>
    <w:rsid w:val="00273BB8"/>
    <w:rsid w:val="00273D40"/>
    <w:rsid w:val="00273E0D"/>
    <w:rsid w:val="002740E3"/>
    <w:rsid w:val="0027455D"/>
    <w:rsid w:val="00274719"/>
    <w:rsid w:val="002747BD"/>
    <w:rsid w:val="00274919"/>
    <w:rsid w:val="00274BBA"/>
    <w:rsid w:val="00274D04"/>
    <w:rsid w:val="00274D06"/>
    <w:rsid w:val="002750BB"/>
    <w:rsid w:val="002751D5"/>
    <w:rsid w:val="002755DA"/>
    <w:rsid w:val="00275725"/>
    <w:rsid w:val="0027574C"/>
    <w:rsid w:val="0027597D"/>
    <w:rsid w:val="00275AD2"/>
    <w:rsid w:val="00275B73"/>
    <w:rsid w:val="00275D2D"/>
    <w:rsid w:val="00275FFA"/>
    <w:rsid w:val="0027615E"/>
    <w:rsid w:val="0027627A"/>
    <w:rsid w:val="0027641B"/>
    <w:rsid w:val="0027662D"/>
    <w:rsid w:val="00276687"/>
    <w:rsid w:val="002768D6"/>
    <w:rsid w:val="00276978"/>
    <w:rsid w:val="00276A0D"/>
    <w:rsid w:val="00276A3A"/>
    <w:rsid w:val="00276C1E"/>
    <w:rsid w:val="00276ECB"/>
    <w:rsid w:val="00277000"/>
    <w:rsid w:val="00277111"/>
    <w:rsid w:val="002771D8"/>
    <w:rsid w:val="00277525"/>
    <w:rsid w:val="00277556"/>
    <w:rsid w:val="002777DF"/>
    <w:rsid w:val="0027790C"/>
    <w:rsid w:val="00277A69"/>
    <w:rsid w:val="00277C61"/>
    <w:rsid w:val="00277EA3"/>
    <w:rsid w:val="00277F73"/>
    <w:rsid w:val="00277FA2"/>
    <w:rsid w:val="00280165"/>
    <w:rsid w:val="00280280"/>
    <w:rsid w:val="002803BA"/>
    <w:rsid w:val="0028063F"/>
    <w:rsid w:val="002808D8"/>
    <w:rsid w:val="002809A4"/>
    <w:rsid w:val="00280FF1"/>
    <w:rsid w:val="002810E0"/>
    <w:rsid w:val="0028112E"/>
    <w:rsid w:val="00281599"/>
    <w:rsid w:val="002818A5"/>
    <w:rsid w:val="002818CD"/>
    <w:rsid w:val="00281CEB"/>
    <w:rsid w:val="00281E8D"/>
    <w:rsid w:val="0028201A"/>
    <w:rsid w:val="00282053"/>
    <w:rsid w:val="002821A6"/>
    <w:rsid w:val="00282502"/>
    <w:rsid w:val="00282645"/>
    <w:rsid w:val="0028264F"/>
    <w:rsid w:val="002829A3"/>
    <w:rsid w:val="002829CB"/>
    <w:rsid w:val="00282D25"/>
    <w:rsid w:val="00282DF3"/>
    <w:rsid w:val="00283154"/>
    <w:rsid w:val="00283288"/>
    <w:rsid w:val="00283485"/>
    <w:rsid w:val="002834A0"/>
    <w:rsid w:val="00283562"/>
    <w:rsid w:val="00283668"/>
    <w:rsid w:val="00283804"/>
    <w:rsid w:val="002838A6"/>
    <w:rsid w:val="00283944"/>
    <w:rsid w:val="002839D7"/>
    <w:rsid w:val="00283C19"/>
    <w:rsid w:val="00284472"/>
    <w:rsid w:val="0028471F"/>
    <w:rsid w:val="0028477C"/>
    <w:rsid w:val="0028493B"/>
    <w:rsid w:val="0028499D"/>
    <w:rsid w:val="00284A89"/>
    <w:rsid w:val="00284C0D"/>
    <w:rsid w:val="00284C93"/>
    <w:rsid w:val="00285185"/>
    <w:rsid w:val="0028538C"/>
    <w:rsid w:val="00285742"/>
    <w:rsid w:val="00285796"/>
    <w:rsid w:val="00285860"/>
    <w:rsid w:val="00285AFF"/>
    <w:rsid w:val="00285D9E"/>
    <w:rsid w:val="00285F57"/>
    <w:rsid w:val="00286047"/>
    <w:rsid w:val="00286058"/>
    <w:rsid w:val="0028609F"/>
    <w:rsid w:val="00286252"/>
    <w:rsid w:val="0028645F"/>
    <w:rsid w:val="0028647F"/>
    <w:rsid w:val="002868C3"/>
    <w:rsid w:val="00286A83"/>
    <w:rsid w:val="00286EB9"/>
    <w:rsid w:val="00286F74"/>
    <w:rsid w:val="00287064"/>
    <w:rsid w:val="00287417"/>
    <w:rsid w:val="002874C2"/>
    <w:rsid w:val="002875E2"/>
    <w:rsid w:val="002876C1"/>
    <w:rsid w:val="002876F9"/>
    <w:rsid w:val="00287716"/>
    <w:rsid w:val="00287970"/>
    <w:rsid w:val="00287A11"/>
    <w:rsid w:val="00287AB8"/>
    <w:rsid w:val="00287B56"/>
    <w:rsid w:val="00287BC8"/>
    <w:rsid w:val="00287C33"/>
    <w:rsid w:val="00287F43"/>
    <w:rsid w:val="002902A3"/>
    <w:rsid w:val="0029030D"/>
    <w:rsid w:val="002906AF"/>
    <w:rsid w:val="00290A54"/>
    <w:rsid w:val="00290E51"/>
    <w:rsid w:val="00290E95"/>
    <w:rsid w:val="00290EE6"/>
    <w:rsid w:val="00291252"/>
    <w:rsid w:val="002912F2"/>
    <w:rsid w:val="0029152B"/>
    <w:rsid w:val="0029157B"/>
    <w:rsid w:val="002915AA"/>
    <w:rsid w:val="002915EB"/>
    <w:rsid w:val="002916EE"/>
    <w:rsid w:val="00291759"/>
    <w:rsid w:val="00291912"/>
    <w:rsid w:val="00291949"/>
    <w:rsid w:val="002919C4"/>
    <w:rsid w:val="00291BB4"/>
    <w:rsid w:val="00291F61"/>
    <w:rsid w:val="00291FFE"/>
    <w:rsid w:val="00292090"/>
    <w:rsid w:val="00292092"/>
    <w:rsid w:val="002920E8"/>
    <w:rsid w:val="00292219"/>
    <w:rsid w:val="0029228E"/>
    <w:rsid w:val="002922E9"/>
    <w:rsid w:val="00292359"/>
    <w:rsid w:val="00292420"/>
    <w:rsid w:val="0029250B"/>
    <w:rsid w:val="00292528"/>
    <w:rsid w:val="00292552"/>
    <w:rsid w:val="002928C9"/>
    <w:rsid w:val="00292973"/>
    <w:rsid w:val="00292AAF"/>
    <w:rsid w:val="00292AD7"/>
    <w:rsid w:val="00292B3B"/>
    <w:rsid w:val="00292C02"/>
    <w:rsid w:val="00292D48"/>
    <w:rsid w:val="00292F97"/>
    <w:rsid w:val="0029304E"/>
    <w:rsid w:val="002930D2"/>
    <w:rsid w:val="002931F3"/>
    <w:rsid w:val="002935F5"/>
    <w:rsid w:val="0029361C"/>
    <w:rsid w:val="00293B38"/>
    <w:rsid w:val="00293BD9"/>
    <w:rsid w:val="00293EDA"/>
    <w:rsid w:val="0029449A"/>
    <w:rsid w:val="002948AE"/>
    <w:rsid w:val="002948DB"/>
    <w:rsid w:val="0029491F"/>
    <w:rsid w:val="002949C7"/>
    <w:rsid w:val="00294B78"/>
    <w:rsid w:val="00294BB1"/>
    <w:rsid w:val="00294BB8"/>
    <w:rsid w:val="0029528A"/>
    <w:rsid w:val="00295314"/>
    <w:rsid w:val="00295324"/>
    <w:rsid w:val="00295426"/>
    <w:rsid w:val="00295864"/>
    <w:rsid w:val="002958E5"/>
    <w:rsid w:val="00295957"/>
    <w:rsid w:val="00295B52"/>
    <w:rsid w:val="00295DBF"/>
    <w:rsid w:val="00295F93"/>
    <w:rsid w:val="002961E0"/>
    <w:rsid w:val="00296220"/>
    <w:rsid w:val="0029646B"/>
    <w:rsid w:val="002965A1"/>
    <w:rsid w:val="00296623"/>
    <w:rsid w:val="00296870"/>
    <w:rsid w:val="00296AB9"/>
    <w:rsid w:val="00296E93"/>
    <w:rsid w:val="00296EC0"/>
    <w:rsid w:val="00296EF3"/>
    <w:rsid w:val="00296FAD"/>
    <w:rsid w:val="00296FD8"/>
    <w:rsid w:val="00297055"/>
    <w:rsid w:val="0029715A"/>
    <w:rsid w:val="0029732A"/>
    <w:rsid w:val="002974CB"/>
    <w:rsid w:val="002978C0"/>
    <w:rsid w:val="00297AA9"/>
    <w:rsid w:val="00297B93"/>
    <w:rsid w:val="00297F1A"/>
    <w:rsid w:val="002A025F"/>
    <w:rsid w:val="002A044F"/>
    <w:rsid w:val="002A0538"/>
    <w:rsid w:val="002A0820"/>
    <w:rsid w:val="002A0C30"/>
    <w:rsid w:val="002A0C69"/>
    <w:rsid w:val="002A0CCC"/>
    <w:rsid w:val="002A0D8D"/>
    <w:rsid w:val="002A0E07"/>
    <w:rsid w:val="002A124E"/>
    <w:rsid w:val="002A126C"/>
    <w:rsid w:val="002A14E8"/>
    <w:rsid w:val="002A1981"/>
    <w:rsid w:val="002A19CD"/>
    <w:rsid w:val="002A1A8C"/>
    <w:rsid w:val="002A1B11"/>
    <w:rsid w:val="002A1BAA"/>
    <w:rsid w:val="002A1CAC"/>
    <w:rsid w:val="002A2183"/>
    <w:rsid w:val="002A2237"/>
    <w:rsid w:val="002A2355"/>
    <w:rsid w:val="002A25D1"/>
    <w:rsid w:val="002A25F6"/>
    <w:rsid w:val="002A271D"/>
    <w:rsid w:val="002A2AF3"/>
    <w:rsid w:val="002A2B07"/>
    <w:rsid w:val="002A2B61"/>
    <w:rsid w:val="002A2FC1"/>
    <w:rsid w:val="002A3147"/>
    <w:rsid w:val="002A329B"/>
    <w:rsid w:val="002A345A"/>
    <w:rsid w:val="002A354E"/>
    <w:rsid w:val="002A36DF"/>
    <w:rsid w:val="002A388D"/>
    <w:rsid w:val="002A38C7"/>
    <w:rsid w:val="002A3A74"/>
    <w:rsid w:val="002A3D97"/>
    <w:rsid w:val="002A400C"/>
    <w:rsid w:val="002A434F"/>
    <w:rsid w:val="002A44EC"/>
    <w:rsid w:val="002A4686"/>
    <w:rsid w:val="002A4692"/>
    <w:rsid w:val="002A4697"/>
    <w:rsid w:val="002A498F"/>
    <w:rsid w:val="002A4AFE"/>
    <w:rsid w:val="002A4C06"/>
    <w:rsid w:val="002A4D51"/>
    <w:rsid w:val="002A4E75"/>
    <w:rsid w:val="002A4E83"/>
    <w:rsid w:val="002A52B1"/>
    <w:rsid w:val="002A5B98"/>
    <w:rsid w:val="002A5D3D"/>
    <w:rsid w:val="002A5D7A"/>
    <w:rsid w:val="002A5DB6"/>
    <w:rsid w:val="002A5F36"/>
    <w:rsid w:val="002A5FB4"/>
    <w:rsid w:val="002A5FBF"/>
    <w:rsid w:val="002A5FFB"/>
    <w:rsid w:val="002A633B"/>
    <w:rsid w:val="002A65E5"/>
    <w:rsid w:val="002A66F2"/>
    <w:rsid w:val="002A6874"/>
    <w:rsid w:val="002A68B1"/>
    <w:rsid w:val="002A68BE"/>
    <w:rsid w:val="002A6B46"/>
    <w:rsid w:val="002A6D59"/>
    <w:rsid w:val="002A6E3D"/>
    <w:rsid w:val="002A6E46"/>
    <w:rsid w:val="002A70E4"/>
    <w:rsid w:val="002A711B"/>
    <w:rsid w:val="002A72F6"/>
    <w:rsid w:val="002A7430"/>
    <w:rsid w:val="002A76EF"/>
    <w:rsid w:val="002A7872"/>
    <w:rsid w:val="002A79B3"/>
    <w:rsid w:val="002A79B9"/>
    <w:rsid w:val="002A7C73"/>
    <w:rsid w:val="002A7CDF"/>
    <w:rsid w:val="002A7CE4"/>
    <w:rsid w:val="002A7D79"/>
    <w:rsid w:val="002B04C6"/>
    <w:rsid w:val="002B057B"/>
    <w:rsid w:val="002B065C"/>
    <w:rsid w:val="002B07F6"/>
    <w:rsid w:val="002B08D1"/>
    <w:rsid w:val="002B0C3E"/>
    <w:rsid w:val="002B0E0E"/>
    <w:rsid w:val="002B0F89"/>
    <w:rsid w:val="002B0FE0"/>
    <w:rsid w:val="002B1457"/>
    <w:rsid w:val="002B1616"/>
    <w:rsid w:val="002B18CE"/>
    <w:rsid w:val="002B1906"/>
    <w:rsid w:val="002B1C14"/>
    <w:rsid w:val="002B1D77"/>
    <w:rsid w:val="002B1EEF"/>
    <w:rsid w:val="002B1F08"/>
    <w:rsid w:val="002B23E1"/>
    <w:rsid w:val="002B24E6"/>
    <w:rsid w:val="002B2627"/>
    <w:rsid w:val="002B2715"/>
    <w:rsid w:val="002B2B1B"/>
    <w:rsid w:val="002B2D67"/>
    <w:rsid w:val="002B30B1"/>
    <w:rsid w:val="002B383C"/>
    <w:rsid w:val="002B3920"/>
    <w:rsid w:val="002B3972"/>
    <w:rsid w:val="002B397D"/>
    <w:rsid w:val="002B3AF3"/>
    <w:rsid w:val="002B3B51"/>
    <w:rsid w:val="002B3C0E"/>
    <w:rsid w:val="002B3E1C"/>
    <w:rsid w:val="002B40CC"/>
    <w:rsid w:val="002B41A1"/>
    <w:rsid w:val="002B41BD"/>
    <w:rsid w:val="002B47A3"/>
    <w:rsid w:val="002B47ED"/>
    <w:rsid w:val="002B487B"/>
    <w:rsid w:val="002B4D08"/>
    <w:rsid w:val="002B4D45"/>
    <w:rsid w:val="002B4DD3"/>
    <w:rsid w:val="002B4F2D"/>
    <w:rsid w:val="002B523F"/>
    <w:rsid w:val="002B52C2"/>
    <w:rsid w:val="002B5AAE"/>
    <w:rsid w:val="002B5D31"/>
    <w:rsid w:val="002B5D72"/>
    <w:rsid w:val="002B60F0"/>
    <w:rsid w:val="002B6289"/>
    <w:rsid w:val="002B6393"/>
    <w:rsid w:val="002B6558"/>
    <w:rsid w:val="002B65A2"/>
    <w:rsid w:val="002B66CB"/>
    <w:rsid w:val="002B67F1"/>
    <w:rsid w:val="002B6807"/>
    <w:rsid w:val="002B6946"/>
    <w:rsid w:val="002B6C1D"/>
    <w:rsid w:val="002B6C70"/>
    <w:rsid w:val="002B6D7A"/>
    <w:rsid w:val="002B71BF"/>
    <w:rsid w:val="002B743B"/>
    <w:rsid w:val="002B746E"/>
    <w:rsid w:val="002B74A7"/>
    <w:rsid w:val="002B795A"/>
    <w:rsid w:val="002B796E"/>
    <w:rsid w:val="002B7A3A"/>
    <w:rsid w:val="002B7ED6"/>
    <w:rsid w:val="002C0909"/>
    <w:rsid w:val="002C0BD5"/>
    <w:rsid w:val="002C0C11"/>
    <w:rsid w:val="002C0D24"/>
    <w:rsid w:val="002C0FDF"/>
    <w:rsid w:val="002C0FF1"/>
    <w:rsid w:val="002C13F8"/>
    <w:rsid w:val="002C1430"/>
    <w:rsid w:val="002C153D"/>
    <w:rsid w:val="002C18E2"/>
    <w:rsid w:val="002C1942"/>
    <w:rsid w:val="002C1B35"/>
    <w:rsid w:val="002C1C49"/>
    <w:rsid w:val="002C1DCC"/>
    <w:rsid w:val="002C2314"/>
    <w:rsid w:val="002C268E"/>
    <w:rsid w:val="002C2768"/>
    <w:rsid w:val="002C2804"/>
    <w:rsid w:val="002C28F5"/>
    <w:rsid w:val="002C2BB4"/>
    <w:rsid w:val="002C2CEE"/>
    <w:rsid w:val="002C2E1D"/>
    <w:rsid w:val="002C3043"/>
    <w:rsid w:val="002C31FE"/>
    <w:rsid w:val="002C3337"/>
    <w:rsid w:val="002C341A"/>
    <w:rsid w:val="002C34DC"/>
    <w:rsid w:val="002C37CE"/>
    <w:rsid w:val="002C3868"/>
    <w:rsid w:val="002C3B8A"/>
    <w:rsid w:val="002C3D07"/>
    <w:rsid w:val="002C3F2B"/>
    <w:rsid w:val="002C3FCE"/>
    <w:rsid w:val="002C4261"/>
    <w:rsid w:val="002C428A"/>
    <w:rsid w:val="002C4301"/>
    <w:rsid w:val="002C4334"/>
    <w:rsid w:val="002C4413"/>
    <w:rsid w:val="002C4421"/>
    <w:rsid w:val="002C4587"/>
    <w:rsid w:val="002C473E"/>
    <w:rsid w:val="002C4E06"/>
    <w:rsid w:val="002C52B4"/>
    <w:rsid w:val="002C5391"/>
    <w:rsid w:val="002C55AC"/>
    <w:rsid w:val="002C5694"/>
    <w:rsid w:val="002C58FD"/>
    <w:rsid w:val="002C596C"/>
    <w:rsid w:val="002C5C88"/>
    <w:rsid w:val="002C5CE3"/>
    <w:rsid w:val="002C656F"/>
    <w:rsid w:val="002C66EC"/>
    <w:rsid w:val="002C67B7"/>
    <w:rsid w:val="002C67BC"/>
    <w:rsid w:val="002C68C1"/>
    <w:rsid w:val="002C69C2"/>
    <w:rsid w:val="002C6C27"/>
    <w:rsid w:val="002C6CE7"/>
    <w:rsid w:val="002C7C98"/>
    <w:rsid w:val="002C7DFA"/>
    <w:rsid w:val="002C7E2D"/>
    <w:rsid w:val="002C7FC0"/>
    <w:rsid w:val="002D02A8"/>
    <w:rsid w:val="002D0313"/>
    <w:rsid w:val="002D0714"/>
    <w:rsid w:val="002D072B"/>
    <w:rsid w:val="002D079E"/>
    <w:rsid w:val="002D0D78"/>
    <w:rsid w:val="002D0EC2"/>
    <w:rsid w:val="002D0F3F"/>
    <w:rsid w:val="002D1473"/>
    <w:rsid w:val="002D1523"/>
    <w:rsid w:val="002D1560"/>
    <w:rsid w:val="002D1AC4"/>
    <w:rsid w:val="002D1C50"/>
    <w:rsid w:val="002D1C5E"/>
    <w:rsid w:val="002D2F83"/>
    <w:rsid w:val="002D307E"/>
    <w:rsid w:val="002D3B34"/>
    <w:rsid w:val="002D3DF9"/>
    <w:rsid w:val="002D455E"/>
    <w:rsid w:val="002D45DA"/>
    <w:rsid w:val="002D45F6"/>
    <w:rsid w:val="002D47DB"/>
    <w:rsid w:val="002D484A"/>
    <w:rsid w:val="002D49C8"/>
    <w:rsid w:val="002D4B75"/>
    <w:rsid w:val="002D4B8E"/>
    <w:rsid w:val="002D4D61"/>
    <w:rsid w:val="002D4F81"/>
    <w:rsid w:val="002D5149"/>
    <w:rsid w:val="002D53DE"/>
    <w:rsid w:val="002D53F3"/>
    <w:rsid w:val="002D583B"/>
    <w:rsid w:val="002D5AAA"/>
    <w:rsid w:val="002D5B3C"/>
    <w:rsid w:val="002D5CEF"/>
    <w:rsid w:val="002D5EEE"/>
    <w:rsid w:val="002D6578"/>
    <w:rsid w:val="002D6624"/>
    <w:rsid w:val="002D66A3"/>
    <w:rsid w:val="002D6733"/>
    <w:rsid w:val="002D676A"/>
    <w:rsid w:val="002D68EA"/>
    <w:rsid w:val="002D6A91"/>
    <w:rsid w:val="002D6C32"/>
    <w:rsid w:val="002D6F9C"/>
    <w:rsid w:val="002D72FF"/>
    <w:rsid w:val="002D7326"/>
    <w:rsid w:val="002D73A8"/>
    <w:rsid w:val="002D74F5"/>
    <w:rsid w:val="002D76AD"/>
    <w:rsid w:val="002D779F"/>
    <w:rsid w:val="002D79B4"/>
    <w:rsid w:val="002D7AF5"/>
    <w:rsid w:val="002D7E72"/>
    <w:rsid w:val="002E0188"/>
    <w:rsid w:val="002E04B3"/>
    <w:rsid w:val="002E05ED"/>
    <w:rsid w:val="002E0600"/>
    <w:rsid w:val="002E060A"/>
    <w:rsid w:val="002E061E"/>
    <w:rsid w:val="002E0B64"/>
    <w:rsid w:val="002E0D8A"/>
    <w:rsid w:val="002E0DB4"/>
    <w:rsid w:val="002E0E65"/>
    <w:rsid w:val="002E1019"/>
    <w:rsid w:val="002E11C0"/>
    <w:rsid w:val="002E11C9"/>
    <w:rsid w:val="002E1293"/>
    <w:rsid w:val="002E14C0"/>
    <w:rsid w:val="002E15B5"/>
    <w:rsid w:val="002E16AF"/>
    <w:rsid w:val="002E2153"/>
    <w:rsid w:val="002E22B7"/>
    <w:rsid w:val="002E2538"/>
    <w:rsid w:val="002E2623"/>
    <w:rsid w:val="002E26A6"/>
    <w:rsid w:val="002E2B04"/>
    <w:rsid w:val="002E2B90"/>
    <w:rsid w:val="002E2F17"/>
    <w:rsid w:val="002E315C"/>
    <w:rsid w:val="002E31AD"/>
    <w:rsid w:val="002E3389"/>
    <w:rsid w:val="002E3473"/>
    <w:rsid w:val="002E3574"/>
    <w:rsid w:val="002E3711"/>
    <w:rsid w:val="002E3724"/>
    <w:rsid w:val="002E3C53"/>
    <w:rsid w:val="002E3DB6"/>
    <w:rsid w:val="002E3EA7"/>
    <w:rsid w:val="002E4104"/>
    <w:rsid w:val="002E4288"/>
    <w:rsid w:val="002E42D1"/>
    <w:rsid w:val="002E4348"/>
    <w:rsid w:val="002E48C6"/>
    <w:rsid w:val="002E499C"/>
    <w:rsid w:val="002E4A58"/>
    <w:rsid w:val="002E4AE8"/>
    <w:rsid w:val="002E4D15"/>
    <w:rsid w:val="002E4D2C"/>
    <w:rsid w:val="002E4F2C"/>
    <w:rsid w:val="002E4FFC"/>
    <w:rsid w:val="002E5193"/>
    <w:rsid w:val="002E5B68"/>
    <w:rsid w:val="002E5BC1"/>
    <w:rsid w:val="002E5E62"/>
    <w:rsid w:val="002E60D0"/>
    <w:rsid w:val="002E63BD"/>
    <w:rsid w:val="002E6450"/>
    <w:rsid w:val="002E67DC"/>
    <w:rsid w:val="002E697D"/>
    <w:rsid w:val="002E6CC3"/>
    <w:rsid w:val="002E6F5F"/>
    <w:rsid w:val="002E752B"/>
    <w:rsid w:val="002E77A7"/>
    <w:rsid w:val="002E7A6C"/>
    <w:rsid w:val="002E7A80"/>
    <w:rsid w:val="002E7BEC"/>
    <w:rsid w:val="002E7E8B"/>
    <w:rsid w:val="002F01C0"/>
    <w:rsid w:val="002F043F"/>
    <w:rsid w:val="002F04D2"/>
    <w:rsid w:val="002F04F4"/>
    <w:rsid w:val="002F095D"/>
    <w:rsid w:val="002F0A26"/>
    <w:rsid w:val="002F0C72"/>
    <w:rsid w:val="002F0C91"/>
    <w:rsid w:val="002F0E3A"/>
    <w:rsid w:val="002F11BC"/>
    <w:rsid w:val="002F1334"/>
    <w:rsid w:val="002F1407"/>
    <w:rsid w:val="002F1643"/>
    <w:rsid w:val="002F1679"/>
    <w:rsid w:val="002F1844"/>
    <w:rsid w:val="002F1914"/>
    <w:rsid w:val="002F1CE6"/>
    <w:rsid w:val="002F1D0C"/>
    <w:rsid w:val="002F1E0B"/>
    <w:rsid w:val="002F1E45"/>
    <w:rsid w:val="002F2154"/>
    <w:rsid w:val="002F219C"/>
    <w:rsid w:val="002F24FD"/>
    <w:rsid w:val="002F2764"/>
    <w:rsid w:val="002F284E"/>
    <w:rsid w:val="002F28EF"/>
    <w:rsid w:val="002F3007"/>
    <w:rsid w:val="002F3265"/>
    <w:rsid w:val="002F3528"/>
    <w:rsid w:val="002F3534"/>
    <w:rsid w:val="002F35F5"/>
    <w:rsid w:val="002F3FA9"/>
    <w:rsid w:val="002F45A1"/>
    <w:rsid w:val="002F49B6"/>
    <w:rsid w:val="002F49D8"/>
    <w:rsid w:val="002F4B2A"/>
    <w:rsid w:val="002F4CA0"/>
    <w:rsid w:val="002F4E86"/>
    <w:rsid w:val="002F4ED5"/>
    <w:rsid w:val="002F4FE8"/>
    <w:rsid w:val="002F5290"/>
    <w:rsid w:val="002F52A5"/>
    <w:rsid w:val="002F53A3"/>
    <w:rsid w:val="002F5749"/>
    <w:rsid w:val="002F5F48"/>
    <w:rsid w:val="002F6600"/>
    <w:rsid w:val="002F679E"/>
    <w:rsid w:val="002F6BD9"/>
    <w:rsid w:val="002F6D13"/>
    <w:rsid w:val="002F6E5C"/>
    <w:rsid w:val="002F6F32"/>
    <w:rsid w:val="002F7094"/>
    <w:rsid w:val="002F72B8"/>
    <w:rsid w:val="002F736A"/>
    <w:rsid w:val="002F75E1"/>
    <w:rsid w:val="002F75E4"/>
    <w:rsid w:val="002F78C0"/>
    <w:rsid w:val="002F7958"/>
    <w:rsid w:val="002F7C17"/>
    <w:rsid w:val="002F7D55"/>
    <w:rsid w:val="002F7E5D"/>
    <w:rsid w:val="003001D7"/>
    <w:rsid w:val="0030056A"/>
    <w:rsid w:val="003006D7"/>
    <w:rsid w:val="003007FF"/>
    <w:rsid w:val="00300977"/>
    <w:rsid w:val="00300D03"/>
    <w:rsid w:val="00300EFE"/>
    <w:rsid w:val="00300FF0"/>
    <w:rsid w:val="0030112C"/>
    <w:rsid w:val="00301145"/>
    <w:rsid w:val="0030133E"/>
    <w:rsid w:val="00301396"/>
    <w:rsid w:val="00301426"/>
    <w:rsid w:val="003014B0"/>
    <w:rsid w:val="00301614"/>
    <w:rsid w:val="0030188A"/>
    <w:rsid w:val="00301959"/>
    <w:rsid w:val="00301C10"/>
    <w:rsid w:val="00301F04"/>
    <w:rsid w:val="00302097"/>
    <w:rsid w:val="003023C6"/>
    <w:rsid w:val="003023F9"/>
    <w:rsid w:val="003026C2"/>
    <w:rsid w:val="0030290C"/>
    <w:rsid w:val="00302919"/>
    <w:rsid w:val="00302A02"/>
    <w:rsid w:val="00302B7E"/>
    <w:rsid w:val="00302C7E"/>
    <w:rsid w:val="003030B8"/>
    <w:rsid w:val="0030311B"/>
    <w:rsid w:val="00303296"/>
    <w:rsid w:val="003033FF"/>
    <w:rsid w:val="00303607"/>
    <w:rsid w:val="003037F7"/>
    <w:rsid w:val="003038C4"/>
    <w:rsid w:val="00303947"/>
    <w:rsid w:val="00303D31"/>
    <w:rsid w:val="00303D95"/>
    <w:rsid w:val="00303E47"/>
    <w:rsid w:val="00303EC0"/>
    <w:rsid w:val="0030438E"/>
    <w:rsid w:val="003044D3"/>
    <w:rsid w:val="00304730"/>
    <w:rsid w:val="00304866"/>
    <w:rsid w:val="00304875"/>
    <w:rsid w:val="003049D2"/>
    <w:rsid w:val="00304C9D"/>
    <w:rsid w:val="00305273"/>
    <w:rsid w:val="003058F1"/>
    <w:rsid w:val="00305F9F"/>
    <w:rsid w:val="00306423"/>
    <w:rsid w:val="003065D3"/>
    <w:rsid w:val="00306A2F"/>
    <w:rsid w:val="00306D5F"/>
    <w:rsid w:val="00306F08"/>
    <w:rsid w:val="00307327"/>
    <w:rsid w:val="00307378"/>
    <w:rsid w:val="003075E2"/>
    <w:rsid w:val="0030775C"/>
    <w:rsid w:val="00307876"/>
    <w:rsid w:val="003078EB"/>
    <w:rsid w:val="00307B3A"/>
    <w:rsid w:val="00307B70"/>
    <w:rsid w:val="00307E89"/>
    <w:rsid w:val="00307FAE"/>
    <w:rsid w:val="003104EE"/>
    <w:rsid w:val="00310529"/>
    <w:rsid w:val="00310758"/>
    <w:rsid w:val="00310779"/>
    <w:rsid w:val="003115E9"/>
    <w:rsid w:val="003116CA"/>
    <w:rsid w:val="00311781"/>
    <w:rsid w:val="00311992"/>
    <w:rsid w:val="00311FF2"/>
    <w:rsid w:val="0031210E"/>
    <w:rsid w:val="00312202"/>
    <w:rsid w:val="003124A8"/>
    <w:rsid w:val="00312623"/>
    <w:rsid w:val="003133F6"/>
    <w:rsid w:val="0031384A"/>
    <w:rsid w:val="00313968"/>
    <w:rsid w:val="003139B7"/>
    <w:rsid w:val="003139FC"/>
    <w:rsid w:val="00313EA8"/>
    <w:rsid w:val="0031400F"/>
    <w:rsid w:val="00314171"/>
    <w:rsid w:val="00314183"/>
    <w:rsid w:val="003142A2"/>
    <w:rsid w:val="00314962"/>
    <w:rsid w:val="00314A04"/>
    <w:rsid w:val="00314A17"/>
    <w:rsid w:val="00314AA6"/>
    <w:rsid w:val="00314BDA"/>
    <w:rsid w:val="00314DC1"/>
    <w:rsid w:val="00315902"/>
    <w:rsid w:val="00315AD8"/>
    <w:rsid w:val="00315CC0"/>
    <w:rsid w:val="00315E53"/>
    <w:rsid w:val="0031648A"/>
    <w:rsid w:val="00316760"/>
    <w:rsid w:val="003167A4"/>
    <w:rsid w:val="00316A7D"/>
    <w:rsid w:val="00316B4A"/>
    <w:rsid w:val="00316CE5"/>
    <w:rsid w:val="00316D6A"/>
    <w:rsid w:val="003171D5"/>
    <w:rsid w:val="003172B8"/>
    <w:rsid w:val="003174C7"/>
    <w:rsid w:val="00317532"/>
    <w:rsid w:val="00317747"/>
    <w:rsid w:val="003177B9"/>
    <w:rsid w:val="003178E0"/>
    <w:rsid w:val="00317927"/>
    <w:rsid w:val="00317A69"/>
    <w:rsid w:val="00317BAA"/>
    <w:rsid w:val="00317CBE"/>
    <w:rsid w:val="00317E01"/>
    <w:rsid w:val="00317E91"/>
    <w:rsid w:val="003205D3"/>
    <w:rsid w:val="0032064E"/>
    <w:rsid w:val="00320926"/>
    <w:rsid w:val="003209D8"/>
    <w:rsid w:val="00320C96"/>
    <w:rsid w:val="00320D20"/>
    <w:rsid w:val="00320E80"/>
    <w:rsid w:val="003210AB"/>
    <w:rsid w:val="00321175"/>
    <w:rsid w:val="0032119D"/>
    <w:rsid w:val="00321B3E"/>
    <w:rsid w:val="00321E49"/>
    <w:rsid w:val="00321ED6"/>
    <w:rsid w:val="0032242E"/>
    <w:rsid w:val="003224D0"/>
    <w:rsid w:val="00322582"/>
    <w:rsid w:val="003225C9"/>
    <w:rsid w:val="003229A7"/>
    <w:rsid w:val="00322ACC"/>
    <w:rsid w:val="00322B20"/>
    <w:rsid w:val="00322B78"/>
    <w:rsid w:val="00322D29"/>
    <w:rsid w:val="00322D96"/>
    <w:rsid w:val="00323225"/>
    <w:rsid w:val="00323413"/>
    <w:rsid w:val="00323468"/>
    <w:rsid w:val="00323629"/>
    <w:rsid w:val="0032363F"/>
    <w:rsid w:val="0032369E"/>
    <w:rsid w:val="00323705"/>
    <w:rsid w:val="00323711"/>
    <w:rsid w:val="003237CA"/>
    <w:rsid w:val="00323830"/>
    <w:rsid w:val="00323BEE"/>
    <w:rsid w:val="00323D18"/>
    <w:rsid w:val="00323F30"/>
    <w:rsid w:val="00323FB8"/>
    <w:rsid w:val="00324211"/>
    <w:rsid w:val="00324413"/>
    <w:rsid w:val="003244F3"/>
    <w:rsid w:val="003247E3"/>
    <w:rsid w:val="003247EC"/>
    <w:rsid w:val="00324815"/>
    <w:rsid w:val="003249EA"/>
    <w:rsid w:val="003249EE"/>
    <w:rsid w:val="00324C25"/>
    <w:rsid w:val="00324D1A"/>
    <w:rsid w:val="0032525B"/>
    <w:rsid w:val="00325498"/>
    <w:rsid w:val="00325621"/>
    <w:rsid w:val="0032567C"/>
    <w:rsid w:val="00325860"/>
    <w:rsid w:val="00325A91"/>
    <w:rsid w:val="00325E47"/>
    <w:rsid w:val="00325E87"/>
    <w:rsid w:val="003262AB"/>
    <w:rsid w:val="0032671F"/>
    <w:rsid w:val="00326720"/>
    <w:rsid w:val="00326815"/>
    <w:rsid w:val="00326881"/>
    <w:rsid w:val="00326EA5"/>
    <w:rsid w:val="00327403"/>
    <w:rsid w:val="003275D5"/>
    <w:rsid w:val="00327949"/>
    <w:rsid w:val="00327B4C"/>
    <w:rsid w:val="00327F58"/>
    <w:rsid w:val="00327FAE"/>
    <w:rsid w:val="003300C0"/>
    <w:rsid w:val="003301B6"/>
    <w:rsid w:val="00330200"/>
    <w:rsid w:val="0033023A"/>
    <w:rsid w:val="003308BF"/>
    <w:rsid w:val="00330A54"/>
    <w:rsid w:val="00330B01"/>
    <w:rsid w:val="00330EE9"/>
    <w:rsid w:val="00331024"/>
    <w:rsid w:val="00331190"/>
    <w:rsid w:val="003311CA"/>
    <w:rsid w:val="003316BE"/>
    <w:rsid w:val="00331C6C"/>
    <w:rsid w:val="00331D98"/>
    <w:rsid w:val="00331E17"/>
    <w:rsid w:val="00331E87"/>
    <w:rsid w:val="00331EC3"/>
    <w:rsid w:val="00331EE0"/>
    <w:rsid w:val="003320D3"/>
    <w:rsid w:val="00332607"/>
    <w:rsid w:val="00332703"/>
    <w:rsid w:val="00332719"/>
    <w:rsid w:val="00332A7A"/>
    <w:rsid w:val="00332BA1"/>
    <w:rsid w:val="00332C58"/>
    <w:rsid w:val="00332D1A"/>
    <w:rsid w:val="003332B1"/>
    <w:rsid w:val="00333789"/>
    <w:rsid w:val="00333802"/>
    <w:rsid w:val="0033380F"/>
    <w:rsid w:val="0033381A"/>
    <w:rsid w:val="00333871"/>
    <w:rsid w:val="00333C25"/>
    <w:rsid w:val="00333C33"/>
    <w:rsid w:val="00333CFA"/>
    <w:rsid w:val="00333D46"/>
    <w:rsid w:val="00333D47"/>
    <w:rsid w:val="00333D50"/>
    <w:rsid w:val="00333F4B"/>
    <w:rsid w:val="00333F6D"/>
    <w:rsid w:val="00334251"/>
    <w:rsid w:val="003345F8"/>
    <w:rsid w:val="0033475C"/>
    <w:rsid w:val="003348BE"/>
    <w:rsid w:val="003348CF"/>
    <w:rsid w:val="00334A03"/>
    <w:rsid w:val="00334B97"/>
    <w:rsid w:val="00334DB8"/>
    <w:rsid w:val="00334DBC"/>
    <w:rsid w:val="00334E5A"/>
    <w:rsid w:val="00334FC3"/>
    <w:rsid w:val="00335101"/>
    <w:rsid w:val="00335143"/>
    <w:rsid w:val="0033518A"/>
    <w:rsid w:val="00335277"/>
    <w:rsid w:val="00335585"/>
    <w:rsid w:val="0033569A"/>
    <w:rsid w:val="003357CF"/>
    <w:rsid w:val="00335A02"/>
    <w:rsid w:val="00335C63"/>
    <w:rsid w:val="00336031"/>
    <w:rsid w:val="003360EB"/>
    <w:rsid w:val="0033627B"/>
    <w:rsid w:val="00336373"/>
    <w:rsid w:val="003364E0"/>
    <w:rsid w:val="0033657C"/>
    <w:rsid w:val="003367C9"/>
    <w:rsid w:val="00336DC9"/>
    <w:rsid w:val="00336F0C"/>
    <w:rsid w:val="003375F5"/>
    <w:rsid w:val="00337ADB"/>
    <w:rsid w:val="00337B9E"/>
    <w:rsid w:val="00337CF7"/>
    <w:rsid w:val="00337FE7"/>
    <w:rsid w:val="0034014F"/>
    <w:rsid w:val="003402AC"/>
    <w:rsid w:val="00340370"/>
    <w:rsid w:val="0034062C"/>
    <w:rsid w:val="003407C8"/>
    <w:rsid w:val="00340B58"/>
    <w:rsid w:val="00340C46"/>
    <w:rsid w:val="00340C75"/>
    <w:rsid w:val="00340CFF"/>
    <w:rsid w:val="00340E35"/>
    <w:rsid w:val="00340E64"/>
    <w:rsid w:val="003411C5"/>
    <w:rsid w:val="00341485"/>
    <w:rsid w:val="003415E2"/>
    <w:rsid w:val="0034161A"/>
    <w:rsid w:val="003417E0"/>
    <w:rsid w:val="00341872"/>
    <w:rsid w:val="00341890"/>
    <w:rsid w:val="003419EA"/>
    <w:rsid w:val="00341BDB"/>
    <w:rsid w:val="00341EDB"/>
    <w:rsid w:val="00341F09"/>
    <w:rsid w:val="00341F3A"/>
    <w:rsid w:val="0034201B"/>
    <w:rsid w:val="0034211D"/>
    <w:rsid w:val="0034235E"/>
    <w:rsid w:val="00342636"/>
    <w:rsid w:val="0034283A"/>
    <w:rsid w:val="00342927"/>
    <w:rsid w:val="003429B6"/>
    <w:rsid w:val="00342AC2"/>
    <w:rsid w:val="00342C85"/>
    <w:rsid w:val="00342EF1"/>
    <w:rsid w:val="003430A7"/>
    <w:rsid w:val="00343263"/>
    <w:rsid w:val="003437C7"/>
    <w:rsid w:val="00343929"/>
    <w:rsid w:val="00343A2F"/>
    <w:rsid w:val="00343BFE"/>
    <w:rsid w:val="003442FB"/>
    <w:rsid w:val="003445E4"/>
    <w:rsid w:val="00344794"/>
    <w:rsid w:val="003449B7"/>
    <w:rsid w:val="00344AF9"/>
    <w:rsid w:val="00344B6F"/>
    <w:rsid w:val="00344D80"/>
    <w:rsid w:val="00344E2B"/>
    <w:rsid w:val="00345130"/>
    <w:rsid w:val="003451C1"/>
    <w:rsid w:val="00345352"/>
    <w:rsid w:val="00345385"/>
    <w:rsid w:val="00345748"/>
    <w:rsid w:val="003457BA"/>
    <w:rsid w:val="00345950"/>
    <w:rsid w:val="003459E9"/>
    <w:rsid w:val="00345EC0"/>
    <w:rsid w:val="00345FD3"/>
    <w:rsid w:val="0034604A"/>
    <w:rsid w:val="003460D6"/>
    <w:rsid w:val="003462F9"/>
    <w:rsid w:val="003463B4"/>
    <w:rsid w:val="0034640C"/>
    <w:rsid w:val="00346750"/>
    <w:rsid w:val="00346A96"/>
    <w:rsid w:val="003474E7"/>
    <w:rsid w:val="00347757"/>
    <w:rsid w:val="003477F3"/>
    <w:rsid w:val="003478CB"/>
    <w:rsid w:val="003478DB"/>
    <w:rsid w:val="00347D7D"/>
    <w:rsid w:val="00350167"/>
    <w:rsid w:val="0035044B"/>
    <w:rsid w:val="00350484"/>
    <w:rsid w:val="003506AA"/>
    <w:rsid w:val="00350979"/>
    <w:rsid w:val="00350B73"/>
    <w:rsid w:val="00350D0D"/>
    <w:rsid w:val="00350DE3"/>
    <w:rsid w:val="00350FCB"/>
    <w:rsid w:val="00351082"/>
    <w:rsid w:val="003512F0"/>
    <w:rsid w:val="003517AC"/>
    <w:rsid w:val="00351C14"/>
    <w:rsid w:val="00351C37"/>
    <w:rsid w:val="00351F10"/>
    <w:rsid w:val="003523C6"/>
    <w:rsid w:val="00352881"/>
    <w:rsid w:val="003529A3"/>
    <w:rsid w:val="003529FC"/>
    <w:rsid w:val="00352A19"/>
    <w:rsid w:val="00352CC3"/>
    <w:rsid w:val="00353090"/>
    <w:rsid w:val="00353128"/>
    <w:rsid w:val="003537A5"/>
    <w:rsid w:val="003538B8"/>
    <w:rsid w:val="00353DEA"/>
    <w:rsid w:val="00353E4B"/>
    <w:rsid w:val="00354588"/>
    <w:rsid w:val="0035461F"/>
    <w:rsid w:val="003546AD"/>
    <w:rsid w:val="003546E0"/>
    <w:rsid w:val="0035499C"/>
    <w:rsid w:val="00354E3A"/>
    <w:rsid w:val="00355122"/>
    <w:rsid w:val="0035544F"/>
    <w:rsid w:val="0035576F"/>
    <w:rsid w:val="00355948"/>
    <w:rsid w:val="00355A2C"/>
    <w:rsid w:val="00355A30"/>
    <w:rsid w:val="00355A7F"/>
    <w:rsid w:val="00355ADA"/>
    <w:rsid w:val="00355D88"/>
    <w:rsid w:val="00355EDF"/>
    <w:rsid w:val="00355F9B"/>
    <w:rsid w:val="00356235"/>
    <w:rsid w:val="0035632F"/>
    <w:rsid w:val="00356357"/>
    <w:rsid w:val="003563AC"/>
    <w:rsid w:val="003563DC"/>
    <w:rsid w:val="00356409"/>
    <w:rsid w:val="00356788"/>
    <w:rsid w:val="00356AF8"/>
    <w:rsid w:val="00356C40"/>
    <w:rsid w:val="00357067"/>
    <w:rsid w:val="00357093"/>
    <w:rsid w:val="00357158"/>
    <w:rsid w:val="00357403"/>
    <w:rsid w:val="0035754E"/>
    <w:rsid w:val="003575E5"/>
    <w:rsid w:val="00357A80"/>
    <w:rsid w:val="00357CA5"/>
    <w:rsid w:val="00357DCA"/>
    <w:rsid w:val="003603BE"/>
    <w:rsid w:val="003606DF"/>
    <w:rsid w:val="00360970"/>
    <w:rsid w:val="003609FB"/>
    <w:rsid w:val="00360AC1"/>
    <w:rsid w:val="00360C50"/>
    <w:rsid w:val="00360D07"/>
    <w:rsid w:val="003610E5"/>
    <w:rsid w:val="003617B3"/>
    <w:rsid w:val="003617E2"/>
    <w:rsid w:val="00361FBE"/>
    <w:rsid w:val="0036200F"/>
    <w:rsid w:val="00362019"/>
    <w:rsid w:val="00362204"/>
    <w:rsid w:val="003623C6"/>
    <w:rsid w:val="00362A1F"/>
    <w:rsid w:val="00362DC1"/>
    <w:rsid w:val="003631DE"/>
    <w:rsid w:val="00363223"/>
    <w:rsid w:val="00363226"/>
    <w:rsid w:val="00363784"/>
    <w:rsid w:val="00363B03"/>
    <w:rsid w:val="00363BB3"/>
    <w:rsid w:val="00363BB4"/>
    <w:rsid w:val="00363C8E"/>
    <w:rsid w:val="00364616"/>
    <w:rsid w:val="0036476D"/>
    <w:rsid w:val="00364A20"/>
    <w:rsid w:val="00364BE4"/>
    <w:rsid w:val="00364C1A"/>
    <w:rsid w:val="00365690"/>
    <w:rsid w:val="003656D9"/>
    <w:rsid w:val="00365800"/>
    <w:rsid w:val="00365933"/>
    <w:rsid w:val="00365A97"/>
    <w:rsid w:val="00365AC9"/>
    <w:rsid w:val="00365BDB"/>
    <w:rsid w:val="00365C39"/>
    <w:rsid w:val="00365F1D"/>
    <w:rsid w:val="00365F73"/>
    <w:rsid w:val="00366019"/>
    <w:rsid w:val="0036615C"/>
    <w:rsid w:val="003661E9"/>
    <w:rsid w:val="0036627C"/>
    <w:rsid w:val="0036628E"/>
    <w:rsid w:val="00366312"/>
    <w:rsid w:val="0036640E"/>
    <w:rsid w:val="00366752"/>
    <w:rsid w:val="003667AE"/>
    <w:rsid w:val="003668CC"/>
    <w:rsid w:val="00366B2F"/>
    <w:rsid w:val="00366CEE"/>
    <w:rsid w:val="00366E25"/>
    <w:rsid w:val="0036710A"/>
    <w:rsid w:val="0036754F"/>
    <w:rsid w:val="00367625"/>
    <w:rsid w:val="003676D9"/>
    <w:rsid w:val="003678EA"/>
    <w:rsid w:val="00367A3F"/>
    <w:rsid w:val="00367A60"/>
    <w:rsid w:val="00367BCD"/>
    <w:rsid w:val="00367C5A"/>
    <w:rsid w:val="00367CC6"/>
    <w:rsid w:val="00367E7F"/>
    <w:rsid w:val="003703D3"/>
    <w:rsid w:val="0037053B"/>
    <w:rsid w:val="00370695"/>
    <w:rsid w:val="00370B9B"/>
    <w:rsid w:val="00370DCE"/>
    <w:rsid w:val="00370EF2"/>
    <w:rsid w:val="00371965"/>
    <w:rsid w:val="00371967"/>
    <w:rsid w:val="00371C90"/>
    <w:rsid w:val="00371CFB"/>
    <w:rsid w:val="00371D19"/>
    <w:rsid w:val="00371D78"/>
    <w:rsid w:val="00371E19"/>
    <w:rsid w:val="00371F39"/>
    <w:rsid w:val="00371F96"/>
    <w:rsid w:val="00372172"/>
    <w:rsid w:val="003721DE"/>
    <w:rsid w:val="00372606"/>
    <w:rsid w:val="00372669"/>
    <w:rsid w:val="00372A91"/>
    <w:rsid w:val="00372D0C"/>
    <w:rsid w:val="00372DE6"/>
    <w:rsid w:val="00372EC8"/>
    <w:rsid w:val="003730FC"/>
    <w:rsid w:val="00373137"/>
    <w:rsid w:val="003733BA"/>
    <w:rsid w:val="0037371C"/>
    <w:rsid w:val="003739D8"/>
    <w:rsid w:val="00373AC8"/>
    <w:rsid w:val="00373BC2"/>
    <w:rsid w:val="00373F40"/>
    <w:rsid w:val="003740ED"/>
    <w:rsid w:val="00374101"/>
    <w:rsid w:val="0037417C"/>
    <w:rsid w:val="00374182"/>
    <w:rsid w:val="003742B2"/>
    <w:rsid w:val="00374463"/>
    <w:rsid w:val="0037458C"/>
    <w:rsid w:val="00374BF9"/>
    <w:rsid w:val="00374E5A"/>
    <w:rsid w:val="00374F51"/>
    <w:rsid w:val="00374F7A"/>
    <w:rsid w:val="00375426"/>
    <w:rsid w:val="00375746"/>
    <w:rsid w:val="00375934"/>
    <w:rsid w:val="00375D25"/>
    <w:rsid w:val="0037605D"/>
    <w:rsid w:val="00376098"/>
    <w:rsid w:val="00376229"/>
    <w:rsid w:val="003764C4"/>
    <w:rsid w:val="003765E3"/>
    <w:rsid w:val="003767ED"/>
    <w:rsid w:val="00376B9A"/>
    <w:rsid w:val="003770AB"/>
    <w:rsid w:val="00377394"/>
    <w:rsid w:val="003773A9"/>
    <w:rsid w:val="003773E5"/>
    <w:rsid w:val="0037753B"/>
    <w:rsid w:val="00377540"/>
    <w:rsid w:val="003776B0"/>
    <w:rsid w:val="00377A0D"/>
    <w:rsid w:val="00377A30"/>
    <w:rsid w:val="003800DF"/>
    <w:rsid w:val="003800E8"/>
    <w:rsid w:val="003800ED"/>
    <w:rsid w:val="003801B4"/>
    <w:rsid w:val="003802A6"/>
    <w:rsid w:val="0038052B"/>
    <w:rsid w:val="00380A97"/>
    <w:rsid w:val="00380C68"/>
    <w:rsid w:val="0038101F"/>
    <w:rsid w:val="003812F0"/>
    <w:rsid w:val="003813D7"/>
    <w:rsid w:val="00381853"/>
    <w:rsid w:val="00381A7F"/>
    <w:rsid w:val="00381B6B"/>
    <w:rsid w:val="00381DBC"/>
    <w:rsid w:val="00381DF2"/>
    <w:rsid w:val="00381F33"/>
    <w:rsid w:val="003822FB"/>
    <w:rsid w:val="0038286E"/>
    <w:rsid w:val="00382B77"/>
    <w:rsid w:val="00382D99"/>
    <w:rsid w:val="00382DE2"/>
    <w:rsid w:val="00382E24"/>
    <w:rsid w:val="0038363C"/>
    <w:rsid w:val="00383728"/>
    <w:rsid w:val="003838CF"/>
    <w:rsid w:val="003838F3"/>
    <w:rsid w:val="0038392B"/>
    <w:rsid w:val="00383983"/>
    <w:rsid w:val="00383AAE"/>
    <w:rsid w:val="00383B09"/>
    <w:rsid w:val="00383C13"/>
    <w:rsid w:val="00383C52"/>
    <w:rsid w:val="00383FAE"/>
    <w:rsid w:val="003845D6"/>
    <w:rsid w:val="00384893"/>
    <w:rsid w:val="003849E4"/>
    <w:rsid w:val="00384D4C"/>
    <w:rsid w:val="00384E7D"/>
    <w:rsid w:val="00384F0A"/>
    <w:rsid w:val="00385078"/>
    <w:rsid w:val="0038531E"/>
    <w:rsid w:val="00385376"/>
    <w:rsid w:val="0038557C"/>
    <w:rsid w:val="003855C2"/>
    <w:rsid w:val="00385743"/>
    <w:rsid w:val="00385799"/>
    <w:rsid w:val="0038583E"/>
    <w:rsid w:val="003858EE"/>
    <w:rsid w:val="00385DBE"/>
    <w:rsid w:val="00386015"/>
    <w:rsid w:val="00386118"/>
    <w:rsid w:val="00386AC3"/>
    <w:rsid w:val="00386DEC"/>
    <w:rsid w:val="00386E12"/>
    <w:rsid w:val="003871FB"/>
    <w:rsid w:val="0038722D"/>
    <w:rsid w:val="00387290"/>
    <w:rsid w:val="003876ED"/>
    <w:rsid w:val="00387859"/>
    <w:rsid w:val="00387D42"/>
    <w:rsid w:val="00387F65"/>
    <w:rsid w:val="0039001D"/>
    <w:rsid w:val="00390302"/>
    <w:rsid w:val="00390308"/>
    <w:rsid w:val="0039053A"/>
    <w:rsid w:val="0039069D"/>
    <w:rsid w:val="003908E7"/>
    <w:rsid w:val="003908FE"/>
    <w:rsid w:val="003909E5"/>
    <w:rsid w:val="00390C2E"/>
    <w:rsid w:val="00390E71"/>
    <w:rsid w:val="00390ED4"/>
    <w:rsid w:val="00391016"/>
    <w:rsid w:val="00391148"/>
    <w:rsid w:val="00391320"/>
    <w:rsid w:val="00391905"/>
    <w:rsid w:val="00391913"/>
    <w:rsid w:val="003919E8"/>
    <w:rsid w:val="00391A6D"/>
    <w:rsid w:val="00391CC4"/>
    <w:rsid w:val="00391CD1"/>
    <w:rsid w:val="00391D8B"/>
    <w:rsid w:val="00391EFB"/>
    <w:rsid w:val="00391F62"/>
    <w:rsid w:val="00392477"/>
    <w:rsid w:val="003924B3"/>
    <w:rsid w:val="00392626"/>
    <w:rsid w:val="0039274C"/>
    <w:rsid w:val="00392959"/>
    <w:rsid w:val="00392D18"/>
    <w:rsid w:val="003930F5"/>
    <w:rsid w:val="003933CC"/>
    <w:rsid w:val="0039344A"/>
    <w:rsid w:val="003935EE"/>
    <w:rsid w:val="003938C3"/>
    <w:rsid w:val="00393A20"/>
    <w:rsid w:val="00393F6E"/>
    <w:rsid w:val="003943B0"/>
    <w:rsid w:val="0039462A"/>
    <w:rsid w:val="0039467F"/>
    <w:rsid w:val="00394A62"/>
    <w:rsid w:val="003951A5"/>
    <w:rsid w:val="0039538F"/>
    <w:rsid w:val="0039544F"/>
    <w:rsid w:val="0039569E"/>
    <w:rsid w:val="0039593B"/>
    <w:rsid w:val="00395A24"/>
    <w:rsid w:val="00395A34"/>
    <w:rsid w:val="00395DA3"/>
    <w:rsid w:val="00395DA9"/>
    <w:rsid w:val="00395DDE"/>
    <w:rsid w:val="00395E70"/>
    <w:rsid w:val="00395FCB"/>
    <w:rsid w:val="00396000"/>
    <w:rsid w:val="0039607E"/>
    <w:rsid w:val="00396285"/>
    <w:rsid w:val="003963E0"/>
    <w:rsid w:val="00396512"/>
    <w:rsid w:val="00396574"/>
    <w:rsid w:val="003966F9"/>
    <w:rsid w:val="003968E4"/>
    <w:rsid w:val="00396C49"/>
    <w:rsid w:val="00396C57"/>
    <w:rsid w:val="00396C80"/>
    <w:rsid w:val="003971DF"/>
    <w:rsid w:val="003975E3"/>
    <w:rsid w:val="0039763E"/>
    <w:rsid w:val="00397648"/>
    <w:rsid w:val="0039772E"/>
    <w:rsid w:val="003978B7"/>
    <w:rsid w:val="00397BEB"/>
    <w:rsid w:val="00397D19"/>
    <w:rsid w:val="00397FE0"/>
    <w:rsid w:val="003A0045"/>
    <w:rsid w:val="003A0122"/>
    <w:rsid w:val="003A0171"/>
    <w:rsid w:val="003A0B2C"/>
    <w:rsid w:val="003A0C87"/>
    <w:rsid w:val="003A0CC7"/>
    <w:rsid w:val="003A0DB0"/>
    <w:rsid w:val="003A10C0"/>
    <w:rsid w:val="003A13AA"/>
    <w:rsid w:val="003A15BD"/>
    <w:rsid w:val="003A15E7"/>
    <w:rsid w:val="003A165C"/>
    <w:rsid w:val="003A1841"/>
    <w:rsid w:val="003A1F07"/>
    <w:rsid w:val="003A202E"/>
    <w:rsid w:val="003A211A"/>
    <w:rsid w:val="003A2152"/>
    <w:rsid w:val="003A266E"/>
    <w:rsid w:val="003A29B9"/>
    <w:rsid w:val="003A2BFF"/>
    <w:rsid w:val="003A2C7A"/>
    <w:rsid w:val="003A2DBA"/>
    <w:rsid w:val="003A2F7F"/>
    <w:rsid w:val="003A2FF5"/>
    <w:rsid w:val="003A3078"/>
    <w:rsid w:val="003A36FD"/>
    <w:rsid w:val="003A3792"/>
    <w:rsid w:val="003A3AAA"/>
    <w:rsid w:val="003A3AB6"/>
    <w:rsid w:val="003A3BF0"/>
    <w:rsid w:val="003A3EEB"/>
    <w:rsid w:val="003A3FB8"/>
    <w:rsid w:val="003A417B"/>
    <w:rsid w:val="003A4272"/>
    <w:rsid w:val="003A4758"/>
    <w:rsid w:val="003A4842"/>
    <w:rsid w:val="003A4982"/>
    <w:rsid w:val="003A4AF5"/>
    <w:rsid w:val="003A4ECF"/>
    <w:rsid w:val="003A4F57"/>
    <w:rsid w:val="003A51CF"/>
    <w:rsid w:val="003A5343"/>
    <w:rsid w:val="003A580A"/>
    <w:rsid w:val="003A5D0D"/>
    <w:rsid w:val="003A5E2E"/>
    <w:rsid w:val="003A5E86"/>
    <w:rsid w:val="003A5F32"/>
    <w:rsid w:val="003A5F7D"/>
    <w:rsid w:val="003A60FC"/>
    <w:rsid w:val="003A6479"/>
    <w:rsid w:val="003A678B"/>
    <w:rsid w:val="003A6833"/>
    <w:rsid w:val="003A6ACF"/>
    <w:rsid w:val="003A6B10"/>
    <w:rsid w:val="003A6B29"/>
    <w:rsid w:val="003A6CCD"/>
    <w:rsid w:val="003A6DF5"/>
    <w:rsid w:val="003A7027"/>
    <w:rsid w:val="003A73C8"/>
    <w:rsid w:val="003A7677"/>
    <w:rsid w:val="003A7710"/>
    <w:rsid w:val="003A7A00"/>
    <w:rsid w:val="003A7B7B"/>
    <w:rsid w:val="003A7D08"/>
    <w:rsid w:val="003A7D14"/>
    <w:rsid w:val="003A7FBF"/>
    <w:rsid w:val="003B0124"/>
    <w:rsid w:val="003B018E"/>
    <w:rsid w:val="003B0226"/>
    <w:rsid w:val="003B0357"/>
    <w:rsid w:val="003B0363"/>
    <w:rsid w:val="003B04C0"/>
    <w:rsid w:val="003B0A19"/>
    <w:rsid w:val="003B0BE5"/>
    <w:rsid w:val="003B0D65"/>
    <w:rsid w:val="003B0E9E"/>
    <w:rsid w:val="003B0F96"/>
    <w:rsid w:val="003B1059"/>
    <w:rsid w:val="003B1122"/>
    <w:rsid w:val="003B1242"/>
    <w:rsid w:val="003B13B3"/>
    <w:rsid w:val="003B142C"/>
    <w:rsid w:val="003B14E4"/>
    <w:rsid w:val="003B1842"/>
    <w:rsid w:val="003B194B"/>
    <w:rsid w:val="003B19D6"/>
    <w:rsid w:val="003B1AB5"/>
    <w:rsid w:val="003B1D6B"/>
    <w:rsid w:val="003B1F65"/>
    <w:rsid w:val="003B2177"/>
    <w:rsid w:val="003B21BE"/>
    <w:rsid w:val="003B227F"/>
    <w:rsid w:val="003B2460"/>
    <w:rsid w:val="003B25B3"/>
    <w:rsid w:val="003B2666"/>
    <w:rsid w:val="003B27FE"/>
    <w:rsid w:val="003B28E6"/>
    <w:rsid w:val="003B296C"/>
    <w:rsid w:val="003B29BA"/>
    <w:rsid w:val="003B2A97"/>
    <w:rsid w:val="003B2B36"/>
    <w:rsid w:val="003B2B95"/>
    <w:rsid w:val="003B2C2C"/>
    <w:rsid w:val="003B2D03"/>
    <w:rsid w:val="003B2EB1"/>
    <w:rsid w:val="003B31C2"/>
    <w:rsid w:val="003B36F0"/>
    <w:rsid w:val="003B3AFC"/>
    <w:rsid w:val="003B3D01"/>
    <w:rsid w:val="003B3F6A"/>
    <w:rsid w:val="003B3F75"/>
    <w:rsid w:val="003B4073"/>
    <w:rsid w:val="003B4258"/>
    <w:rsid w:val="003B477F"/>
    <w:rsid w:val="003B486C"/>
    <w:rsid w:val="003B49F9"/>
    <w:rsid w:val="003B4A17"/>
    <w:rsid w:val="003B4E3E"/>
    <w:rsid w:val="003B4E4E"/>
    <w:rsid w:val="003B4EBA"/>
    <w:rsid w:val="003B51B6"/>
    <w:rsid w:val="003B5591"/>
    <w:rsid w:val="003B580D"/>
    <w:rsid w:val="003B5B9C"/>
    <w:rsid w:val="003B5C3E"/>
    <w:rsid w:val="003B5D4A"/>
    <w:rsid w:val="003B5EF0"/>
    <w:rsid w:val="003B6076"/>
    <w:rsid w:val="003B6789"/>
    <w:rsid w:val="003B682C"/>
    <w:rsid w:val="003B6897"/>
    <w:rsid w:val="003B68AA"/>
    <w:rsid w:val="003B69FB"/>
    <w:rsid w:val="003B6C0A"/>
    <w:rsid w:val="003B6C68"/>
    <w:rsid w:val="003B6FB8"/>
    <w:rsid w:val="003B7022"/>
    <w:rsid w:val="003B7076"/>
    <w:rsid w:val="003B726B"/>
    <w:rsid w:val="003B762B"/>
    <w:rsid w:val="003B7859"/>
    <w:rsid w:val="003B78AB"/>
    <w:rsid w:val="003B7EE1"/>
    <w:rsid w:val="003C01BA"/>
    <w:rsid w:val="003C0226"/>
    <w:rsid w:val="003C0572"/>
    <w:rsid w:val="003C0870"/>
    <w:rsid w:val="003C09C6"/>
    <w:rsid w:val="003C0A88"/>
    <w:rsid w:val="003C10CB"/>
    <w:rsid w:val="003C1394"/>
    <w:rsid w:val="003C141C"/>
    <w:rsid w:val="003C1625"/>
    <w:rsid w:val="003C172B"/>
    <w:rsid w:val="003C191C"/>
    <w:rsid w:val="003C1B2D"/>
    <w:rsid w:val="003C21A9"/>
    <w:rsid w:val="003C2320"/>
    <w:rsid w:val="003C2332"/>
    <w:rsid w:val="003C2564"/>
    <w:rsid w:val="003C2580"/>
    <w:rsid w:val="003C260A"/>
    <w:rsid w:val="003C26EF"/>
    <w:rsid w:val="003C2E27"/>
    <w:rsid w:val="003C2E52"/>
    <w:rsid w:val="003C31DE"/>
    <w:rsid w:val="003C3348"/>
    <w:rsid w:val="003C34AA"/>
    <w:rsid w:val="003C3553"/>
    <w:rsid w:val="003C385F"/>
    <w:rsid w:val="003C3B9B"/>
    <w:rsid w:val="003C3BB2"/>
    <w:rsid w:val="003C3D94"/>
    <w:rsid w:val="003C3DC3"/>
    <w:rsid w:val="003C3F50"/>
    <w:rsid w:val="003C3FE0"/>
    <w:rsid w:val="003C40BB"/>
    <w:rsid w:val="003C40C4"/>
    <w:rsid w:val="003C4272"/>
    <w:rsid w:val="003C4644"/>
    <w:rsid w:val="003C471E"/>
    <w:rsid w:val="003C497E"/>
    <w:rsid w:val="003C4C4E"/>
    <w:rsid w:val="003C4D40"/>
    <w:rsid w:val="003C4DB3"/>
    <w:rsid w:val="003C4DBA"/>
    <w:rsid w:val="003C4FE8"/>
    <w:rsid w:val="003C53EF"/>
    <w:rsid w:val="003C5CE2"/>
    <w:rsid w:val="003C5D73"/>
    <w:rsid w:val="003C5EA8"/>
    <w:rsid w:val="003C5F63"/>
    <w:rsid w:val="003C6553"/>
    <w:rsid w:val="003C65F4"/>
    <w:rsid w:val="003C6797"/>
    <w:rsid w:val="003C69E8"/>
    <w:rsid w:val="003C6A11"/>
    <w:rsid w:val="003C6A69"/>
    <w:rsid w:val="003C6BCE"/>
    <w:rsid w:val="003C6C39"/>
    <w:rsid w:val="003C6CE3"/>
    <w:rsid w:val="003C6DE6"/>
    <w:rsid w:val="003C6E01"/>
    <w:rsid w:val="003C6E60"/>
    <w:rsid w:val="003C6EB8"/>
    <w:rsid w:val="003C6ECB"/>
    <w:rsid w:val="003C6F5E"/>
    <w:rsid w:val="003C7424"/>
    <w:rsid w:val="003C7711"/>
    <w:rsid w:val="003C78F5"/>
    <w:rsid w:val="003C7934"/>
    <w:rsid w:val="003C7ABD"/>
    <w:rsid w:val="003C7AF1"/>
    <w:rsid w:val="003C7CE7"/>
    <w:rsid w:val="003C7E07"/>
    <w:rsid w:val="003C7E7C"/>
    <w:rsid w:val="003D01F4"/>
    <w:rsid w:val="003D04C5"/>
    <w:rsid w:val="003D0525"/>
    <w:rsid w:val="003D1099"/>
    <w:rsid w:val="003D1189"/>
    <w:rsid w:val="003D13BA"/>
    <w:rsid w:val="003D158F"/>
    <w:rsid w:val="003D15A6"/>
    <w:rsid w:val="003D15ED"/>
    <w:rsid w:val="003D1731"/>
    <w:rsid w:val="003D1EDC"/>
    <w:rsid w:val="003D26AF"/>
    <w:rsid w:val="003D2703"/>
    <w:rsid w:val="003D2758"/>
    <w:rsid w:val="003D2F19"/>
    <w:rsid w:val="003D30AB"/>
    <w:rsid w:val="003D3136"/>
    <w:rsid w:val="003D3301"/>
    <w:rsid w:val="003D3392"/>
    <w:rsid w:val="003D34BC"/>
    <w:rsid w:val="003D3612"/>
    <w:rsid w:val="003D3649"/>
    <w:rsid w:val="003D3787"/>
    <w:rsid w:val="003D37B7"/>
    <w:rsid w:val="003D37FB"/>
    <w:rsid w:val="003D38D7"/>
    <w:rsid w:val="003D3B69"/>
    <w:rsid w:val="003D3E25"/>
    <w:rsid w:val="003D4012"/>
    <w:rsid w:val="003D401E"/>
    <w:rsid w:val="003D45E5"/>
    <w:rsid w:val="003D463F"/>
    <w:rsid w:val="003D481F"/>
    <w:rsid w:val="003D48E4"/>
    <w:rsid w:val="003D4A49"/>
    <w:rsid w:val="003D4B96"/>
    <w:rsid w:val="003D4F37"/>
    <w:rsid w:val="003D50A4"/>
    <w:rsid w:val="003D51B3"/>
    <w:rsid w:val="003D5273"/>
    <w:rsid w:val="003D5299"/>
    <w:rsid w:val="003D5314"/>
    <w:rsid w:val="003D54FF"/>
    <w:rsid w:val="003D5824"/>
    <w:rsid w:val="003D5911"/>
    <w:rsid w:val="003D592E"/>
    <w:rsid w:val="003D5C40"/>
    <w:rsid w:val="003D5D94"/>
    <w:rsid w:val="003D5DB5"/>
    <w:rsid w:val="003D5F04"/>
    <w:rsid w:val="003D5F87"/>
    <w:rsid w:val="003D605E"/>
    <w:rsid w:val="003D624E"/>
    <w:rsid w:val="003D6468"/>
    <w:rsid w:val="003D647D"/>
    <w:rsid w:val="003D666E"/>
    <w:rsid w:val="003D66EF"/>
    <w:rsid w:val="003D6793"/>
    <w:rsid w:val="003D6895"/>
    <w:rsid w:val="003D6D0D"/>
    <w:rsid w:val="003D7094"/>
    <w:rsid w:val="003D72C7"/>
    <w:rsid w:val="003D7527"/>
    <w:rsid w:val="003D77B2"/>
    <w:rsid w:val="003D7A95"/>
    <w:rsid w:val="003D7ADD"/>
    <w:rsid w:val="003D7B0A"/>
    <w:rsid w:val="003D7CBE"/>
    <w:rsid w:val="003D7DCE"/>
    <w:rsid w:val="003D7DF9"/>
    <w:rsid w:val="003D7E07"/>
    <w:rsid w:val="003D7E0F"/>
    <w:rsid w:val="003D7E49"/>
    <w:rsid w:val="003D7EAC"/>
    <w:rsid w:val="003E00B5"/>
    <w:rsid w:val="003E01FF"/>
    <w:rsid w:val="003E02BE"/>
    <w:rsid w:val="003E039D"/>
    <w:rsid w:val="003E0448"/>
    <w:rsid w:val="003E0479"/>
    <w:rsid w:val="003E05EB"/>
    <w:rsid w:val="003E07B6"/>
    <w:rsid w:val="003E084D"/>
    <w:rsid w:val="003E09EF"/>
    <w:rsid w:val="003E0A84"/>
    <w:rsid w:val="003E0D8F"/>
    <w:rsid w:val="003E0D94"/>
    <w:rsid w:val="003E0E34"/>
    <w:rsid w:val="003E0FD8"/>
    <w:rsid w:val="003E110C"/>
    <w:rsid w:val="003E114B"/>
    <w:rsid w:val="003E1207"/>
    <w:rsid w:val="003E144A"/>
    <w:rsid w:val="003E164E"/>
    <w:rsid w:val="003E16BB"/>
    <w:rsid w:val="003E1723"/>
    <w:rsid w:val="003E1B74"/>
    <w:rsid w:val="003E20D7"/>
    <w:rsid w:val="003E21B6"/>
    <w:rsid w:val="003E240C"/>
    <w:rsid w:val="003E243E"/>
    <w:rsid w:val="003E253E"/>
    <w:rsid w:val="003E270E"/>
    <w:rsid w:val="003E2B91"/>
    <w:rsid w:val="003E2BB1"/>
    <w:rsid w:val="003E2C0D"/>
    <w:rsid w:val="003E2CF8"/>
    <w:rsid w:val="003E2DC5"/>
    <w:rsid w:val="003E2E40"/>
    <w:rsid w:val="003E321F"/>
    <w:rsid w:val="003E325B"/>
    <w:rsid w:val="003E3320"/>
    <w:rsid w:val="003E3512"/>
    <w:rsid w:val="003E39B7"/>
    <w:rsid w:val="003E3B0D"/>
    <w:rsid w:val="003E3B28"/>
    <w:rsid w:val="003E3B7A"/>
    <w:rsid w:val="003E422D"/>
    <w:rsid w:val="003E47B0"/>
    <w:rsid w:val="003E4A79"/>
    <w:rsid w:val="003E4ABC"/>
    <w:rsid w:val="003E4AE9"/>
    <w:rsid w:val="003E4C18"/>
    <w:rsid w:val="003E4DB3"/>
    <w:rsid w:val="003E5434"/>
    <w:rsid w:val="003E5450"/>
    <w:rsid w:val="003E55D2"/>
    <w:rsid w:val="003E56CD"/>
    <w:rsid w:val="003E587E"/>
    <w:rsid w:val="003E5963"/>
    <w:rsid w:val="003E5BAD"/>
    <w:rsid w:val="003E5BC1"/>
    <w:rsid w:val="003E648E"/>
    <w:rsid w:val="003E6527"/>
    <w:rsid w:val="003E657E"/>
    <w:rsid w:val="003E6606"/>
    <w:rsid w:val="003E663F"/>
    <w:rsid w:val="003E6903"/>
    <w:rsid w:val="003E6914"/>
    <w:rsid w:val="003E6962"/>
    <w:rsid w:val="003E6EF5"/>
    <w:rsid w:val="003E6F3C"/>
    <w:rsid w:val="003E6F8D"/>
    <w:rsid w:val="003E6FB5"/>
    <w:rsid w:val="003E7005"/>
    <w:rsid w:val="003E73FD"/>
    <w:rsid w:val="003E7434"/>
    <w:rsid w:val="003E75D6"/>
    <w:rsid w:val="003E7DC3"/>
    <w:rsid w:val="003E7F82"/>
    <w:rsid w:val="003F0073"/>
    <w:rsid w:val="003F064D"/>
    <w:rsid w:val="003F0698"/>
    <w:rsid w:val="003F0C36"/>
    <w:rsid w:val="003F0DDC"/>
    <w:rsid w:val="003F0FE2"/>
    <w:rsid w:val="003F103A"/>
    <w:rsid w:val="003F112A"/>
    <w:rsid w:val="003F1625"/>
    <w:rsid w:val="003F1C33"/>
    <w:rsid w:val="003F1DF1"/>
    <w:rsid w:val="003F1EDD"/>
    <w:rsid w:val="003F2124"/>
    <w:rsid w:val="003F219F"/>
    <w:rsid w:val="003F22B2"/>
    <w:rsid w:val="003F2413"/>
    <w:rsid w:val="003F26B0"/>
    <w:rsid w:val="003F278D"/>
    <w:rsid w:val="003F28CE"/>
    <w:rsid w:val="003F2B56"/>
    <w:rsid w:val="003F2DC6"/>
    <w:rsid w:val="003F2F65"/>
    <w:rsid w:val="003F31A5"/>
    <w:rsid w:val="003F3287"/>
    <w:rsid w:val="003F3A2A"/>
    <w:rsid w:val="003F3D3C"/>
    <w:rsid w:val="003F3D49"/>
    <w:rsid w:val="003F3DE2"/>
    <w:rsid w:val="003F406F"/>
    <w:rsid w:val="003F42BA"/>
    <w:rsid w:val="003F4346"/>
    <w:rsid w:val="003F4612"/>
    <w:rsid w:val="003F4917"/>
    <w:rsid w:val="003F4941"/>
    <w:rsid w:val="003F4BEA"/>
    <w:rsid w:val="003F4DC5"/>
    <w:rsid w:val="003F4DEF"/>
    <w:rsid w:val="003F5025"/>
    <w:rsid w:val="003F506B"/>
    <w:rsid w:val="003F50D7"/>
    <w:rsid w:val="003F5244"/>
    <w:rsid w:val="003F5464"/>
    <w:rsid w:val="003F564E"/>
    <w:rsid w:val="003F5FB1"/>
    <w:rsid w:val="003F6059"/>
    <w:rsid w:val="003F607F"/>
    <w:rsid w:val="003F60EB"/>
    <w:rsid w:val="003F64B3"/>
    <w:rsid w:val="003F669E"/>
    <w:rsid w:val="003F68E9"/>
    <w:rsid w:val="003F695D"/>
    <w:rsid w:val="003F6B3C"/>
    <w:rsid w:val="003F6EE5"/>
    <w:rsid w:val="003F7676"/>
    <w:rsid w:val="003F767F"/>
    <w:rsid w:val="003F7691"/>
    <w:rsid w:val="003F7737"/>
    <w:rsid w:val="003F7782"/>
    <w:rsid w:val="003F7BAC"/>
    <w:rsid w:val="003F7BDF"/>
    <w:rsid w:val="003F7C33"/>
    <w:rsid w:val="003F7C65"/>
    <w:rsid w:val="003F7C83"/>
    <w:rsid w:val="00400037"/>
    <w:rsid w:val="0040039B"/>
    <w:rsid w:val="004005BA"/>
    <w:rsid w:val="004005C5"/>
    <w:rsid w:val="0040062E"/>
    <w:rsid w:val="0040075C"/>
    <w:rsid w:val="00400985"/>
    <w:rsid w:val="00400C85"/>
    <w:rsid w:val="0040118A"/>
    <w:rsid w:val="004011CD"/>
    <w:rsid w:val="00401274"/>
    <w:rsid w:val="00401445"/>
    <w:rsid w:val="00401EB6"/>
    <w:rsid w:val="0040203A"/>
    <w:rsid w:val="00402439"/>
    <w:rsid w:val="00402CAF"/>
    <w:rsid w:val="00402DF5"/>
    <w:rsid w:val="00402F4A"/>
    <w:rsid w:val="00403411"/>
    <w:rsid w:val="00403466"/>
    <w:rsid w:val="004036D8"/>
    <w:rsid w:val="00403994"/>
    <w:rsid w:val="004039CB"/>
    <w:rsid w:val="00403A03"/>
    <w:rsid w:val="00403AE0"/>
    <w:rsid w:val="00403D9D"/>
    <w:rsid w:val="00403FD0"/>
    <w:rsid w:val="0040400E"/>
    <w:rsid w:val="004041A9"/>
    <w:rsid w:val="0040447B"/>
    <w:rsid w:val="00404545"/>
    <w:rsid w:val="004045AA"/>
    <w:rsid w:val="00404718"/>
    <w:rsid w:val="004049B9"/>
    <w:rsid w:val="00404B1B"/>
    <w:rsid w:val="00404DB6"/>
    <w:rsid w:val="00404DED"/>
    <w:rsid w:val="00404E6A"/>
    <w:rsid w:val="0040505D"/>
    <w:rsid w:val="004050AA"/>
    <w:rsid w:val="004051D0"/>
    <w:rsid w:val="004052AA"/>
    <w:rsid w:val="00405421"/>
    <w:rsid w:val="00405475"/>
    <w:rsid w:val="004055B5"/>
    <w:rsid w:val="00405744"/>
    <w:rsid w:val="0040574A"/>
    <w:rsid w:val="00405805"/>
    <w:rsid w:val="00405841"/>
    <w:rsid w:val="00405A2B"/>
    <w:rsid w:val="00405B02"/>
    <w:rsid w:val="00405C15"/>
    <w:rsid w:val="00405D26"/>
    <w:rsid w:val="00405E64"/>
    <w:rsid w:val="00406266"/>
    <w:rsid w:val="004062B7"/>
    <w:rsid w:val="00406337"/>
    <w:rsid w:val="004065AA"/>
    <w:rsid w:val="004065D2"/>
    <w:rsid w:val="00406634"/>
    <w:rsid w:val="0040670F"/>
    <w:rsid w:val="004067B1"/>
    <w:rsid w:val="004068D5"/>
    <w:rsid w:val="004068E2"/>
    <w:rsid w:val="004069BF"/>
    <w:rsid w:val="00406C41"/>
    <w:rsid w:val="00406DC4"/>
    <w:rsid w:val="004073BE"/>
    <w:rsid w:val="0040743C"/>
    <w:rsid w:val="0040770E"/>
    <w:rsid w:val="0040777D"/>
    <w:rsid w:val="00407821"/>
    <w:rsid w:val="00407931"/>
    <w:rsid w:val="00407B9F"/>
    <w:rsid w:val="00407C46"/>
    <w:rsid w:val="00407E79"/>
    <w:rsid w:val="00407EF0"/>
    <w:rsid w:val="00410377"/>
    <w:rsid w:val="004103C6"/>
    <w:rsid w:val="00410851"/>
    <w:rsid w:val="00410866"/>
    <w:rsid w:val="00410962"/>
    <w:rsid w:val="00410E8F"/>
    <w:rsid w:val="00410F7A"/>
    <w:rsid w:val="004110D6"/>
    <w:rsid w:val="00411146"/>
    <w:rsid w:val="00411170"/>
    <w:rsid w:val="004114EF"/>
    <w:rsid w:val="004115F0"/>
    <w:rsid w:val="004116C1"/>
    <w:rsid w:val="00411A6B"/>
    <w:rsid w:val="00411B1A"/>
    <w:rsid w:val="00411B42"/>
    <w:rsid w:val="00411C7B"/>
    <w:rsid w:val="00411CEF"/>
    <w:rsid w:val="00411D00"/>
    <w:rsid w:val="00411DF9"/>
    <w:rsid w:val="00411E3F"/>
    <w:rsid w:val="004121B8"/>
    <w:rsid w:val="0041255F"/>
    <w:rsid w:val="0041281D"/>
    <w:rsid w:val="0041295F"/>
    <w:rsid w:val="00412A0D"/>
    <w:rsid w:val="00412A4B"/>
    <w:rsid w:val="00412DC3"/>
    <w:rsid w:val="0041311D"/>
    <w:rsid w:val="00413375"/>
    <w:rsid w:val="00413486"/>
    <w:rsid w:val="004137A8"/>
    <w:rsid w:val="00413974"/>
    <w:rsid w:val="00413993"/>
    <w:rsid w:val="00413C73"/>
    <w:rsid w:val="00413EA0"/>
    <w:rsid w:val="00413ECB"/>
    <w:rsid w:val="00413F23"/>
    <w:rsid w:val="0041429F"/>
    <w:rsid w:val="00414562"/>
    <w:rsid w:val="00414964"/>
    <w:rsid w:val="00414CF5"/>
    <w:rsid w:val="00414EF3"/>
    <w:rsid w:val="004150C0"/>
    <w:rsid w:val="0041519A"/>
    <w:rsid w:val="004151B1"/>
    <w:rsid w:val="00415244"/>
    <w:rsid w:val="004152F6"/>
    <w:rsid w:val="0041537D"/>
    <w:rsid w:val="004153A5"/>
    <w:rsid w:val="0041547D"/>
    <w:rsid w:val="0041568A"/>
    <w:rsid w:val="004156E6"/>
    <w:rsid w:val="004158AD"/>
    <w:rsid w:val="00415B3B"/>
    <w:rsid w:val="00415D8D"/>
    <w:rsid w:val="00415E8C"/>
    <w:rsid w:val="00415FE8"/>
    <w:rsid w:val="00416067"/>
    <w:rsid w:val="00416482"/>
    <w:rsid w:val="004164D8"/>
    <w:rsid w:val="00416527"/>
    <w:rsid w:val="004167DD"/>
    <w:rsid w:val="00416FC7"/>
    <w:rsid w:val="00417012"/>
    <w:rsid w:val="0041702A"/>
    <w:rsid w:val="004172FA"/>
    <w:rsid w:val="004173CC"/>
    <w:rsid w:val="00417543"/>
    <w:rsid w:val="004175BD"/>
    <w:rsid w:val="00417872"/>
    <w:rsid w:val="004179AA"/>
    <w:rsid w:val="00417A70"/>
    <w:rsid w:val="00417A8F"/>
    <w:rsid w:val="00417C41"/>
    <w:rsid w:val="00417C53"/>
    <w:rsid w:val="00417F36"/>
    <w:rsid w:val="004200C2"/>
    <w:rsid w:val="00420598"/>
    <w:rsid w:val="004205C7"/>
    <w:rsid w:val="004209AA"/>
    <w:rsid w:val="004209E9"/>
    <w:rsid w:val="0042117B"/>
    <w:rsid w:val="00421195"/>
    <w:rsid w:val="004211FA"/>
    <w:rsid w:val="00421447"/>
    <w:rsid w:val="004214CC"/>
    <w:rsid w:val="004219C4"/>
    <w:rsid w:val="00421BC5"/>
    <w:rsid w:val="00421DF4"/>
    <w:rsid w:val="00421E07"/>
    <w:rsid w:val="00421F4B"/>
    <w:rsid w:val="004221FC"/>
    <w:rsid w:val="004223C8"/>
    <w:rsid w:val="00422453"/>
    <w:rsid w:val="0042245B"/>
    <w:rsid w:val="00422868"/>
    <w:rsid w:val="00422FF2"/>
    <w:rsid w:val="00423415"/>
    <w:rsid w:val="00423762"/>
    <w:rsid w:val="00423E40"/>
    <w:rsid w:val="00423FBC"/>
    <w:rsid w:val="00423FFB"/>
    <w:rsid w:val="004242F6"/>
    <w:rsid w:val="00424319"/>
    <w:rsid w:val="0042448B"/>
    <w:rsid w:val="00424688"/>
    <w:rsid w:val="00424730"/>
    <w:rsid w:val="00424756"/>
    <w:rsid w:val="00424961"/>
    <w:rsid w:val="004249D6"/>
    <w:rsid w:val="00424FEF"/>
    <w:rsid w:val="0042576E"/>
    <w:rsid w:val="00425A34"/>
    <w:rsid w:val="00425A63"/>
    <w:rsid w:val="00425A92"/>
    <w:rsid w:val="00425B32"/>
    <w:rsid w:val="00425BCA"/>
    <w:rsid w:val="0042609E"/>
    <w:rsid w:val="004264F8"/>
    <w:rsid w:val="004269E9"/>
    <w:rsid w:val="00426B8A"/>
    <w:rsid w:val="00426C2D"/>
    <w:rsid w:val="00426D0C"/>
    <w:rsid w:val="004272A7"/>
    <w:rsid w:val="00427384"/>
    <w:rsid w:val="00427406"/>
    <w:rsid w:val="00427455"/>
    <w:rsid w:val="00427753"/>
    <w:rsid w:val="0042776F"/>
    <w:rsid w:val="00427803"/>
    <w:rsid w:val="00427970"/>
    <w:rsid w:val="00427A82"/>
    <w:rsid w:val="00427CA5"/>
    <w:rsid w:val="004300CC"/>
    <w:rsid w:val="004303A1"/>
    <w:rsid w:val="004303B1"/>
    <w:rsid w:val="00430468"/>
    <w:rsid w:val="004305B5"/>
    <w:rsid w:val="004305F1"/>
    <w:rsid w:val="00430920"/>
    <w:rsid w:val="004309CB"/>
    <w:rsid w:val="00430B28"/>
    <w:rsid w:val="00430C1E"/>
    <w:rsid w:val="004313F8"/>
    <w:rsid w:val="00431480"/>
    <w:rsid w:val="004317DD"/>
    <w:rsid w:val="0043183E"/>
    <w:rsid w:val="0043187F"/>
    <w:rsid w:val="00431B45"/>
    <w:rsid w:val="00431F87"/>
    <w:rsid w:val="00431F8B"/>
    <w:rsid w:val="0043208E"/>
    <w:rsid w:val="00432184"/>
    <w:rsid w:val="004321B8"/>
    <w:rsid w:val="004321F7"/>
    <w:rsid w:val="00432375"/>
    <w:rsid w:val="0043254A"/>
    <w:rsid w:val="004326A2"/>
    <w:rsid w:val="004327A1"/>
    <w:rsid w:val="004328FF"/>
    <w:rsid w:val="004329D0"/>
    <w:rsid w:val="00432BF7"/>
    <w:rsid w:val="00432D4E"/>
    <w:rsid w:val="00432FF7"/>
    <w:rsid w:val="0043337A"/>
    <w:rsid w:val="004334DE"/>
    <w:rsid w:val="004334E8"/>
    <w:rsid w:val="0043357A"/>
    <w:rsid w:val="00433791"/>
    <w:rsid w:val="0043394F"/>
    <w:rsid w:val="00433AC5"/>
    <w:rsid w:val="00433BCE"/>
    <w:rsid w:val="00433C13"/>
    <w:rsid w:val="00433CA8"/>
    <w:rsid w:val="00433D2E"/>
    <w:rsid w:val="00433EC0"/>
    <w:rsid w:val="00433F03"/>
    <w:rsid w:val="00434011"/>
    <w:rsid w:val="0043426C"/>
    <w:rsid w:val="00434344"/>
    <w:rsid w:val="004344CC"/>
    <w:rsid w:val="004345FD"/>
    <w:rsid w:val="0043470D"/>
    <w:rsid w:val="004348B4"/>
    <w:rsid w:val="00434A83"/>
    <w:rsid w:val="00434B76"/>
    <w:rsid w:val="00434DA3"/>
    <w:rsid w:val="004351F5"/>
    <w:rsid w:val="0043538D"/>
    <w:rsid w:val="004353B1"/>
    <w:rsid w:val="004355D4"/>
    <w:rsid w:val="00435D5A"/>
    <w:rsid w:val="00435D62"/>
    <w:rsid w:val="00435DA8"/>
    <w:rsid w:val="00436111"/>
    <w:rsid w:val="0043654D"/>
    <w:rsid w:val="00436A50"/>
    <w:rsid w:val="00436CDD"/>
    <w:rsid w:val="00437119"/>
    <w:rsid w:val="004372B0"/>
    <w:rsid w:val="004375C6"/>
    <w:rsid w:val="0043762C"/>
    <w:rsid w:val="00437735"/>
    <w:rsid w:val="00437DA5"/>
    <w:rsid w:val="00437E7F"/>
    <w:rsid w:val="00437E91"/>
    <w:rsid w:val="00437F4E"/>
    <w:rsid w:val="004400F9"/>
    <w:rsid w:val="0044034A"/>
    <w:rsid w:val="00440601"/>
    <w:rsid w:val="00440642"/>
    <w:rsid w:val="004406B7"/>
    <w:rsid w:val="004407BB"/>
    <w:rsid w:val="00440B5A"/>
    <w:rsid w:val="00440CE4"/>
    <w:rsid w:val="00440E73"/>
    <w:rsid w:val="00440ECF"/>
    <w:rsid w:val="004413B6"/>
    <w:rsid w:val="004415AE"/>
    <w:rsid w:val="00441600"/>
    <w:rsid w:val="00441DE5"/>
    <w:rsid w:val="00441DE7"/>
    <w:rsid w:val="00441FCE"/>
    <w:rsid w:val="00442170"/>
    <w:rsid w:val="0044229C"/>
    <w:rsid w:val="00442692"/>
    <w:rsid w:val="00442830"/>
    <w:rsid w:val="00442883"/>
    <w:rsid w:val="004428C1"/>
    <w:rsid w:val="004428FC"/>
    <w:rsid w:val="0044297D"/>
    <w:rsid w:val="00442DCA"/>
    <w:rsid w:val="00442F48"/>
    <w:rsid w:val="00442F8D"/>
    <w:rsid w:val="00443051"/>
    <w:rsid w:val="004430AE"/>
    <w:rsid w:val="00443117"/>
    <w:rsid w:val="004432A0"/>
    <w:rsid w:val="0044336C"/>
    <w:rsid w:val="00443548"/>
    <w:rsid w:val="00443648"/>
    <w:rsid w:val="004439DE"/>
    <w:rsid w:val="00443B1B"/>
    <w:rsid w:val="00443C61"/>
    <w:rsid w:val="00443CB0"/>
    <w:rsid w:val="00443DBE"/>
    <w:rsid w:val="00443DD1"/>
    <w:rsid w:val="0044429F"/>
    <w:rsid w:val="0044441D"/>
    <w:rsid w:val="004446AA"/>
    <w:rsid w:val="00444709"/>
    <w:rsid w:val="0044494C"/>
    <w:rsid w:val="004449DB"/>
    <w:rsid w:val="00444A71"/>
    <w:rsid w:val="00444E35"/>
    <w:rsid w:val="00444E4C"/>
    <w:rsid w:val="00445007"/>
    <w:rsid w:val="00445164"/>
    <w:rsid w:val="0044516B"/>
    <w:rsid w:val="004454B0"/>
    <w:rsid w:val="004455DF"/>
    <w:rsid w:val="004458C5"/>
    <w:rsid w:val="0044598D"/>
    <w:rsid w:val="00445AF5"/>
    <w:rsid w:val="00445CAE"/>
    <w:rsid w:val="00445FCD"/>
    <w:rsid w:val="0044610E"/>
    <w:rsid w:val="0044627B"/>
    <w:rsid w:val="004463F1"/>
    <w:rsid w:val="00446561"/>
    <w:rsid w:val="004465EB"/>
    <w:rsid w:val="0044661F"/>
    <w:rsid w:val="0044689F"/>
    <w:rsid w:val="00446A76"/>
    <w:rsid w:val="00446A89"/>
    <w:rsid w:val="00446B01"/>
    <w:rsid w:val="00446F63"/>
    <w:rsid w:val="0044704C"/>
    <w:rsid w:val="004471EC"/>
    <w:rsid w:val="00447322"/>
    <w:rsid w:val="0044749F"/>
    <w:rsid w:val="004475B5"/>
    <w:rsid w:val="004475F3"/>
    <w:rsid w:val="00447737"/>
    <w:rsid w:val="00447906"/>
    <w:rsid w:val="004479CD"/>
    <w:rsid w:val="00447B0A"/>
    <w:rsid w:val="00447BA2"/>
    <w:rsid w:val="00447C8D"/>
    <w:rsid w:val="00447F64"/>
    <w:rsid w:val="00447FD5"/>
    <w:rsid w:val="00450092"/>
    <w:rsid w:val="00450515"/>
    <w:rsid w:val="004505A6"/>
    <w:rsid w:val="0045067F"/>
    <w:rsid w:val="00450B31"/>
    <w:rsid w:val="00450BED"/>
    <w:rsid w:val="00450CC5"/>
    <w:rsid w:val="00450D44"/>
    <w:rsid w:val="00450DE1"/>
    <w:rsid w:val="00450E00"/>
    <w:rsid w:val="00450E13"/>
    <w:rsid w:val="00450E87"/>
    <w:rsid w:val="00450FC1"/>
    <w:rsid w:val="00450FF5"/>
    <w:rsid w:val="004510E9"/>
    <w:rsid w:val="00451886"/>
    <w:rsid w:val="004519BD"/>
    <w:rsid w:val="00451A78"/>
    <w:rsid w:val="00451F68"/>
    <w:rsid w:val="00451FEF"/>
    <w:rsid w:val="00452176"/>
    <w:rsid w:val="00452345"/>
    <w:rsid w:val="00452514"/>
    <w:rsid w:val="0045268B"/>
    <w:rsid w:val="00452858"/>
    <w:rsid w:val="004528E9"/>
    <w:rsid w:val="00452905"/>
    <w:rsid w:val="004529AD"/>
    <w:rsid w:val="00452C1D"/>
    <w:rsid w:val="00452D7A"/>
    <w:rsid w:val="004535DE"/>
    <w:rsid w:val="0045375A"/>
    <w:rsid w:val="004537EE"/>
    <w:rsid w:val="0045393B"/>
    <w:rsid w:val="00453985"/>
    <w:rsid w:val="00453D93"/>
    <w:rsid w:val="00453F5F"/>
    <w:rsid w:val="004540F4"/>
    <w:rsid w:val="00454187"/>
    <w:rsid w:val="004541C4"/>
    <w:rsid w:val="00454881"/>
    <w:rsid w:val="004549B9"/>
    <w:rsid w:val="00454F2A"/>
    <w:rsid w:val="0045510D"/>
    <w:rsid w:val="004556E6"/>
    <w:rsid w:val="00455A42"/>
    <w:rsid w:val="00455E48"/>
    <w:rsid w:val="00455E9A"/>
    <w:rsid w:val="00456058"/>
    <w:rsid w:val="00456063"/>
    <w:rsid w:val="0045609D"/>
    <w:rsid w:val="004560E7"/>
    <w:rsid w:val="00456384"/>
    <w:rsid w:val="004563D3"/>
    <w:rsid w:val="004564BE"/>
    <w:rsid w:val="0045660C"/>
    <w:rsid w:val="0045661C"/>
    <w:rsid w:val="00456844"/>
    <w:rsid w:val="004569F8"/>
    <w:rsid w:val="00456D31"/>
    <w:rsid w:val="00456F26"/>
    <w:rsid w:val="00456FDC"/>
    <w:rsid w:val="0045700C"/>
    <w:rsid w:val="00457288"/>
    <w:rsid w:val="0045735B"/>
    <w:rsid w:val="004573B5"/>
    <w:rsid w:val="004574B2"/>
    <w:rsid w:val="00457516"/>
    <w:rsid w:val="004575DF"/>
    <w:rsid w:val="00457803"/>
    <w:rsid w:val="00457CE3"/>
    <w:rsid w:val="00457F19"/>
    <w:rsid w:val="00457FAD"/>
    <w:rsid w:val="00460282"/>
    <w:rsid w:val="0046052E"/>
    <w:rsid w:val="004606D0"/>
    <w:rsid w:val="00460931"/>
    <w:rsid w:val="00460AFB"/>
    <w:rsid w:val="00460C00"/>
    <w:rsid w:val="00460E5E"/>
    <w:rsid w:val="00461010"/>
    <w:rsid w:val="0046113D"/>
    <w:rsid w:val="0046125F"/>
    <w:rsid w:val="0046154A"/>
    <w:rsid w:val="0046169B"/>
    <w:rsid w:val="0046186F"/>
    <w:rsid w:val="00461CEE"/>
    <w:rsid w:val="0046200F"/>
    <w:rsid w:val="00462046"/>
    <w:rsid w:val="00462076"/>
    <w:rsid w:val="004620A0"/>
    <w:rsid w:val="0046226E"/>
    <w:rsid w:val="0046231B"/>
    <w:rsid w:val="0046237C"/>
    <w:rsid w:val="0046241B"/>
    <w:rsid w:val="00462495"/>
    <w:rsid w:val="004624C4"/>
    <w:rsid w:val="00462698"/>
    <w:rsid w:val="00462791"/>
    <w:rsid w:val="0046281E"/>
    <w:rsid w:val="004628EF"/>
    <w:rsid w:val="00462A98"/>
    <w:rsid w:val="00462D37"/>
    <w:rsid w:val="00462E30"/>
    <w:rsid w:val="00462F7C"/>
    <w:rsid w:val="00462FA5"/>
    <w:rsid w:val="004630C9"/>
    <w:rsid w:val="00463526"/>
    <w:rsid w:val="0046367D"/>
    <w:rsid w:val="0046375F"/>
    <w:rsid w:val="0046383C"/>
    <w:rsid w:val="00463D1C"/>
    <w:rsid w:val="00463D8B"/>
    <w:rsid w:val="00464010"/>
    <w:rsid w:val="004641C4"/>
    <w:rsid w:val="004644D1"/>
    <w:rsid w:val="0046462C"/>
    <w:rsid w:val="00464B61"/>
    <w:rsid w:val="00464E18"/>
    <w:rsid w:val="00464E34"/>
    <w:rsid w:val="00465076"/>
    <w:rsid w:val="00465597"/>
    <w:rsid w:val="004656DB"/>
    <w:rsid w:val="0046570A"/>
    <w:rsid w:val="00465826"/>
    <w:rsid w:val="00465B31"/>
    <w:rsid w:val="00465BCE"/>
    <w:rsid w:val="004660D8"/>
    <w:rsid w:val="0046614C"/>
    <w:rsid w:val="00466397"/>
    <w:rsid w:val="004663BA"/>
    <w:rsid w:val="00466F50"/>
    <w:rsid w:val="00466FF0"/>
    <w:rsid w:val="0046740A"/>
    <w:rsid w:val="004674D4"/>
    <w:rsid w:val="004675B1"/>
    <w:rsid w:val="0046787D"/>
    <w:rsid w:val="0046790A"/>
    <w:rsid w:val="00467BA2"/>
    <w:rsid w:val="00467BF1"/>
    <w:rsid w:val="004701A7"/>
    <w:rsid w:val="004705C7"/>
    <w:rsid w:val="00470691"/>
    <w:rsid w:val="00470BEB"/>
    <w:rsid w:val="0047128B"/>
    <w:rsid w:val="00471362"/>
    <w:rsid w:val="0047140A"/>
    <w:rsid w:val="0047163A"/>
    <w:rsid w:val="0047169F"/>
    <w:rsid w:val="004716CF"/>
    <w:rsid w:val="00471781"/>
    <w:rsid w:val="00471852"/>
    <w:rsid w:val="00471943"/>
    <w:rsid w:val="00471956"/>
    <w:rsid w:val="004719A2"/>
    <w:rsid w:val="00471ABC"/>
    <w:rsid w:val="00471D5D"/>
    <w:rsid w:val="00471E4B"/>
    <w:rsid w:val="00471F4F"/>
    <w:rsid w:val="004720D7"/>
    <w:rsid w:val="004721B5"/>
    <w:rsid w:val="004721C4"/>
    <w:rsid w:val="004722EF"/>
    <w:rsid w:val="0047269F"/>
    <w:rsid w:val="00472872"/>
    <w:rsid w:val="00472929"/>
    <w:rsid w:val="00472A9C"/>
    <w:rsid w:val="00472AF9"/>
    <w:rsid w:val="00472B2F"/>
    <w:rsid w:val="00473421"/>
    <w:rsid w:val="0047366C"/>
    <w:rsid w:val="00473AAA"/>
    <w:rsid w:val="00473B76"/>
    <w:rsid w:val="004741A5"/>
    <w:rsid w:val="00474262"/>
    <w:rsid w:val="004742A9"/>
    <w:rsid w:val="0047452E"/>
    <w:rsid w:val="004745A5"/>
    <w:rsid w:val="004746E2"/>
    <w:rsid w:val="00474D36"/>
    <w:rsid w:val="00474E1F"/>
    <w:rsid w:val="00474F34"/>
    <w:rsid w:val="0047529B"/>
    <w:rsid w:val="004752EA"/>
    <w:rsid w:val="00475C3B"/>
    <w:rsid w:val="00475EC0"/>
    <w:rsid w:val="004761C5"/>
    <w:rsid w:val="004762EE"/>
    <w:rsid w:val="004764DD"/>
    <w:rsid w:val="00476522"/>
    <w:rsid w:val="00476684"/>
    <w:rsid w:val="004767E7"/>
    <w:rsid w:val="0047684B"/>
    <w:rsid w:val="00476B13"/>
    <w:rsid w:val="00476C5F"/>
    <w:rsid w:val="0047701A"/>
    <w:rsid w:val="004770EF"/>
    <w:rsid w:val="00477303"/>
    <w:rsid w:val="00477318"/>
    <w:rsid w:val="0047779A"/>
    <w:rsid w:val="00477B39"/>
    <w:rsid w:val="00477C1F"/>
    <w:rsid w:val="00477E9D"/>
    <w:rsid w:val="004803FC"/>
    <w:rsid w:val="0048057A"/>
    <w:rsid w:val="004808F5"/>
    <w:rsid w:val="0048092C"/>
    <w:rsid w:val="00480943"/>
    <w:rsid w:val="004809C8"/>
    <w:rsid w:val="00480AF8"/>
    <w:rsid w:val="00480C16"/>
    <w:rsid w:val="00480D79"/>
    <w:rsid w:val="00480EEC"/>
    <w:rsid w:val="004817DD"/>
    <w:rsid w:val="00481EFC"/>
    <w:rsid w:val="004823FD"/>
    <w:rsid w:val="0048249C"/>
    <w:rsid w:val="00482622"/>
    <w:rsid w:val="004827D1"/>
    <w:rsid w:val="00482918"/>
    <w:rsid w:val="00482B2C"/>
    <w:rsid w:val="00482B8D"/>
    <w:rsid w:val="00482C8E"/>
    <w:rsid w:val="00482D74"/>
    <w:rsid w:val="00482D88"/>
    <w:rsid w:val="00482EF4"/>
    <w:rsid w:val="00482F03"/>
    <w:rsid w:val="00483154"/>
    <w:rsid w:val="00483156"/>
    <w:rsid w:val="004831E1"/>
    <w:rsid w:val="004834D2"/>
    <w:rsid w:val="0048391A"/>
    <w:rsid w:val="00483ACD"/>
    <w:rsid w:val="00483AEF"/>
    <w:rsid w:val="00483AF6"/>
    <w:rsid w:val="00483C39"/>
    <w:rsid w:val="00483D56"/>
    <w:rsid w:val="00483E82"/>
    <w:rsid w:val="0048402C"/>
    <w:rsid w:val="004842FE"/>
    <w:rsid w:val="00484328"/>
    <w:rsid w:val="00484381"/>
    <w:rsid w:val="00484510"/>
    <w:rsid w:val="00484617"/>
    <w:rsid w:val="004847FA"/>
    <w:rsid w:val="00484910"/>
    <w:rsid w:val="00484BB4"/>
    <w:rsid w:val="00484F4F"/>
    <w:rsid w:val="00485278"/>
    <w:rsid w:val="004855D8"/>
    <w:rsid w:val="004855DD"/>
    <w:rsid w:val="00485689"/>
    <w:rsid w:val="004856CB"/>
    <w:rsid w:val="00485898"/>
    <w:rsid w:val="00485BBF"/>
    <w:rsid w:val="004861D1"/>
    <w:rsid w:val="004862BB"/>
    <w:rsid w:val="00486312"/>
    <w:rsid w:val="00486680"/>
    <w:rsid w:val="00486718"/>
    <w:rsid w:val="00486BE8"/>
    <w:rsid w:val="004870DD"/>
    <w:rsid w:val="0048736A"/>
    <w:rsid w:val="004877E8"/>
    <w:rsid w:val="00487E38"/>
    <w:rsid w:val="0049016E"/>
    <w:rsid w:val="004907AB"/>
    <w:rsid w:val="0049093B"/>
    <w:rsid w:val="00490A68"/>
    <w:rsid w:val="00490A85"/>
    <w:rsid w:val="00490BC3"/>
    <w:rsid w:val="00490C89"/>
    <w:rsid w:val="00490FE2"/>
    <w:rsid w:val="00490FF8"/>
    <w:rsid w:val="00491234"/>
    <w:rsid w:val="00491402"/>
    <w:rsid w:val="004914FA"/>
    <w:rsid w:val="00491807"/>
    <w:rsid w:val="0049180A"/>
    <w:rsid w:val="00491D1F"/>
    <w:rsid w:val="00491D80"/>
    <w:rsid w:val="00491DBD"/>
    <w:rsid w:val="00492079"/>
    <w:rsid w:val="00492087"/>
    <w:rsid w:val="00492237"/>
    <w:rsid w:val="00492672"/>
    <w:rsid w:val="004928E4"/>
    <w:rsid w:val="0049294A"/>
    <w:rsid w:val="00493014"/>
    <w:rsid w:val="00493151"/>
    <w:rsid w:val="00493834"/>
    <w:rsid w:val="004938B3"/>
    <w:rsid w:val="00493A87"/>
    <w:rsid w:val="00493BB6"/>
    <w:rsid w:val="00493C9B"/>
    <w:rsid w:val="00493F1B"/>
    <w:rsid w:val="00494423"/>
    <w:rsid w:val="0049453E"/>
    <w:rsid w:val="00494556"/>
    <w:rsid w:val="004945CC"/>
    <w:rsid w:val="004946E3"/>
    <w:rsid w:val="0049474D"/>
    <w:rsid w:val="0049525E"/>
    <w:rsid w:val="00495293"/>
    <w:rsid w:val="00495345"/>
    <w:rsid w:val="004956E9"/>
    <w:rsid w:val="00495713"/>
    <w:rsid w:val="0049581A"/>
    <w:rsid w:val="0049583D"/>
    <w:rsid w:val="00495D01"/>
    <w:rsid w:val="00495EF8"/>
    <w:rsid w:val="00495FB2"/>
    <w:rsid w:val="00495FBE"/>
    <w:rsid w:val="00496385"/>
    <w:rsid w:val="0049649A"/>
    <w:rsid w:val="00496601"/>
    <w:rsid w:val="0049669A"/>
    <w:rsid w:val="00496C08"/>
    <w:rsid w:val="00497059"/>
    <w:rsid w:val="0049747A"/>
    <w:rsid w:val="00497519"/>
    <w:rsid w:val="00497967"/>
    <w:rsid w:val="00497E7C"/>
    <w:rsid w:val="004A01B4"/>
    <w:rsid w:val="004A02B7"/>
    <w:rsid w:val="004A04E8"/>
    <w:rsid w:val="004A06D2"/>
    <w:rsid w:val="004A0A2A"/>
    <w:rsid w:val="004A0A60"/>
    <w:rsid w:val="004A0DF0"/>
    <w:rsid w:val="004A13B9"/>
    <w:rsid w:val="004A168C"/>
    <w:rsid w:val="004A175C"/>
    <w:rsid w:val="004A1899"/>
    <w:rsid w:val="004A1C2D"/>
    <w:rsid w:val="004A1DDD"/>
    <w:rsid w:val="004A1FB0"/>
    <w:rsid w:val="004A20B4"/>
    <w:rsid w:val="004A2158"/>
    <w:rsid w:val="004A21A0"/>
    <w:rsid w:val="004A21CE"/>
    <w:rsid w:val="004A2431"/>
    <w:rsid w:val="004A2593"/>
    <w:rsid w:val="004A2787"/>
    <w:rsid w:val="004A2798"/>
    <w:rsid w:val="004A282A"/>
    <w:rsid w:val="004A2935"/>
    <w:rsid w:val="004A29D1"/>
    <w:rsid w:val="004A2D32"/>
    <w:rsid w:val="004A2FD6"/>
    <w:rsid w:val="004A317E"/>
    <w:rsid w:val="004A36DB"/>
    <w:rsid w:val="004A3725"/>
    <w:rsid w:val="004A3A50"/>
    <w:rsid w:val="004A3B16"/>
    <w:rsid w:val="004A3C00"/>
    <w:rsid w:val="004A4052"/>
    <w:rsid w:val="004A41F8"/>
    <w:rsid w:val="004A4568"/>
    <w:rsid w:val="004A4600"/>
    <w:rsid w:val="004A469C"/>
    <w:rsid w:val="004A4876"/>
    <w:rsid w:val="004A4AD2"/>
    <w:rsid w:val="004A4B12"/>
    <w:rsid w:val="004A4C84"/>
    <w:rsid w:val="004A4C88"/>
    <w:rsid w:val="004A4E96"/>
    <w:rsid w:val="004A5021"/>
    <w:rsid w:val="004A512D"/>
    <w:rsid w:val="004A520D"/>
    <w:rsid w:val="004A5440"/>
    <w:rsid w:val="004A5629"/>
    <w:rsid w:val="004A562E"/>
    <w:rsid w:val="004A5A18"/>
    <w:rsid w:val="004A5AF3"/>
    <w:rsid w:val="004A5C96"/>
    <w:rsid w:val="004A5E61"/>
    <w:rsid w:val="004A64B3"/>
    <w:rsid w:val="004A6757"/>
    <w:rsid w:val="004A6783"/>
    <w:rsid w:val="004A6AD2"/>
    <w:rsid w:val="004A6F4E"/>
    <w:rsid w:val="004A6FE6"/>
    <w:rsid w:val="004A706F"/>
    <w:rsid w:val="004A727A"/>
    <w:rsid w:val="004A72F6"/>
    <w:rsid w:val="004A7607"/>
    <w:rsid w:val="004A7BDB"/>
    <w:rsid w:val="004A7DC4"/>
    <w:rsid w:val="004A7F02"/>
    <w:rsid w:val="004A7F04"/>
    <w:rsid w:val="004B00FB"/>
    <w:rsid w:val="004B03F9"/>
    <w:rsid w:val="004B09B0"/>
    <w:rsid w:val="004B09B8"/>
    <w:rsid w:val="004B0A6B"/>
    <w:rsid w:val="004B0BED"/>
    <w:rsid w:val="004B148F"/>
    <w:rsid w:val="004B14B4"/>
    <w:rsid w:val="004B158A"/>
    <w:rsid w:val="004B1E91"/>
    <w:rsid w:val="004B1EAE"/>
    <w:rsid w:val="004B22B7"/>
    <w:rsid w:val="004B24B6"/>
    <w:rsid w:val="004B267B"/>
    <w:rsid w:val="004B26F1"/>
    <w:rsid w:val="004B27D6"/>
    <w:rsid w:val="004B29B5"/>
    <w:rsid w:val="004B2D0F"/>
    <w:rsid w:val="004B2D4A"/>
    <w:rsid w:val="004B2DE0"/>
    <w:rsid w:val="004B2EBC"/>
    <w:rsid w:val="004B2F9A"/>
    <w:rsid w:val="004B33C1"/>
    <w:rsid w:val="004B3475"/>
    <w:rsid w:val="004B385D"/>
    <w:rsid w:val="004B3A29"/>
    <w:rsid w:val="004B3CE1"/>
    <w:rsid w:val="004B3E6D"/>
    <w:rsid w:val="004B3ECC"/>
    <w:rsid w:val="004B48F1"/>
    <w:rsid w:val="004B5034"/>
    <w:rsid w:val="004B51F2"/>
    <w:rsid w:val="004B5435"/>
    <w:rsid w:val="004B5558"/>
    <w:rsid w:val="004B57D0"/>
    <w:rsid w:val="004B5876"/>
    <w:rsid w:val="004B59F5"/>
    <w:rsid w:val="004B5A8D"/>
    <w:rsid w:val="004B5CDA"/>
    <w:rsid w:val="004B5CDE"/>
    <w:rsid w:val="004B5FBA"/>
    <w:rsid w:val="004B628F"/>
    <w:rsid w:val="004B647D"/>
    <w:rsid w:val="004B6545"/>
    <w:rsid w:val="004B6699"/>
    <w:rsid w:val="004B6728"/>
    <w:rsid w:val="004B67B8"/>
    <w:rsid w:val="004B690A"/>
    <w:rsid w:val="004B6DE1"/>
    <w:rsid w:val="004B702D"/>
    <w:rsid w:val="004B711B"/>
    <w:rsid w:val="004B754A"/>
    <w:rsid w:val="004B75C7"/>
    <w:rsid w:val="004B7655"/>
    <w:rsid w:val="004B786C"/>
    <w:rsid w:val="004B7B5C"/>
    <w:rsid w:val="004B7BEB"/>
    <w:rsid w:val="004B7DB2"/>
    <w:rsid w:val="004B7F11"/>
    <w:rsid w:val="004B7FF4"/>
    <w:rsid w:val="004C0034"/>
    <w:rsid w:val="004C0356"/>
    <w:rsid w:val="004C07D9"/>
    <w:rsid w:val="004C07F3"/>
    <w:rsid w:val="004C09DB"/>
    <w:rsid w:val="004C0AE2"/>
    <w:rsid w:val="004C0B83"/>
    <w:rsid w:val="004C0BC3"/>
    <w:rsid w:val="004C1539"/>
    <w:rsid w:val="004C1728"/>
    <w:rsid w:val="004C1879"/>
    <w:rsid w:val="004C1C19"/>
    <w:rsid w:val="004C1C5F"/>
    <w:rsid w:val="004C1CBB"/>
    <w:rsid w:val="004C1DFC"/>
    <w:rsid w:val="004C1E04"/>
    <w:rsid w:val="004C1E6E"/>
    <w:rsid w:val="004C1F79"/>
    <w:rsid w:val="004C1FF7"/>
    <w:rsid w:val="004C2381"/>
    <w:rsid w:val="004C23EE"/>
    <w:rsid w:val="004C23F1"/>
    <w:rsid w:val="004C26B9"/>
    <w:rsid w:val="004C28A9"/>
    <w:rsid w:val="004C29F1"/>
    <w:rsid w:val="004C29FA"/>
    <w:rsid w:val="004C2C8B"/>
    <w:rsid w:val="004C2E86"/>
    <w:rsid w:val="004C3075"/>
    <w:rsid w:val="004C30BD"/>
    <w:rsid w:val="004C31F7"/>
    <w:rsid w:val="004C325F"/>
    <w:rsid w:val="004C37A2"/>
    <w:rsid w:val="004C3B3A"/>
    <w:rsid w:val="004C3BA9"/>
    <w:rsid w:val="004C3BCD"/>
    <w:rsid w:val="004C3C30"/>
    <w:rsid w:val="004C3C5E"/>
    <w:rsid w:val="004C3D3A"/>
    <w:rsid w:val="004C3E0D"/>
    <w:rsid w:val="004C3E48"/>
    <w:rsid w:val="004C4226"/>
    <w:rsid w:val="004C43A6"/>
    <w:rsid w:val="004C43CF"/>
    <w:rsid w:val="004C4423"/>
    <w:rsid w:val="004C46BA"/>
    <w:rsid w:val="004C46EB"/>
    <w:rsid w:val="004C4807"/>
    <w:rsid w:val="004C496A"/>
    <w:rsid w:val="004C4CD1"/>
    <w:rsid w:val="004C4E65"/>
    <w:rsid w:val="004C4ECF"/>
    <w:rsid w:val="004C4F05"/>
    <w:rsid w:val="004C56E0"/>
    <w:rsid w:val="004C5731"/>
    <w:rsid w:val="004C5A60"/>
    <w:rsid w:val="004C5ABD"/>
    <w:rsid w:val="004C5DB3"/>
    <w:rsid w:val="004C66BF"/>
    <w:rsid w:val="004C69D6"/>
    <w:rsid w:val="004C6C21"/>
    <w:rsid w:val="004C6CEF"/>
    <w:rsid w:val="004C7143"/>
    <w:rsid w:val="004C7197"/>
    <w:rsid w:val="004C73E9"/>
    <w:rsid w:val="004C767D"/>
    <w:rsid w:val="004C7950"/>
    <w:rsid w:val="004C7A3A"/>
    <w:rsid w:val="004C7B5E"/>
    <w:rsid w:val="004C7CAD"/>
    <w:rsid w:val="004C7FAE"/>
    <w:rsid w:val="004D0107"/>
    <w:rsid w:val="004D021D"/>
    <w:rsid w:val="004D025D"/>
    <w:rsid w:val="004D036D"/>
    <w:rsid w:val="004D0585"/>
    <w:rsid w:val="004D0892"/>
    <w:rsid w:val="004D0895"/>
    <w:rsid w:val="004D09A1"/>
    <w:rsid w:val="004D0A8F"/>
    <w:rsid w:val="004D0B8B"/>
    <w:rsid w:val="004D0C1A"/>
    <w:rsid w:val="004D0C2C"/>
    <w:rsid w:val="004D0E14"/>
    <w:rsid w:val="004D0FCC"/>
    <w:rsid w:val="004D10F8"/>
    <w:rsid w:val="004D11D5"/>
    <w:rsid w:val="004D130E"/>
    <w:rsid w:val="004D1327"/>
    <w:rsid w:val="004D1362"/>
    <w:rsid w:val="004D1425"/>
    <w:rsid w:val="004D15DF"/>
    <w:rsid w:val="004D1804"/>
    <w:rsid w:val="004D19D0"/>
    <w:rsid w:val="004D1D63"/>
    <w:rsid w:val="004D1DB7"/>
    <w:rsid w:val="004D1EA8"/>
    <w:rsid w:val="004D1FCF"/>
    <w:rsid w:val="004D21EB"/>
    <w:rsid w:val="004D2206"/>
    <w:rsid w:val="004D2260"/>
    <w:rsid w:val="004D24B9"/>
    <w:rsid w:val="004D259A"/>
    <w:rsid w:val="004D2671"/>
    <w:rsid w:val="004D272C"/>
    <w:rsid w:val="004D2790"/>
    <w:rsid w:val="004D298A"/>
    <w:rsid w:val="004D29AC"/>
    <w:rsid w:val="004D29BF"/>
    <w:rsid w:val="004D2A64"/>
    <w:rsid w:val="004D2F08"/>
    <w:rsid w:val="004D2F8D"/>
    <w:rsid w:val="004D3001"/>
    <w:rsid w:val="004D309D"/>
    <w:rsid w:val="004D30BD"/>
    <w:rsid w:val="004D32B7"/>
    <w:rsid w:val="004D34C3"/>
    <w:rsid w:val="004D34DF"/>
    <w:rsid w:val="004D374A"/>
    <w:rsid w:val="004D3777"/>
    <w:rsid w:val="004D3818"/>
    <w:rsid w:val="004D39FC"/>
    <w:rsid w:val="004D3AA7"/>
    <w:rsid w:val="004D3C54"/>
    <w:rsid w:val="004D3DC3"/>
    <w:rsid w:val="004D3FE2"/>
    <w:rsid w:val="004D4002"/>
    <w:rsid w:val="004D40CD"/>
    <w:rsid w:val="004D42A5"/>
    <w:rsid w:val="004D43D0"/>
    <w:rsid w:val="004D4648"/>
    <w:rsid w:val="004D47A2"/>
    <w:rsid w:val="004D4888"/>
    <w:rsid w:val="004D48AE"/>
    <w:rsid w:val="004D48C9"/>
    <w:rsid w:val="004D4977"/>
    <w:rsid w:val="004D49CE"/>
    <w:rsid w:val="004D4A25"/>
    <w:rsid w:val="004D4C52"/>
    <w:rsid w:val="004D5251"/>
    <w:rsid w:val="004D5672"/>
    <w:rsid w:val="004D567C"/>
    <w:rsid w:val="004D5691"/>
    <w:rsid w:val="004D5B9F"/>
    <w:rsid w:val="004D6104"/>
    <w:rsid w:val="004D6435"/>
    <w:rsid w:val="004D64F5"/>
    <w:rsid w:val="004D68D0"/>
    <w:rsid w:val="004D6974"/>
    <w:rsid w:val="004D6AF1"/>
    <w:rsid w:val="004D6D3C"/>
    <w:rsid w:val="004D6DBD"/>
    <w:rsid w:val="004D6E81"/>
    <w:rsid w:val="004D6EAE"/>
    <w:rsid w:val="004D70D0"/>
    <w:rsid w:val="004D7159"/>
    <w:rsid w:val="004D72B4"/>
    <w:rsid w:val="004D74A9"/>
    <w:rsid w:val="004D7C7C"/>
    <w:rsid w:val="004D7CF5"/>
    <w:rsid w:val="004E04A5"/>
    <w:rsid w:val="004E0699"/>
    <w:rsid w:val="004E07CC"/>
    <w:rsid w:val="004E09A3"/>
    <w:rsid w:val="004E1072"/>
    <w:rsid w:val="004E11EA"/>
    <w:rsid w:val="004E12A6"/>
    <w:rsid w:val="004E144A"/>
    <w:rsid w:val="004E18A2"/>
    <w:rsid w:val="004E19EC"/>
    <w:rsid w:val="004E1ABE"/>
    <w:rsid w:val="004E1C4F"/>
    <w:rsid w:val="004E1F15"/>
    <w:rsid w:val="004E208D"/>
    <w:rsid w:val="004E214B"/>
    <w:rsid w:val="004E21C6"/>
    <w:rsid w:val="004E29B8"/>
    <w:rsid w:val="004E2B88"/>
    <w:rsid w:val="004E2EF4"/>
    <w:rsid w:val="004E3019"/>
    <w:rsid w:val="004E30E6"/>
    <w:rsid w:val="004E30F5"/>
    <w:rsid w:val="004E3371"/>
    <w:rsid w:val="004E34A6"/>
    <w:rsid w:val="004E350D"/>
    <w:rsid w:val="004E39CF"/>
    <w:rsid w:val="004E3FEC"/>
    <w:rsid w:val="004E442A"/>
    <w:rsid w:val="004E44C5"/>
    <w:rsid w:val="004E44CA"/>
    <w:rsid w:val="004E4642"/>
    <w:rsid w:val="004E466E"/>
    <w:rsid w:val="004E46A8"/>
    <w:rsid w:val="004E47DF"/>
    <w:rsid w:val="004E4B20"/>
    <w:rsid w:val="004E4D2C"/>
    <w:rsid w:val="004E4D92"/>
    <w:rsid w:val="004E505A"/>
    <w:rsid w:val="004E539D"/>
    <w:rsid w:val="004E5968"/>
    <w:rsid w:val="004E5A0A"/>
    <w:rsid w:val="004E5E0C"/>
    <w:rsid w:val="004E5E1E"/>
    <w:rsid w:val="004E5F5D"/>
    <w:rsid w:val="004E5FF6"/>
    <w:rsid w:val="004E6028"/>
    <w:rsid w:val="004E6066"/>
    <w:rsid w:val="004E6247"/>
    <w:rsid w:val="004E62A6"/>
    <w:rsid w:val="004E6456"/>
    <w:rsid w:val="004E6650"/>
    <w:rsid w:val="004E6BD1"/>
    <w:rsid w:val="004E7386"/>
    <w:rsid w:val="004E73B5"/>
    <w:rsid w:val="004E73D9"/>
    <w:rsid w:val="004E74C8"/>
    <w:rsid w:val="004E750E"/>
    <w:rsid w:val="004E7668"/>
    <w:rsid w:val="004E77C7"/>
    <w:rsid w:val="004E7825"/>
    <w:rsid w:val="004E794E"/>
    <w:rsid w:val="004E7A24"/>
    <w:rsid w:val="004E7B34"/>
    <w:rsid w:val="004E7C8D"/>
    <w:rsid w:val="004E7D8A"/>
    <w:rsid w:val="004E7E55"/>
    <w:rsid w:val="004E7FAB"/>
    <w:rsid w:val="004F0053"/>
    <w:rsid w:val="004F015D"/>
    <w:rsid w:val="004F026E"/>
    <w:rsid w:val="004F0341"/>
    <w:rsid w:val="004F04D8"/>
    <w:rsid w:val="004F0698"/>
    <w:rsid w:val="004F06F2"/>
    <w:rsid w:val="004F0891"/>
    <w:rsid w:val="004F08AF"/>
    <w:rsid w:val="004F08DC"/>
    <w:rsid w:val="004F0BCE"/>
    <w:rsid w:val="004F0C04"/>
    <w:rsid w:val="004F0DD8"/>
    <w:rsid w:val="004F0FA6"/>
    <w:rsid w:val="004F1097"/>
    <w:rsid w:val="004F10B5"/>
    <w:rsid w:val="004F11EF"/>
    <w:rsid w:val="004F12B9"/>
    <w:rsid w:val="004F1ACF"/>
    <w:rsid w:val="004F1B47"/>
    <w:rsid w:val="004F1B6B"/>
    <w:rsid w:val="004F1D08"/>
    <w:rsid w:val="004F20F0"/>
    <w:rsid w:val="004F21C3"/>
    <w:rsid w:val="004F23C2"/>
    <w:rsid w:val="004F24A1"/>
    <w:rsid w:val="004F25BA"/>
    <w:rsid w:val="004F28D3"/>
    <w:rsid w:val="004F2A93"/>
    <w:rsid w:val="004F2AD7"/>
    <w:rsid w:val="004F301B"/>
    <w:rsid w:val="004F3020"/>
    <w:rsid w:val="004F315C"/>
    <w:rsid w:val="004F32CF"/>
    <w:rsid w:val="004F3647"/>
    <w:rsid w:val="004F3AB8"/>
    <w:rsid w:val="004F3B5D"/>
    <w:rsid w:val="004F3B99"/>
    <w:rsid w:val="004F3C21"/>
    <w:rsid w:val="004F420B"/>
    <w:rsid w:val="004F44CD"/>
    <w:rsid w:val="004F4CDF"/>
    <w:rsid w:val="004F4D05"/>
    <w:rsid w:val="004F4DE8"/>
    <w:rsid w:val="004F4E27"/>
    <w:rsid w:val="004F5016"/>
    <w:rsid w:val="004F546D"/>
    <w:rsid w:val="004F55B0"/>
    <w:rsid w:val="004F5619"/>
    <w:rsid w:val="004F5683"/>
    <w:rsid w:val="004F580D"/>
    <w:rsid w:val="004F58FB"/>
    <w:rsid w:val="004F5A4F"/>
    <w:rsid w:val="004F5BBD"/>
    <w:rsid w:val="004F5C79"/>
    <w:rsid w:val="004F5E2E"/>
    <w:rsid w:val="004F6658"/>
    <w:rsid w:val="004F67B1"/>
    <w:rsid w:val="004F6BA0"/>
    <w:rsid w:val="004F6E9F"/>
    <w:rsid w:val="004F6F2C"/>
    <w:rsid w:val="004F74CA"/>
    <w:rsid w:val="004F75DF"/>
    <w:rsid w:val="004F75F8"/>
    <w:rsid w:val="004F79AD"/>
    <w:rsid w:val="004F7A74"/>
    <w:rsid w:val="004F7C4A"/>
    <w:rsid w:val="00500521"/>
    <w:rsid w:val="00500561"/>
    <w:rsid w:val="00500568"/>
    <w:rsid w:val="0050069A"/>
    <w:rsid w:val="0050075D"/>
    <w:rsid w:val="0050093A"/>
    <w:rsid w:val="00500A39"/>
    <w:rsid w:val="00500C23"/>
    <w:rsid w:val="005010CB"/>
    <w:rsid w:val="005014A1"/>
    <w:rsid w:val="00501789"/>
    <w:rsid w:val="00501A6A"/>
    <w:rsid w:val="00501AEA"/>
    <w:rsid w:val="00501B16"/>
    <w:rsid w:val="00501D91"/>
    <w:rsid w:val="00501EAF"/>
    <w:rsid w:val="005021A6"/>
    <w:rsid w:val="005028B1"/>
    <w:rsid w:val="005029C6"/>
    <w:rsid w:val="00502CB5"/>
    <w:rsid w:val="00502E73"/>
    <w:rsid w:val="00502E9F"/>
    <w:rsid w:val="00503059"/>
    <w:rsid w:val="005031FB"/>
    <w:rsid w:val="00503203"/>
    <w:rsid w:val="0050378A"/>
    <w:rsid w:val="0050399D"/>
    <w:rsid w:val="00503BE8"/>
    <w:rsid w:val="00503D79"/>
    <w:rsid w:val="005040E1"/>
    <w:rsid w:val="00504343"/>
    <w:rsid w:val="00504492"/>
    <w:rsid w:val="00504653"/>
    <w:rsid w:val="00504883"/>
    <w:rsid w:val="0050491C"/>
    <w:rsid w:val="00504A61"/>
    <w:rsid w:val="00504A66"/>
    <w:rsid w:val="00504CC0"/>
    <w:rsid w:val="00504CF7"/>
    <w:rsid w:val="00504D1C"/>
    <w:rsid w:val="00504FE9"/>
    <w:rsid w:val="00505345"/>
    <w:rsid w:val="0050537A"/>
    <w:rsid w:val="005053E3"/>
    <w:rsid w:val="0050550B"/>
    <w:rsid w:val="00505702"/>
    <w:rsid w:val="0050577B"/>
    <w:rsid w:val="00505A9F"/>
    <w:rsid w:val="00505D91"/>
    <w:rsid w:val="005061DF"/>
    <w:rsid w:val="005061EB"/>
    <w:rsid w:val="00506320"/>
    <w:rsid w:val="005063CA"/>
    <w:rsid w:val="00506552"/>
    <w:rsid w:val="0050661A"/>
    <w:rsid w:val="005067B5"/>
    <w:rsid w:val="0050693B"/>
    <w:rsid w:val="00506A94"/>
    <w:rsid w:val="00506AB5"/>
    <w:rsid w:val="00506C5D"/>
    <w:rsid w:val="005071E2"/>
    <w:rsid w:val="005073C5"/>
    <w:rsid w:val="005075CF"/>
    <w:rsid w:val="005077C5"/>
    <w:rsid w:val="005077E5"/>
    <w:rsid w:val="00507835"/>
    <w:rsid w:val="005078A3"/>
    <w:rsid w:val="0050790D"/>
    <w:rsid w:val="00507CEC"/>
    <w:rsid w:val="00507E11"/>
    <w:rsid w:val="00507EEA"/>
    <w:rsid w:val="00510078"/>
    <w:rsid w:val="00510196"/>
    <w:rsid w:val="00510273"/>
    <w:rsid w:val="00510368"/>
    <w:rsid w:val="00510422"/>
    <w:rsid w:val="0051042B"/>
    <w:rsid w:val="00510684"/>
    <w:rsid w:val="0051086B"/>
    <w:rsid w:val="005108A2"/>
    <w:rsid w:val="00510904"/>
    <w:rsid w:val="0051091C"/>
    <w:rsid w:val="00510BDF"/>
    <w:rsid w:val="00510C9C"/>
    <w:rsid w:val="00510FFE"/>
    <w:rsid w:val="0051154D"/>
    <w:rsid w:val="00511B7F"/>
    <w:rsid w:val="00511B95"/>
    <w:rsid w:val="00511C58"/>
    <w:rsid w:val="00511CB5"/>
    <w:rsid w:val="00511E5F"/>
    <w:rsid w:val="00512119"/>
    <w:rsid w:val="0051219E"/>
    <w:rsid w:val="005121FB"/>
    <w:rsid w:val="005128DE"/>
    <w:rsid w:val="00512CFE"/>
    <w:rsid w:val="00513582"/>
    <w:rsid w:val="005137C0"/>
    <w:rsid w:val="0051392B"/>
    <w:rsid w:val="00513D5A"/>
    <w:rsid w:val="00513FE3"/>
    <w:rsid w:val="005140C1"/>
    <w:rsid w:val="00514282"/>
    <w:rsid w:val="005143D6"/>
    <w:rsid w:val="005145F4"/>
    <w:rsid w:val="00514A51"/>
    <w:rsid w:val="00514A8D"/>
    <w:rsid w:val="00514AF2"/>
    <w:rsid w:val="00514CBF"/>
    <w:rsid w:val="00514DB7"/>
    <w:rsid w:val="00514EAD"/>
    <w:rsid w:val="00514F38"/>
    <w:rsid w:val="00514FDD"/>
    <w:rsid w:val="0051527D"/>
    <w:rsid w:val="00515471"/>
    <w:rsid w:val="00515687"/>
    <w:rsid w:val="00515809"/>
    <w:rsid w:val="0051592B"/>
    <w:rsid w:val="00515AE8"/>
    <w:rsid w:val="00515CA0"/>
    <w:rsid w:val="00515D49"/>
    <w:rsid w:val="00515D66"/>
    <w:rsid w:val="00515D92"/>
    <w:rsid w:val="00515DAD"/>
    <w:rsid w:val="00515EDC"/>
    <w:rsid w:val="00515FE7"/>
    <w:rsid w:val="00515FF6"/>
    <w:rsid w:val="00516155"/>
    <w:rsid w:val="0051615B"/>
    <w:rsid w:val="00516497"/>
    <w:rsid w:val="005168B3"/>
    <w:rsid w:val="00516BCC"/>
    <w:rsid w:val="00516E02"/>
    <w:rsid w:val="00516E98"/>
    <w:rsid w:val="00517273"/>
    <w:rsid w:val="0051728F"/>
    <w:rsid w:val="00517646"/>
    <w:rsid w:val="0051777A"/>
    <w:rsid w:val="0051796F"/>
    <w:rsid w:val="00517F7F"/>
    <w:rsid w:val="0052007A"/>
    <w:rsid w:val="005205F7"/>
    <w:rsid w:val="0052087D"/>
    <w:rsid w:val="00520881"/>
    <w:rsid w:val="00520A4E"/>
    <w:rsid w:val="00520DFB"/>
    <w:rsid w:val="00521133"/>
    <w:rsid w:val="005212CF"/>
    <w:rsid w:val="00521475"/>
    <w:rsid w:val="0052189A"/>
    <w:rsid w:val="00521B1F"/>
    <w:rsid w:val="00521B5C"/>
    <w:rsid w:val="00521EAE"/>
    <w:rsid w:val="00522199"/>
    <w:rsid w:val="005223C1"/>
    <w:rsid w:val="0052248C"/>
    <w:rsid w:val="0052254B"/>
    <w:rsid w:val="0052258B"/>
    <w:rsid w:val="00522DA7"/>
    <w:rsid w:val="00523011"/>
    <w:rsid w:val="00523195"/>
    <w:rsid w:val="00523359"/>
    <w:rsid w:val="0052343B"/>
    <w:rsid w:val="005234EB"/>
    <w:rsid w:val="005235A1"/>
    <w:rsid w:val="00523696"/>
    <w:rsid w:val="005236B5"/>
    <w:rsid w:val="005236D7"/>
    <w:rsid w:val="00523700"/>
    <w:rsid w:val="0052382E"/>
    <w:rsid w:val="00523BB4"/>
    <w:rsid w:val="00523D6D"/>
    <w:rsid w:val="00523E4A"/>
    <w:rsid w:val="00523ED3"/>
    <w:rsid w:val="005245B5"/>
    <w:rsid w:val="00524750"/>
    <w:rsid w:val="00524819"/>
    <w:rsid w:val="00524A53"/>
    <w:rsid w:val="00524CD6"/>
    <w:rsid w:val="00525375"/>
    <w:rsid w:val="0052538F"/>
    <w:rsid w:val="00525422"/>
    <w:rsid w:val="005254F1"/>
    <w:rsid w:val="00525667"/>
    <w:rsid w:val="0052566F"/>
    <w:rsid w:val="00525961"/>
    <w:rsid w:val="005259BB"/>
    <w:rsid w:val="00525BAC"/>
    <w:rsid w:val="00525BCD"/>
    <w:rsid w:val="00525EED"/>
    <w:rsid w:val="00525FB0"/>
    <w:rsid w:val="005264E4"/>
    <w:rsid w:val="00526860"/>
    <w:rsid w:val="005268C6"/>
    <w:rsid w:val="0052691A"/>
    <w:rsid w:val="00526A4A"/>
    <w:rsid w:val="00526A90"/>
    <w:rsid w:val="00526C0F"/>
    <w:rsid w:val="00526CC3"/>
    <w:rsid w:val="00526D58"/>
    <w:rsid w:val="00526DBC"/>
    <w:rsid w:val="0052722E"/>
    <w:rsid w:val="00527554"/>
    <w:rsid w:val="005275EB"/>
    <w:rsid w:val="005275FE"/>
    <w:rsid w:val="00527782"/>
    <w:rsid w:val="0052781C"/>
    <w:rsid w:val="005278A7"/>
    <w:rsid w:val="0052796A"/>
    <w:rsid w:val="00527B5A"/>
    <w:rsid w:val="00527C79"/>
    <w:rsid w:val="00530181"/>
    <w:rsid w:val="0053020F"/>
    <w:rsid w:val="005302ED"/>
    <w:rsid w:val="005303B7"/>
    <w:rsid w:val="005303CF"/>
    <w:rsid w:val="00530658"/>
    <w:rsid w:val="00530796"/>
    <w:rsid w:val="005307A7"/>
    <w:rsid w:val="0053098E"/>
    <w:rsid w:val="00530A7C"/>
    <w:rsid w:val="00530C17"/>
    <w:rsid w:val="00530ECB"/>
    <w:rsid w:val="00530FD8"/>
    <w:rsid w:val="0053101E"/>
    <w:rsid w:val="0053119A"/>
    <w:rsid w:val="0053125E"/>
    <w:rsid w:val="00531486"/>
    <w:rsid w:val="00531687"/>
    <w:rsid w:val="005316C5"/>
    <w:rsid w:val="0053198E"/>
    <w:rsid w:val="00531A48"/>
    <w:rsid w:val="00531B45"/>
    <w:rsid w:val="00531BC5"/>
    <w:rsid w:val="00531C10"/>
    <w:rsid w:val="00531C37"/>
    <w:rsid w:val="00531CDF"/>
    <w:rsid w:val="00532538"/>
    <w:rsid w:val="00532562"/>
    <w:rsid w:val="00532706"/>
    <w:rsid w:val="00532735"/>
    <w:rsid w:val="00532B7A"/>
    <w:rsid w:val="00532B83"/>
    <w:rsid w:val="00532CD4"/>
    <w:rsid w:val="00532D88"/>
    <w:rsid w:val="00532DA6"/>
    <w:rsid w:val="00532E02"/>
    <w:rsid w:val="00532F16"/>
    <w:rsid w:val="0053305C"/>
    <w:rsid w:val="005332B8"/>
    <w:rsid w:val="00533435"/>
    <w:rsid w:val="005335C9"/>
    <w:rsid w:val="00533630"/>
    <w:rsid w:val="005336F3"/>
    <w:rsid w:val="00533845"/>
    <w:rsid w:val="00533D90"/>
    <w:rsid w:val="00534401"/>
    <w:rsid w:val="00534598"/>
    <w:rsid w:val="005348E5"/>
    <w:rsid w:val="00534AB5"/>
    <w:rsid w:val="00535175"/>
    <w:rsid w:val="00535476"/>
    <w:rsid w:val="005354A0"/>
    <w:rsid w:val="00535A41"/>
    <w:rsid w:val="00535A91"/>
    <w:rsid w:val="00535AB9"/>
    <w:rsid w:val="00535BDC"/>
    <w:rsid w:val="00535DBE"/>
    <w:rsid w:val="00535F5A"/>
    <w:rsid w:val="005360F0"/>
    <w:rsid w:val="005361F9"/>
    <w:rsid w:val="00536392"/>
    <w:rsid w:val="005365B8"/>
    <w:rsid w:val="00536621"/>
    <w:rsid w:val="00536775"/>
    <w:rsid w:val="005367D4"/>
    <w:rsid w:val="00536A9B"/>
    <w:rsid w:val="00536C01"/>
    <w:rsid w:val="00536C4A"/>
    <w:rsid w:val="00536F48"/>
    <w:rsid w:val="00537372"/>
    <w:rsid w:val="005373EC"/>
    <w:rsid w:val="00537DC1"/>
    <w:rsid w:val="00537DD9"/>
    <w:rsid w:val="00537DF8"/>
    <w:rsid w:val="0054030B"/>
    <w:rsid w:val="00540696"/>
    <w:rsid w:val="0054072C"/>
    <w:rsid w:val="00540782"/>
    <w:rsid w:val="0054086A"/>
    <w:rsid w:val="0054099F"/>
    <w:rsid w:val="00541074"/>
    <w:rsid w:val="0054107A"/>
    <w:rsid w:val="005410DB"/>
    <w:rsid w:val="00541221"/>
    <w:rsid w:val="005412A7"/>
    <w:rsid w:val="00541442"/>
    <w:rsid w:val="00541758"/>
    <w:rsid w:val="00541A5A"/>
    <w:rsid w:val="00541B18"/>
    <w:rsid w:val="00541B9B"/>
    <w:rsid w:val="00541BC3"/>
    <w:rsid w:val="005421AC"/>
    <w:rsid w:val="0054245E"/>
    <w:rsid w:val="00542528"/>
    <w:rsid w:val="00542740"/>
    <w:rsid w:val="00542C98"/>
    <w:rsid w:val="00542E01"/>
    <w:rsid w:val="005431D7"/>
    <w:rsid w:val="00543248"/>
    <w:rsid w:val="005432DA"/>
    <w:rsid w:val="005435CD"/>
    <w:rsid w:val="00543619"/>
    <w:rsid w:val="00543628"/>
    <w:rsid w:val="0054366F"/>
    <w:rsid w:val="005438AC"/>
    <w:rsid w:val="00543BAC"/>
    <w:rsid w:val="00543F46"/>
    <w:rsid w:val="00544016"/>
    <w:rsid w:val="00544158"/>
    <w:rsid w:val="00544178"/>
    <w:rsid w:val="0054449A"/>
    <w:rsid w:val="0054453D"/>
    <w:rsid w:val="0054467E"/>
    <w:rsid w:val="00544A03"/>
    <w:rsid w:val="00544A04"/>
    <w:rsid w:val="00544A87"/>
    <w:rsid w:val="00544D98"/>
    <w:rsid w:val="00544E07"/>
    <w:rsid w:val="00545118"/>
    <w:rsid w:val="00545431"/>
    <w:rsid w:val="0054549F"/>
    <w:rsid w:val="005455F7"/>
    <w:rsid w:val="0054595C"/>
    <w:rsid w:val="00545C07"/>
    <w:rsid w:val="00545C63"/>
    <w:rsid w:val="00546A9E"/>
    <w:rsid w:val="00546C25"/>
    <w:rsid w:val="00546D36"/>
    <w:rsid w:val="00546DB6"/>
    <w:rsid w:val="0054705B"/>
    <w:rsid w:val="0054725A"/>
    <w:rsid w:val="005472AC"/>
    <w:rsid w:val="005473CF"/>
    <w:rsid w:val="005475CB"/>
    <w:rsid w:val="00547621"/>
    <w:rsid w:val="005479E1"/>
    <w:rsid w:val="00547E42"/>
    <w:rsid w:val="00550052"/>
    <w:rsid w:val="005500FB"/>
    <w:rsid w:val="005501FA"/>
    <w:rsid w:val="0055026B"/>
    <w:rsid w:val="00550292"/>
    <w:rsid w:val="00550616"/>
    <w:rsid w:val="00550856"/>
    <w:rsid w:val="0055088E"/>
    <w:rsid w:val="00550A89"/>
    <w:rsid w:val="00550CDD"/>
    <w:rsid w:val="00550D1F"/>
    <w:rsid w:val="00550D34"/>
    <w:rsid w:val="00550ED4"/>
    <w:rsid w:val="00551070"/>
    <w:rsid w:val="0055119E"/>
    <w:rsid w:val="005511A2"/>
    <w:rsid w:val="005513B8"/>
    <w:rsid w:val="005513F8"/>
    <w:rsid w:val="005515AD"/>
    <w:rsid w:val="005518EE"/>
    <w:rsid w:val="00551BB4"/>
    <w:rsid w:val="00551EF0"/>
    <w:rsid w:val="00551F5E"/>
    <w:rsid w:val="00552093"/>
    <w:rsid w:val="005521BA"/>
    <w:rsid w:val="005522F1"/>
    <w:rsid w:val="00552756"/>
    <w:rsid w:val="00552796"/>
    <w:rsid w:val="00552892"/>
    <w:rsid w:val="005528A0"/>
    <w:rsid w:val="005528C0"/>
    <w:rsid w:val="005529B1"/>
    <w:rsid w:val="00552B4F"/>
    <w:rsid w:val="00552F3C"/>
    <w:rsid w:val="00552F8B"/>
    <w:rsid w:val="00553470"/>
    <w:rsid w:val="00553710"/>
    <w:rsid w:val="005538B5"/>
    <w:rsid w:val="00553A08"/>
    <w:rsid w:val="00553B5F"/>
    <w:rsid w:val="00553C4F"/>
    <w:rsid w:val="00553D72"/>
    <w:rsid w:val="00553E11"/>
    <w:rsid w:val="00553E6C"/>
    <w:rsid w:val="0055423F"/>
    <w:rsid w:val="00554248"/>
    <w:rsid w:val="005542AD"/>
    <w:rsid w:val="00554638"/>
    <w:rsid w:val="00554A11"/>
    <w:rsid w:val="00554B03"/>
    <w:rsid w:val="00554BAA"/>
    <w:rsid w:val="00555259"/>
    <w:rsid w:val="00555962"/>
    <w:rsid w:val="00555BC4"/>
    <w:rsid w:val="00555BFA"/>
    <w:rsid w:val="00555C39"/>
    <w:rsid w:val="00555E93"/>
    <w:rsid w:val="00555FB2"/>
    <w:rsid w:val="005560A9"/>
    <w:rsid w:val="005562AC"/>
    <w:rsid w:val="00556301"/>
    <w:rsid w:val="005564F1"/>
    <w:rsid w:val="0055693F"/>
    <w:rsid w:val="0055739C"/>
    <w:rsid w:val="0055748A"/>
    <w:rsid w:val="00557539"/>
    <w:rsid w:val="00557675"/>
    <w:rsid w:val="005577DD"/>
    <w:rsid w:val="00557927"/>
    <w:rsid w:val="00557D72"/>
    <w:rsid w:val="0056014B"/>
    <w:rsid w:val="005602B3"/>
    <w:rsid w:val="00560450"/>
    <w:rsid w:val="005607E0"/>
    <w:rsid w:val="00560856"/>
    <w:rsid w:val="00560B22"/>
    <w:rsid w:val="00560CB6"/>
    <w:rsid w:val="00560E1A"/>
    <w:rsid w:val="0056106D"/>
    <w:rsid w:val="005612DA"/>
    <w:rsid w:val="00561348"/>
    <w:rsid w:val="005613D7"/>
    <w:rsid w:val="005616D2"/>
    <w:rsid w:val="00561846"/>
    <w:rsid w:val="00561857"/>
    <w:rsid w:val="0056242E"/>
    <w:rsid w:val="00562555"/>
    <w:rsid w:val="005625FE"/>
    <w:rsid w:val="0056291F"/>
    <w:rsid w:val="00562A50"/>
    <w:rsid w:val="00562A64"/>
    <w:rsid w:val="00562D84"/>
    <w:rsid w:val="00562DF1"/>
    <w:rsid w:val="00562E37"/>
    <w:rsid w:val="00562EB4"/>
    <w:rsid w:val="005630AD"/>
    <w:rsid w:val="0056387E"/>
    <w:rsid w:val="00563959"/>
    <w:rsid w:val="00563968"/>
    <w:rsid w:val="00563A8F"/>
    <w:rsid w:val="00563BCC"/>
    <w:rsid w:val="00563BFB"/>
    <w:rsid w:val="00563E3A"/>
    <w:rsid w:val="00563EF0"/>
    <w:rsid w:val="005640C6"/>
    <w:rsid w:val="0056423E"/>
    <w:rsid w:val="0056441E"/>
    <w:rsid w:val="00564421"/>
    <w:rsid w:val="0056451D"/>
    <w:rsid w:val="00564719"/>
    <w:rsid w:val="0056481F"/>
    <w:rsid w:val="00564853"/>
    <w:rsid w:val="00564C22"/>
    <w:rsid w:val="00564E1E"/>
    <w:rsid w:val="005651A5"/>
    <w:rsid w:val="005652E6"/>
    <w:rsid w:val="00565AFF"/>
    <w:rsid w:val="00565BBD"/>
    <w:rsid w:val="00565E6C"/>
    <w:rsid w:val="005662A7"/>
    <w:rsid w:val="0056665A"/>
    <w:rsid w:val="0056677C"/>
    <w:rsid w:val="00566967"/>
    <w:rsid w:val="00566A0D"/>
    <w:rsid w:val="00567039"/>
    <w:rsid w:val="0056715C"/>
    <w:rsid w:val="0056770B"/>
    <w:rsid w:val="0056776E"/>
    <w:rsid w:val="00567871"/>
    <w:rsid w:val="00567A66"/>
    <w:rsid w:val="00567D1C"/>
    <w:rsid w:val="00567D65"/>
    <w:rsid w:val="00570302"/>
    <w:rsid w:val="00570369"/>
    <w:rsid w:val="00570786"/>
    <w:rsid w:val="0057089B"/>
    <w:rsid w:val="0057090E"/>
    <w:rsid w:val="00570E49"/>
    <w:rsid w:val="00570EF7"/>
    <w:rsid w:val="00570F40"/>
    <w:rsid w:val="00571140"/>
    <w:rsid w:val="00571432"/>
    <w:rsid w:val="0057166F"/>
    <w:rsid w:val="00571818"/>
    <w:rsid w:val="00571DB0"/>
    <w:rsid w:val="00572583"/>
    <w:rsid w:val="005725A6"/>
    <w:rsid w:val="005727C8"/>
    <w:rsid w:val="005728B4"/>
    <w:rsid w:val="00572995"/>
    <w:rsid w:val="005729E6"/>
    <w:rsid w:val="00572AA6"/>
    <w:rsid w:val="00572BE5"/>
    <w:rsid w:val="00572C86"/>
    <w:rsid w:val="00573381"/>
    <w:rsid w:val="00573782"/>
    <w:rsid w:val="00573AAB"/>
    <w:rsid w:val="00573C00"/>
    <w:rsid w:val="00573ED8"/>
    <w:rsid w:val="00574049"/>
    <w:rsid w:val="0057410A"/>
    <w:rsid w:val="005741B0"/>
    <w:rsid w:val="005744C9"/>
    <w:rsid w:val="00574705"/>
    <w:rsid w:val="0057479F"/>
    <w:rsid w:val="00574CEE"/>
    <w:rsid w:val="00574D97"/>
    <w:rsid w:val="00575479"/>
    <w:rsid w:val="0057547A"/>
    <w:rsid w:val="005758F7"/>
    <w:rsid w:val="00575979"/>
    <w:rsid w:val="0057598C"/>
    <w:rsid w:val="005759FC"/>
    <w:rsid w:val="00575A6E"/>
    <w:rsid w:val="00575F44"/>
    <w:rsid w:val="00576098"/>
    <w:rsid w:val="005766FE"/>
    <w:rsid w:val="00576755"/>
    <w:rsid w:val="0057695E"/>
    <w:rsid w:val="00576B86"/>
    <w:rsid w:val="00576B98"/>
    <w:rsid w:val="00576D9B"/>
    <w:rsid w:val="00576EB5"/>
    <w:rsid w:val="0057707F"/>
    <w:rsid w:val="00577437"/>
    <w:rsid w:val="00577663"/>
    <w:rsid w:val="00577788"/>
    <w:rsid w:val="00577846"/>
    <w:rsid w:val="005778F9"/>
    <w:rsid w:val="005779C7"/>
    <w:rsid w:val="005779DD"/>
    <w:rsid w:val="00577B71"/>
    <w:rsid w:val="00577DAB"/>
    <w:rsid w:val="005803BB"/>
    <w:rsid w:val="005804AC"/>
    <w:rsid w:val="005806B1"/>
    <w:rsid w:val="00580826"/>
    <w:rsid w:val="00580828"/>
    <w:rsid w:val="00580B59"/>
    <w:rsid w:val="00580C22"/>
    <w:rsid w:val="00580D53"/>
    <w:rsid w:val="00580DCE"/>
    <w:rsid w:val="00581069"/>
    <w:rsid w:val="005810AB"/>
    <w:rsid w:val="00581156"/>
    <w:rsid w:val="00581210"/>
    <w:rsid w:val="00581676"/>
    <w:rsid w:val="005818CD"/>
    <w:rsid w:val="00581C24"/>
    <w:rsid w:val="00581D16"/>
    <w:rsid w:val="00581ECE"/>
    <w:rsid w:val="00581F2B"/>
    <w:rsid w:val="00581F8F"/>
    <w:rsid w:val="005821AC"/>
    <w:rsid w:val="005821E3"/>
    <w:rsid w:val="0058231D"/>
    <w:rsid w:val="005824F8"/>
    <w:rsid w:val="005825BD"/>
    <w:rsid w:val="0058260E"/>
    <w:rsid w:val="0058292A"/>
    <w:rsid w:val="00582969"/>
    <w:rsid w:val="00582A4E"/>
    <w:rsid w:val="00582A57"/>
    <w:rsid w:val="00582AF5"/>
    <w:rsid w:val="00582BA8"/>
    <w:rsid w:val="00582CC0"/>
    <w:rsid w:val="00582E1F"/>
    <w:rsid w:val="005835E2"/>
    <w:rsid w:val="0058397F"/>
    <w:rsid w:val="00583ED1"/>
    <w:rsid w:val="005841A9"/>
    <w:rsid w:val="005843FF"/>
    <w:rsid w:val="005845A2"/>
    <w:rsid w:val="00584662"/>
    <w:rsid w:val="00584669"/>
    <w:rsid w:val="00584B44"/>
    <w:rsid w:val="00584B70"/>
    <w:rsid w:val="00584CEF"/>
    <w:rsid w:val="00584E33"/>
    <w:rsid w:val="00584F04"/>
    <w:rsid w:val="0058500D"/>
    <w:rsid w:val="00585036"/>
    <w:rsid w:val="005850F3"/>
    <w:rsid w:val="005851CC"/>
    <w:rsid w:val="0058541C"/>
    <w:rsid w:val="00585450"/>
    <w:rsid w:val="00585511"/>
    <w:rsid w:val="00585620"/>
    <w:rsid w:val="00585733"/>
    <w:rsid w:val="00585786"/>
    <w:rsid w:val="00585837"/>
    <w:rsid w:val="00585B4E"/>
    <w:rsid w:val="0058615D"/>
    <w:rsid w:val="00586165"/>
    <w:rsid w:val="0058624F"/>
    <w:rsid w:val="00586366"/>
    <w:rsid w:val="0058675A"/>
    <w:rsid w:val="00586816"/>
    <w:rsid w:val="00586B38"/>
    <w:rsid w:val="00586CA5"/>
    <w:rsid w:val="00586CC6"/>
    <w:rsid w:val="00586F56"/>
    <w:rsid w:val="00586F7A"/>
    <w:rsid w:val="00587209"/>
    <w:rsid w:val="0058730F"/>
    <w:rsid w:val="00587354"/>
    <w:rsid w:val="00587511"/>
    <w:rsid w:val="005875F4"/>
    <w:rsid w:val="0058795B"/>
    <w:rsid w:val="00587DDC"/>
    <w:rsid w:val="00587F05"/>
    <w:rsid w:val="00587F9E"/>
    <w:rsid w:val="005902FA"/>
    <w:rsid w:val="0059059E"/>
    <w:rsid w:val="00590A55"/>
    <w:rsid w:val="00590BBE"/>
    <w:rsid w:val="00590CB8"/>
    <w:rsid w:val="00590D06"/>
    <w:rsid w:val="00590FBB"/>
    <w:rsid w:val="00591158"/>
    <w:rsid w:val="00591276"/>
    <w:rsid w:val="005914CC"/>
    <w:rsid w:val="00591B46"/>
    <w:rsid w:val="00591B75"/>
    <w:rsid w:val="00591E48"/>
    <w:rsid w:val="00592010"/>
    <w:rsid w:val="005922E8"/>
    <w:rsid w:val="00592319"/>
    <w:rsid w:val="00592572"/>
    <w:rsid w:val="00592814"/>
    <w:rsid w:val="005928CA"/>
    <w:rsid w:val="00592B4B"/>
    <w:rsid w:val="00592C2D"/>
    <w:rsid w:val="00592CE7"/>
    <w:rsid w:val="00592D7A"/>
    <w:rsid w:val="00592E78"/>
    <w:rsid w:val="0059357D"/>
    <w:rsid w:val="005939CA"/>
    <w:rsid w:val="005939E2"/>
    <w:rsid w:val="00593C05"/>
    <w:rsid w:val="00593C94"/>
    <w:rsid w:val="00593D9B"/>
    <w:rsid w:val="00594451"/>
    <w:rsid w:val="00594543"/>
    <w:rsid w:val="0059463E"/>
    <w:rsid w:val="00594650"/>
    <w:rsid w:val="005946A4"/>
    <w:rsid w:val="00594948"/>
    <w:rsid w:val="0059495A"/>
    <w:rsid w:val="00594A98"/>
    <w:rsid w:val="0059520A"/>
    <w:rsid w:val="00595434"/>
    <w:rsid w:val="005958C3"/>
    <w:rsid w:val="00595E32"/>
    <w:rsid w:val="0059648D"/>
    <w:rsid w:val="005964CA"/>
    <w:rsid w:val="00596778"/>
    <w:rsid w:val="00596915"/>
    <w:rsid w:val="005969AE"/>
    <w:rsid w:val="00596B2B"/>
    <w:rsid w:val="00596B7B"/>
    <w:rsid w:val="00596C24"/>
    <w:rsid w:val="00596D04"/>
    <w:rsid w:val="00596E65"/>
    <w:rsid w:val="00596F1C"/>
    <w:rsid w:val="00596F8D"/>
    <w:rsid w:val="0059720E"/>
    <w:rsid w:val="0059724E"/>
    <w:rsid w:val="0059755C"/>
    <w:rsid w:val="005975E5"/>
    <w:rsid w:val="0059765A"/>
    <w:rsid w:val="0059770D"/>
    <w:rsid w:val="0059779D"/>
    <w:rsid w:val="00597BA2"/>
    <w:rsid w:val="00597E6D"/>
    <w:rsid w:val="00597EF4"/>
    <w:rsid w:val="005A01A8"/>
    <w:rsid w:val="005A035D"/>
    <w:rsid w:val="005A05FE"/>
    <w:rsid w:val="005A078F"/>
    <w:rsid w:val="005A08B1"/>
    <w:rsid w:val="005A0B3C"/>
    <w:rsid w:val="005A0BA4"/>
    <w:rsid w:val="005A0CAE"/>
    <w:rsid w:val="005A0F52"/>
    <w:rsid w:val="005A1232"/>
    <w:rsid w:val="005A128F"/>
    <w:rsid w:val="005A14D2"/>
    <w:rsid w:val="005A1969"/>
    <w:rsid w:val="005A1F27"/>
    <w:rsid w:val="005A20C5"/>
    <w:rsid w:val="005A21C7"/>
    <w:rsid w:val="005A2326"/>
    <w:rsid w:val="005A23FE"/>
    <w:rsid w:val="005A253C"/>
    <w:rsid w:val="005A26C4"/>
    <w:rsid w:val="005A271F"/>
    <w:rsid w:val="005A2846"/>
    <w:rsid w:val="005A28C1"/>
    <w:rsid w:val="005A2C20"/>
    <w:rsid w:val="005A33C1"/>
    <w:rsid w:val="005A33F3"/>
    <w:rsid w:val="005A34A6"/>
    <w:rsid w:val="005A34BB"/>
    <w:rsid w:val="005A35F0"/>
    <w:rsid w:val="005A3AF8"/>
    <w:rsid w:val="005A411A"/>
    <w:rsid w:val="005A4256"/>
    <w:rsid w:val="005A425B"/>
    <w:rsid w:val="005A4290"/>
    <w:rsid w:val="005A42F1"/>
    <w:rsid w:val="005A449F"/>
    <w:rsid w:val="005A45FC"/>
    <w:rsid w:val="005A4618"/>
    <w:rsid w:val="005A4782"/>
    <w:rsid w:val="005A4809"/>
    <w:rsid w:val="005A4975"/>
    <w:rsid w:val="005A4AA4"/>
    <w:rsid w:val="005A4AF7"/>
    <w:rsid w:val="005A4BA4"/>
    <w:rsid w:val="005A4C02"/>
    <w:rsid w:val="005A4CE4"/>
    <w:rsid w:val="005A50E6"/>
    <w:rsid w:val="005A5223"/>
    <w:rsid w:val="005A5270"/>
    <w:rsid w:val="005A5425"/>
    <w:rsid w:val="005A54BA"/>
    <w:rsid w:val="005A555D"/>
    <w:rsid w:val="005A57C2"/>
    <w:rsid w:val="005A6167"/>
    <w:rsid w:val="005A62E9"/>
    <w:rsid w:val="005A695C"/>
    <w:rsid w:val="005A69A6"/>
    <w:rsid w:val="005A69C0"/>
    <w:rsid w:val="005A6D7B"/>
    <w:rsid w:val="005A6DC4"/>
    <w:rsid w:val="005A6DE9"/>
    <w:rsid w:val="005A7018"/>
    <w:rsid w:val="005A701F"/>
    <w:rsid w:val="005A70F4"/>
    <w:rsid w:val="005A73A6"/>
    <w:rsid w:val="005A73CB"/>
    <w:rsid w:val="005A75CC"/>
    <w:rsid w:val="005A76C7"/>
    <w:rsid w:val="005A7C5A"/>
    <w:rsid w:val="005A7CC1"/>
    <w:rsid w:val="005B0477"/>
    <w:rsid w:val="005B04A2"/>
    <w:rsid w:val="005B0732"/>
    <w:rsid w:val="005B0D7C"/>
    <w:rsid w:val="005B0F77"/>
    <w:rsid w:val="005B108B"/>
    <w:rsid w:val="005B111F"/>
    <w:rsid w:val="005B1262"/>
    <w:rsid w:val="005B1405"/>
    <w:rsid w:val="005B1526"/>
    <w:rsid w:val="005B1753"/>
    <w:rsid w:val="005B1BAB"/>
    <w:rsid w:val="005B1CB1"/>
    <w:rsid w:val="005B2027"/>
    <w:rsid w:val="005B20B4"/>
    <w:rsid w:val="005B2343"/>
    <w:rsid w:val="005B2369"/>
    <w:rsid w:val="005B24AB"/>
    <w:rsid w:val="005B2A48"/>
    <w:rsid w:val="005B2B46"/>
    <w:rsid w:val="005B2BA5"/>
    <w:rsid w:val="005B2D6E"/>
    <w:rsid w:val="005B2DA6"/>
    <w:rsid w:val="005B2EA3"/>
    <w:rsid w:val="005B2EF6"/>
    <w:rsid w:val="005B2F5E"/>
    <w:rsid w:val="005B310E"/>
    <w:rsid w:val="005B322C"/>
    <w:rsid w:val="005B3448"/>
    <w:rsid w:val="005B380F"/>
    <w:rsid w:val="005B3A5A"/>
    <w:rsid w:val="005B3B17"/>
    <w:rsid w:val="005B3C85"/>
    <w:rsid w:val="005B3CA3"/>
    <w:rsid w:val="005B3DF7"/>
    <w:rsid w:val="005B3F7B"/>
    <w:rsid w:val="005B402B"/>
    <w:rsid w:val="005B41C4"/>
    <w:rsid w:val="005B44A3"/>
    <w:rsid w:val="005B4AE4"/>
    <w:rsid w:val="005B4AF6"/>
    <w:rsid w:val="005B4B23"/>
    <w:rsid w:val="005B4C64"/>
    <w:rsid w:val="005B4CA2"/>
    <w:rsid w:val="005B4CF9"/>
    <w:rsid w:val="005B508F"/>
    <w:rsid w:val="005B531B"/>
    <w:rsid w:val="005B5352"/>
    <w:rsid w:val="005B5650"/>
    <w:rsid w:val="005B56BE"/>
    <w:rsid w:val="005B58D7"/>
    <w:rsid w:val="005B5AF5"/>
    <w:rsid w:val="005B5EE0"/>
    <w:rsid w:val="005B5EE6"/>
    <w:rsid w:val="005B6267"/>
    <w:rsid w:val="005B62C9"/>
    <w:rsid w:val="005B63DA"/>
    <w:rsid w:val="005B66A5"/>
    <w:rsid w:val="005B6756"/>
    <w:rsid w:val="005B6B8F"/>
    <w:rsid w:val="005B6BB4"/>
    <w:rsid w:val="005B6D5F"/>
    <w:rsid w:val="005B6E07"/>
    <w:rsid w:val="005B6ECB"/>
    <w:rsid w:val="005B6F43"/>
    <w:rsid w:val="005B6F48"/>
    <w:rsid w:val="005B7234"/>
    <w:rsid w:val="005B7592"/>
    <w:rsid w:val="005B7662"/>
    <w:rsid w:val="005B769C"/>
    <w:rsid w:val="005B7739"/>
    <w:rsid w:val="005B77AB"/>
    <w:rsid w:val="005B78C8"/>
    <w:rsid w:val="005B798F"/>
    <w:rsid w:val="005B7CCD"/>
    <w:rsid w:val="005B7E7D"/>
    <w:rsid w:val="005C00F8"/>
    <w:rsid w:val="005C0127"/>
    <w:rsid w:val="005C01A8"/>
    <w:rsid w:val="005C0285"/>
    <w:rsid w:val="005C03E9"/>
    <w:rsid w:val="005C0AC9"/>
    <w:rsid w:val="005C0ADB"/>
    <w:rsid w:val="005C0B23"/>
    <w:rsid w:val="005C0F8B"/>
    <w:rsid w:val="005C10C9"/>
    <w:rsid w:val="005C11CC"/>
    <w:rsid w:val="005C120E"/>
    <w:rsid w:val="005C1319"/>
    <w:rsid w:val="005C19BF"/>
    <w:rsid w:val="005C1A46"/>
    <w:rsid w:val="005C1F42"/>
    <w:rsid w:val="005C2088"/>
    <w:rsid w:val="005C2215"/>
    <w:rsid w:val="005C23DB"/>
    <w:rsid w:val="005C2614"/>
    <w:rsid w:val="005C2AC6"/>
    <w:rsid w:val="005C2C7D"/>
    <w:rsid w:val="005C2CE8"/>
    <w:rsid w:val="005C2D62"/>
    <w:rsid w:val="005C2D6F"/>
    <w:rsid w:val="005C2DFC"/>
    <w:rsid w:val="005C2E47"/>
    <w:rsid w:val="005C302F"/>
    <w:rsid w:val="005C37CC"/>
    <w:rsid w:val="005C395F"/>
    <w:rsid w:val="005C3D49"/>
    <w:rsid w:val="005C3DFA"/>
    <w:rsid w:val="005C4406"/>
    <w:rsid w:val="005C440D"/>
    <w:rsid w:val="005C4575"/>
    <w:rsid w:val="005C46DC"/>
    <w:rsid w:val="005C4A21"/>
    <w:rsid w:val="005C4A4E"/>
    <w:rsid w:val="005C5033"/>
    <w:rsid w:val="005C504B"/>
    <w:rsid w:val="005C5415"/>
    <w:rsid w:val="005C5785"/>
    <w:rsid w:val="005C5847"/>
    <w:rsid w:val="005C5940"/>
    <w:rsid w:val="005C59FA"/>
    <w:rsid w:val="005C5C00"/>
    <w:rsid w:val="005C5C22"/>
    <w:rsid w:val="005C5F99"/>
    <w:rsid w:val="005C6136"/>
    <w:rsid w:val="005C653C"/>
    <w:rsid w:val="005C658B"/>
    <w:rsid w:val="005C66F3"/>
    <w:rsid w:val="005C6808"/>
    <w:rsid w:val="005C6875"/>
    <w:rsid w:val="005C68E8"/>
    <w:rsid w:val="005C7339"/>
    <w:rsid w:val="005C744E"/>
    <w:rsid w:val="005C7643"/>
    <w:rsid w:val="005C76B0"/>
    <w:rsid w:val="005C77E3"/>
    <w:rsid w:val="005C7ADF"/>
    <w:rsid w:val="005C7EEB"/>
    <w:rsid w:val="005D0274"/>
    <w:rsid w:val="005D0351"/>
    <w:rsid w:val="005D056E"/>
    <w:rsid w:val="005D05F9"/>
    <w:rsid w:val="005D0621"/>
    <w:rsid w:val="005D0BAF"/>
    <w:rsid w:val="005D0EE2"/>
    <w:rsid w:val="005D104A"/>
    <w:rsid w:val="005D121B"/>
    <w:rsid w:val="005D147F"/>
    <w:rsid w:val="005D16D6"/>
    <w:rsid w:val="005D1759"/>
    <w:rsid w:val="005D18B6"/>
    <w:rsid w:val="005D1AB2"/>
    <w:rsid w:val="005D1EB2"/>
    <w:rsid w:val="005D2227"/>
    <w:rsid w:val="005D2466"/>
    <w:rsid w:val="005D24D4"/>
    <w:rsid w:val="005D25AD"/>
    <w:rsid w:val="005D25E5"/>
    <w:rsid w:val="005D2751"/>
    <w:rsid w:val="005D2B94"/>
    <w:rsid w:val="005D2EAD"/>
    <w:rsid w:val="005D2ED2"/>
    <w:rsid w:val="005D2FAC"/>
    <w:rsid w:val="005D3282"/>
    <w:rsid w:val="005D338E"/>
    <w:rsid w:val="005D3664"/>
    <w:rsid w:val="005D3BD8"/>
    <w:rsid w:val="005D3D18"/>
    <w:rsid w:val="005D43BC"/>
    <w:rsid w:val="005D453C"/>
    <w:rsid w:val="005D458A"/>
    <w:rsid w:val="005D4661"/>
    <w:rsid w:val="005D4787"/>
    <w:rsid w:val="005D493F"/>
    <w:rsid w:val="005D4A6E"/>
    <w:rsid w:val="005D4C2A"/>
    <w:rsid w:val="005D4C73"/>
    <w:rsid w:val="005D4DAC"/>
    <w:rsid w:val="005D4FCD"/>
    <w:rsid w:val="005D52F2"/>
    <w:rsid w:val="005D54B9"/>
    <w:rsid w:val="005D5889"/>
    <w:rsid w:val="005D5988"/>
    <w:rsid w:val="005D5CCD"/>
    <w:rsid w:val="005D5CDF"/>
    <w:rsid w:val="005D5E16"/>
    <w:rsid w:val="005D5F01"/>
    <w:rsid w:val="005D610D"/>
    <w:rsid w:val="005D61E8"/>
    <w:rsid w:val="005D64B2"/>
    <w:rsid w:val="005D6556"/>
    <w:rsid w:val="005D6C10"/>
    <w:rsid w:val="005D6D0F"/>
    <w:rsid w:val="005D6E10"/>
    <w:rsid w:val="005D6F53"/>
    <w:rsid w:val="005D7582"/>
    <w:rsid w:val="005D7718"/>
    <w:rsid w:val="005D7D92"/>
    <w:rsid w:val="005E0687"/>
    <w:rsid w:val="005E09B0"/>
    <w:rsid w:val="005E0B87"/>
    <w:rsid w:val="005E0D08"/>
    <w:rsid w:val="005E1065"/>
    <w:rsid w:val="005E11C7"/>
    <w:rsid w:val="005E126A"/>
    <w:rsid w:val="005E14C8"/>
    <w:rsid w:val="005E1513"/>
    <w:rsid w:val="005E157A"/>
    <w:rsid w:val="005E15BC"/>
    <w:rsid w:val="005E15C3"/>
    <w:rsid w:val="005E16BC"/>
    <w:rsid w:val="005E19B6"/>
    <w:rsid w:val="005E1C7C"/>
    <w:rsid w:val="005E1CDC"/>
    <w:rsid w:val="005E1FCD"/>
    <w:rsid w:val="005E200A"/>
    <w:rsid w:val="005E22E3"/>
    <w:rsid w:val="005E2446"/>
    <w:rsid w:val="005E2AC3"/>
    <w:rsid w:val="005E2B7B"/>
    <w:rsid w:val="005E2DF2"/>
    <w:rsid w:val="005E32E9"/>
    <w:rsid w:val="005E32EA"/>
    <w:rsid w:val="005E332D"/>
    <w:rsid w:val="005E335F"/>
    <w:rsid w:val="005E34CA"/>
    <w:rsid w:val="005E3A9E"/>
    <w:rsid w:val="005E3BED"/>
    <w:rsid w:val="005E3DCA"/>
    <w:rsid w:val="005E3EE1"/>
    <w:rsid w:val="005E40E1"/>
    <w:rsid w:val="005E4113"/>
    <w:rsid w:val="005E4289"/>
    <w:rsid w:val="005E4409"/>
    <w:rsid w:val="005E4624"/>
    <w:rsid w:val="005E4725"/>
    <w:rsid w:val="005E4826"/>
    <w:rsid w:val="005E4907"/>
    <w:rsid w:val="005E494B"/>
    <w:rsid w:val="005E4AE9"/>
    <w:rsid w:val="005E4CB4"/>
    <w:rsid w:val="005E4CB8"/>
    <w:rsid w:val="005E4EC7"/>
    <w:rsid w:val="005E4F04"/>
    <w:rsid w:val="005E523C"/>
    <w:rsid w:val="005E5305"/>
    <w:rsid w:val="005E531F"/>
    <w:rsid w:val="005E53CC"/>
    <w:rsid w:val="005E573C"/>
    <w:rsid w:val="005E59FD"/>
    <w:rsid w:val="005E5B06"/>
    <w:rsid w:val="005E5BFD"/>
    <w:rsid w:val="005E5D31"/>
    <w:rsid w:val="005E6046"/>
    <w:rsid w:val="005E6335"/>
    <w:rsid w:val="005E64C7"/>
    <w:rsid w:val="005E6541"/>
    <w:rsid w:val="005E65CD"/>
    <w:rsid w:val="005E676D"/>
    <w:rsid w:val="005E67BD"/>
    <w:rsid w:val="005E6852"/>
    <w:rsid w:val="005E6C31"/>
    <w:rsid w:val="005E6E9B"/>
    <w:rsid w:val="005E6EEB"/>
    <w:rsid w:val="005E6F28"/>
    <w:rsid w:val="005E71AC"/>
    <w:rsid w:val="005E7284"/>
    <w:rsid w:val="005E73FA"/>
    <w:rsid w:val="005E754A"/>
    <w:rsid w:val="005E76D7"/>
    <w:rsid w:val="005E772F"/>
    <w:rsid w:val="005E789C"/>
    <w:rsid w:val="005E7CEB"/>
    <w:rsid w:val="005E7E95"/>
    <w:rsid w:val="005E7EBE"/>
    <w:rsid w:val="005E7EE0"/>
    <w:rsid w:val="005E7F01"/>
    <w:rsid w:val="005E7F45"/>
    <w:rsid w:val="005F01B5"/>
    <w:rsid w:val="005F0346"/>
    <w:rsid w:val="005F0416"/>
    <w:rsid w:val="005F077B"/>
    <w:rsid w:val="005F094D"/>
    <w:rsid w:val="005F0AEF"/>
    <w:rsid w:val="005F0BAC"/>
    <w:rsid w:val="005F0CEA"/>
    <w:rsid w:val="005F0E64"/>
    <w:rsid w:val="005F0E93"/>
    <w:rsid w:val="005F0EAA"/>
    <w:rsid w:val="005F1211"/>
    <w:rsid w:val="005F12CF"/>
    <w:rsid w:val="005F14A0"/>
    <w:rsid w:val="005F15CA"/>
    <w:rsid w:val="005F15DF"/>
    <w:rsid w:val="005F16E9"/>
    <w:rsid w:val="005F1AE4"/>
    <w:rsid w:val="005F1BA2"/>
    <w:rsid w:val="005F1DBE"/>
    <w:rsid w:val="005F1EB8"/>
    <w:rsid w:val="005F25F0"/>
    <w:rsid w:val="005F2627"/>
    <w:rsid w:val="005F27A7"/>
    <w:rsid w:val="005F2A23"/>
    <w:rsid w:val="005F2A6D"/>
    <w:rsid w:val="005F2B66"/>
    <w:rsid w:val="005F2C49"/>
    <w:rsid w:val="005F2C89"/>
    <w:rsid w:val="005F2D36"/>
    <w:rsid w:val="005F2DC1"/>
    <w:rsid w:val="005F2E29"/>
    <w:rsid w:val="005F33FF"/>
    <w:rsid w:val="005F36FC"/>
    <w:rsid w:val="005F38CA"/>
    <w:rsid w:val="005F3B41"/>
    <w:rsid w:val="005F3D4F"/>
    <w:rsid w:val="005F3F7C"/>
    <w:rsid w:val="005F40EB"/>
    <w:rsid w:val="005F42F2"/>
    <w:rsid w:val="005F431B"/>
    <w:rsid w:val="005F439A"/>
    <w:rsid w:val="005F44DF"/>
    <w:rsid w:val="005F497F"/>
    <w:rsid w:val="005F4C43"/>
    <w:rsid w:val="005F4C5A"/>
    <w:rsid w:val="005F4D17"/>
    <w:rsid w:val="005F4FEE"/>
    <w:rsid w:val="005F50D1"/>
    <w:rsid w:val="005F517C"/>
    <w:rsid w:val="005F5302"/>
    <w:rsid w:val="005F532C"/>
    <w:rsid w:val="005F5694"/>
    <w:rsid w:val="005F571C"/>
    <w:rsid w:val="005F59F4"/>
    <w:rsid w:val="005F5A3E"/>
    <w:rsid w:val="005F5BDB"/>
    <w:rsid w:val="005F5FF8"/>
    <w:rsid w:val="005F60BA"/>
    <w:rsid w:val="005F60FB"/>
    <w:rsid w:val="005F669A"/>
    <w:rsid w:val="005F689F"/>
    <w:rsid w:val="005F6D24"/>
    <w:rsid w:val="005F6DB5"/>
    <w:rsid w:val="005F6E14"/>
    <w:rsid w:val="005F6E16"/>
    <w:rsid w:val="005F6F4D"/>
    <w:rsid w:val="005F6F4F"/>
    <w:rsid w:val="005F79B6"/>
    <w:rsid w:val="005F79D6"/>
    <w:rsid w:val="006001AC"/>
    <w:rsid w:val="006002CF"/>
    <w:rsid w:val="006003B8"/>
    <w:rsid w:val="0060042A"/>
    <w:rsid w:val="0060042C"/>
    <w:rsid w:val="00600806"/>
    <w:rsid w:val="00600845"/>
    <w:rsid w:val="00600D6A"/>
    <w:rsid w:val="0060104A"/>
    <w:rsid w:val="006012C2"/>
    <w:rsid w:val="00601654"/>
    <w:rsid w:val="006017B1"/>
    <w:rsid w:val="006018F8"/>
    <w:rsid w:val="00601976"/>
    <w:rsid w:val="00601BC3"/>
    <w:rsid w:val="00601CE6"/>
    <w:rsid w:val="00601D0D"/>
    <w:rsid w:val="00601E86"/>
    <w:rsid w:val="0060216E"/>
    <w:rsid w:val="0060230F"/>
    <w:rsid w:val="00602321"/>
    <w:rsid w:val="006027AF"/>
    <w:rsid w:val="00602A6C"/>
    <w:rsid w:val="00602F18"/>
    <w:rsid w:val="00602FD1"/>
    <w:rsid w:val="00603096"/>
    <w:rsid w:val="00603839"/>
    <w:rsid w:val="00603AB2"/>
    <w:rsid w:val="00603B55"/>
    <w:rsid w:val="00603C80"/>
    <w:rsid w:val="0060429B"/>
    <w:rsid w:val="006043A4"/>
    <w:rsid w:val="00604613"/>
    <w:rsid w:val="00604752"/>
    <w:rsid w:val="00604B73"/>
    <w:rsid w:val="00604D95"/>
    <w:rsid w:val="00604F3E"/>
    <w:rsid w:val="006052A6"/>
    <w:rsid w:val="006053C7"/>
    <w:rsid w:val="0060569D"/>
    <w:rsid w:val="006057F7"/>
    <w:rsid w:val="00605AED"/>
    <w:rsid w:val="00605B57"/>
    <w:rsid w:val="00605DC0"/>
    <w:rsid w:val="00606297"/>
    <w:rsid w:val="0060630D"/>
    <w:rsid w:val="006065B6"/>
    <w:rsid w:val="006067CE"/>
    <w:rsid w:val="00606826"/>
    <w:rsid w:val="00606D88"/>
    <w:rsid w:val="00606FDC"/>
    <w:rsid w:val="006070CE"/>
    <w:rsid w:val="006071E3"/>
    <w:rsid w:val="0060730D"/>
    <w:rsid w:val="006074BA"/>
    <w:rsid w:val="0060760C"/>
    <w:rsid w:val="0060778C"/>
    <w:rsid w:val="0060785A"/>
    <w:rsid w:val="006078E8"/>
    <w:rsid w:val="00607A97"/>
    <w:rsid w:val="00607CD0"/>
    <w:rsid w:val="006101AC"/>
    <w:rsid w:val="006102EA"/>
    <w:rsid w:val="006104E5"/>
    <w:rsid w:val="0061073F"/>
    <w:rsid w:val="006109BA"/>
    <w:rsid w:val="00610A45"/>
    <w:rsid w:val="00610B06"/>
    <w:rsid w:val="00610CB5"/>
    <w:rsid w:val="00610F60"/>
    <w:rsid w:val="006115B2"/>
    <w:rsid w:val="00611A41"/>
    <w:rsid w:val="00611A4A"/>
    <w:rsid w:val="00611B06"/>
    <w:rsid w:val="00611C07"/>
    <w:rsid w:val="00612021"/>
    <w:rsid w:val="006120D2"/>
    <w:rsid w:val="0061231F"/>
    <w:rsid w:val="0061269D"/>
    <w:rsid w:val="006128C5"/>
    <w:rsid w:val="00612CB5"/>
    <w:rsid w:val="00612E97"/>
    <w:rsid w:val="00612FC2"/>
    <w:rsid w:val="00613103"/>
    <w:rsid w:val="00613149"/>
    <w:rsid w:val="006131AD"/>
    <w:rsid w:val="0061324C"/>
    <w:rsid w:val="00613673"/>
    <w:rsid w:val="0061376F"/>
    <w:rsid w:val="00613B65"/>
    <w:rsid w:val="00613BD8"/>
    <w:rsid w:val="00613F6E"/>
    <w:rsid w:val="0061414C"/>
    <w:rsid w:val="006145E7"/>
    <w:rsid w:val="00614834"/>
    <w:rsid w:val="00614865"/>
    <w:rsid w:val="006148D2"/>
    <w:rsid w:val="006149DA"/>
    <w:rsid w:val="00614B0E"/>
    <w:rsid w:val="00614CB3"/>
    <w:rsid w:val="00614DEC"/>
    <w:rsid w:val="00615239"/>
    <w:rsid w:val="00615305"/>
    <w:rsid w:val="00615537"/>
    <w:rsid w:val="006157C4"/>
    <w:rsid w:val="00615861"/>
    <w:rsid w:val="006158EF"/>
    <w:rsid w:val="00615A72"/>
    <w:rsid w:val="00615D4A"/>
    <w:rsid w:val="0061608C"/>
    <w:rsid w:val="00616106"/>
    <w:rsid w:val="006162DA"/>
    <w:rsid w:val="006169D9"/>
    <w:rsid w:val="00616C29"/>
    <w:rsid w:val="00616CC4"/>
    <w:rsid w:val="00616CE9"/>
    <w:rsid w:val="00616D76"/>
    <w:rsid w:val="006170C3"/>
    <w:rsid w:val="00617232"/>
    <w:rsid w:val="0061727C"/>
    <w:rsid w:val="006174CE"/>
    <w:rsid w:val="0061784D"/>
    <w:rsid w:val="006178EE"/>
    <w:rsid w:val="00617C86"/>
    <w:rsid w:val="00617C94"/>
    <w:rsid w:val="0062014E"/>
    <w:rsid w:val="00620440"/>
    <w:rsid w:val="0062066C"/>
    <w:rsid w:val="00620BAD"/>
    <w:rsid w:val="00621068"/>
    <w:rsid w:val="00621101"/>
    <w:rsid w:val="006213A9"/>
    <w:rsid w:val="00621575"/>
    <w:rsid w:val="006217C5"/>
    <w:rsid w:val="00621848"/>
    <w:rsid w:val="00621957"/>
    <w:rsid w:val="00621973"/>
    <w:rsid w:val="00621A3B"/>
    <w:rsid w:val="00621B9F"/>
    <w:rsid w:val="00621E1F"/>
    <w:rsid w:val="00621E7C"/>
    <w:rsid w:val="00621F74"/>
    <w:rsid w:val="00622274"/>
    <w:rsid w:val="006223BB"/>
    <w:rsid w:val="006225D5"/>
    <w:rsid w:val="0062268B"/>
    <w:rsid w:val="0062271C"/>
    <w:rsid w:val="006227A1"/>
    <w:rsid w:val="006229C8"/>
    <w:rsid w:val="006230C3"/>
    <w:rsid w:val="006230CB"/>
    <w:rsid w:val="0062326F"/>
    <w:rsid w:val="006235AF"/>
    <w:rsid w:val="0062393D"/>
    <w:rsid w:val="00623A16"/>
    <w:rsid w:val="00623E12"/>
    <w:rsid w:val="00623ED1"/>
    <w:rsid w:val="00624317"/>
    <w:rsid w:val="00624480"/>
    <w:rsid w:val="00624662"/>
    <w:rsid w:val="0062475B"/>
    <w:rsid w:val="0062481D"/>
    <w:rsid w:val="00624877"/>
    <w:rsid w:val="00624AAD"/>
    <w:rsid w:val="00624BFF"/>
    <w:rsid w:val="00624DF6"/>
    <w:rsid w:val="00624F88"/>
    <w:rsid w:val="0062514B"/>
    <w:rsid w:val="006251FF"/>
    <w:rsid w:val="0062526B"/>
    <w:rsid w:val="006253E7"/>
    <w:rsid w:val="00625514"/>
    <w:rsid w:val="0062584C"/>
    <w:rsid w:val="006259BD"/>
    <w:rsid w:val="00625BC4"/>
    <w:rsid w:val="00625BE1"/>
    <w:rsid w:val="00625DEA"/>
    <w:rsid w:val="0062614C"/>
    <w:rsid w:val="00626214"/>
    <w:rsid w:val="00626B09"/>
    <w:rsid w:val="00626BAD"/>
    <w:rsid w:val="00626EA0"/>
    <w:rsid w:val="00626EA9"/>
    <w:rsid w:val="00626EDF"/>
    <w:rsid w:val="00626FA6"/>
    <w:rsid w:val="006270F3"/>
    <w:rsid w:val="0062717F"/>
    <w:rsid w:val="006272B4"/>
    <w:rsid w:val="0062736E"/>
    <w:rsid w:val="006275EE"/>
    <w:rsid w:val="00627668"/>
    <w:rsid w:val="006276BD"/>
    <w:rsid w:val="00627866"/>
    <w:rsid w:val="00627ACA"/>
    <w:rsid w:val="00627B18"/>
    <w:rsid w:val="00627C95"/>
    <w:rsid w:val="00627D33"/>
    <w:rsid w:val="00627E2D"/>
    <w:rsid w:val="00627E89"/>
    <w:rsid w:val="00627EB8"/>
    <w:rsid w:val="00627F72"/>
    <w:rsid w:val="00630300"/>
    <w:rsid w:val="0063073A"/>
    <w:rsid w:val="0063097B"/>
    <w:rsid w:val="00630D1C"/>
    <w:rsid w:val="0063105C"/>
    <w:rsid w:val="0063116D"/>
    <w:rsid w:val="0063154C"/>
    <w:rsid w:val="0063154F"/>
    <w:rsid w:val="00631560"/>
    <w:rsid w:val="006315EB"/>
    <w:rsid w:val="00631613"/>
    <w:rsid w:val="00631A9B"/>
    <w:rsid w:val="00631AF0"/>
    <w:rsid w:val="00631B75"/>
    <w:rsid w:val="00631DCA"/>
    <w:rsid w:val="00631EC7"/>
    <w:rsid w:val="00631FB9"/>
    <w:rsid w:val="00632482"/>
    <w:rsid w:val="0063277A"/>
    <w:rsid w:val="00632B67"/>
    <w:rsid w:val="00632EA4"/>
    <w:rsid w:val="00632F0C"/>
    <w:rsid w:val="00632F58"/>
    <w:rsid w:val="00633519"/>
    <w:rsid w:val="0063354A"/>
    <w:rsid w:val="0063354B"/>
    <w:rsid w:val="0063361D"/>
    <w:rsid w:val="006336C0"/>
    <w:rsid w:val="006339F9"/>
    <w:rsid w:val="00633D81"/>
    <w:rsid w:val="00633F7A"/>
    <w:rsid w:val="0063411C"/>
    <w:rsid w:val="006341C4"/>
    <w:rsid w:val="006342AC"/>
    <w:rsid w:val="0063452E"/>
    <w:rsid w:val="006348EC"/>
    <w:rsid w:val="006348F6"/>
    <w:rsid w:val="0063490E"/>
    <w:rsid w:val="00634AF6"/>
    <w:rsid w:val="00634B00"/>
    <w:rsid w:val="00634B43"/>
    <w:rsid w:val="00634B48"/>
    <w:rsid w:val="00634BB8"/>
    <w:rsid w:val="00634CE3"/>
    <w:rsid w:val="00634F14"/>
    <w:rsid w:val="00634FFC"/>
    <w:rsid w:val="00635191"/>
    <w:rsid w:val="00635313"/>
    <w:rsid w:val="0063533F"/>
    <w:rsid w:val="00635450"/>
    <w:rsid w:val="0063598D"/>
    <w:rsid w:val="00635C25"/>
    <w:rsid w:val="00635E43"/>
    <w:rsid w:val="00636010"/>
    <w:rsid w:val="00636018"/>
    <w:rsid w:val="00636542"/>
    <w:rsid w:val="00636543"/>
    <w:rsid w:val="006365CC"/>
    <w:rsid w:val="00636774"/>
    <w:rsid w:val="006367CC"/>
    <w:rsid w:val="0063703E"/>
    <w:rsid w:val="006374BC"/>
    <w:rsid w:val="006377DB"/>
    <w:rsid w:val="00637995"/>
    <w:rsid w:val="00637A40"/>
    <w:rsid w:val="00637E3D"/>
    <w:rsid w:val="00637EC2"/>
    <w:rsid w:val="00640052"/>
    <w:rsid w:val="0064018F"/>
    <w:rsid w:val="006401B9"/>
    <w:rsid w:val="006404D0"/>
    <w:rsid w:val="00640584"/>
    <w:rsid w:val="00640609"/>
    <w:rsid w:val="00640875"/>
    <w:rsid w:val="00640EE0"/>
    <w:rsid w:val="00640F50"/>
    <w:rsid w:val="00641071"/>
    <w:rsid w:val="0064135E"/>
    <w:rsid w:val="00641567"/>
    <w:rsid w:val="0064162F"/>
    <w:rsid w:val="00641652"/>
    <w:rsid w:val="00641965"/>
    <w:rsid w:val="00641A91"/>
    <w:rsid w:val="00641E8E"/>
    <w:rsid w:val="006421FE"/>
    <w:rsid w:val="0064233B"/>
    <w:rsid w:val="006425B9"/>
    <w:rsid w:val="00642A78"/>
    <w:rsid w:val="006430AE"/>
    <w:rsid w:val="00643222"/>
    <w:rsid w:val="006432D8"/>
    <w:rsid w:val="0064330E"/>
    <w:rsid w:val="00643947"/>
    <w:rsid w:val="006439B7"/>
    <w:rsid w:val="00643BD5"/>
    <w:rsid w:val="00643DC1"/>
    <w:rsid w:val="0064402D"/>
    <w:rsid w:val="006442F6"/>
    <w:rsid w:val="0064452F"/>
    <w:rsid w:val="006447E4"/>
    <w:rsid w:val="00644891"/>
    <w:rsid w:val="00644905"/>
    <w:rsid w:val="00644D77"/>
    <w:rsid w:val="0064511B"/>
    <w:rsid w:val="0064515F"/>
    <w:rsid w:val="006453A4"/>
    <w:rsid w:val="0064542D"/>
    <w:rsid w:val="006457DA"/>
    <w:rsid w:val="00645BCD"/>
    <w:rsid w:val="00645D84"/>
    <w:rsid w:val="00646193"/>
    <w:rsid w:val="00646279"/>
    <w:rsid w:val="00646436"/>
    <w:rsid w:val="00646872"/>
    <w:rsid w:val="00646874"/>
    <w:rsid w:val="00646AA1"/>
    <w:rsid w:val="00646B5E"/>
    <w:rsid w:val="00646F35"/>
    <w:rsid w:val="0064709F"/>
    <w:rsid w:val="0064772D"/>
    <w:rsid w:val="006478EA"/>
    <w:rsid w:val="0064798D"/>
    <w:rsid w:val="00647A6B"/>
    <w:rsid w:val="00647AB2"/>
    <w:rsid w:val="00647BDA"/>
    <w:rsid w:val="00647E91"/>
    <w:rsid w:val="0065026D"/>
    <w:rsid w:val="00650389"/>
    <w:rsid w:val="0065073B"/>
    <w:rsid w:val="00650FC8"/>
    <w:rsid w:val="006511DE"/>
    <w:rsid w:val="006512B4"/>
    <w:rsid w:val="006513B4"/>
    <w:rsid w:val="00651728"/>
    <w:rsid w:val="00651E3A"/>
    <w:rsid w:val="00651FD9"/>
    <w:rsid w:val="00652292"/>
    <w:rsid w:val="00652422"/>
    <w:rsid w:val="00652581"/>
    <w:rsid w:val="006529FE"/>
    <w:rsid w:val="0065305D"/>
    <w:rsid w:val="006531C5"/>
    <w:rsid w:val="006533B3"/>
    <w:rsid w:val="006533F3"/>
    <w:rsid w:val="006535F1"/>
    <w:rsid w:val="00653627"/>
    <w:rsid w:val="006539AD"/>
    <w:rsid w:val="00653C0A"/>
    <w:rsid w:val="00653CAA"/>
    <w:rsid w:val="00653D69"/>
    <w:rsid w:val="00653FEE"/>
    <w:rsid w:val="00654794"/>
    <w:rsid w:val="006547A3"/>
    <w:rsid w:val="00654848"/>
    <w:rsid w:val="006549E4"/>
    <w:rsid w:val="00654AA5"/>
    <w:rsid w:val="00654EC4"/>
    <w:rsid w:val="00654F8E"/>
    <w:rsid w:val="006550EA"/>
    <w:rsid w:val="0065513D"/>
    <w:rsid w:val="00655207"/>
    <w:rsid w:val="0065535C"/>
    <w:rsid w:val="006557F4"/>
    <w:rsid w:val="0065587D"/>
    <w:rsid w:val="00655955"/>
    <w:rsid w:val="00655BFA"/>
    <w:rsid w:val="00655C8C"/>
    <w:rsid w:val="00655F58"/>
    <w:rsid w:val="00655FF5"/>
    <w:rsid w:val="00656313"/>
    <w:rsid w:val="006567A0"/>
    <w:rsid w:val="00656A9B"/>
    <w:rsid w:val="00656C17"/>
    <w:rsid w:val="006574AF"/>
    <w:rsid w:val="006574CB"/>
    <w:rsid w:val="00657810"/>
    <w:rsid w:val="00657E03"/>
    <w:rsid w:val="00660080"/>
    <w:rsid w:val="0066076A"/>
    <w:rsid w:val="0066078C"/>
    <w:rsid w:val="006607C2"/>
    <w:rsid w:val="00660833"/>
    <w:rsid w:val="006609A3"/>
    <w:rsid w:val="00660CED"/>
    <w:rsid w:val="006613E7"/>
    <w:rsid w:val="006618F6"/>
    <w:rsid w:val="00661A9D"/>
    <w:rsid w:val="00661C24"/>
    <w:rsid w:val="00661D77"/>
    <w:rsid w:val="00661EB2"/>
    <w:rsid w:val="00661FC0"/>
    <w:rsid w:val="00662157"/>
    <w:rsid w:val="006621A2"/>
    <w:rsid w:val="00662378"/>
    <w:rsid w:val="0066240C"/>
    <w:rsid w:val="0066253B"/>
    <w:rsid w:val="006628FF"/>
    <w:rsid w:val="00663115"/>
    <w:rsid w:val="00663207"/>
    <w:rsid w:val="006632C9"/>
    <w:rsid w:val="0066347E"/>
    <w:rsid w:val="00663536"/>
    <w:rsid w:val="006637E7"/>
    <w:rsid w:val="00663AEE"/>
    <w:rsid w:val="00664148"/>
    <w:rsid w:val="00664587"/>
    <w:rsid w:val="00664A98"/>
    <w:rsid w:val="00664C39"/>
    <w:rsid w:val="00664C6C"/>
    <w:rsid w:val="00664FE0"/>
    <w:rsid w:val="0066530A"/>
    <w:rsid w:val="006654EE"/>
    <w:rsid w:val="00665713"/>
    <w:rsid w:val="0066574A"/>
    <w:rsid w:val="0066579F"/>
    <w:rsid w:val="00665919"/>
    <w:rsid w:val="00665E56"/>
    <w:rsid w:val="00665FC0"/>
    <w:rsid w:val="006660AB"/>
    <w:rsid w:val="006664EF"/>
    <w:rsid w:val="00666864"/>
    <w:rsid w:val="006669E1"/>
    <w:rsid w:val="00666B99"/>
    <w:rsid w:val="00666D33"/>
    <w:rsid w:val="00666D3B"/>
    <w:rsid w:val="00666E4E"/>
    <w:rsid w:val="00667135"/>
    <w:rsid w:val="00667722"/>
    <w:rsid w:val="006677B0"/>
    <w:rsid w:val="00667951"/>
    <w:rsid w:val="00667D24"/>
    <w:rsid w:val="00667ED5"/>
    <w:rsid w:val="006702BF"/>
    <w:rsid w:val="00670443"/>
    <w:rsid w:val="00670542"/>
    <w:rsid w:val="00670758"/>
    <w:rsid w:val="00670ACC"/>
    <w:rsid w:val="00670E5C"/>
    <w:rsid w:val="00670ECF"/>
    <w:rsid w:val="006712B7"/>
    <w:rsid w:val="006714C1"/>
    <w:rsid w:val="00671643"/>
    <w:rsid w:val="00671693"/>
    <w:rsid w:val="00671860"/>
    <w:rsid w:val="00671939"/>
    <w:rsid w:val="0067195C"/>
    <w:rsid w:val="00671D5D"/>
    <w:rsid w:val="00671E6C"/>
    <w:rsid w:val="00672220"/>
    <w:rsid w:val="0067238F"/>
    <w:rsid w:val="00672504"/>
    <w:rsid w:val="006726E0"/>
    <w:rsid w:val="006726F6"/>
    <w:rsid w:val="0067279E"/>
    <w:rsid w:val="00672897"/>
    <w:rsid w:val="00672A75"/>
    <w:rsid w:val="00672D15"/>
    <w:rsid w:val="00672D6E"/>
    <w:rsid w:val="006731CC"/>
    <w:rsid w:val="00673400"/>
    <w:rsid w:val="006734DF"/>
    <w:rsid w:val="006739F9"/>
    <w:rsid w:val="00673AD7"/>
    <w:rsid w:val="00673E7F"/>
    <w:rsid w:val="00673F44"/>
    <w:rsid w:val="00674202"/>
    <w:rsid w:val="006742B8"/>
    <w:rsid w:val="0067452B"/>
    <w:rsid w:val="00674AC4"/>
    <w:rsid w:val="00675167"/>
    <w:rsid w:val="006752BD"/>
    <w:rsid w:val="006752EA"/>
    <w:rsid w:val="006754E6"/>
    <w:rsid w:val="0067568F"/>
    <w:rsid w:val="00675A6E"/>
    <w:rsid w:val="00675BE5"/>
    <w:rsid w:val="00676936"/>
    <w:rsid w:val="00676BE6"/>
    <w:rsid w:val="00676DC7"/>
    <w:rsid w:val="00676E19"/>
    <w:rsid w:val="00676EBF"/>
    <w:rsid w:val="0067709F"/>
    <w:rsid w:val="00677897"/>
    <w:rsid w:val="00677AB1"/>
    <w:rsid w:val="00677CCF"/>
    <w:rsid w:val="00677DC4"/>
    <w:rsid w:val="006802EF"/>
    <w:rsid w:val="0068055A"/>
    <w:rsid w:val="00680B6F"/>
    <w:rsid w:val="00680C0C"/>
    <w:rsid w:val="00680C95"/>
    <w:rsid w:val="00680CE6"/>
    <w:rsid w:val="00680D03"/>
    <w:rsid w:val="00680F76"/>
    <w:rsid w:val="00681014"/>
    <w:rsid w:val="0068104B"/>
    <w:rsid w:val="006816DE"/>
    <w:rsid w:val="00681741"/>
    <w:rsid w:val="0068181C"/>
    <w:rsid w:val="00681870"/>
    <w:rsid w:val="00681896"/>
    <w:rsid w:val="00681D72"/>
    <w:rsid w:val="00681FAE"/>
    <w:rsid w:val="00682281"/>
    <w:rsid w:val="00682289"/>
    <w:rsid w:val="00682390"/>
    <w:rsid w:val="0068278D"/>
    <w:rsid w:val="00682911"/>
    <w:rsid w:val="00682A30"/>
    <w:rsid w:val="00682A96"/>
    <w:rsid w:val="00682C1B"/>
    <w:rsid w:val="00683094"/>
    <w:rsid w:val="006831A5"/>
    <w:rsid w:val="00683219"/>
    <w:rsid w:val="006832C1"/>
    <w:rsid w:val="00683458"/>
    <w:rsid w:val="00683688"/>
    <w:rsid w:val="006836B6"/>
    <w:rsid w:val="006838A0"/>
    <w:rsid w:val="00683940"/>
    <w:rsid w:val="006839E9"/>
    <w:rsid w:val="00683EB0"/>
    <w:rsid w:val="0068450C"/>
    <w:rsid w:val="00684581"/>
    <w:rsid w:val="006845DF"/>
    <w:rsid w:val="00684D11"/>
    <w:rsid w:val="0068548C"/>
    <w:rsid w:val="006856AD"/>
    <w:rsid w:val="00685C51"/>
    <w:rsid w:val="00685D62"/>
    <w:rsid w:val="00685E20"/>
    <w:rsid w:val="00686251"/>
    <w:rsid w:val="00686291"/>
    <w:rsid w:val="006862E2"/>
    <w:rsid w:val="006864DA"/>
    <w:rsid w:val="00686A31"/>
    <w:rsid w:val="00686BF1"/>
    <w:rsid w:val="00686CC2"/>
    <w:rsid w:val="00686F4A"/>
    <w:rsid w:val="0068744A"/>
    <w:rsid w:val="0068747F"/>
    <w:rsid w:val="00687504"/>
    <w:rsid w:val="0068774F"/>
    <w:rsid w:val="0068782B"/>
    <w:rsid w:val="00687961"/>
    <w:rsid w:val="00687A0C"/>
    <w:rsid w:val="00690158"/>
    <w:rsid w:val="00690160"/>
    <w:rsid w:val="0069032E"/>
    <w:rsid w:val="00690410"/>
    <w:rsid w:val="00690A74"/>
    <w:rsid w:val="00690ABA"/>
    <w:rsid w:val="00690C40"/>
    <w:rsid w:val="00690C9A"/>
    <w:rsid w:val="00690CBC"/>
    <w:rsid w:val="00690EAF"/>
    <w:rsid w:val="00690F8D"/>
    <w:rsid w:val="00691289"/>
    <w:rsid w:val="006912B9"/>
    <w:rsid w:val="00691AFC"/>
    <w:rsid w:val="00691CB9"/>
    <w:rsid w:val="00691D74"/>
    <w:rsid w:val="00691DBC"/>
    <w:rsid w:val="00691DFC"/>
    <w:rsid w:val="00691E08"/>
    <w:rsid w:val="00692314"/>
    <w:rsid w:val="00692570"/>
    <w:rsid w:val="00692744"/>
    <w:rsid w:val="00692852"/>
    <w:rsid w:val="006928A5"/>
    <w:rsid w:val="00692C76"/>
    <w:rsid w:val="0069323F"/>
    <w:rsid w:val="00693285"/>
    <w:rsid w:val="00693317"/>
    <w:rsid w:val="0069337B"/>
    <w:rsid w:val="006933EE"/>
    <w:rsid w:val="00693458"/>
    <w:rsid w:val="006934C5"/>
    <w:rsid w:val="0069365A"/>
    <w:rsid w:val="00693C33"/>
    <w:rsid w:val="00693DDE"/>
    <w:rsid w:val="00693EB3"/>
    <w:rsid w:val="00694129"/>
    <w:rsid w:val="00694281"/>
    <w:rsid w:val="006942ED"/>
    <w:rsid w:val="00694588"/>
    <w:rsid w:val="0069469D"/>
    <w:rsid w:val="006948A4"/>
    <w:rsid w:val="0069493C"/>
    <w:rsid w:val="00694A1F"/>
    <w:rsid w:val="00694BCE"/>
    <w:rsid w:val="00694CE6"/>
    <w:rsid w:val="00694D56"/>
    <w:rsid w:val="00694DB2"/>
    <w:rsid w:val="00694F11"/>
    <w:rsid w:val="00694F69"/>
    <w:rsid w:val="0069527F"/>
    <w:rsid w:val="0069539C"/>
    <w:rsid w:val="0069552C"/>
    <w:rsid w:val="006955C8"/>
    <w:rsid w:val="00695655"/>
    <w:rsid w:val="0069569C"/>
    <w:rsid w:val="006956FA"/>
    <w:rsid w:val="00695CA0"/>
    <w:rsid w:val="00695D0B"/>
    <w:rsid w:val="006963AE"/>
    <w:rsid w:val="00696463"/>
    <w:rsid w:val="0069688A"/>
    <w:rsid w:val="00696978"/>
    <w:rsid w:val="00696B17"/>
    <w:rsid w:val="00696C54"/>
    <w:rsid w:val="00696CA3"/>
    <w:rsid w:val="00696F41"/>
    <w:rsid w:val="006973D7"/>
    <w:rsid w:val="00697FE7"/>
    <w:rsid w:val="006A00B6"/>
    <w:rsid w:val="006A0328"/>
    <w:rsid w:val="006A06D3"/>
    <w:rsid w:val="006A07E9"/>
    <w:rsid w:val="006A0A13"/>
    <w:rsid w:val="006A0ABF"/>
    <w:rsid w:val="006A0D56"/>
    <w:rsid w:val="006A0D59"/>
    <w:rsid w:val="006A0E29"/>
    <w:rsid w:val="006A0E56"/>
    <w:rsid w:val="006A0E82"/>
    <w:rsid w:val="006A0EC8"/>
    <w:rsid w:val="006A1188"/>
    <w:rsid w:val="006A1230"/>
    <w:rsid w:val="006A1323"/>
    <w:rsid w:val="006A17D6"/>
    <w:rsid w:val="006A18C2"/>
    <w:rsid w:val="006A1959"/>
    <w:rsid w:val="006A19F8"/>
    <w:rsid w:val="006A1A87"/>
    <w:rsid w:val="006A1B34"/>
    <w:rsid w:val="006A1C56"/>
    <w:rsid w:val="006A1F1B"/>
    <w:rsid w:val="006A1F4F"/>
    <w:rsid w:val="006A20F4"/>
    <w:rsid w:val="006A211E"/>
    <w:rsid w:val="006A23A4"/>
    <w:rsid w:val="006A23A7"/>
    <w:rsid w:val="006A26B1"/>
    <w:rsid w:val="006A2915"/>
    <w:rsid w:val="006A2B14"/>
    <w:rsid w:val="006A2CF4"/>
    <w:rsid w:val="006A2D22"/>
    <w:rsid w:val="006A2E40"/>
    <w:rsid w:val="006A2F95"/>
    <w:rsid w:val="006A3544"/>
    <w:rsid w:val="006A3AC2"/>
    <w:rsid w:val="006A3B98"/>
    <w:rsid w:val="006A3D04"/>
    <w:rsid w:val="006A40CB"/>
    <w:rsid w:val="006A41DC"/>
    <w:rsid w:val="006A46E4"/>
    <w:rsid w:val="006A47A1"/>
    <w:rsid w:val="006A4F7A"/>
    <w:rsid w:val="006A4F92"/>
    <w:rsid w:val="006A4F9B"/>
    <w:rsid w:val="006A518D"/>
    <w:rsid w:val="006A52C8"/>
    <w:rsid w:val="006A552C"/>
    <w:rsid w:val="006A5813"/>
    <w:rsid w:val="006A581E"/>
    <w:rsid w:val="006A5B56"/>
    <w:rsid w:val="006A5CB2"/>
    <w:rsid w:val="006A5E2F"/>
    <w:rsid w:val="006A5F64"/>
    <w:rsid w:val="006A6369"/>
    <w:rsid w:val="006A650C"/>
    <w:rsid w:val="006A6547"/>
    <w:rsid w:val="006A6882"/>
    <w:rsid w:val="006A688B"/>
    <w:rsid w:val="006A6CA4"/>
    <w:rsid w:val="006A6EB6"/>
    <w:rsid w:val="006A6F0B"/>
    <w:rsid w:val="006A72EE"/>
    <w:rsid w:val="006A7526"/>
    <w:rsid w:val="006A7666"/>
    <w:rsid w:val="006A77ED"/>
    <w:rsid w:val="006A782E"/>
    <w:rsid w:val="006A78D2"/>
    <w:rsid w:val="006A7998"/>
    <w:rsid w:val="006A7A91"/>
    <w:rsid w:val="006A7E74"/>
    <w:rsid w:val="006B01C4"/>
    <w:rsid w:val="006B06EA"/>
    <w:rsid w:val="006B1343"/>
    <w:rsid w:val="006B187E"/>
    <w:rsid w:val="006B18B8"/>
    <w:rsid w:val="006B1F48"/>
    <w:rsid w:val="006B2084"/>
    <w:rsid w:val="006B2177"/>
    <w:rsid w:val="006B251F"/>
    <w:rsid w:val="006B2A85"/>
    <w:rsid w:val="006B2AF0"/>
    <w:rsid w:val="006B2EDB"/>
    <w:rsid w:val="006B3006"/>
    <w:rsid w:val="006B32C8"/>
    <w:rsid w:val="006B3472"/>
    <w:rsid w:val="006B3831"/>
    <w:rsid w:val="006B3A5D"/>
    <w:rsid w:val="006B3CC7"/>
    <w:rsid w:val="006B3DE5"/>
    <w:rsid w:val="006B3EA2"/>
    <w:rsid w:val="006B41A9"/>
    <w:rsid w:val="006B42FE"/>
    <w:rsid w:val="006B43B0"/>
    <w:rsid w:val="006B44C9"/>
    <w:rsid w:val="006B45FE"/>
    <w:rsid w:val="006B463C"/>
    <w:rsid w:val="006B483F"/>
    <w:rsid w:val="006B4915"/>
    <w:rsid w:val="006B4DED"/>
    <w:rsid w:val="006B514B"/>
    <w:rsid w:val="006B5186"/>
    <w:rsid w:val="006B5519"/>
    <w:rsid w:val="006B56B9"/>
    <w:rsid w:val="006B56E5"/>
    <w:rsid w:val="006B59A9"/>
    <w:rsid w:val="006B5A67"/>
    <w:rsid w:val="006B60CF"/>
    <w:rsid w:val="006B6193"/>
    <w:rsid w:val="006B61DB"/>
    <w:rsid w:val="006B63B8"/>
    <w:rsid w:val="006B68B7"/>
    <w:rsid w:val="006B6A3D"/>
    <w:rsid w:val="006B6C10"/>
    <w:rsid w:val="006B6EA6"/>
    <w:rsid w:val="006B6F0C"/>
    <w:rsid w:val="006B713C"/>
    <w:rsid w:val="006B7140"/>
    <w:rsid w:val="006B7390"/>
    <w:rsid w:val="006B73D2"/>
    <w:rsid w:val="006B77A0"/>
    <w:rsid w:val="006B77BA"/>
    <w:rsid w:val="006B77DB"/>
    <w:rsid w:val="006B7BA5"/>
    <w:rsid w:val="006B7BF4"/>
    <w:rsid w:val="006B7C08"/>
    <w:rsid w:val="006B7DFE"/>
    <w:rsid w:val="006B7E1C"/>
    <w:rsid w:val="006B7E34"/>
    <w:rsid w:val="006B7F34"/>
    <w:rsid w:val="006C012D"/>
    <w:rsid w:val="006C024B"/>
    <w:rsid w:val="006C026E"/>
    <w:rsid w:val="006C05A8"/>
    <w:rsid w:val="006C0977"/>
    <w:rsid w:val="006C099E"/>
    <w:rsid w:val="006C0AF1"/>
    <w:rsid w:val="006C0B0D"/>
    <w:rsid w:val="006C0BDD"/>
    <w:rsid w:val="006C0DE3"/>
    <w:rsid w:val="006C0F88"/>
    <w:rsid w:val="006C1118"/>
    <w:rsid w:val="006C14CF"/>
    <w:rsid w:val="006C172D"/>
    <w:rsid w:val="006C1996"/>
    <w:rsid w:val="006C19F4"/>
    <w:rsid w:val="006C1AE7"/>
    <w:rsid w:val="006C1C8A"/>
    <w:rsid w:val="006C1CA9"/>
    <w:rsid w:val="006C1F58"/>
    <w:rsid w:val="006C1FB4"/>
    <w:rsid w:val="006C2015"/>
    <w:rsid w:val="006C218D"/>
    <w:rsid w:val="006C2193"/>
    <w:rsid w:val="006C21DD"/>
    <w:rsid w:val="006C2319"/>
    <w:rsid w:val="006C255E"/>
    <w:rsid w:val="006C26FC"/>
    <w:rsid w:val="006C29BB"/>
    <w:rsid w:val="006C2EA3"/>
    <w:rsid w:val="006C2FBB"/>
    <w:rsid w:val="006C3319"/>
    <w:rsid w:val="006C332C"/>
    <w:rsid w:val="006C335C"/>
    <w:rsid w:val="006C34F6"/>
    <w:rsid w:val="006C3707"/>
    <w:rsid w:val="006C3EE9"/>
    <w:rsid w:val="006C4204"/>
    <w:rsid w:val="006C48FB"/>
    <w:rsid w:val="006C4A05"/>
    <w:rsid w:val="006C4A1A"/>
    <w:rsid w:val="006C4F03"/>
    <w:rsid w:val="006C5147"/>
    <w:rsid w:val="006C5160"/>
    <w:rsid w:val="006C55FC"/>
    <w:rsid w:val="006C5783"/>
    <w:rsid w:val="006C58F2"/>
    <w:rsid w:val="006C5A59"/>
    <w:rsid w:val="006C5CAA"/>
    <w:rsid w:val="006C5D8B"/>
    <w:rsid w:val="006C618F"/>
    <w:rsid w:val="006C6309"/>
    <w:rsid w:val="006C6355"/>
    <w:rsid w:val="006C647F"/>
    <w:rsid w:val="006C6632"/>
    <w:rsid w:val="006C6655"/>
    <w:rsid w:val="006C671E"/>
    <w:rsid w:val="006C6868"/>
    <w:rsid w:val="006C686C"/>
    <w:rsid w:val="006C6911"/>
    <w:rsid w:val="006C72CA"/>
    <w:rsid w:val="006C73C9"/>
    <w:rsid w:val="006C7476"/>
    <w:rsid w:val="006C7497"/>
    <w:rsid w:val="006C7578"/>
    <w:rsid w:val="006C7745"/>
    <w:rsid w:val="006C77AA"/>
    <w:rsid w:val="006C7893"/>
    <w:rsid w:val="006C7BDD"/>
    <w:rsid w:val="006D001B"/>
    <w:rsid w:val="006D008F"/>
    <w:rsid w:val="006D00A4"/>
    <w:rsid w:val="006D00F8"/>
    <w:rsid w:val="006D0248"/>
    <w:rsid w:val="006D0874"/>
    <w:rsid w:val="006D0A64"/>
    <w:rsid w:val="006D0C4B"/>
    <w:rsid w:val="006D0CF3"/>
    <w:rsid w:val="006D0CFB"/>
    <w:rsid w:val="006D1071"/>
    <w:rsid w:val="006D1218"/>
    <w:rsid w:val="006D1231"/>
    <w:rsid w:val="006D1324"/>
    <w:rsid w:val="006D14C5"/>
    <w:rsid w:val="006D14CB"/>
    <w:rsid w:val="006D180E"/>
    <w:rsid w:val="006D18CC"/>
    <w:rsid w:val="006D190B"/>
    <w:rsid w:val="006D1BAD"/>
    <w:rsid w:val="006D1DB6"/>
    <w:rsid w:val="006D2126"/>
    <w:rsid w:val="006D2283"/>
    <w:rsid w:val="006D24C2"/>
    <w:rsid w:val="006D24F5"/>
    <w:rsid w:val="006D255A"/>
    <w:rsid w:val="006D2872"/>
    <w:rsid w:val="006D2968"/>
    <w:rsid w:val="006D2A0A"/>
    <w:rsid w:val="006D2DA4"/>
    <w:rsid w:val="006D2EA1"/>
    <w:rsid w:val="006D2EEF"/>
    <w:rsid w:val="006D30D2"/>
    <w:rsid w:val="006D3335"/>
    <w:rsid w:val="006D33E3"/>
    <w:rsid w:val="006D36C6"/>
    <w:rsid w:val="006D3702"/>
    <w:rsid w:val="006D389B"/>
    <w:rsid w:val="006D38C9"/>
    <w:rsid w:val="006D3C34"/>
    <w:rsid w:val="006D3C37"/>
    <w:rsid w:val="006D3C97"/>
    <w:rsid w:val="006D3D3A"/>
    <w:rsid w:val="006D3DB9"/>
    <w:rsid w:val="006D4149"/>
    <w:rsid w:val="006D42C3"/>
    <w:rsid w:val="006D4357"/>
    <w:rsid w:val="006D43BE"/>
    <w:rsid w:val="006D43CD"/>
    <w:rsid w:val="006D46BF"/>
    <w:rsid w:val="006D4D53"/>
    <w:rsid w:val="006D4F1B"/>
    <w:rsid w:val="006D5097"/>
    <w:rsid w:val="006D5173"/>
    <w:rsid w:val="006D537E"/>
    <w:rsid w:val="006D59EE"/>
    <w:rsid w:val="006D5ACE"/>
    <w:rsid w:val="006D5B65"/>
    <w:rsid w:val="006D5E1D"/>
    <w:rsid w:val="006D5F64"/>
    <w:rsid w:val="006D5FC2"/>
    <w:rsid w:val="006D6053"/>
    <w:rsid w:val="006D635C"/>
    <w:rsid w:val="006D6A1F"/>
    <w:rsid w:val="006D6F78"/>
    <w:rsid w:val="006D728A"/>
    <w:rsid w:val="006D79FE"/>
    <w:rsid w:val="006D7B5F"/>
    <w:rsid w:val="006E0364"/>
    <w:rsid w:val="006E038E"/>
    <w:rsid w:val="006E068D"/>
    <w:rsid w:val="006E0C2B"/>
    <w:rsid w:val="006E0F6D"/>
    <w:rsid w:val="006E10C5"/>
    <w:rsid w:val="006E12F6"/>
    <w:rsid w:val="006E13A3"/>
    <w:rsid w:val="006E16F8"/>
    <w:rsid w:val="006E1870"/>
    <w:rsid w:val="006E1940"/>
    <w:rsid w:val="006E19BA"/>
    <w:rsid w:val="006E1AF8"/>
    <w:rsid w:val="006E1C2A"/>
    <w:rsid w:val="006E1CD2"/>
    <w:rsid w:val="006E1D40"/>
    <w:rsid w:val="006E1F69"/>
    <w:rsid w:val="006E24D9"/>
    <w:rsid w:val="006E2884"/>
    <w:rsid w:val="006E2C82"/>
    <w:rsid w:val="006E2DCF"/>
    <w:rsid w:val="006E2DE4"/>
    <w:rsid w:val="006E2F9D"/>
    <w:rsid w:val="006E2FE1"/>
    <w:rsid w:val="006E3046"/>
    <w:rsid w:val="006E32F5"/>
    <w:rsid w:val="006E3346"/>
    <w:rsid w:val="006E33F1"/>
    <w:rsid w:val="006E3613"/>
    <w:rsid w:val="006E3794"/>
    <w:rsid w:val="006E37BE"/>
    <w:rsid w:val="006E3847"/>
    <w:rsid w:val="006E3B98"/>
    <w:rsid w:val="006E3CBC"/>
    <w:rsid w:val="006E3EAE"/>
    <w:rsid w:val="006E3EFF"/>
    <w:rsid w:val="006E3FFC"/>
    <w:rsid w:val="006E4315"/>
    <w:rsid w:val="006E4436"/>
    <w:rsid w:val="006E45E3"/>
    <w:rsid w:val="006E4676"/>
    <w:rsid w:val="006E489B"/>
    <w:rsid w:val="006E4B34"/>
    <w:rsid w:val="006E4DE3"/>
    <w:rsid w:val="006E4EF8"/>
    <w:rsid w:val="006E53B9"/>
    <w:rsid w:val="006E53E4"/>
    <w:rsid w:val="006E5788"/>
    <w:rsid w:val="006E5959"/>
    <w:rsid w:val="006E5B4C"/>
    <w:rsid w:val="006E5F49"/>
    <w:rsid w:val="006E60DB"/>
    <w:rsid w:val="006E61B5"/>
    <w:rsid w:val="006E62A0"/>
    <w:rsid w:val="006E64EB"/>
    <w:rsid w:val="006E67E4"/>
    <w:rsid w:val="006E6951"/>
    <w:rsid w:val="006E6A93"/>
    <w:rsid w:val="006E6BBF"/>
    <w:rsid w:val="006E6C38"/>
    <w:rsid w:val="006E71A4"/>
    <w:rsid w:val="006E71FF"/>
    <w:rsid w:val="006E7414"/>
    <w:rsid w:val="006E7452"/>
    <w:rsid w:val="006E780A"/>
    <w:rsid w:val="006E7899"/>
    <w:rsid w:val="006E7A73"/>
    <w:rsid w:val="006E7B29"/>
    <w:rsid w:val="006E7D34"/>
    <w:rsid w:val="006E7DA3"/>
    <w:rsid w:val="006E7F66"/>
    <w:rsid w:val="006E7F86"/>
    <w:rsid w:val="006F02A4"/>
    <w:rsid w:val="006F0A01"/>
    <w:rsid w:val="006F0C34"/>
    <w:rsid w:val="006F10AA"/>
    <w:rsid w:val="006F130E"/>
    <w:rsid w:val="006F1384"/>
    <w:rsid w:val="006F1466"/>
    <w:rsid w:val="006F168D"/>
    <w:rsid w:val="006F1A4A"/>
    <w:rsid w:val="006F1C40"/>
    <w:rsid w:val="006F1FE6"/>
    <w:rsid w:val="006F22CD"/>
    <w:rsid w:val="006F2475"/>
    <w:rsid w:val="006F27F7"/>
    <w:rsid w:val="006F286A"/>
    <w:rsid w:val="006F286E"/>
    <w:rsid w:val="006F2A4E"/>
    <w:rsid w:val="006F2B3F"/>
    <w:rsid w:val="006F2B80"/>
    <w:rsid w:val="006F2BF6"/>
    <w:rsid w:val="006F3077"/>
    <w:rsid w:val="006F35AE"/>
    <w:rsid w:val="006F36D3"/>
    <w:rsid w:val="006F398C"/>
    <w:rsid w:val="006F3ADC"/>
    <w:rsid w:val="006F3CCF"/>
    <w:rsid w:val="006F4151"/>
    <w:rsid w:val="006F49AB"/>
    <w:rsid w:val="006F4A87"/>
    <w:rsid w:val="006F4A94"/>
    <w:rsid w:val="006F4CA8"/>
    <w:rsid w:val="006F4D11"/>
    <w:rsid w:val="006F4D9C"/>
    <w:rsid w:val="006F5174"/>
    <w:rsid w:val="006F559B"/>
    <w:rsid w:val="006F56D1"/>
    <w:rsid w:val="006F5918"/>
    <w:rsid w:val="006F59D2"/>
    <w:rsid w:val="006F59D5"/>
    <w:rsid w:val="006F5B58"/>
    <w:rsid w:val="006F5C6B"/>
    <w:rsid w:val="006F5DF4"/>
    <w:rsid w:val="006F5DFD"/>
    <w:rsid w:val="006F5E50"/>
    <w:rsid w:val="006F61AF"/>
    <w:rsid w:val="006F61E8"/>
    <w:rsid w:val="006F6318"/>
    <w:rsid w:val="006F645A"/>
    <w:rsid w:val="006F6573"/>
    <w:rsid w:val="006F6608"/>
    <w:rsid w:val="006F6AEC"/>
    <w:rsid w:val="006F6C87"/>
    <w:rsid w:val="006F6FAF"/>
    <w:rsid w:val="006F70E4"/>
    <w:rsid w:val="006F7127"/>
    <w:rsid w:val="006F73F3"/>
    <w:rsid w:val="006F762A"/>
    <w:rsid w:val="006F7D64"/>
    <w:rsid w:val="006F7F06"/>
    <w:rsid w:val="006F7F75"/>
    <w:rsid w:val="0070010F"/>
    <w:rsid w:val="0070011C"/>
    <w:rsid w:val="00700461"/>
    <w:rsid w:val="007005CA"/>
    <w:rsid w:val="007005D6"/>
    <w:rsid w:val="00700B00"/>
    <w:rsid w:val="00700E8E"/>
    <w:rsid w:val="00701308"/>
    <w:rsid w:val="0070151A"/>
    <w:rsid w:val="00701527"/>
    <w:rsid w:val="0070175C"/>
    <w:rsid w:val="007017D9"/>
    <w:rsid w:val="00701A3E"/>
    <w:rsid w:val="00701F13"/>
    <w:rsid w:val="007021AA"/>
    <w:rsid w:val="007022E6"/>
    <w:rsid w:val="007023FB"/>
    <w:rsid w:val="00702444"/>
    <w:rsid w:val="00702603"/>
    <w:rsid w:val="00702730"/>
    <w:rsid w:val="0070279E"/>
    <w:rsid w:val="0070284A"/>
    <w:rsid w:val="00702887"/>
    <w:rsid w:val="007028B3"/>
    <w:rsid w:val="00702D0C"/>
    <w:rsid w:val="00702D49"/>
    <w:rsid w:val="00702D7F"/>
    <w:rsid w:val="00702E19"/>
    <w:rsid w:val="00702F67"/>
    <w:rsid w:val="00703018"/>
    <w:rsid w:val="007034A9"/>
    <w:rsid w:val="00703561"/>
    <w:rsid w:val="00703AF2"/>
    <w:rsid w:val="00703B1E"/>
    <w:rsid w:val="00703CCF"/>
    <w:rsid w:val="00703D7B"/>
    <w:rsid w:val="00703ED1"/>
    <w:rsid w:val="007040B6"/>
    <w:rsid w:val="0070453F"/>
    <w:rsid w:val="00704633"/>
    <w:rsid w:val="00704907"/>
    <w:rsid w:val="00704990"/>
    <w:rsid w:val="00704B29"/>
    <w:rsid w:val="00704B36"/>
    <w:rsid w:val="00704D41"/>
    <w:rsid w:val="00704EEE"/>
    <w:rsid w:val="00705276"/>
    <w:rsid w:val="00705643"/>
    <w:rsid w:val="0070567F"/>
    <w:rsid w:val="007057E0"/>
    <w:rsid w:val="00705B57"/>
    <w:rsid w:val="00705B6F"/>
    <w:rsid w:val="00705CF4"/>
    <w:rsid w:val="00705F44"/>
    <w:rsid w:val="007060D8"/>
    <w:rsid w:val="00706194"/>
    <w:rsid w:val="00706872"/>
    <w:rsid w:val="00706B85"/>
    <w:rsid w:val="00707015"/>
    <w:rsid w:val="00707060"/>
    <w:rsid w:val="007072E5"/>
    <w:rsid w:val="0070735E"/>
    <w:rsid w:val="00707400"/>
    <w:rsid w:val="007077AE"/>
    <w:rsid w:val="0070785E"/>
    <w:rsid w:val="00707933"/>
    <w:rsid w:val="0071002E"/>
    <w:rsid w:val="007100AE"/>
    <w:rsid w:val="00710249"/>
    <w:rsid w:val="007103A1"/>
    <w:rsid w:val="007106C7"/>
    <w:rsid w:val="0071093A"/>
    <w:rsid w:val="00710C4B"/>
    <w:rsid w:val="00710FA5"/>
    <w:rsid w:val="00710FDB"/>
    <w:rsid w:val="007110E4"/>
    <w:rsid w:val="007110F4"/>
    <w:rsid w:val="00711133"/>
    <w:rsid w:val="0071140E"/>
    <w:rsid w:val="0071173E"/>
    <w:rsid w:val="00711769"/>
    <w:rsid w:val="00711834"/>
    <w:rsid w:val="00711AC8"/>
    <w:rsid w:val="00711C26"/>
    <w:rsid w:val="00711C81"/>
    <w:rsid w:val="0071202B"/>
    <w:rsid w:val="0071204A"/>
    <w:rsid w:val="0071238C"/>
    <w:rsid w:val="0071247B"/>
    <w:rsid w:val="0071259F"/>
    <w:rsid w:val="007127C8"/>
    <w:rsid w:val="00712BDC"/>
    <w:rsid w:val="00712BEE"/>
    <w:rsid w:val="00712E17"/>
    <w:rsid w:val="00712E44"/>
    <w:rsid w:val="00712F50"/>
    <w:rsid w:val="00713032"/>
    <w:rsid w:val="007130BD"/>
    <w:rsid w:val="007137E8"/>
    <w:rsid w:val="007138D8"/>
    <w:rsid w:val="00713BC9"/>
    <w:rsid w:val="00713C6C"/>
    <w:rsid w:val="00713C82"/>
    <w:rsid w:val="00713D65"/>
    <w:rsid w:val="00713D94"/>
    <w:rsid w:val="00713ED2"/>
    <w:rsid w:val="00714015"/>
    <w:rsid w:val="0071407A"/>
    <w:rsid w:val="0071421F"/>
    <w:rsid w:val="00714222"/>
    <w:rsid w:val="0071440B"/>
    <w:rsid w:val="0071453D"/>
    <w:rsid w:val="0071471A"/>
    <w:rsid w:val="00714916"/>
    <w:rsid w:val="00714D50"/>
    <w:rsid w:val="00714FF8"/>
    <w:rsid w:val="007154D0"/>
    <w:rsid w:val="00715585"/>
    <w:rsid w:val="00715673"/>
    <w:rsid w:val="00715749"/>
    <w:rsid w:val="0071578A"/>
    <w:rsid w:val="0071598A"/>
    <w:rsid w:val="00715E4C"/>
    <w:rsid w:val="00715EB2"/>
    <w:rsid w:val="0071601F"/>
    <w:rsid w:val="00716174"/>
    <w:rsid w:val="00716273"/>
    <w:rsid w:val="00716401"/>
    <w:rsid w:val="00716679"/>
    <w:rsid w:val="00716922"/>
    <w:rsid w:val="007169C6"/>
    <w:rsid w:val="0071700E"/>
    <w:rsid w:val="00717034"/>
    <w:rsid w:val="00717514"/>
    <w:rsid w:val="0071765D"/>
    <w:rsid w:val="00717946"/>
    <w:rsid w:val="00717CE9"/>
    <w:rsid w:val="00717F25"/>
    <w:rsid w:val="00717F34"/>
    <w:rsid w:val="00717F88"/>
    <w:rsid w:val="00720025"/>
    <w:rsid w:val="007200D1"/>
    <w:rsid w:val="007200EC"/>
    <w:rsid w:val="007202FA"/>
    <w:rsid w:val="00720818"/>
    <w:rsid w:val="00720BBE"/>
    <w:rsid w:val="00720DB4"/>
    <w:rsid w:val="00720EEA"/>
    <w:rsid w:val="007212F9"/>
    <w:rsid w:val="00721469"/>
    <w:rsid w:val="00721624"/>
    <w:rsid w:val="00721673"/>
    <w:rsid w:val="007219B1"/>
    <w:rsid w:val="00721AC4"/>
    <w:rsid w:val="0072255E"/>
    <w:rsid w:val="007226EE"/>
    <w:rsid w:val="00722724"/>
    <w:rsid w:val="00722731"/>
    <w:rsid w:val="00722C27"/>
    <w:rsid w:val="00722CEA"/>
    <w:rsid w:val="00722EF0"/>
    <w:rsid w:val="00723123"/>
    <w:rsid w:val="0072312C"/>
    <w:rsid w:val="00723425"/>
    <w:rsid w:val="00723670"/>
    <w:rsid w:val="0072392C"/>
    <w:rsid w:val="00723F23"/>
    <w:rsid w:val="00724523"/>
    <w:rsid w:val="007246FA"/>
    <w:rsid w:val="00725097"/>
    <w:rsid w:val="007250EB"/>
    <w:rsid w:val="007251B4"/>
    <w:rsid w:val="00725419"/>
    <w:rsid w:val="00725B7E"/>
    <w:rsid w:val="00725F0E"/>
    <w:rsid w:val="00725F81"/>
    <w:rsid w:val="00726162"/>
    <w:rsid w:val="007262A4"/>
    <w:rsid w:val="00726624"/>
    <w:rsid w:val="00726B64"/>
    <w:rsid w:val="00726DCB"/>
    <w:rsid w:val="00727334"/>
    <w:rsid w:val="00727367"/>
    <w:rsid w:val="0072747A"/>
    <w:rsid w:val="0072749E"/>
    <w:rsid w:val="00727611"/>
    <w:rsid w:val="007277DE"/>
    <w:rsid w:val="00727D68"/>
    <w:rsid w:val="00727D9C"/>
    <w:rsid w:val="00727DF9"/>
    <w:rsid w:val="00727E28"/>
    <w:rsid w:val="00727E60"/>
    <w:rsid w:val="00730350"/>
    <w:rsid w:val="00730714"/>
    <w:rsid w:val="00730E53"/>
    <w:rsid w:val="0073113B"/>
    <w:rsid w:val="00731411"/>
    <w:rsid w:val="00731AF6"/>
    <w:rsid w:val="00731C0B"/>
    <w:rsid w:val="00731E73"/>
    <w:rsid w:val="00731E79"/>
    <w:rsid w:val="00731F2D"/>
    <w:rsid w:val="00732113"/>
    <w:rsid w:val="00732117"/>
    <w:rsid w:val="00732579"/>
    <w:rsid w:val="00732626"/>
    <w:rsid w:val="00732716"/>
    <w:rsid w:val="007327FA"/>
    <w:rsid w:val="00732839"/>
    <w:rsid w:val="007328E4"/>
    <w:rsid w:val="00732CAD"/>
    <w:rsid w:val="00733248"/>
    <w:rsid w:val="00733463"/>
    <w:rsid w:val="00733549"/>
    <w:rsid w:val="00733563"/>
    <w:rsid w:val="007336FE"/>
    <w:rsid w:val="00733841"/>
    <w:rsid w:val="007338C0"/>
    <w:rsid w:val="00733C12"/>
    <w:rsid w:val="00733ECC"/>
    <w:rsid w:val="00733FD0"/>
    <w:rsid w:val="00734013"/>
    <w:rsid w:val="0073406F"/>
    <w:rsid w:val="007343C8"/>
    <w:rsid w:val="007344F0"/>
    <w:rsid w:val="00734507"/>
    <w:rsid w:val="0073477C"/>
    <w:rsid w:val="00734B17"/>
    <w:rsid w:val="00734C3D"/>
    <w:rsid w:val="00734D12"/>
    <w:rsid w:val="00734E7C"/>
    <w:rsid w:val="00734FDA"/>
    <w:rsid w:val="007351CC"/>
    <w:rsid w:val="00735345"/>
    <w:rsid w:val="007354B2"/>
    <w:rsid w:val="007355C8"/>
    <w:rsid w:val="00735BFF"/>
    <w:rsid w:val="00735C83"/>
    <w:rsid w:val="00735DE1"/>
    <w:rsid w:val="00735E5A"/>
    <w:rsid w:val="00736475"/>
    <w:rsid w:val="00736492"/>
    <w:rsid w:val="00736639"/>
    <w:rsid w:val="007368AF"/>
    <w:rsid w:val="00736A90"/>
    <w:rsid w:val="00736B39"/>
    <w:rsid w:val="00736E62"/>
    <w:rsid w:val="00737135"/>
    <w:rsid w:val="0073720E"/>
    <w:rsid w:val="007376E2"/>
    <w:rsid w:val="00737738"/>
    <w:rsid w:val="00737747"/>
    <w:rsid w:val="007377A6"/>
    <w:rsid w:val="00737999"/>
    <w:rsid w:val="007379C9"/>
    <w:rsid w:val="007379F1"/>
    <w:rsid w:val="00737BE1"/>
    <w:rsid w:val="00737C1D"/>
    <w:rsid w:val="00737DB4"/>
    <w:rsid w:val="00737DC1"/>
    <w:rsid w:val="0074009D"/>
    <w:rsid w:val="0074036F"/>
    <w:rsid w:val="007403F3"/>
    <w:rsid w:val="00740907"/>
    <w:rsid w:val="0074152C"/>
    <w:rsid w:val="007415F6"/>
    <w:rsid w:val="007417C8"/>
    <w:rsid w:val="00741CAF"/>
    <w:rsid w:val="00741D52"/>
    <w:rsid w:val="00742381"/>
    <w:rsid w:val="0074246E"/>
    <w:rsid w:val="0074250D"/>
    <w:rsid w:val="00742531"/>
    <w:rsid w:val="00742542"/>
    <w:rsid w:val="00742647"/>
    <w:rsid w:val="00742A2B"/>
    <w:rsid w:val="00742AA2"/>
    <w:rsid w:val="00742B6A"/>
    <w:rsid w:val="00742DD6"/>
    <w:rsid w:val="00742E06"/>
    <w:rsid w:val="00742E59"/>
    <w:rsid w:val="00742E84"/>
    <w:rsid w:val="007433B7"/>
    <w:rsid w:val="007440FC"/>
    <w:rsid w:val="0074435D"/>
    <w:rsid w:val="007444B0"/>
    <w:rsid w:val="00744538"/>
    <w:rsid w:val="007445AA"/>
    <w:rsid w:val="007445B2"/>
    <w:rsid w:val="0074477B"/>
    <w:rsid w:val="0074488C"/>
    <w:rsid w:val="00744ACE"/>
    <w:rsid w:val="00744D33"/>
    <w:rsid w:val="007450A6"/>
    <w:rsid w:val="0074519B"/>
    <w:rsid w:val="00745644"/>
    <w:rsid w:val="007456A4"/>
    <w:rsid w:val="0074597C"/>
    <w:rsid w:val="00745998"/>
    <w:rsid w:val="00745C87"/>
    <w:rsid w:val="00745CE1"/>
    <w:rsid w:val="00745EC5"/>
    <w:rsid w:val="0074614D"/>
    <w:rsid w:val="0074616D"/>
    <w:rsid w:val="0074634A"/>
    <w:rsid w:val="007465D6"/>
    <w:rsid w:val="0074662D"/>
    <w:rsid w:val="00746907"/>
    <w:rsid w:val="00746952"/>
    <w:rsid w:val="007469EF"/>
    <w:rsid w:val="0074713F"/>
    <w:rsid w:val="00747177"/>
    <w:rsid w:val="007474EA"/>
    <w:rsid w:val="00747635"/>
    <w:rsid w:val="0074764B"/>
    <w:rsid w:val="0074775B"/>
    <w:rsid w:val="00747785"/>
    <w:rsid w:val="00747B37"/>
    <w:rsid w:val="007504B9"/>
    <w:rsid w:val="007505BF"/>
    <w:rsid w:val="007506D1"/>
    <w:rsid w:val="00750710"/>
    <w:rsid w:val="00750744"/>
    <w:rsid w:val="00750961"/>
    <w:rsid w:val="00750A6C"/>
    <w:rsid w:val="00750B07"/>
    <w:rsid w:val="00750D97"/>
    <w:rsid w:val="00750F4B"/>
    <w:rsid w:val="0075121B"/>
    <w:rsid w:val="00751294"/>
    <w:rsid w:val="007513EA"/>
    <w:rsid w:val="0075166B"/>
    <w:rsid w:val="007516DA"/>
    <w:rsid w:val="0075184F"/>
    <w:rsid w:val="007518AA"/>
    <w:rsid w:val="007519D4"/>
    <w:rsid w:val="00751B8F"/>
    <w:rsid w:val="00751C19"/>
    <w:rsid w:val="00751D01"/>
    <w:rsid w:val="00751D0D"/>
    <w:rsid w:val="00751E70"/>
    <w:rsid w:val="007520F7"/>
    <w:rsid w:val="007521DC"/>
    <w:rsid w:val="00752219"/>
    <w:rsid w:val="00752291"/>
    <w:rsid w:val="007523A0"/>
    <w:rsid w:val="007523A7"/>
    <w:rsid w:val="00752678"/>
    <w:rsid w:val="007528DA"/>
    <w:rsid w:val="00752A3F"/>
    <w:rsid w:val="00752B70"/>
    <w:rsid w:val="0075306D"/>
    <w:rsid w:val="0075387B"/>
    <w:rsid w:val="00753904"/>
    <w:rsid w:val="00753AC7"/>
    <w:rsid w:val="00753F77"/>
    <w:rsid w:val="00753FA6"/>
    <w:rsid w:val="00754193"/>
    <w:rsid w:val="0075458A"/>
    <w:rsid w:val="00754978"/>
    <w:rsid w:val="00754C44"/>
    <w:rsid w:val="00754E94"/>
    <w:rsid w:val="007550BC"/>
    <w:rsid w:val="00755321"/>
    <w:rsid w:val="0075539C"/>
    <w:rsid w:val="0075567A"/>
    <w:rsid w:val="007559DA"/>
    <w:rsid w:val="00755A28"/>
    <w:rsid w:val="00755B76"/>
    <w:rsid w:val="0075605F"/>
    <w:rsid w:val="007561C3"/>
    <w:rsid w:val="00756572"/>
    <w:rsid w:val="007565F2"/>
    <w:rsid w:val="00756777"/>
    <w:rsid w:val="0075687E"/>
    <w:rsid w:val="00756B42"/>
    <w:rsid w:val="00756C23"/>
    <w:rsid w:val="00756E66"/>
    <w:rsid w:val="00756EB3"/>
    <w:rsid w:val="007570DB"/>
    <w:rsid w:val="007571B4"/>
    <w:rsid w:val="0075748F"/>
    <w:rsid w:val="00757864"/>
    <w:rsid w:val="0075798A"/>
    <w:rsid w:val="00757B0C"/>
    <w:rsid w:val="00760937"/>
    <w:rsid w:val="00760BF0"/>
    <w:rsid w:val="00760C1D"/>
    <w:rsid w:val="007610EB"/>
    <w:rsid w:val="007617E9"/>
    <w:rsid w:val="00761AE4"/>
    <w:rsid w:val="00761CD6"/>
    <w:rsid w:val="00761EC4"/>
    <w:rsid w:val="00761F95"/>
    <w:rsid w:val="0076218C"/>
    <w:rsid w:val="007621D0"/>
    <w:rsid w:val="007622D3"/>
    <w:rsid w:val="0076271C"/>
    <w:rsid w:val="00762773"/>
    <w:rsid w:val="0076286F"/>
    <w:rsid w:val="00762BC1"/>
    <w:rsid w:val="00762F6E"/>
    <w:rsid w:val="007631C4"/>
    <w:rsid w:val="007631F6"/>
    <w:rsid w:val="007633C1"/>
    <w:rsid w:val="007635A3"/>
    <w:rsid w:val="00763761"/>
    <w:rsid w:val="00763B38"/>
    <w:rsid w:val="00763CDE"/>
    <w:rsid w:val="00763F87"/>
    <w:rsid w:val="00764362"/>
    <w:rsid w:val="007643CA"/>
    <w:rsid w:val="00764750"/>
    <w:rsid w:val="0076475C"/>
    <w:rsid w:val="0076478F"/>
    <w:rsid w:val="00764C22"/>
    <w:rsid w:val="007650B7"/>
    <w:rsid w:val="0076514C"/>
    <w:rsid w:val="0076559F"/>
    <w:rsid w:val="00765943"/>
    <w:rsid w:val="007659F0"/>
    <w:rsid w:val="00765C17"/>
    <w:rsid w:val="00765CB7"/>
    <w:rsid w:val="00765F63"/>
    <w:rsid w:val="007661EE"/>
    <w:rsid w:val="00766594"/>
    <w:rsid w:val="007669CB"/>
    <w:rsid w:val="00766F50"/>
    <w:rsid w:val="007671AD"/>
    <w:rsid w:val="0076746C"/>
    <w:rsid w:val="007675DF"/>
    <w:rsid w:val="007677A2"/>
    <w:rsid w:val="00767810"/>
    <w:rsid w:val="007679BE"/>
    <w:rsid w:val="00767B24"/>
    <w:rsid w:val="00767BEE"/>
    <w:rsid w:val="00767C01"/>
    <w:rsid w:val="00767CB0"/>
    <w:rsid w:val="00767F00"/>
    <w:rsid w:val="00767F65"/>
    <w:rsid w:val="0077000A"/>
    <w:rsid w:val="007700F7"/>
    <w:rsid w:val="007702B8"/>
    <w:rsid w:val="00770451"/>
    <w:rsid w:val="007704E9"/>
    <w:rsid w:val="00770748"/>
    <w:rsid w:val="0077080D"/>
    <w:rsid w:val="00770959"/>
    <w:rsid w:val="00770AF8"/>
    <w:rsid w:val="00770C11"/>
    <w:rsid w:val="00770D03"/>
    <w:rsid w:val="00770F03"/>
    <w:rsid w:val="007712AA"/>
    <w:rsid w:val="00771338"/>
    <w:rsid w:val="00771360"/>
    <w:rsid w:val="00771486"/>
    <w:rsid w:val="007714F7"/>
    <w:rsid w:val="00771B62"/>
    <w:rsid w:val="00771CA3"/>
    <w:rsid w:val="00771CE0"/>
    <w:rsid w:val="00771E48"/>
    <w:rsid w:val="007721B1"/>
    <w:rsid w:val="007721C9"/>
    <w:rsid w:val="007721E4"/>
    <w:rsid w:val="00772205"/>
    <w:rsid w:val="0077237C"/>
    <w:rsid w:val="007726D7"/>
    <w:rsid w:val="007727F8"/>
    <w:rsid w:val="00772963"/>
    <w:rsid w:val="00772A83"/>
    <w:rsid w:val="00772B71"/>
    <w:rsid w:val="00772CE9"/>
    <w:rsid w:val="00772E73"/>
    <w:rsid w:val="00772F5A"/>
    <w:rsid w:val="0077304A"/>
    <w:rsid w:val="007731E8"/>
    <w:rsid w:val="00773A06"/>
    <w:rsid w:val="00773AFA"/>
    <w:rsid w:val="00773E4A"/>
    <w:rsid w:val="00773ECA"/>
    <w:rsid w:val="007740BC"/>
    <w:rsid w:val="0077479B"/>
    <w:rsid w:val="007754A1"/>
    <w:rsid w:val="007757B6"/>
    <w:rsid w:val="00775BF7"/>
    <w:rsid w:val="00775C8C"/>
    <w:rsid w:val="00775D79"/>
    <w:rsid w:val="00775E02"/>
    <w:rsid w:val="00775F22"/>
    <w:rsid w:val="00775F45"/>
    <w:rsid w:val="00776052"/>
    <w:rsid w:val="0077615C"/>
    <w:rsid w:val="00776217"/>
    <w:rsid w:val="0077627C"/>
    <w:rsid w:val="007763BF"/>
    <w:rsid w:val="00776859"/>
    <w:rsid w:val="00776880"/>
    <w:rsid w:val="00776889"/>
    <w:rsid w:val="007768A3"/>
    <w:rsid w:val="007769D2"/>
    <w:rsid w:val="007769D8"/>
    <w:rsid w:val="00776BEB"/>
    <w:rsid w:val="00776C23"/>
    <w:rsid w:val="00776CD7"/>
    <w:rsid w:val="00776D11"/>
    <w:rsid w:val="00777075"/>
    <w:rsid w:val="0077710A"/>
    <w:rsid w:val="0077734B"/>
    <w:rsid w:val="00777656"/>
    <w:rsid w:val="00777C0C"/>
    <w:rsid w:val="00777CD1"/>
    <w:rsid w:val="0078012C"/>
    <w:rsid w:val="00780176"/>
    <w:rsid w:val="007801F8"/>
    <w:rsid w:val="00780218"/>
    <w:rsid w:val="0078021B"/>
    <w:rsid w:val="007803EA"/>
    <w:rsid w:val="00780758"/>
    <w:rsid w:val="00780870"/>
    <w:rsid w:val="00780D08"/>
    <w:rsid w:val="00780E47"/>
    <w:rsid w:val="00780E78"/>
    <w:rsid w:val="0078110D"/>
    <w:rsid w:val="00781299"/>
    <w:rsid w:val="00781330"/>
    <w:rsid w:val="007813F0"/>
    <w:rsid w:val="00781645"/>
    <w:rsid w:val="007816F9"/>
    <w:rsid w:val="007817E5"/>
    <w:rsid w:val="00781814"/>
    <w:rsid w:val="0078195D"/>
    <w:rsid w:val="00781B32"/>
    <w:rsid w:val="00781B51"/>
    <w:rsid w:val="00781DE1"/>
    <w:rsid w:val="00781E3A"/>
    <w:rsid w:val="00781FBD"/>
    <w:rsid w:val="00781FE7"/>
    <w:rsid w:val="0078216A"/>
    <w:rsid w:val="00782192"/>
    <w:rsid w:val="007822B4"/>
    <w:rsid w:val="00782522"/>
    <w:rsid w:val="00782534"/>
    <w:rsid w:val="00782698"/>
    <w:rsid w:val="00782825"/>
    <w:rsid w:val="007828A7"/>
    <w:rsid w:val="00782ABD"/>
    <w:rsid w:val="00782CD8"/>
    <w:rsid w:val="00782F0A"/>
    <w:rsid w:val="007834AE"/>
    <w:rsid w:val="00783594"/>
    <w:rsid w:val="00783599"/>
    <w:rsid w:val="00783A0B"/>
    <w:rsid w:val="00783AED"/>
    <w:rsid w:val="00783BBA"/>
    <w:rsid w:val="00783D54"/>
    <w:rsid w:val="00783DB0"/>
    <w:rsid w:val="00783DC7"/>
    <w:rsid w:val="00783FBC"/>
    <w:rsid w:val="00784360"/>
    <w:rsid w:val="007846ED"/>
    <w:rsid w:val="00784723"/>
    <w:rsid w:val="007847AB"/>
    <w:rsid w:val="0078484E"/>
    <w:rsid w:val="00784940"/>
    <w:rsid w:val="00784AFE"/>
    <w:rsid w:val="00784B3C"/>
    <w:rsid w:val="00784C73"/>
    <w:rsid w:val="00784D27"/>
    <w:rsid w:val="00784EFD"/>
    <w:rsid w:val="0078524E"/>
    <w:rsid w:val="00785418"/>
    <w:rsid w:val="0078557E"/>
    <w:rsid w:val="007855B6"/>
    <w:rsid w:val="007856A9"/>
    <w:rsid w:val="007857B4"/>
    <w:rsid w:val="00785919"/>
    <w:rsid w:val="00785C78"/>
    <w:rsid w:val="00785E5E"/>
    <w:rsid w:val="00785EA4"/>
    <w:rsid w:val="00785FAD"/>
    <w:rsid w:val="007860C5"/>
    <w:rsid w:val="007861B2"/>
    <w:rsid w:val="00786328"/>
    <w:rsid w:val="007864CC"/>
    <w:rsid w:val="00786615"/>
    <w:rsid w:val="00786653"/>
    <w:rsid w:val="0078679F"/>
    <w:rsid w:val="00786964"/>
    <w:rsid w:val="00786AFF"/>
    <w:rsid w:val="00786E7F"/>
    <w:rsid w:val="0078708B"/>
    <w:rsid w:val="00787461"/>
    <w:rsid w:val="00787547"/>
    <w:rsid w:val="0078763C"/>
    <w:rsid w:val="0078781D"/>
    <w:rsid w:val="00787947"/>
    <w:rsid w:val="007879E0"/>
    <w:rsid w:val="00787D50"/>
    <w:rsid w:val="00787DC9"/>
    <w:rsid w:val="00790109"/>
    <w:rsid w:val="00790247"/>
    <w:rsid w:val="0079026C"/>
    <w:rsid w:val="00790284"/>
    <w:rsid w:val="0079092F"/>
    <w:rsid w:val="007909E4"/>
    <w:rsid w:val="00790D37"/>
    <w:rsid w:val="00790F88"/>
    <w:rsid w:val="00791135"/>
    <w:rsid w:val="00791361"/>
    <w:rsid w:val="007915BE"/>
    <w:rsid w:val="007916C9"/>
    <w:rsid w:val="007918EC"/>
    <w:rsid w:val="00791A42"/>
    <w:rsid w:val="00791B04"/>
    <w:rsid w:val="00791B2A"/>
    <w:rsid w:val="00791D18"/>
    <w:rsid w:val="00791DC9"/>
    <w:rsid w:val="007921B9"/>
    <w:rsid w:val="007924C0"/>
    <w:rsid w:val="0079262B"/>
    <w:rsid w:val="0079284F"/>
    <w:rsid w:val="00792A86"/>
    <w:rsid w:val="00792ADD"/>
    <w:rsid w:val="00792BE0"/>
    <w:rsid w:val="00792CBF"/>
    <w:rsid w:val="00792CD6"/>
    <w:rsid w:val="00793090"/>
    <w:rsid w:val="0079310B"/>
    <w:rsid w:val="00793157"/>
    <w:rsid w:val="00793472"/>
    <w:rsid w:val="007934BC"/>
    <w:rsid w:val="00793528"/>
    <w:rsid w:val="00793688"/>
    <w:rsid w:val="007936B8"/>
    <w:rsid w:val="00793894"/>
    <w:rsid w:val="00793ACB"/>
    <w:rsid w:val="00793C21"/>
    <w:rsid w:val="00793DD1"/>
    <w:rsid w:val="00793EE5"/>
    <w:rsid w:val="007943DF"/>
    <w:rsid w:val="007945DD"/>
    <w:rsid w:val="00794877"/>
    <w:rsid w:val="007949E6"/>
    <w:rsid w:val="00794A77"/>
    <w:rsid w:val="00794D26"/>
    <w:rsid w:val="00794DC8"/>
    <w:rsid w:val="00794FBF"/>
    <w:rsid w:val="007950D3"/>
    <w:rsid w:val="0079556A"/>
    <w:rsid w:val="00795923"/>
    <w:rsid w:val="007959B9"/>
    <w:rsid w:val="00795DEE"/>
    <w:rsid w:val="00796026"/>
    <w:rsid w:val="00796086"/>
    <w:rsid w:val="00796315"/>
    <w:rsid w:val="007967FE"/>
    <w:rsid w:val="00796803"/>
    <w:rsid w:val="00796859"/>
    <w:rsid w:val="00796893"/>
    <w:rsid w:val="00796957"/>
    <w:rsid w:val="007969DB"/>
    <w:rsid w:val="00796C00"/>
    <w:rsid w:val="00796CAF"/>
    <w:rsid w:val="00796E32"/>
    <w:rsid w:val="00796E56"/>
    <w:rsid w:val="00796E64"/>
    <w:rsid w:val="00796FFB"/>
    <w:rsid w:val="00797238"/>
    <w:rsid w:val="0079738C"/>
    <w:rsid w:val="0079760A"/>
    <w:rsid w:val="007976EA"/>
    <w:rsid w:val="00797816"/>
    <w:rsid w:val="007978EC"/>
    <w:rsid w:val="007978F9"/>
    <w:rsid w:val="00797C42"/>
    <w:rsid w:val="00797C96"/>
    <w:rsid w:val="007A0004"/>
    <w:rsid w:val="007A0202"/>
    <w:rsid w:val="007A045E"/>
    <w:rsid w:val="007A04C5"/>
    <w:rsid w:val="007A061F"/>
    <w:rsid w:val="007A07A5"/>
    <w:rsid w:val="007A0A0B"/>
    <w:rsid w:val="007A0CA8"/>
    <w:rsid w:val="007A0F79"/>
    <w:rsid w:val="007A11F4"/>
    <w:rsid w:val="007A14CD"/>
    <w:rsid w:val="007A1C2F"/>
    <w:rsid w:val="007A1C98"/>
    <w:rsid w:val="007A1CD0"/>
    <w:rsid w:val="007A1D60"/>
    <w:rsid w:val="007A1E3F"/>
    <w:rsid w:val="007A1ECE"/>
    <w:rsid w:val="007A20F9"/>
    <w:rsid w:val="007A2349"/>
    <w:rsid w:val="007A2510"/>
    <w:rsid w:val="007A26DB"/>
    <w:rsid w:val="007A2A07"/>
    <w:rsid w:val="007A2BD4"/>
    <w:rsid w:val="007A2C26"/>
    <w:rsid w:val="007A2DF8"/>
    <w:rsid w:val="007A343A"/>
    <w:rsid w:val="007A3B30"/>
    <w:rsid w:val="007A3D01"/>
    <w:rsid w:val="007A3DB5"/>
    <w:rsid w:val="007A3E40"/>
    <w:rsid w:val="007A4182"/>
    <w:rsid w:val="007A4318"/>
    <w:rsid w:val="007A443E"/>
    <w:rsid w:val="007A45AC"/>
    <w:rsid w:val="007A4661"/>
    <w:rsid w:val="007A48D8"/>
    <w:rsid w:val="007A48E1"/>
    <w:rsid w:val="007A491A"/>
    <w:rsid w:val="007A49C1"/>
    <w:rsid w:val="007A4D72"/>
    <w:rsid w:val="007A4F4E"/>
    <w:rsid w:val="007A5464"/>
    <w:rsid w:val="007A56D9"/>
    <w:rsid w:val="007A5DFA"/>
    <w:rsid w:val="007A60A4"/>
    <w:rsid w:val="007A6321"/>
    <w:rsid w:val="007A6360"/>
    <w:rsid w:val="007A6567"/>
    <w:rsid w:val="007A65E3"/>
    <w:rsid w:val="007A6651"/>
    <w:rsid w:val="007A6ACC"/>
    <w:rsid w:val="007A6B30"/>
    <w:rsid w:val="007A6B33"/>
    <w:rsid w:val="007A6B55"/>
    <w:rsid w:val="007A6D8B"/>
    <w:rsid w:val="007A6DF1"/>
    <w:rsid w:val="007A6F9A"/>
    <w:rsid w:val="007A70E4"/>
    <w:rsid w:val="007A7102"/>
    <w:rsid w:val="007A7240"/>
    <w:rsid w:val="007A72A2"/>
    <w:rsid w:val="007A72CF"/>
    <w:rsid w:val="007A7519"/>
    <w:rsid w:val="007A763B"/>
    <w:rsid w:val="007A7767"/>
    <w:rsid w:val="007A77AA"/>
    <w:rsid w:val="007A7896"/>
    <w:rsid w:val="007A7C08"/>
    <w:rsid w:val="007A7DF8"/>
    <w:rsid w:val="007A7FD1"/>
    <w:rsid w:val="007B0218"/>
    <w:rsid w:val="007B037E"/>
    <w:rsid w:val="007B0536"/>
    <w:rsid w:val="007B08E3"/>
    <w:rsid w:val="007B09D3"/>
    <w:rsid w:val="007B0A18"/>
    <w:rsid w:val="007B0A27"/>
    <w:rsid w:val="007B0B78"/>
    <w:rsid w:val="007B0BC5"/>
    <w:rsid w:val="007B0DED"/>
    <w:rsid w:val="007B103E"/>
    <w:rsid w:val="007B124B"/>
    <w:rsid w:val="007B159B"/>
    <w:rsid w:val="007B15D7"/>
    <w:rsid w:val="007B167D"/>
    <w:rsid w:val="007B1796"/>
    <w:rsid w:val="007B17F7"/>
    <w:rsid w:val="007B18B8"/>
    <w:rsid w:val="007B191A"/>
    <w:rsid w:val="007B1AD9"/>
    <w:rsid w:val="007B1BBC"/>
    <w:rsid w:val="007B1CD0"/>
    <w:rsid w:val="007B1CD8"/>
    <w:rsid w:val="007B1E90"/>
    <w:rsid w:val="007B227A"/>
    <w:rsid w:val="007B24AA"/>
    <w:rsid w:val="007B2814"/>
    <w:rsid w:val="007B2914"/>
    <w:rsid w:val="007B2E74"/>
    <w:rsid w:val="007B313E"/>
    <w:rsid w:val="007B3408"/>
    <w:rsid w:val="007B35B3"/>
    <w:rsid w:val="007B3735"/>
    <w:rsid w:val="007B37BF"/>
    <w:rsid w:val="007B38ED"/>
    <w:rsid w:val="007B3B44"/>
    <w:rsid w:val="007B3B7F"/>
    <w:rsid w:val="007B40B0"/>
    <w:rsid w:val="007B41D3"/>
    <w:rsid w:val="007B4482"/>
    <w:rsid w:val="007B4840"/>
    <w:rsid w:val="007B4A54"/>
    <w:rsid w:val="007B4CA0"/>
    <w:rsid w:val="007B4CC6"/>
    <w:rsid w:val="007B4F61"/>
    <w:rsid w:val="007B507E"/>
    <w:rsid w:val="007B50D8"/>
    <w:rsid w:val="007B5234"/>
    <w:rsid w:val="007B525C"/>
    <w:rsid w:val="007B5306"/>
    <w:rsid w:val="007B53E8"/>
    <w:rsid w:val="007B5437"/>
    <w:rsid w:val="007B5531"/>
    <w:rsid w:val="007B5539"/>
    <w:rsid w:val="007B5666"/>
    <w:rsid w:val="007B5986"/>
    <w:rsid w:val="007B5E9D"/>
    <w:rsid w:val="007B60FF"/>
    <w:rsid w:val="007B61B4"/>
    <w:rsid w:val="007B639A"/>
    <w:rsid w:val="007B63EA"/>
    <w:rsid w:val="007B66AF"/>
    <w:rsid w:val="007B673A"/>
    <w:rsid w:val="007B6A2D"/>
    <w:rsid w:val="007B6AFF"/>
    <w:rsid w:val="007B6B89"/>
    <w:rsid w:val="007B6BC6"/>
    <w:rsid w:val="007B6DF1"/>
    <w:rsid w:val="007B6F0B"/>
    <w:rsid w:val="007B6F25"/>
    <w:rsid w:val="007B7118"/>
    <w:rsid w:val="007B7A73"/>
    <w:rsid w:val="007B7B86"/>
    <w:rsid w:val="007C04F8"/>
    <w:rsid w:val="007C05B0"/>
    <w:rsid w:val="007C05F3"/>
    <w:rsid w:val="007C07FF"/>
    <w:rsid w:val="007C0A3B"/>
    <w:rsid w:val="007C0A41"/>
    <w:rsid w:val="007C0B57"/>
    <w:rsid w:val="007C0BB8"/>
    <w:rsid w:val="007C0F40"/>
    <w:rsid w:val="007C0F68"/>
    <w:rsid w:val="007C1237"/>
    <w:rsid w:val="007C1DFF"/>
    <w:rsid w:val="007C207F"/>
    <w:rsid w:val="007C21DB"/>
    <w:rsid w:val="007C22EB"/>
    <w:rsid w:val="007C233D"/>
    <w:rsid w:val="007C2803"/>
    <w:rsid w:val="007C28B1"/>
    <w:rsid w:val="007C2A61"/>
    <w:rsid w:val="007C2C46"/>
    <w:rsid w:val="007C2EEA"/>
    <w:rsid w:val="007C303E"/>
    <w:rsid w:val="007C30A4"/>
    <w:rsid w:val="007C32A7"/>
    <w:rsid w:val="007C33E7"/>
    <w:rsid w:val="007C3405"/>
    <w:rsid w:val="007C364C"/>
    <w:rsid w:val="007C385D"/>
    <w:rsid w:val="007C392A"/>
    <w:rsid w:val="007C3E58"/>
    <w:rsid w:val="007C4068"/>
    <w:rsid w:val="007C43AA"/>
    <w:rsid w:val="007C43B5"/>
    <w:rsid w:val="007C43EC"/>
    <w:rsid w:val="007C4462"/>
    <w:rsid w:val="007C4737"/>
    <w:rsid w:val="007C474E"/>
    <w:rsid w:val="007C4BC5"/>
    <w:rsid w:val="007C4C4E"/>
    <w:rsid w:val="007C4DB2"/>
    <w:rsid w:val="007C4FB0"/>
    <w:rsid w:val="007C51DB"/>
    <w:rsid w:val="007C5247"/>
    <w:rsid w:val="007C5499"/>
    <w:rsid w:val="007C5554"/>
    <w:rsid w:val="007C56A8"/>
    <w:rsid w:val="007C59C1"/>
    <w:rsid w:val="007C5C87"/>
    <w:rsid w:val="007C5D11"/>
    <w:rsid w:val="007C6241"/>
    <w:rsid w:val="007C62D1"/>
    <w:rsid w:val="007C62D8"/>
    <w:rsid w:val="007C6B7B"/>
    <w:rsid w:val="007C6EDF"/>
    <w:rsid w:val="007C7308"/>
    <w:rsid w:val="007C7865"/>
    <w:rsid w:val="007C7AE8"/>
    <w:rsid w:val="007C7F9B"/>
    <w:rsid w:val="007D009E"/>
    <w:rsid w:val="007D0347"/>
    <w:rsid w:val="007D0520"/>
    <w:rsid w:val="007D07CD"/>
    <w:rsid w:val="007D08DB"/>
    <w:rsid w:val="007D0A6D"/>
    <w:rsid w:val="007D0DD5"/>
    <w:rsid w:val="007D0E2A"/>
    <w:rsid w:val="007D103B"/>
    <w:rsid w:val="007D10EA"/>
    <w:rsid w:val="007D120C"/>
    <w:rsid w:val="007D1391"/>
    <w:rsid w:val="007D1611"/>
    <w:rsid w:val="007D1757"/>
    <w:rsid w:val="007D1876"/>
    <w:rsid w:val="007D1AB3"/>
    <w:rsid w:val="007D1C1A"/>
    <w:rsid w:val="007D1EB9"/>
    <w:rsid w:val="007D1FA2"/>
    <w:rsid w:val="007D226C"/>
    <w:rsid w:val="007D22F5"/>
    <w:rsid w:val="007D231E"/>
    <w:rsid w:val="007D28B8"/>
    <w:rsid w:val="007D2BDA"/>
    <w:rsid w:val="007D2CD2"/>
    <w:rsid w:val="007D2E7C"/>
    <w:rsid w:val="007D2F95"/>
    <w:rsid w:val="007D307E"/>
    <w:rsid w:val="007D3300"/>
    <w:rsid w:val="007D3529"/>
    <w:rsid w:val="007D3752"/>
    <w:rsid w:val="007D3789"/>
    <w:rsid w:val="007D395C"/>
    <w:rsid w:val="007D3971"/>
    <w:rsid w:val="007D3E56"/>
    <w:rsid w:val="007D415D"/>
    <w:rsid w:val="007D47E9"/>
    <w:rsid w:val="007D4865"/>
    <w:rsid w:val="007D496F"/>
    <w:rsid w:val="007D4E40"/>
    <w:rsid w:val="007D5084"/>
    <w:rsid w:val="007D510D"/>
    <w:rsid w:val="007D5433"/>
    <w:rsid w:val="007D54C6"/>
    <w:rsid w:val="007D55FB"/>
    <w:rsid w:val="007D567F"/>
    <w:rsid w:val="007D56F6"/>
    <w:rsid w:val="007D57FC"/>
    <w:rsid w:val="007D5AAB"/>
    <w:rsid w:val="007D5B51"/>
    <w:rsid w:val="007D5EF1"/>
    <w:rsid w:val="007D61C7"/>
    <w:rsid w:val="007D6414"/>
    <w:rsid w:val="007D663C"/>
    <w:rsid w:val="007D681D"/>
    <w:rsid w:val="007D6A5B"/>
    <w:rsid w:val="007D6D3F"/>
    <w:rsid w:val="007D6F6C"/>
    <w:rsid w:val="007D7317"/>
    <w:rsid w:val="007D74BD"/>
    <w:rsid w:val="007D74CA"/>
    <w:rsid w:val="007D7894"/>
    <w:rsid w:val="007D78DA"/>
    <w:rsid w:val="007D79D2"/>
    <w:rsid w:val="007D7BB7"/>
    <w:rsid w:val="007D7D3A"/>
    <w:rsid w:val="007E00CE"/>
    <w:rsid w:val="007E0214"/>
    <w:rsid w:val="007E02C6"/>
    <w:rsid w:val="007E03F9"/>
    <w:rsid w:val="007E0748"/>
    <w:rsid w:val="007E0A8C"/>
    <w:rsid w:val="007E0B2E"/>
    <w:rsid w:val="007E0B4C"/>
    <w:rsid w:val="007E0B61"/>
    <w:rsid w:val="007E0DEA"/>
    <w:rsid w:val="007E104E"/>
    <w:rsid w:val="007E11B4"/>
    <w:rsid w:val="007E1307"/>
    <w:rsid w:val="007E145C"/>
    <w:rsid w:val="007E175A"/>
    <w:rsid w:val="007E199B"/>
    <w:rsid w:val="007E1A70"/>
    <w:rsid w:val="007E1A85"/>
    <w:rsid w:val="007E268A"/>
    <w:rsid w:val="007E2883"/>
    <w:rsid w:val="007E2895"/>
    <w:rsid w:val="007E2ACE"/>
    <w:rsid w:val="007E2B0D"/>
    <w:rsid w:val="007E3011"/>
    <w:rsid w:val="007E301E"/>
    <w:rsid w:val="007E31B6"/>
    <w:rsid w:val="007E31FE"/>
    <w:rsid w:val="007E3656"/>
    <w:rsid w:val="007E3749"/>
    <w:rsid w:val="007E3870"/>
    <w:rsid w:val="007E3A8F"/>
    <w:rsid w:val="007E3BB6"/>
    <w:rsid w:val="007E3E56"/>
    <w:rsid w:val="007E3F7F"/>
    <w:rsid w:val="007E401B"/>
    <w:rsid w:val="007E4021"/>
    <w:rsid w:val="007E4568"/>
    <w:rsid w:val="007E460F"/>
    <w:rsid w:val="007E49B9"/>
    <w:rsid w:val="007E4B57"/>
    <w:rsid w:val="007E4C8A"/>
    <w:rsid w:val="007E4F45"/>
    <w:rsid w:val="007E5013"/>
    <w:rsid w:val="007E50FD"/>
    <w:rsid w:val="007E5183"/>
    <w:rsid w:val="007E52D3"/>
    <w:rsid w:val="007E53F5"/>
    <w:rsid w:val="007E5518"/>
    <w:rsid w:val="007E5934"/>
    <w:rsid w:val="007E59A3"/>
    <w:rsid w:val="007E5A22"/>
    <w:rsid w:val="007E5EF2"/>
    <w:rsid w:val="007E6046"/>
    <w:rsid w:val="007E62E5"/>
    <w:rsid w:val="007E62E9"/>
    <w:rsid w:val="007E6609"/>
    <w:rsid w:val="007E689D"/>
    <w:rsid w:val="007E68CC"/>
    <w:rsid w:val="007E6AC2"/>
    <w:rsid w:val="007E6B24"/>
    <w:rsid w:val="007E6C69"/>
    <w:rsid w:val="007E6DDB"/>
    <w:rsid w:val="007E7348"/>
    <w:rsid w:val="007E73B9"/>
    <w:rsid w:val="007E75AC"/>
    <w:rsid w:val="007E7A41"/>
    <w:rsid w:val="007E7C5F"/>
    <w:rsid w:val="007E7CB9"/>
    <w:rsid w:val="007F00BD"/>
    <w:rsid w:val="007F00D0"/>
    <w:rsid w:val="007F02AF"/>
    <w:rsid w:val="007F06C0"/>
    <w:rsid w:val="007F0B5F"/>
    <w:rsid w:val="007F0F70"/>
    <w:rsid w:val="007F0FE5"/>
    <w:rsid w:val="007F10BD"/>
    <w:rsid w:val="007F138A"/>
    <w:rsid w:val="007F13CD"/>
    <w:rsid w:val="007F16EE"/>
    <w:rsid w:val="007F1C1E"/>
    <w:rsid w:val="007F1CEF"/>
    <w:rsid w:val="007F1FA9"/>
    <w:rsid w:val="007F2136"/>
    <w:rsid w:val="007F23C1"/>
    <w:rsid w:val="007F291A"/>
    <w:rsid w:val="007F2A81"/>
    <w:rsid w:val="007F2A8B"/>
    <w:rsid w:val="007F2D9F"/>
    <w:rsid w:val="007F2ED9"/>
    <w:rsid w:val="007F303E"/>
    <w:rsid w:val="007F314E"/>
    <w:rsid w:val="007F3350"/>
    <w:rsid w:val="007F33E7"/>
    <w:rsid w:val="007F3682"/>
    <w:rsid w:val="007F3803"/>
    <w:rsid w:val="007F3833"/>
    <w:rsid w:val="007F3835"/>
    <w:rsid w:val="007F39CC"/>
    <w:rsid w:val="007F3B87"/>
    <w:rsid w:val="007F3FDC"/>
    <w:rsid w:val="007F405A"/>
    <w:rsid w:val="007F427C"/>
    <w:rsid w:val="007F435D"/>
    <w:rsid w:val="007F4364"/>
    <w:rsid w:val="007F43CC"/>
    <w:rsid w:val="007F458C"/>
    <w:rsid w:val="007F45AC"/>
    <w:rsid w:val="007F4702"/>
    <w:rsid w:val="007F4789"/>
    <w:rsid w:val="007F4980"/>
    <w:rsid w:val="007F4C44"/>
    <w:rsid w:val="007F51CA"/>
    <w:rsid w:val="007F51E4"/>
    <w:rsid w:val="007F53CE"/>
    <w:rsid w:val="007F55BF"/>
    <w:rsid w:val="007F5687"/>
    <w:rsid w:val="007F5795"/>
    <w:rsid w:val="007F57EA"/>
    <w:rsid w:val="007F59A8"/>
    <w:rsid w:val="007F59F0"/>
    <w:rsid w:val="007F5A27"/>
    <w:rsid w:val="007F5A98"/>
    <w:rsid w:val="007F5AD0"/>
    <w:rsid w:val="007F5D77"/>
    <w:rsid w:val="007F5DF1"/>
    <w:rsid w:val="007F5F59"/>
    <w:rsid w:val="007F5FD2"/>
    <w:rsid w:val="007F5FFF"/>
    <w:rsid w:val="007F6059"/>
    <w:rsid w:val="007F66EC"/>
    <w:rsid w:val="007F67DC"/>
    <w:rsid w:val="007F6B8C"/>
    <w:rsid w:val="007F6D3F"/>
    <w:rsid w:val="007F6F2F"/>
    <w:rsid w:val="007F6F7A"/>
    <w:rsid w:val="007F6F8E"/>
    <w:rsid w:val="007F704F"/>
    <w:rsid w:val="007F7086"/>
    <w:rsid w:val="007F7375"/>
    <w:rsid w:val="007F73CA"/>
    <w:rsid w:val="007F73DF"/>
    <w:rsid w:val="007F74A6"/>
    <w:rsid w:val="007F7789"/>
    <w:rsid w:val="007F79B5"/>
    <w:rsid w:val="007F7E3F"/>
    <w:rsid w:val="00800256"/>
    <w:rsid w:val="00800601"/>
    <w:rsid w:val="0080069B"/>
    <w:rsid w:val="008006B8"/>
    <w:rsid w:val="0080083C"/>
    <w:rsid w:val="00800E38"/>
    <w:rsid w:val="00800F4D"/>
    <w:rsid w:val="0080125A"/>
    <w:rsid w:val="00801846"/>
    <w:rsid w:val="00801D3A"/>
    <w:rsid w:val="00801DE6"/>
    <w:rsid w:val="008020A9"/>
    <w:rsid w:val="008022B8"/>
    <w:rsid w:val="00802601"/>
    <w:rsid w:val="00802829"/>
    <w:rsid w:val="00802998"/>
    <w:rsid w:val="00802A80"/>
    <w:rsid w:val="00802CF1"/>
    <w:rsid w:val="00802D36"/>
    <w:rsid w:val="00802E82"/>
    <w:rsid w:val="00802ED0"/>
    <w:rsid w:val="00803030"/>
    <w:rsid w:val="0080316A"/>
    <w:rsid w:val="00803231"/>
    <w:rsid w:val="00803361"/>
    <w:rsid w:val="0080353B"/>
    <w:rsid w:val="008035D7"/>
    <w:rsid w:val="00803767"/>
    <w:rsid w:val="00803844"/>
    <w:rsid w:val="008038B5"/>
    <w:rsid w:val="00803C8E"/>
    <w:rsid w:val="00803CAB"/>
    <w:rsid w:val="00803FC7"/>
    <w:rsid w:val="0080408F"/>
    <w:rsid w:val="008040F1"/>
    <w:rsid w:val="008042CE"/>
    <w:rsid w:val="0080471F"/>
    <w:rsid w:val="00804A35"/>
    <w:rsid w:val="00804B73"/>
    <w:rsid w:val="00804CE4"/>
    <w:rsid w:val="00804D1A"/>
    <w:rsid w:val="0080554D"/>
    <w:rsid w:val="008058B2"/>
    <w:rsid w:val="00805F3C"/>
    <w:rsid w:val="00806241"/>
    <w:rsid w:val="00806365"/>
    <w:rsid w:val="0080682D"/>
    <w:rsid w:val="00806BB8"/>
    <w:rsid w:val="0080700F"/>
    <w:rsid w:val="00807157"/>
    <w:rsid w:val="008072DD"/>
    <w:rsid w:val="008078E2"/>
    <w:rsid w:val="00807940"/>
    <w:rsid w:val="00807CEE"/>
    <w:rsid w:val="00807E74"/>
    <w:rsid w:val="00807F5A"/>
    <w:rsid w:val="00810033"/>
    <w:rsid w:val="0081005E"/>
    <w:rsid w:val="0081005F"/>
    <w:rsid w:val="00810138"/>
    <w:rsid w:val="008101C8"/>
    <w:rsid w:val="0081053C"/>
    <w:rsid w:val="008106DF"/>
    <w:rsid w:val="008108E3"/>
    <w:rsid w:val="00810971"/>
    <w:rsid w:val="00810B3B"/>
    <w:rsid w:val="00810BD1"/>
    <w:rsid w:val="00810D23"/>
    <w:rsid w:val="008113D0"/>
    <w:rsid w:val="00811463"/>
    <w:rsid w:val="008114ED"/>
    <w:rsid w:val="008117E7"/>
    <w:rsid w:val="008119E0"/>
    <w:rsid w:val="00811D59"/>
    <w:rsid w:val="00811FDD"/>
    <w:rsid w:val="00812446"/>
    <w:rsid w:val="00812595"/>
    <w:rsid w:val="0081260E"/>
    <w:rsid w:val="00812644"/>
    <w:rsid w:val="00812698"/>
    <w:rsid w:val="00812921"/>
    <w:rsid w:val="008129C7"/>
    <w:rsid w:val="00812ABD"/>
    <w:rsid w:val="00812B4D"/>
    <w:rsid w:val="00812D1E"/>
    <w:rsid w:val="00812DC0"/>
    <w:rsid w:val="00812E8D"/>
    <w:rsid w:val="00812EB8"/>
    <w:rsid w:val="00812FAA"/>
    <w:rsid w:val="00812FD3"/>
    <w:rsid w:val="0081314C"/>
    <w:rsid w:val="008132ED"/>
    <w:rsid w:val="008134E9"/>
    <w:rsid w:val="00813523"/>
    <w:rsid w:val="00813949"/>
    <w:rsid w:val="0081399E"/>
    <w:rsid w:val="008139D4"/>
    <w:rsid w:val="00813B46"/>
    <w:rsid w:val="00813B75"/>
    <w:rsid w:val="00813BC2"/>
    <w:rsid w:val="00813C61"/>
    <w:rsid w:val="00813D90"/>
    <w:rsid w:val="00813EA8"/>
    <w:rsid w:val="00813F89"/>
    <w:rsid w:val="00813FBC"/>
    <w:rsid w:val="00814018"/>
    <w:rsid w:val="00814299"/>
    <w:rsid w:val="00814467"/>
    <w:rsid w:val="008145BA"/>
    <w:rsid w:val="00814624"/>
    <w:rsid w:val="00814687"/>
    <w:rsid w:val="008147F0"/>
    <w:rsid w:val="008148E1"/>
    <w:rsid w:val="00814A2C"/>
    <w:rsid w:val="00814A8C"/>
    <w:rsid w:val="00814D75"/>
    <w:rsid w:val="00815101"/>
    <w:rsid w:val="008151FE"/>
    <w:rsid w:val="00815411"/>
    <w:rsid w:val="00815440"/>
    <w:rsid w:val="00815490"/>
    <w:rsid w:val="0081558C"/>
    <w:rsid w:val="0081590B"/>
    <w:rsid w:val="00815C76"/>
    <w:rsid w:val="00815D8E"/>
    <w:rsid w:val="00815DD6"/>
    <w:rsid w:val="00815DFA"/>
    <w:rsid w:val="00815E4A"/>
    <w:rsid w:val="00815E88"/>
    <w:rsid w:val="0081607C"/>
    <w:rsid w:val="0081670C"/>
    <w:rsid w:val="0081694A"/>
    <w:rsid w:val="00816990"/>
    <w:rsid w:val="008169CD"/>
    <w:rsid w:val="00816D04"/>
    <w:rsid w:val="00817184"/>
    <w:rsid w:val="008171DF"/>
    <w:rsid w:val="00817252"/>
    <w:rsid w:val="00817580"/>
    <w:rsid w:val="00817680"/>
    <w:rsid w:val="008178E8"/>
    <w:rsid w:val="008178EC"/>
    <w:rsid w:val="008179DA"/>
    <w:rsid w:val="00817D17"/>
    <w:rsid w:val="00817D25"/>
    <w:rsid w:val="00820025"/>
    <w:rsid w:val="0082016B"/>
    <w:rsid w:val="008201D1"/>
    <w:rsid w:val="008206E1"/>
    <w:rsid w:val="00820919"/>
    <w:rsid w:val="0082095D"/>
    <w:rsid w:val="00820B2B"/>
    <w:rsid w:val="00820C2E"/>
    <w:rsid w:val="00820DC1"/>
    <w:rsid w:val="008211AD"/>
    <w:rsid w:val="008212F2"/>
    <w:rsid w:val="008213F8"/>
    <w:rsid w:val="008219BA"/>
    <w:rsid w:val="008219F5"/>
    <w:rsid w:val="00821A60"/>
    <w:rsid w:val="00821BEC"/>
    <w:rsid w:val="00821D71"/>
    <w:rsid w:val="00821F13"/>
    <w:rsid w:val="0082225D"/>
    <w:rsid w:val="0082237F"/>
    <w:rsid w:val="00822600"/>
    <w:rsid w:val="00822627"/>
    <w:rsid w:val="0082295A"/>
    <w:rsid w:val="00822EA4"/>
    <w:rsid w:val="00822FDD"/>
    <w:rsid w:val="00823048"/>
    <w:rsid w:val="00823182"/>
    <w:rsid w:val="0082333C"/>
    <w:rsid w:val="00823601"/>
    <w:rsid w:val="0082361F"/>
    <w:rsid w:val="00823894"/>
    <w:rsid w:val="008238E7"/>
    <w:rsid w:val="00823AA1"/>
    <w:rsid w:val="00823AD3"/>
    <w:rsid w:val="00823C2B"/>
    <w:rsid w:val="00823FEC"/>
    <w:rsid w:val="00824161"/>
    <w:rsid w:val="008242C8"/>
    <w:rsid w:val="008244CA"/>
    <w:rsid w:val="00824615"/>
    <w:rsid w:val="00824B46"/>
    <w:rsid w:val="0082539D"/>
    <w:rsid w:val="008256F3"/>
    <w:rsid w:val="0082592A"/>
    <w:rsid w:val="00825A2C"/>
    <w:rsid w:val="00825C8E"/>
    <w:rsid w:val="00825D23"/>
    <w:rsid w:val="00825D93"/>
    <w:rsid w:val="00825EC5"/>
    <w:rsid w:val="0082608D"/>
    <w:rsid w:val="008260BC"/>
    <w:rsid w:val="008260DF"/>
    <w:rsid w:val="008264D6"/>
    <w:rsid w:val="00826531"/>
    <w:rsid w:val="008266B5"/>
    <w:rsid w:val="00826862"/>
    <w:rsid w:val="00826B9D"/>
    <w:rsid w:val="00826CF6"/>
    <w:rsid w:val="00826CF8"/>
    <w:rsid w:val="00826D3B"/>
    <w:rsid w:val="00826D4B"/>
    <w:rsid w:val="0082701F"/>
    <w:rsid w:val="00827023"/>
    <w:rsid w:val="00827296"/>
    <w:rsid w:val="00827401"/>
    <w:rsid w:val="0082744F"/>
    <w:rsid w:val="0082785E"/>
    <w:rsid w:val="00827928"/>
    <w:rsid w:val="00827969"/>
    <w:rsid w:val="00827C4F"/>
    <w:rsid w:val="00827CAB"/>
    <w:rsid w:val="00827D3F"/>
    <w:rsid w:val="00827F44"/>
    <w:rsid w:val="0083004E"/>
    <w:rsid w:val="00830608"/>
    <w:rsid w:val="00830648"/>
    <w:rsid w:val="008307CB"/>
    <w:rsid w:val="008307CC"/>
    <w:rsid w:val="0083095C"/>
    <w:rsid w:val="008309CA"/>
    <w:rsid w:val="008309F6"/>
    <w:rsid w:val="00830A34"/>
    <w:rsid w:val="00831628"/>
    <w:rsid w:val="008317F5"/>
    <w:rsid w:val="00831985"/>
    <w:rsid w:val="00831BB9"/>
    <w:rsid w:val="00831EB3"/>
    <w:rsid w:val="00831EBA"/>
    <w:rsid w:val="00832069"/>
    <w:rsid w:val="0083210E"/>
    <w:rsid w:val="0083214F"/>
    <w:rsid w:val="00832296"/>
    <w:rsid w:val="00832580"/>
    <w:rsid w:val="008325D7"/>
    <w:rsid w:val="00832752"/>
    <w:rsid w:val="00832867"/>
    <w:rsid w:val="00832A4D"/>
    <w:rsid w:val="00832A6B"/>
    <w:rsid w:val="00832CF6"/>
    <w:rsid w:val="00832D3A"/>
    <w:rsid w:val="00832E33"/>
    <w:rsid w:val="008330B0"/>
    <w:rsid w:val="00833105"/>
    <w:rsid w:val="00833454"/>
    <w:rsid w:val="00833576"/>
    <w:rsid w:val="0083399A"/>
    <w:rsid w:val="008339FC"/>
    <w:rsid w:val="00833D91"/>
    <w:rsid w:val="0083412C"/>
    <w:rsid w:val="00834233"/>
    <w:rsid w:val="00834366"/>
    <w:rsid w:val="008343DC"/>
    <w:rsid w:val="0083455D"/>
    <w:rsid w:val="00834700"/>
    <w:rsid w:val="008353B7"/>
    <w:rsid w:val="008354A4"/>
    <w:rsid w:val="00835526"/>
    <w:rsid w:val="00835869"/>
    <w:rsid w:val="008358C6"/>
    <w:rsid w:val="0083596E"/>
    <w:rsid w:val="00835B04"/>
    <w:rsid w:val="00835E17"/>
    <w:rsid w:val="00835EAD"/>
    <w:rsid w:val="00836012"/>
    <w:rsid w:val="0083623D"/>
    <w:rsid w:val="00836313"/>
    <w:rsid w:val="0083657A"/>
    <w:rsid w:val="008365C0"/>
    <w:rsid w:val="00836679"/>
    <w:rsid w:val="008366E4"/>
    <w:rsid w:val="0083673E"/>
    <w:rsid w:val="008367EC"/>
    <w:rsid w:val="008367F1"/>
    <w:rsid w:val="00836881"/>
    <w:rsid w:val="00836CD5"/>
    <w:rsid w:val="00837364"/>
    <w:rsid w:val="00837555"/>
    <w:rsid w:val="0083758F"/>
    <w:rsid w:val="0083771A"/>
    <w:rsid w:val="00837B51"/>
    <w:rsid w:val="0084007C"/>
    <w:rsid w:val="008400F7"/>
    <w:rsid w:val="008402C9"/>
    <w:rsid w:val="00840301"/>
    <w:rsid w:val="00840767"/>
    <w:rsid w:val="0084078B"/>
    <w:rsid w:val="00840907"/>
    <w:rsid w:val="00840D02"/>
    <w:rsid w:val="00840D07"/>
    <w:rsid w:val="00840D6D"/>
    <w:rsid w:val="008410A1"/>
    <w:rsid w:val="008411AF"/>
    <w:rsid w:val="00841445"/>
    <w:rsid w:val="00841498"/>
    <w:rsid w:val="0084195D"/>
    <w:rsid w:val="00841AD7"/>
    <w:rsid w:val="00841AE0"/>
    <w:rsid w:val="00841B51"/>
    <w:rsid w:val="008420D5"/>
    <w:rsid w:val="00842268"/>
    <w:rsid w:val="0084230D"/>
    <w:rsid w:val="00842DB4"/>
    <w:rsid w:val="00842E4A"/>
    <w:rsid w:val="00842FA2"/>
    <w:rsid w:val="00842FE1"/>
    <w:rsid w:val="0084314F"/>
    <w:rsid w:val="008434C2"/>
    <w:rsid w:val="008435C8"/>
    <w:rsid w:val="00843739"/>
    <w:rsid w:val="00843A61"/>
    <w:rsid w:val="00843B1D"/>
    <w:rsid w:val="00843B61"/>
    <w:rsid w:val="00843BA5"/>
    <w:rsid w:val="00843C95"/>
    <w:rsid w:val="00843CB8"/>
    <w:rsid w:val="00843D7F"/>
    <w:rsid w:val="00843F35"/>
    <w:rsid w:val="0084408B"/>
    <w:rsid w:val="00844143"/>
    <w:rsid w:val="0084423A"/>
    <w:rsid w:val="008442EB"/>
    <w:rsid w:val="00844355"/>
    <w:rsid w:val="00844747"/>
    <w:rsid w:val="00844BF7"/>
    <w:rsid w:val="00845095"/>
    <w:rsid w:val="008450B3"/>
    <w:rsid w:val="0084549D"/>
    <w:rsid w:val="008455CA"/>
    <w:rsid w:val="0084596B"/>
    <w:rsid w:val="00845A42"/>
    <w:rsid w:val="00845CC1"/>
    <w:rsid w:val="00845DDB"/>
    <w:rsid w:val="00845E72"/>
    <w:rsid w:val="00845F03"/>
    <w:rsid w:val="00845FEA"/>
    <w:rsid w:val="00846185"/>
    <w:rsid w:val="00846292"/>
    <w:rsid w:val="00846B7E"/>
    <w:rsid w:val="00846D0B"/>
    <w:rsid w:val="00846F40"/>
    <w:rsid w:val="00846FA1"/>
    <w:rsid w:val="00846FAB"/>
    <w:rsid w:val="0084708D"/>
    <w:rsid w:val="008472EB"/>
    <w:rsid w:val="00847406"/>
    <w:rsid w:val="0084779A"/>
    <w:rsid w:val="0084781F"/>
    <w:rsid w:val="008479EE"/>
    <w:rsid w:val="00847A10"/>
    <w:rsid w:val="00847AA3"/>
    <w:rsid w:val="00847CD2"/>
    <w:rsid w:val="00847DD9"/>
    <w:rsid w:val="00847FFB"/>
    <w:rsid w:val="00850087"/>
    <w:rsid w:val="008502DF"/>
    <w:rsid w:val="00850695"/>
    <w:rsid w:val="00850D8D"/>
    <w:rsid w:val="00851052"/>
    <w:rsid w:val="00851121"/>
    <w:rsid w:val="0085137F"/>
    <w:rsid w:val="0085143B"/>
    <w:rsid w:val="00851618"/>
    <w:rsid w:val="0085181C"/>
    <w:rsid w:val="00851976"/>
    <w:rsid w:val="00851A1C"/>
    <w:rsid w:val="00852518"/>
    <w:rsid w:val="008525C3"/>
    <w:rsid w:val="00852CD0"/>
    <w:rsid w:val="0085309A"/>
    <w:rsid w:val="00853246"/>
    <w:rsid w:val="00853274"/>
    <w:rsid w:val="008537A8"/>
    <w:rsid w:val="0085382B"/>
    <w:rsid w:val="00853948"/>
    <w:rsid w:val="008539CD"/>
    <w:rsid w:val="00853A27"/>
    <w:rsid w:val="00853AE0"/>
    <w:rsid w:val="00853EF2"/>
    <w:rsid w:val="00853F9F"/>
    <w:rsid w:val="00854053"/>
    <w:rsid w:val="00854138"/>
    <w:rsid w:val="008542E8"/>
    <w:rsid w:val="0085458E"/>
    <w:rsid w:val="00854910"/>
    <w:rsid w:val="00854969"/>
    <w:rsid w:val="00854CE9"/>
    <w:rsid w:val="00854E1C"/>
    <w:rsid w:val="008551CA"/>
    <w:rsid w:val="0085526F"/>
    <w:rsid w:val="00855383"/>
    <w:rsid w:val="008555B1"/>
    <w:rsid w:val="00855A3A"/>
    <w:rsid w:val="008562E4"/>
    <w:rsid w:val="00856413"/>
    <w:rsid w:val="008568D1"/>
    <w:rsid w:val="00856D68"/>
    <w:rsid w:val="00856DB6"/>
    <w:rsid w:val="00856E56"/>
    <w:rsid w:val="00857564"/>
    <w:rsid w:val="0085756D"/>
    <w:rsid w:val="00857995"/>
    <w:rsid w:val="00857B95"/>
    <w:rsid w:val="00857BB2"/>
    <w:rsid w:val="00857BD1"/>
    <w:rsid w:val="00857E49"/>
    <w:rsid w:val="00860276"/>
    <w:rsid w:val="008602C0"/>
    <w:rsid w:val="00860306"/>
    <w:rsid w:val="0086083C"/>
    <w:rsid w:val="0086088D"/>
    <w:rsid w:val="008608AD"/>
    <w:rsid w:val="008608FB"/>
    <w:rsid w:val="0086096C"/>
    <w:rsid w:val="008609CA"/>
    <w:rsid w:val="00860CAA"/>
    <w:rsid w:val="00860E15"/>
    <w:rsid w:val="00860EDE"/>
    <w:rsid w:val="00861056"/>
    <w:rsid w:val="0086112B"/>
    <w:rsid w:val="008613B6"/>
    <w:rsid w:val="00861496"/>
    <w:rsid w:val="008614E8"/>
    <w:rsid w:val="00861523"/>
    <w:rsid w:val="008619F6"/>
    <w:rsid w:val="00861C12"/>
    <w:rsid w:val="00861FA2"/>
    <w:rsid w:val="00862056"/>
    <w:rsid w:val="0086213B"/>
    <w:rsid w:val="0086244A"/>
    <w:rsid w:val="0086245E"/>
    <w:rsid w:val="008624D7"/>
    <w:rsid w:val="0086283A"/>
    <w:rsid w:val="00862B24"/>
    <w:rsid w:val="00862CB7"/>
    <w:rsid w:val="00862DE3"/>
    <w:rsid w:val="00863031"/>
    <w:rsid w:val="00863038"/>
    <w:rsid w:val="008632DE"/>
    <w:rsid w:val="00863454"/>
    <w:rsid w:val="0086369C"/>
    <w:rsid w:val="00863AE9"/>
    <w:rsid w:val="00863D7F"/>
    <w:rsid w:val="00864017"/>
    <w:rsid w:val="0086429E"/>
    <w:rsid w:val="00864455"/>
    <w:rsid w:val="00864939"/>
    <w:rsid w:val="008649DD"/>
    <w:rsid w:val="00864CC4"/>
    <w:rsid w:val="00864D3F"/>
    <w:rsid w:val="0086505E"/>
    <w:rsid w:val="008650F6"/>
    <w:rsid w:val="00865140"/>
    <w:rsid w:val="008653E0"/>
    <w:rsid w:val="00865628"/>
    <w:rsid w:val="0086563A"/>
    <w:rsid w:val="00865995"/>
    <w:rsid w:val="00865B67"/>
    <w:rsid w:val="00865B6E"/>
    <w:rsid w:val="00865E57"/>
    <w:rsid w:val="00866185"/>
    <w:rsid w:val="008664B9"/>
    <w:rsid w:val="008665EF"/>
    <w:rsid w:val="00866E74"/>
    <w:rsid w:val="00866FF3"/>
    <w:rsid w:val="00867005"/>
    <w:rsid w:val="0086701C"/>
    <w:rsid w:val="00867089"/>
    <w:rsid w:val="008670ED"/>
    <w:rsid w:val="008670F0"/>
    <w:rsid w:val="00867690"/>
    <w:rsid w:val="008676DC"/>
    <w:rsid w:val="008677A2"/>
    <w:rsid w:val="00867B67"/>
    <w:rsid w:val="00870095"/>
    <w:rsid w:val="00870270"/>
    <w:rsid w:val="00870478"/>
    <w:rsid w:val="0087056E"/>
    <w:rsid w:val="00870CD5"/>
    <w:rsid w:val="00870D3E"/>
    <w:rsid w:val="00870DFC"/>
    <w:rsid w:val="00870F7D"/>
    <w:rsid w:val="00871306"/>
    <w:rsid w:val="0087142D"/>
    <w:rsid w:val="00871509"/>
    <w:rsid w:val="00871612"/>
    <w:rsid w:val="00871768"/>
    <w:rsid w:val="00871A4D"/>
    <w:rsid w:val="008720AB"/>
    <w:rsid w:val="00872120"/>
    <w:rsid w:val="0087215E"/>
    <w:rsid w:val="00872452"/>
    <w:rsid w:val="00872B01"/>
    <w:rsid w:val="00872B2D"/>
    <w:rsid w:val="00872D2F"/>
    <w:rsid w:val="0087306C"/>
    <w:rsid w:val="0087313B"/>
    <w:rsid w:val="00873200"/>
    <w:rsid w:val="008732EC"/>
    <w:rsid w:val="0087333F"/>
    <w:rsid w:val="0087344A"/>
    <w:rsid w:val="008738F3"/>
    <w:rsid w:val="0087393E"/>
    <w:rsid w:val="00873A22"/>
    <w:rsid w:val="00873AB3"/>
    <w:rsid w:val="00873B25"/>
    <w:rsid w:val="00873B95"/>
    <w:rsid w:val="00873DA9"/>
    <w:rsid w:val="008741A2"/>
    <w:rsid w:val="008741A4"/>
    <w:rsid w:val="008741CA"/>
    <w:rsid w:val="00874261"/>
    <w:rsid w:val="008742A0"/>
    <w:rsid w:val="00874327"/>
    <w:rsid w:val="008745AB"/>
    <w:rsid w:val="00874756"/>
    <w:rsid w:val="00874872"/>
    <w:rsid w:val="008748C9"/>
    <w:rsid w:val="00874913"/>
    <w:rsid w:val="00874A1F"/>
    <w:rsid w:val="00874B23"/>
    <w:rsid w:val="00874C7B"/>
    <w:rsid w:val="00874E70"/>
    <w:rsid w:val="008750CC"/>
    <w:rsid w:val="0087536C"/>
    <w:rsid w:val="0087542A"/>
    <w:rsid w:val="00875504"/>
    <w:rsid w:val="00875509"/>
    <w:rsid w:val="00875568"/>
    <w:rsid w:val="008756B5"/>
    <w:rsid w:val="00875734"/>
    <w:rsid w:val="00875C4E"/>
    <w:rsid w:val="00875E4E"/>
    <w:rsid w:val="00875E75"/>
    <w:rsid w:val="00876385"/>
    <w:rsid w:val="0087646C"/>
    <w:rsid w:val="008764B8"/>
    <w:rsid w:val="00876617"/>
    <w:rsid w:val="008766FE"/>
    <w:rsid w:val="00876B62"/>
    <w:rsid w:val="00876BDB"/>
    <w:rsid w:val="0087712D"/>
    <w:rsid w:val="00877264"/>
    <w:rsid w:val="0087730C"/>
    <w:rsid w:val="0087731A"/>
    <w:rsid w:val="00877328"/>
    <w:rsid w:val="00877599"/>
    <w:rsid w:val="00877A5B"/>
    <w:rsid w:val="00877AC4"/>
    <w:rsid w:val="00877ECE"/>
    <w:rsid w:val="00880275"/>
    <w:rsid w:val="008802A1"/>
    <w:rsid w:val="0088063E"/>
    <w:rsid w:val="0088099F"/>
    <w:rsid w:val="00880EEF"/>
    <w:rsid w:val="00880F03"/>
    <w:rsid w:val="00880FF0"/>
    <w:rsid w:val="00881069"/>
    <w:rsid w:val="00881140"/>
    <w:rsid w:val="00881233"/>
    <w:rsid w:val="00881335"/>
    <w:rsid w:val="008820D4"/>
    <w:rsid w:val="00882295"/>
    <w:rsid w:val="0088260C"/>
    <w:rsid w:val="00882AD1"/>
    <w:rsid w:val="00882B7C"/>
    <w:rsid w:val="00882B80"/>
    <w:rsid w:val="00882CDF"/>
    <w:rsid w:val="00882DDA"/>
    <w:rsid w:val="008831D2"/>
    <w:rsid w:val="008832DC"/>
    <w:rsid w:val="0088371F"/>
    <w:rsid w:val="00883783"/>
    <w:rsid w:val="008838FB"/>
    <w:rsid w:val="00883B02"/>
    <w:rsid w:val="00883B09"/>
    <w:rsid w:val="00883B8C"/>
    <w:rsid w:val="008844A6"/>
    <w:rsid w:val="00884CFE"/>
    <w:rsid w:val="00884D0A"/>
    <w:rsid w:val="00884F5F"/>
    <w:rsid w:val="008852AE"/>
    <w:rsid w:val="0088568E"/>
    <w:rsid w:val="00885913"/>
    <w:rsid w:val="00885A6D"/>
    <w:rsid w:val="00885A8B"/>
    <w:rsid w:val="00885BE6"/>
    <w:rsid w:val="00885CCE"/>
    <w:rsid w:val="00885F88"/>
    <w:rsid w:val="008860C0"/>
    <w:rsid w:val="00886224"/>
    <w:rsid w:val="0088645E"/>
    <w:rsid w:val="00886617"/>
    <w:rsid w:val="00886A4F"/>
    <w:rsid w:val="00886B3A"/>
    <w:rsid w:val="00886B90"/>
    <w:rsid w:val="00886F82"/>
    <w:rsid w:val="008870D5"/>
    <w:rsid w:val="00887392"/>
    <w:rsid w:val="008873C0"/>
    <w:rsid w:val="0088749F"/>
    <w:rsid w:val="00887556"/>
    <w:rsid w:val="008878B1"/>
    <w:rsid w:val="00887A06"/>
    <w:rsid w:val="00887A97"/>
    <w:rsid w:val="00887E7D"/>
    <w:rsid w:val="00887FB4"/>
    <w:rsid w:val="008907AE"/>
    <w:rsid w:val="00890950"/>
    <w:rsid w:val="00890986"/>
    <w:rsid w:val="00890A59"/>
    <w:rsid w:val="00890AD9"/>
    <w:rsid w:val="00890B0C"/>
    <w:rsid w:val="00890C48"/>
    <w:rsid w:val="00890C64"/>
    <w:rsid w:val="00890E0A"/>
    <w:rsid w:val="00890E37"/>
    <w:rsid w:val="00890F5D"/>
    <w:rsid w:val="008910FF"/>
    <w:rsid w:val="008915E6"/>
    <w:rsid w:val="00891866"/>
    <w:rsid w:val="00891C41"/>
    <w:rsid w:val="00891EFF"/>
    <w:rsid w:val="00891F55"/>
    <w:rsid w:val="00891F60"/>
    <w:rsid w:val="00892AAC"/>
    <w:rsid w:val="00892C5D"/>
    <w:rsid w:val="00892C71"/>
    <w:rsid w:val="00892F55"/>
    <w:rsid w:val="008935A2"/>
    <w:rsid w:val="00893655"/>
    <w:rsid w:val="00893DE8"/>
    <w:rsid w:val="00893E3D"/>
    <w:rsid w:val="008942C6"/>
    <w:rsid w:val="008944B4"/>
    <w:rsid w:val="0089471F"/>
    <w:rsid w:val="00894727"/>
    <w:rsid w:val="0089477D"/>
    <w:rsid w:val="00894801"/>
    <w:rsid w:val="008949A1"/>
    <w:rsid w:val="00894AAC"/>
    <w:rsid w:val="00894B96"/>
    <w:rsid w:val="00894CF6"/>
    <w:rsid w:val="00895456"/>
    <w:rsid w:val="00895635"/>
    <w:rsid w:val="00895915"/>
    <w:rsid w:val="00895B44"/>
    <w:rsid w:val="00895F07"/>
    <w:rsid w:val="0089632B"/>
    <w:rsid w:val="00896461"/>
    <w:rsid w:val="00896794"/>
    <w:rsid w:val="008967FF"/>
    <w:rsid w:val="00896801"/>
    <w:rsid w:val="00896ABF"/>
    <w:rsid w:val="00896CD9"/>
    <w:rsid w:val="00896EE8"/>
    <w:rsid w:val="00897122"/>
    <w:rsid w:val="00897376"/>
    <w:rsid w:val="00897481"/>
    <w:rsid w:val="008976E2"/>
    <w:rsid w:val="0089789E"/>
    <w:rsid w:val="0089799E"/>
    <w:rsid w:val="00897CC4"/>
    <w:rsid w:val="00897CCC"/>
    <w:rsid w:val="00897E4F"/>
    <w:rsid w:val="00897F7D"/>
    <w:rsid w:val="008A01C3"/>
    <w:rsid w:val="008A09A3"/>
    <w:rsid w:val="008A0B75"/>
    <w:rsid w:val="008A0EA1"/>
    <w:rsid w:val="008A0F77"/>
    <w:rsid w:val="008A151C"/>
    <w:rsid w:val="008A155F"/>
    <w:rsid w:val="008A17E0"/>
    <w:rsid w:val="008A181E"/>
    <w:rsid w:val="008A1901"/>
    <w:rsid w:val="008A1A0F"/>
    <w:rsid w:val="008A1B0A"/>
    <w:rsid w:val="008A1B44"/>
    <w:rsid w:val="008A1B5B"/>
    <w:rsid w:val="008A1CF3"/>
    <w:rsid w:val="008A1E4D"/>
    <w:rsid w:val="008A2300"/>
    <w:rsid w:val="008A28BC"/>
    <w:rsid w:val="008A2D0F"/>
    <w:rsid w:val="008A2EC8"/>
    <w:rsid w:val="008A2F75"/>
    <w:rsid w:val="008A318E"/>
    <w:rsid w:val="008A347B"/>
    <w:rsid w:val="008A3591"/>
    <w:rsid w:val="008A37FD"/>
    <w:rsid w:val="008A38E2"/>
    <w:rsid w:val="008A3BE9"/>
    <w:rsid w:val="008A3C1E"/>
    <w:rsid w:val="008A4227"/>
    <w:rsid w:val="008A42BB"/>
    <w:rsid w:val="008A44BD"/>
    <w:rsid w:val="008A44F4"/>
    <w:rsid w:val="008A4652"/>
    <w:rsid w:val="008A4740"/>
    <w:rsid w:val="008A504E"/>
    <w:rsid w:val="008A50D4"/>
    <w:rsid w:val="008A5364"/>
    <w:rsid w:val="008A5497"/>
    <w:rsid w:val="008A56BD"/>
    <w:rsid w:val="008A5907"/>
    <w:rsid w:val="008A609C"/>
    <w:rsid w:val="008A621F"/>
    <w:rsid w:val="008A62F6"/>
    <w:rsid w:val="008A630F"/>
    <w:rsid w:val="008A64AA"/>
    <w:rsid w:val="008A669D"/>
    <w:rsid w:val="008A66B8"/>
    <w:rsid w:val="008A6861"/>
    <w:rsid w:val="008A69AC"/>
    <w:rsid w:val="008A6CEA"/>
    <w:rsid w:val="008A6D70"/>
    <w:rsid w:val="008A6EF4"/>
    <w:rsid w:val="008A74CD"/>
    <w:rsid w:val="008A7578"/>
    <w:rsid w:val="008A7785"/>
    <w:rsid w:val="008A7832"/>
    <w:rsid w:val="008A7A11"/>
    <w:rsid w:val="008A7BB4"/>
    <w:rsid w:val="008A7D09"/>
    <w:rsid w:val="008B02D5"/>
    <w:rsid w:val="008B03AC"/>
    <w:rsid w:val="008B0433"/>
    <w:rsid w:val="008B0517"/>
    <w:rsid w:val="008B081E"/>
    <w:rsid w:val="008B0931"/>
    <w:rsid w:val="008B0A59"/>
    <w:rsid w:val="008B0CDE"/>
    <w:rsid w:val="008B0E14"/>
    <w:rsid w:val="008B0EA9"/>
    <w:rsid w:val="008B0F7D"/>
    <w:rsid w:val="008B1372"/>
    <w:rsid w:val="008B1816"/>
    <w:rsid w:val="008B1EC8"/>
    <w:rsid w:val="008B1F1D"/>
    <w:rsid w:val="008B2068"/>
    <w:rsid w:val="008B208D"/>
    <w:rsid w:val="008B2118"/>
    <w:rsid w:val="008B221C"/>
    <w:rsid w:val="008B23D3"/>
    <w:rsid w:val="008B244E"/>
    <w:rsid w:val="008B269C"/>
    <w:rsid w:val="008B290C"/>
    <w:rsid w:val="008B2955"/>
    <w:rsid w:val="008B2BAE"/>
    <w:rsid w:val="008B2C55"/>
    <w:rsid w:val="008B2C85"/>
    <w:rsid w:val="008B2DBE"/>
    <w:rsid w:val="008B2ED7"/>
    <w:rsid w:val="008B3410"/>
    <w:rsid w:val="008B3467"/>
    <w:rsid w:val="008B36EF"/>
    <w:rsid w:val="008B3812"/>
    <w:rsid w:val="008B3944"/>
    <w:rsid w:val="008B39D9"/>
    <w:rsid w:val="008B3A37"/>
    <w:rsid w:val="008B3E03"/>
    <w:rsid w:val="008B3FE3"/>
    <w:rsid w:val="008B414A"/>
    <w:rsid w:val="008B43E8"/>
    <w:rsid w:val="008B43EF"/>
    <w:rsid w:val="008B44C8"/>
    <w:rsid w:val="008B453E"/>
    <w:rsid w:val="008B45C1"/>
    <w:rsid w:val="008B45D0"/>
    <w:rsid w:val="008B4675"/>
    <w:rsid w:val="008B492F"/>
    <w:rsid w:val="008B4B20"/>
    <w:rsid w:val="008B4B98"/>
    <w:rsid w:val="008B4F92"/>
    <w:rsid w:val="008B50C7"/>
    <w:rsid w:val="008B51B5"/>
    <w:rsid w:val="008B528D"/>
    <w:rsid w:val="008B52CC"/>
    <w:rsid w:val="008B52E3"/>
    <w:rsid w:val="008B53BC"/>
    <w:rsid w:val="008B54C1"/>
    <w:rsid w:val="008B580B"/>
    <w:rsid w:val="008B5A4C"/>
    <w:rsid w:val="008B5AA5"/>
    <w:rsid w:val="008B5B79"/>
    <w:rsid w:val="008B5CF8"/>
    <w:rsid w:val="008B5D65"/>
    <w:rsid w:val="008B5FC1"/>
    <w:rsid w:val="008B6349"/>
    <w:rsid w:val="008B643E"/>
    <w:rsid w:val="008B6516"/>
    <w:rsid w:val="008B6662"/>
    <w:rsid w:val="008B6907"/>
    <w:rsid w:val="008B6980"/>
    <w:rsid w:val="008B6A8A"/>
    <w:rsid w:val="008B6B5F"/>
    <w:rsid w:val="008B6EAE"/>
    <w:rsid w:val="008B7012"/>
    <w:rsid w:val="008B70BE"/>
    <w:rsid w:val="008B7285"/>
    <w:rsid w:val="008B72BB"/>
    <w:rsid w:val="008B745A"/>
    <w:rsid w:val="008B7534"/>
    <w:rsid w:val="008B75D6"/>
    <w:rsid w:val="008B795B"/>
    <w:rsid w:val="008B7AC8"/>
    <w:rsid w:val="008B7AE6"/>
    <w:rsid w:val="008B7F16"/>
    <w:rsid w:val="008C01D8"/>
    <w:rsid w:val="008C020F"/>
    <w:rsid w:val="008C03BF"/>
    <w:rsid w:val="008C07DC"/>
    <w:rsid w:val="008C08CB"/>
    <w:rsid w:val="008C09EA"/>
    <w:rsid w:val="008C0C67"/>
    <w:rsid w:val="008C0DE8"/>
    <w:rsid w:val="008C0FCE"/>
    <w:rsid w:val="008C11FF"/>
    <w:rsid w:val="008C133A"/>
    <w:rsid w:val="008C138A"/>
    <w:rsid w:val="008C15AF"/>
    <w:rsid w:val="008C1A45"/>
    <w:rsid w:val="008C1AC1"/>
    <w:rsid w:val="008C1EDD"/>
    <w:rsid w:val="008C22BC"/>
    <w:rsid w:val="008C22D7"/>
    <w:rsid w:val="008C246A"/>
    <w:rsid w:val="008C25DF"/>
    <w:rsid w:val="008C2913"/>
    <w:rsid w:val="008C29EE"/>
    <w:rsid w:val="008C2C7A"/>
    <w:rsid w:val="008C34AB"/>
    <w:rsid w:val="008C36A9"/>
    <w:rsid w:val="008C39A4"/>
    <w:rsid w:val="008C39C3"/>
    <w:rsid w:val="008C3BED"/>
    <w:rsid w:val="008C3D0C"/>
    <w:rsid w:val="008C3DAD"/>
    <w:rsid w:val="008C3DCB"/>
    <w:rsid w:val="008C40E2"/>
    <w:rsid w:val="008C423A"/>
    <w:rsid w:val="008C43DE"/>
    <w:rsid w:val="008C4736"/>
    <w:rsid w:val="008C4753"/>
    <w:rsid w:val="008C486D"/>
    <w:rsid w:val="008C4C98"/>
    <w:rsid w:val="008C4F38"/>
    <w:rsid w:val="008C5174"/>
    <w:rsid w:val="008C5789"/>
    <w:rsid w:val="008C5833"/>
    <w:rsid w:val="008C58E9"/>
    <w:rsid w:val="008C5B6E"/>
    <w:rsid w:val="008C6023"/>
    <w:rsid w:val="008C608B"/>
    <w:rsid w:val="008C6144"/>
    <w:rsid w:val="008C6201"/>
    <w:rsid w:val="008C6798"/>
    <w:rsid w:val="008C6AF8"/>
    <w:rsid w:val="008C6BA4"/>
    <w:rsid w:val="008C6CE2"/>
    <w:rsid w:val="008C6EF3"/>
    <w:rsid w:val="008C6FC9"/>
    <w:rsid w:val="008C711B"/>
    <w:rsid w:val="008C7166"/>
    <w:rsid w:val="008C7275"/>
    <w:rsid w:val="008C728A"/>
    <w:rsid w:val="008C758A"/>
    <w:rsid w:val="008C7653"/>
    <w:rsid w:val="008C78F5"/>
    <w:rsid w:val="008C7B3D"/>
    <w:rsid w:val="008C7B77"/>
    <w:rsid w:val="008C7CB2"/>
    <w:rsid w:val="008C7EC3"/>
    <w:rsid w:val="008D009B"/>
    <w:rsid w:val="008D00BE"/>
    <w:rsid w:val="008D0754"/>
    <w:rsid w:val="008D087E"/>
    <w:rsid w:val="008D0A4F"/>
    <w:rsid w:val="008D0A9C"/>
    <w:rsid w:val="008D0C84"/>
    <w:rsid w:val="008D0CAF"/>
    <w:rsid w:val="008D0FA8"/>
    <w:rsid w:val="008D12D2"/>
    <w:rsid w:val="008D13E8"/>
    <w:rsid w:val="008D15C4"/>
    <w:rsid w:val="008D16BD"/>
    <w:rsid w:val="008D16EB"/>
    <w:rsid w:val="008D1F1B"/>
    <w:rsid w:val="008D1F37"/>
    <w:rsid w:val="008D2118"/>
    <w:rsid w:val="008D2225"/>
    <w:rsid w:val="008D2334"/>
    <w:rsid w:val="008D2353"/>
    <w:rsid w:val="008D25D7"/>
    <w:rsid w:val="008D264E"/>
    <w:rsid w:val="008D2701"/>
    <w:rsid w:val="008D29D0"/>
    <w:rsid w:val="008D2B24"/>
    <w:rsid w:val="008D3038"/>
    <w:rsid w:val="008D348D"/>
    <w:rsid w:val="008D36C6"/>
    <w:rsid w:val="008D38D8"/>
    <w:rsid w:val="008D3E80"/>
    <w:rsid w:val="008D4077"/>
    <w:rsid w:val="008D4163"/>
    <w:rsid w:val="008D42A8"/>
    <w:rsid w:val="008D437F"/>
    <w:rsid w:val="008D4395"/>
    <w:rsid w:val="008D445F"/>
    <w:rsid w:val="008D44F9"/>
    <w:rsid w:val="008D47F2"/>
    <w:rsid w:val="008D4999"/>
    <w:rsid w:val="008D4B04"/>
    <w:rsid w:val="008D4E5F"/>
    <w:rsid w:val="008D4F3C"/>
    <w:rsid w:val="008D53BA"/>
    <w:rsid w:val="008D53FE"/>
    <w:rsid w:val="008D5B0A"/>
    <w:rsid w:val="008D5B4E"/>
    <w:rsid w:val="008D5D8C"/>
    <w:rsid w:val="008D623F"/>
    <w:rsid w:val="008D63D7"/>
    <w:rsid w:val="008D6474"/>
    <w:rsid w:val="008D67F0"/>
    <w:rsid w:val="008D6958"/>
    <w:rsid w:val="008D6A7F"/>
    <w:rsid w:val="008D6CEC"/>
    <w:rsid w:val="008D6D0A"/>
    <w:rsid w:val="008D6E39"/>
    <w:rsid w:val="008D703C"/>
    <w:rsid w:val="008D710C"/>
    <w:rsid w:val="008D71F9"/>
    <w:rsid w:val="008D7288"/>
    <w:rsid w:val="008D7677"/>
    <w:rsid w:val="008D792E"/>
    <w:rsid w:val="008D79C2"/>
    <w:rsid w:val="008E000D"/>
    <w:rsid w:val="008E01ED"/>
    <w:rsid w:val="008E032C"/>
    <w:rsid w:val="008E0334"/>
    <w:rsid w:val="008E0377"/>
    <w:rsid w:val="008E0422"/>
    <w:rsid w:val="008E0658"/>
    <w:rsid w:val="008E078C"/>
    <w:rsid w:val="008E08A2"/>
    <w:rsid w:val="008E09F2"/>
    <w:rsid w:val="008E0B11"/>
    <w:rsid w:val="008E0B17"/>
    <w:rsid w:val="008E0C92"/>
    <w:rsid w:val="008E0F75"/>
    <w:rsid w:val="008E0FF8"/>
    <w:rsid w:val="008E1273"/>
    <w:rsid w:val="008E12A3"/>
    <w:rsid w:val="008E1474"/>
    <w:rsid w:val="008E14CB"/>
    <w:rsid w:val="008E14F9"/>
    <w:rsid w:val="008E15E4"/>
    <w:rsid w:val="008E15E8"/>
    <w:rsid w:val="008E16B1"/>
    <w:rsid w:val="008E18BA"/>
    <w:rsid w:val="008E1AF0"/>
    <w:rsid w:val="008E1E15"/>
    <w:rsid w:val="008E1F9E"/>
    <w:rsid w:val="008E2381"/>
    <w:rsid w:val="008E2458"/>
    <w:rsid w:val="008E24DD"/>
    <w:rsid w:val="008E2934"/>
    <w:rsid w:val="008E2C0A"/>
    <w:rsid w:val="008E2CBA"/>
    <w:rsid w:val="008E2CEE"/>
    <w:rsid w:val="008E3202"/>
    <w:rsid w:val="008E33AE"/>
    <w:rsid w:val="008E3580"/>
    <w:rsid w:val="008E3B31"/>
    <w:rsid w:val="008E3BEB"/>
    <w:rsid w:val="008E43A9"/>
    <w:rsid w:val="008E451C"/>
    <w:rsid w:val="008E455A"/>
    <w:rsid w:val="008E464E"/>
    <w:rsid w:val="008E4A10"/>
    <w:rsid w:val="008E4A19"/>
    <w:rsid w:val="008E4C9A"/>
    <w:rsid w:val="008E4D1E"/>
    <w:rsid w:val="008E4EBE"/>
    <w:rsid w:val="008E4F11"/>
    <w:rsid w:val="008E5193"/>
    <w:rsid w:val="008E54A3"/>
    <w:rsid w:val="008E5566"/>
    <w:rsid w:val="008E5842"/>
    <w:rsid w:val="008E59E7"/>
    <w:rsid w:val="008E5B82"/>
    <w:rsid w:val="008E5E3E"/>
    <w:rsid w:val="008E5FF0"/>
    <w:rsid w:val="008E63CB"/>
    <w:rsid w:val="008E656E"/>
    <w:rsid w:val="008E6713"/>
    <w:rsid w:val="008E675F"/>
    <w:rsid w:val="008E67D5"/>
    <w:rsid w:val="008E6822"/>
    <w:rsid w:val="008E69FA"/>
    <w:rsid w:val="008E6A3E"/>
    <w:rsid w:val="008E6B39"/>
    <w:rsid w:val="008E6B76"/>
    <w:rsid w:val="008E6DD7"/>
    <w:rsid w:val="008E6F43"/>
    <w:rsid w:val="008E75D8"/>
    <w:rsid w:val="008E7A46"/>
    <w:rsid w:val="008E7C50"/>
    <w:rsid w:val="008E7DB1"/>
    <w:rsid w:val="008E7F0F"/>
    <w:rsid w:val="008F02E9"/>
    <w:rsid w:val="008F04F1"/>
    <w:rsid w:val="008F0716"/>
    <w:rsid w:val="008F0898"/>
    <w:rsid w:val="008F0B39"/>
    <w:rsid w:val="008F0C11"/>
    <w:rsid w:val="008F0C6D"/>
    <w:rsid w:val="008F0E4B"/>
    <w:rsid w:val="008F1050"/>
    <w:rsid w:val="008F12D7"/>
    <w:rsid w:val="008F153B"/>
    <w:rsid w:val="008F17C4"/>
    <w:rsid w:val="008F1DA2"/>
    <w:rsid w:val="008F1ECF"/>
    <w:rsid w:val="008F222F"/>
    <w:rsid w:val="008F24AA"/>
    <w:rsid w:val="008F2621"/>
    <w:rsid w:val="008F266A"/>
    <w:rsid w:val="008F29E1"/>
    <w:rsid w:val="008F2AD9"/>
    <w:rsid w:val="008F2C5C"/>
    <w:rsid w:val="008F2D06"/>
    <w:rsid w:val="008F2D13"/>
    <w:rsid w:val="008F315B"/>
    <w:rsid w:val="008F34FD"/>
    <w:rsid w:val="008F34FE"/>
    <w:rsid w:val="008F353A"/>
    <w:rsid w:val="008F378A"/>
    <w:rsid w:val="008F3838"/>
    <w:rsid w:val="008F3BAD"/>
    <w:rsid w:val="008F3C1D"/>
    <w:rsid w:val="008F3C61"/>
    <w:rsid w:val="008F401B"/>
    <w:rsid w:val="008F40C1"/>
    <w:rsid w:val="008F4138"/>
    <w:rsid w:val="008F425E"/>
    <w:rsid w:val="008F482C"/>
    <w:rsid w:val="008F4911"/>
    <w:rsid w:val="008F49A0"/>
    <w:rsid w:val="008F4B84"/>
    <w:rsid w:val="008F4DD7"/>
    <w:rsid w:val="008F4FF3"/>
    <w:rsid w:val="008F5482"/>
    <w:rsid w:val="008F5516"/>
    <w:rsid w:val="008F556A"/>
    <w:rsid w:val="008F577B"/>
    <w:rsid w:val="008F5BC3"/>
    <w:rsid w:val="008F5C5D"/>
    <w:rsid w:val="008F5D2F"/>
    <w:rsid w:val="008F5F32"/>
    <w:rsid w:val="008F6060"/>
    <w:rsid w:val="008F6172"/>
    <w:rsid w:val="008F6271"/>
    <w:rsid w:val="008F631B"/>
    <w:rsid w:val="008F678D"/>
    <w:rsid w:val="008F6981"/>
    <w:rsid w:val="008F6AC5"/>
    <w:rsid w:val="008F6C27"/>
    <w:rsid w:val="008F6C2F"/>
    <w:rsid w:val="008F7257"/>
    <w:rsid w:val="008F7263"/>
    <w:rsid w:val="008F7456"/>
    <w:rsid w:val="008F7638"/>
    <w:rsid w:val="008F7669"/>
    <w:rsid w:val="008F7702"/>
    <w:rsid w:val="008F7FDB"/>
    <w:rsid w:val="00900173"/>
    <w:rsid w:val="00900280"/>
    <w:rsid w:val="0090033E"/>
    <w:rsid w:val="00900A60"/>
    <w:rsid w:val="00900ABF"/>
    <w:rsid w:val="00900D78"/>
    <w:rsid w:val="00900E0F"/>
    <w:rsid w:val="0090121A"/>
    <w:rsid w:val="00901394"/>
    <w:rsid w:val="009017B8"/>
    <w:rsid w:val="009019E2"/>
    <w:rsid w:val="00901A72"/>
    <w:rsid w:val="00901AA6"/>
    <w:rsid w:val="00901C5C"/>
    <w:rsid w:val="00902095"/>
    <w:rsid w:val="009020C5"/>
    <w:rsid w:val="00902103"/>
    <w:rsid w:val="009022D8"/>
    <w:rsid w:val="00902483"/>
    <w:rsid w:val="0090248E"/>
    <w:rsid w:val="00902636"/>
    <w:rsid w:val="00902648"/>
    <w:rsid w:val="00902745"/>
    <w:rsid w:val="009029C8"/>
    <w:rsid w:val="009029F0"/>
    <w:rsid w:val="00902A48"/>
    <w:rsid w:val="00902C25"/>
    <w:rsid w:val="00902FDF"/>
    <w:rsid w:val="00903087"/>
    <w:rsid w:val="0090325C"/>
    <w:rsid w:val="009032AE"/>
    <w:rsid w:val="00903331"/>
    <w:rsid w:val="00903579"/>
    <w:rsid w:val="009035D1"/>
    <w:rsid w:val="00903A60"/>
    <w:rsid w:val="00903A83"/>
    <w:rsid w:val="00903BF0"/>
    <w:rsid w:val="00903FE2"/>
    <w:rsid w:val="00904127"/>
    <w:rsid w:val="009042F5"/>
    <w:rsid w:val="00904554"/>
    <w:rsid w:val="00904571"/>
    <w:rsid w:val="00904606"/>
    <w:rsid w:val="0090462B"/>
    <w:rsid w:val="009046B1"/>
    <w:rsid w:val="0090479C"/>
    <w:rsid w:val="009047D9"/>
    <w:rsid w:val="00905085"/>
    <w:rsid w:val="009052C9"/>
    <w:rsid w:val="009054B4"/>
    <w:rsid w:val="009054DC"/>
    <w:rsid w:val="0090552B"/>
    <w:rsid w:val="00905850"/>
    <w:rsid w:val="00905966"/>
    <w:rsid w:val="009059BD"/>
    <w:rsid w:val="00905BE4"/>
    <w:rsid w:val="00905F38"/>
    <w:rsid w:val="00905F97"/>
    <w:rsid w:val="00906196"/>
    <w:rsid w:val="00906362"/>
    <w:rsid w:val="009064C9"/>
    <w:rsid w:val="00906547"/>
    <w:rsid w:val="009066D6"/>
    <w:rsid w:val="00906833"/>
    <w:rsid w:val="00906844"/>
    <w:rsid w:val="00906D66"/>
    <w:rsid w:val="00906E34"/>
    <w:rsid w:val="00906E6B"/>
    <w:rsid w:val="00907249"/>
    <w:rsid w:val="00907252"/>
    <w:rsid w:val="0090744E"/>
    <w:rsid w:val="009074A2"/>
    <w:rsid w:val="009074FE"/>
    <w:rsid w:val="0090760F"/>
    <w:rsid w:val="0090761F"/>
    <w:rsid w:val="00907725"/>
    <w:rsid w:val="00907990"/>
    <w:rsid w:val="00907BA7"/>
    <w:rsid w:val="00907D80"/>
    <w:rsid w:val="00907F69"/>
    <w:rsid w:val="00907F74"/>
    <w:rsid w:val="0091023C"/>
    <w:rsid w:val="0091023F"/>
    <w:rsid w:val="0091026C"/>
    <w:rsid w:val="00910434"/>
    <w:rsid w:val="009105F7"/>
    <w:rsid w:val="009106A2"/>
    <w:rsid w:val="00910A08"/>
    <w:rsid w:val="00910D82"/>
    <w:rsid w:val="00910F04"/>
    <w:rsid w:val="009111DD"/>
    <w:rsid w:val="00911369"/>
    <w:rsid w:val="00911585"/>
    <w:rsid w:val="00911797"/>
    <w:rsid w:val="00911939"/>
    <w:rsid w:val="00911AA4"/>
    <w:rsid w:val="00911AED"/>
    <w:rsid w:val="00911B4B"/>
    <w:rsid w:val="00911BCF"/>
    <w:rsid w:val="00912273"/>
    <w:rsid w:val="009123BD"/>
    <w:rsid w:val="0091294E"/>
    <w:rsid w:val="00912BA2"/>
    <w:rsid w:val="00912BD5"/>
    <w:rsid w:val="00912CE7"/>
    <w:rsid w:val="00912D97"/>
    <w:rsid w:val="00913390"/>
    <w:rsid w:val="009134CE"/>
    <w:rsid w:val="00913E5A"/>
    <w:rsid w:val="009141D7"/>
    <w:rsid w:val="009143C8"/>
    <w:rsid w:val="0091440D"/>
    <w:rsid w:val="00914455"/>
    <w:rsid w:val="009145B9"/>
    <w:rsid w:val="009145DB"/>
    <w:rsid w:val="00914794"/>
    <w:rsid w:val="009148D9"/>
    <w:rsid w:val="009148E8"/>
    <w:rsid w:val="00914903"/>
    <w:rsid w:val="00914ACF"/>
    <w:rsid w:val="00914CFD"/>
    <w:rsid w:val="00914E85"/>
    <w:rsid w:val="00915004"/>
    <w:rsid w:val="009150C7"/>
    <w:rsid w:val="00915318"/>
    <w:rsid w:val="00915644"/>
    <w:rsid w:val="00915824"/>
    <w:rsid w:val="009158DC"/>
    <w:rsid w:val="00915A0C"/>
    <w:rsid w:val="00915A82"/>
    <w:rsid w:val="00915D91"/>
    <w:rsid w:val="00915F8A"/>
    <w:rsid w:val="00915FE0"/>
    <w:rsid w:val="00916094"/>
    <w:rsid w:val="00916117"/>
    <w:rsid w:val="00916121"/>
    <w:rsid w:val="0091617A"/>
    <w:rsid w:val="00916243"/>
    <w:rsid w:val="00916486"/>
    <w:rsid w:val="009165EF"/>
    <w:rsid w:val="00916DCA"/>
    <w:rsid w:val="00916E0E"/>
    <w:rsid w:val="0091703A"/>
    <w:rsid w:val="00917127"/>
    <w:rsid w:val="00917147"/>
    <w:rsid w:val="0091741E"/>
    <w:rsid w:val="00917555"/>
    <w:rsid w:val="0091761C"/>
    <w:rsid w:val="00917DCC"/>
    <w:rsid w:val="0092004D"/>
    <w:rsid w:val="009201A2"/>
    <w:rsid w:val="009201DB"/>
    <w:rsid w:val="00920431"/>
    <w:rsid w:val="00920C3D"/>
    <w:rsid w:val="00920E23"/>
    <w:rsid w:val="009214EB"/>
    <w:rsid w:val="00921A69"/>
    <w:rsid w:val="00921BC8"/>
    <w:rsid w:val="00921D5C"/>
    <w:rsid w:val="00921D76"/>
    <w:rsid w:val="00921ECF"/>
    <w:rsid w:val="00921F11"/>
    <w:rsid w:val="00921FF6"/>
    <w:rsid w:val="00922091"/>
    <w:rsid w:val="00922283"/>
    <w:rsid w:val="00922492"/>
    <w:rsid w:val="0092274C"/>
    <w:rsid w:val="00922801"/>
    <w:rsid w:val="00922963"/>
    <w:rsid w:val="00922990"/>
    <w:rsid w:val="00922A79"/>
    <w:rsid w:val="00922E77"/>
    <w:rsid w:val="00922F9D"/>
    <w:rsid w:val="009231A7"/>
    <w:rsid w:val="00923246"/>
    <w:rsid w:val="00923691"/>
    <w:rsid w:val="00923A2A"/>
    <w:rsid w:val="00923DFB"/>
    <w:rsid w:val="00923E26"/>
    <w:rsid w:val="00923EC2"/>
    <w:rsid w:val="00923F15"/>
    <w:rsid w:val="00923F94"/>
    <w:rsid w:val="0092431C"/>
    <w:rsid w:val="00924537"/>
    <w:rsid w:val="0092454B"/>
    <w:rsid w:val="00924BB4"/>
    <w:rsid w:val="00925138"/>
    <w:rsid w:val="0092547E"/>
    <w:rsid w:val="00925541"/>
    <w:rsid w:val="0092583B"/>
    <w:rsid w:val="009258D1"/>
    <w:rsid w:val="00925C97"/>
    <w:rsid w:val="00925D41"/>
    <w:rsid w:val="00925D64"/>
    <w:rsid w:val="00925D98"/>
    <w:rsid w:val="00925E83"/>
    <w:rsid w:val="00925FA4"/>
    <w:rsid w:val="009261E3"/>
    <w:rsid w:val="009265CD"/>
    <w:rsid w:val="009268C8"/>
    <w:rsid w:val="00926BE4"/>
    <w:rsid w:val="00926C3B"/>
    <w:rsid w:val="00926CCE"/>
    <w:rsid w:val="00926FD8"/>
    <w:rsid w:val="009270DE"/>
    <w:rsid w:val="0092710E"/>
    <w:rsid w:val="00927276"/>
    <w:rsid w:val="009273CB"/>
    <w:rsid w:val="009273DE"/>
    <w:rsid w:val="00927574"/>
    <w:rsid w:val="00927C7C"/>
    <w:rsid w:val="00927E6B"/>
    <w:rsid w:val="00927F04"/>
    <w:rsid w:val="00927F11"/>
    <w:rsid w:val="00927FF0"/>
    <w:rsid w:val="00930352"/>
    <w:rsid w:val="009303FD"/>
    <w:rsid w:val="009304F7"/>
    <w:rsid w:val="00930554"/>
    <w:rsid w:val="0093066D"/>
    <w:rsid w:val="009307A7"/>
    <w:rsid w:val="00930A3F"/>
    <w:rsid w:val="00930AF7"/>
    <w:rsid w:val="00930C4A"/>
    <w:rsid w:val="00930CA3"/>
    <w:rsid w:val="00930D7D"/>
    <w:rsid w:val="00930F37"/>
    <w:rsid w:val="0093113C"/>
    <w:rsid w:val="009311CB"/>
    <w:rsid w:val="00931358"/>
    <w:rsid w:val="00931547"/>
    <w:rsid w:val="00931583"/>
    <w:rsid w:val="00931706"/>
    <w:rsid w:val="0093178E"/>
    <w:rsid w:val="0093192C"/>
    <w:rsid w:val="00931E49"/>
    <w:rsid w:val="00931E5E"/>
    <w:rsid w:val="0093202A"/>
    <w:rsid w:val="0093213C"/>
    <w:rsid w:val="00932528"/>
    <w:rsid w:val="00932705"/>
    <w:rsid w:val="00932F7C"/>
    <w:rsid w:val="00933225"/>
    <w:rsid w:val="009333AB"/>
    <w:rsid w:val="0093347D"/>
    <w:rsid w:val="00933BCB"/>
    <w:rsid w:val="0093429D"/>
    <w:rsid w:val="00934611"/>
    <w:rsid w:val="009347A6"/>
    <w:rsid w:val="0093485B"/>
    <w:rsid w:val="009349AE"/>
    <w:rsid w:val="009349F3"/>
    <w:rsid w:val="00934AD7"/>
    <w:rsid w:val="00934AF0"/>
    <w:rsid w:val="00934B06"/>
    <w:rsid w:val="00934B1C"/>
    <w:rsid w:val="00934CD5"/>
    <w:rsid w:val="00934D2A"/>
    <w:rsid w:val="00935009"/>
    <w:rsid w:val="0093504E"/>
    <w:rsid w:val="009350B1"/>
    <w:rsid w:val="009352C1"/>
    <w:rsid w:val="00935309"/>
    <w:rsid w:val="0093533E"/>
    <w:rsid w:val="0093536F"/>
    <w:rsid w:val="009353A0"/>
    <w:rsid w:val="00935698"/>
    <w:rsid w:val="0093583B"/>
    <w:rsid w:val="009358DD"/>
    <w:rsid w:val="00935B00"/>
    <w:rsid w:val="00935B12"/>
    <w:rsid w:val="00935EF6"/>
    <w:rsid w:val="00935FAE"/>
    <w:rsid w:val="00936524"/>
    <w:rsid w:val="009366A0"/>
    <w:rsid w:val="0093680B"/>
    <w:rsid w:val="009368FC"/>
    <w:rsid w:val="00936BAE"/>
    <w:rsid w:val="00936E4C"/>
    <w:rsid w:val="00936E72"/>
    <w:rsid w:val="00937036"/>
    <w:rsid w:val="0093715D"/>
    <w:rsid w:val="0093726B"/>
    <w:rsid w:val="00937278"/>
    <w:rsid w:val="009374D5"/>
    <w:rsid w:val="00937838"/>
    <w:rsid w:val="009378DB"/>
    <w:rsid w:val="00937959"/>
    <w:rsid w:val="00937AE3"/>
    <w:rsid w:val="00937B91"/>
    <w:rsid w:val="00937CE1"/>
    <w:rsid w:val="009403BE"/>
    <w:rsid w:val="00940468"/>
    <w:rsid w:val="009404AA"/>
    <w:rsid w:val="009404F9"/>
    <w:rsid w:val="00940535"/>
    <w:rsid w:val="009405C3"/>
    <w:rsid w:val="009407E4"/>
    <w:rsid w:val="00940B3A"/>
    <w:rsid w:val="00940B45"/>
    <w:rsid w:val="00940D5A"/>
    <w:rsid w:val="00940EB4"/>
    <w:rsid w:val="009414C9"/>
    <w:rsid w:val="00941914"/>
    <w:rsid w:val="00941A7B"/>
    <w:rsid w:val="00941C7D"/>
    <w:rsid w:val="00941DD9"/>
    <w:rsid w:val="009420B7"/>
    <w:rsid w:val="0094230C"/>
    <w:rsid w:val="00942370"/>
    <w:rsid w:val="0094252C"/>
    <w:rsid w:val="00942A0B"/>
    <w:rsid w:val="00943471"/>
    <w:rsid w:val="009437E5"/>
    <w:rsid w:val="009437FA"/>
    <w:rsid w:val="009439BF"/>
    <w:rsid w:val="00943D49"/>
    <w:rsid w:val="00943F3F"/>
    <w:rsid w:val="00943FE9"/>
    <w:rsid w:val="00944070"/>
    <w:rsid w:val="0094419E"/>
    <w:rsid w:val="009441EC"/>
    <w:rsid w:val="009445BF"/>
    <w:rsid w:val="009445E8"/>
    <w:rsid w:val="009451B2"/>
    <w:rsid w:val="009455D4"/>
    <w:rsid w:val="0094561D"/>
    <w:rsid w:val="00945705"/>
    <w:rsid w:val="0094574B"/>
    <w:rsid w:val="009459A1"/>
    <w:rsid w:val="00945C0E"/>
    <w:rsid w:val="00945C51"/>
    <w:rsid w:val="00945DDC"/>
    <w:rsid w:val="009462E9"/>
    <w:rsid w:val="00946563"/>
    <w:rsid w:val="00946752"/>
    <w:rsid w:val="00946A12"/>
    <w:rsid w:val="00946A9E"/>
    <w:rsid w:val="00946F5A"/>
    <w:rsid w:val="00946FD8"/>
    <w:rsid w:val="009470C7"/>
    <w:rsid w:val="009472D1"/>
    <w:rsid w:val="00947339"/>
    <w:rsid w:val="00947A32"/>
    <w:rsid w:val="00947A5F"/>
    <w:rsid w:val="00947DDA"/>
    <w:rsid w:val="00947F1F"/>
    <w:rsid w:val="0095034B"/>
    <w:rsid w:val="009507FB"/>
    <w:rsid w:val="00950F6F"/>
    <w:rsid w:val="00950FB9"/>
    <w:rsid w:val="0095105E"/>
    <w:rsid w:val="00951192"/>
    <w:rsid w:val="009511C4"/>
    <w:rsid w:val="009511F8"/>
    <w:rsid w:val="0095139F"/>
    <w:rsid w:val="00951488"/>
    <w:rsid w:val="009515A6"/>
    <w:rsid w:val="00951639"/>
    <w:rsid w:val="00951669"/>
    <w:rsid w:val="00951B51"/>
    <w:rsid w:val="00951CDB"/>
    <w:rsid w:val="009521A9"/>
    <w:rsid w:val="009521FB"/>
    <w:rsid w:val="00952245"/>
    <w:rsid w:val="009523EC"/>
    <w:rsid w:val="00952604"/>
    <w:rsid w:val="009526DD"/>
    <w:rsid w:val="00952C70"/>
    <w:rsid w:val="00952E28"/>
    <w:rsid w:val="00952F3F"/>
    <w:rsid w:val="00953186"/>
    <w:rsid w:val="0095324E"/>
    <w:rsid w:val="0095371D"/>
    <w:rsid w:val="009539ED"/>
    <w:rsid w:val="00953A9D"/>
    <w:rsid w:val="00953B5A"/>
    <w:rsid w:val="00953B86"/>
    <w:rsid w:val="00953B97"/>
    <w:rsid w:val="00953DDF"/>
    <w:rsid w:val="0095411F"/>
    <w:rsid w:val="0095427C"/>
    <w:rsid w:val="009544F3"/>
    <w:rsid w:val="009545AE"/>
    <w:rsid w:val="0095463E"/>
    <w:rsid w:val="009546B2"/>
    <w:rsid w:val="009546DE"/>
    <w:rsid w:val="00954756"/>
    <w:rsid w:val="00954BCF"/>
    <w:rsid w:val="00954BDA"/>
    <w:rsid w:val="00954D8D"/>
    <w:rsid w:val="00954F36"/>
    <w:rsid w:val="00955154"/>
    <w:rsid w:val="009551AF"/>
    <w:rsid w:val="00955317"/>
    <w:rsid w:val="0095546B"/>
    <w:rsid w:val="0095550D"/>
    <w:rsid w:val="009555A0"/>
    <w:rsid w:val="009556C0"/>
    <w:rsid w:val="0095570F"/>
    <w:rsid w:val="00955A32"/>
    <w:rsid w:val="00955A7D"/>
    <w:rsid w:val="00955AD2"/>
    <w:rsid w:val="00955C5A"/>
    <w:rsid w:val="00955E98"/>
    <w:rsid w:val="00956006"/>
    <w:rsid w:val="009563D9"/>
    <w:rsid w:val="00956628"/>
    <w:rsid w:val="00956771"/>
    <w:rsid w:val="0095698A"/>
    <w:rsid w:val="00956CB7"/>
    <w:rsid w:val="00956E3A"/>
    <w:rsid w:val="0095705A"/>
    <w:rsid w:val="009570F1"/>
    <w:rsid w:val="009572A7"/>
    <w:rsid w:val="00957386"/>
    <w:rsid w:val="009574D4"/>
    <w:rsid w:val="0095772C"/>
    <w:rsid w:val="009577A4"/>
    <w:rsid w:val="00957A6A"/>
    <w:rsid w:val="00957CC0"/>
    <w:rsid w:val="00957F5A"/>
    <w:rsid w:val="00960148"/>
    <w:rsid w:val="00960160"/>
    <w:rsid w:val="0096016E"/>
    <w:rsid w:val="0096044E"/>
    <w:rsid w:val="009606EC"/>
    <w:rsid w:val="00960CB1"/>
    <w:rsid w:val="00960DE7"/>
    <w:rsid w:val="009617D9"/>
    <w:rsid w:val="0096181E"/>
    <w:rsid w:val="00961822"/>
    <w:rsid w:val="00961BD6"/>
    <w:rsid w:val="0096211A"/>
    <w:rsid w:val="0096216A"/>
    <w:rsid w:val="00962493"/>
    <w:rsid w:val="00962788"/>
    <w:rsid w:val="0096282A"/>
    <w:rsid w:val="00962838"/>
    <w:rsid w:val="00962A3F"/>
    <w:rsid w:val="00962A72"/>
    <w:rsid w:val="00962C23"/>
    <w:rsid w:val="00962DBF"/>
    <w:rsid w:val="009632A3"/>
    <w:rsid w:val="009632CF"/>
    <w:rsid w:val="009633F6"/>
    <w:rsid w:val="0096352D"/>
    <w:rsid w:val="00963704"/>
    <w:rsid w:val="00963859"/>
    <w:rsid w:val="00963898"/>
    <w:rsid w:val="00963961"/>
    <w:rsid w:val="00963A17"/>
    <w:rsid w:val="00963A45"/>
    <w:rsid w:val="00963AD6"/>
    <w:rsid w:val="00963BF8"/>
    <w:rsid w:val="00963C26"/>
    <w:rsid w:val="00963C28"/>
    <w:rsid w:val="009640F7"/>
    <w:rsid w:val="009642A9"/>
    <w:rsid w:val="00964342"/>
    <w:rsid w:val="0096443F"/>
    <w:rsid w:val="00964E65"/>
    <w:rsid w:val="009651D1"/>
    <w:rsid w:val="009657A9"/>
    <w:rsid w:val="009657BA"/>
    <w:rsid w:val="009657F9"/>
    <w:rsid w:val="0096593B"/>
    <w:rsid w:val="00965BD1"/>
    <w:rsid w:val="00965BE0"/>
    <w:rsid w:val="00965F17"/>
    <w:rsid w:val="00965FB2"/>
    <w:rsid w:val="0096625C"/>
    <w:rsid w:val="00966B39"/>
    <w:rsid w:val="00966D16"/>
    <w:rsid w:val="00966F18"/>
    <w:rsid w:val="009670FC"/>
    <w:rsid w:val="0096725C"/>
    <w:rsid w:val="0096746F"/>
    <w:rsid w:val="0096770F"/>
    <w:rsid w:val="00967790"/>
    <w:rsid w:val="009678EB"/>
    <w:rsid w:val="00967964"/>
    <w:rsid w:val="009679DA"/>
    <w:rsid w:val="00967C7C"/>
    <w:rsid w:val="00967DA8"/>
    <w:rsid w:val="00967DDA"/>
    <w:rsid w:val="00970270"/>
    <w:rsid w:val="009704E0"/>
    <w:rsid w:val="00970810"/>
    <w:rsid w:val="00970841"/>
    <w:rsid w:val="009709E5"/>
    <w:rsid w:val="00970A19"/>
    <w:rsid w:val="00970D89"/>
    <w:rsid w:val="00970DA6"/>
    <w:rsid w:val="00970DC7"/>
    <w:rsid w:val="00970F79"/>
    <w:rsid w:val="00971150"/>
    <w:rsid w:val="00971460"/>
    <w:rsid w:val="00971730"/>
    <w:rsid w:val="00971890"/>
    <w:rsid w:val="009719E0"/>
    <w:rsid w:val="00971B51"/>
    <w:rsid w:val="00971E4D"/>
    <w:rsid w:val="00972023"/>
    <w:rsid w:val="009720BA"/>
    <w:rsid w:val="00972140"/>
    <w:rsid w:val="009722BE"/>
    <w:rsid w:val="009722D8"/>
    <w:rsid w:val="00972426"/>
    <w:rsid w:val="009724CB"/>
    <w:rsid w:val="009725C9"/>
    <w:rsid w:val="009725DC"/>
    <w:rsid w:val="00972614"/>
    <w:rsid w:val="0097261F"/>
    <w:rsid w:val="00972653"/>
    <w:rsid w:val="009729EA"/>
    <w:rsid w:val="00972A69"/>
    <w:rsid w:val="00972B84"/>
    <w:rsid w:val="00972C67"/>
    <w:rsid w:val="00972E0C"/>
    <w:rsid w:val="00972F1E"/>
    <w:rsid w:val="00973004"/>
    <w:rsid w:val="0097334D"/>
    <w:rsid w:val="009738D7"/>
    <w:rsid w:val="00973DEF"/>
    <w:rsid w:val="0097423E"/>
    <w:rsid w:val="00974336"/>
    <w:rsid w:val="009743C0"/>
    <w:rsid w:val="00974419"/>
    <w:rsid w:val="00974430"/>
    <w:rsid w:val="009744C3"/>
    <w:rsid w:val="0097455B"/>
    <w:rsid w:val="00974892"/>
    <w:rsid w:val="009748EF"/>
    <w:rsid w:val="0097495D"/>
    <w:rsid w:val="0097511C"/>
    <w:rsid w:val="0097513C"/>
    <w:rsid w:val="009752D1"/>
    <w:rsid w:val="00975583"/>
    <w:rsid w:val="009755AA"/>
    <w:rsid w:val="009758D2"/>
    <w:rsid w:val="00975CE5"/>
    <w:rsid w:val="0097609B"/>
    <w:rsid w:val="0097638B"/>
    <w:rsid w:val="009765B0"/>
    <w:rsid w:val="009766DE"/>
    <w:rsid w:val="009769FC"/>
    <w:rsid w:val="00976AF9"/>
    <w:rsid w:val="00976C72"/>
    <w:rsid w:val="00976CFD"/>
    <w:rsid w:val="00976D21"/>
    <w:rsid w:val="00976DBE"/>
    <w:rsid w:val="00976F37"/>
    <w:rsid w:val="00976F4E"/>
    <w:rsid w:val="009771B4"/>
    <w:rsid w:val="0097731A"/>
    <w:rsid w:val="00977838"/>
    <w:rsid w:val="00977A79"/>
    <w:rsid w:val="009807A5"/>
    <w:rsid w:val="00981005"/>
    <w:rsid w:val="00981018"/>
    <w:rsid w:val="00981642"/>
    <w:rsid w:val="0098174A"/>
    <w:rsid w:val="00981A0B"/>
    <w:rsid w:val="00981B8C"/>
    <w:rsid w:val="00981DD6"/>
    <w:rsid w:val="009825A7"/>
    <w:rsid w:val="00982A15"/>
    <w:rsid w:val="00982D7A"/>
    <w:rsid w:val="00982D91"/>
    <w:rsid w:val="00982DAA"/>
    <w:rsid w:val="00983131"/>
    <w:rsid w:val="00983237"/>
    <w:rsid w:val="009832B5"/>
    <w:rsid w:val="00983590"/>
    <w:rsid w:val="009839FA"/>
    <w:rsid w:val="0098422E"/>
    <w:rsid w:val="0098428A"/>
    <w:rsid w:val="009849A2"/>
    <w:rsid w:val="00984F6F"/>
    <w:rsid w:val="009852BC"/>
    <w:rsid w:val="00985627"/>
    <w:rsid w:val="00985982"/>
    <w:rsid w:val="00986164"/>
    <w:rsid w:val="00986280"/>
    <w:rsid w:val="00986568"/>
    <w:rsid w:val="009865ED"/>
    <w:rsid w:val="009867A4"/>
    <w:rsid w:val="00986892"/>
    <w:rsid w:val="009868F0"/>
    <w:rsid w:val="0098692A"/>
    <w:rsid w:val="00986957"/>
    <w:rsid w:val="00986F56"/>
    <w:rsid w:val="009870E9"/>
    <w:rsid w:val="0098716E"/>
    <w:rsid w:val="00987197"/>
    <w:rsid w:val="009876EA"/>
    <w:rsid w:val="00987741"/>
    <w:rsid w:val="00987820"/>
    <w:rsid w:val="009879B5"/>
    <w:rsid w:val="00987A01"/>
    <w:rsid w:val="00987A5A"/>
    <w:rsid w:val="00987F8D"/>
    <w:rsid w:val="00990000"/>
    <w:rsid w:val="00990153"/>
    <w:rsid w:val="0099049C"/>
    <w:rsid w:val="009905EE"/>
    <w:rsid w:val="009907D4"/>
    <w:rsid w:val="0099093C"/>
    <w:rsid w:val="00990A58"/>
    <w:rsid w:val="00990B81"/>
    <w:rsid w:val="00990BBE"/>
    <w:rsid w:val="00990BD8"/>
    <w:rsid w:val="00990D53"/>
    <w:rsid w:val="00990E2C"/>
    <w:rsid w:val="00990F9A"/>
    <w:rsid w:val="00991206"/>
    <w:rsid w:val="009912E7"/>
    <w:rsid w:val="009914A4"/>
    <w:rsid w:val="00991C0F"/>
    <w:rsid w:val="00992107"/>
    <w:rsid w:val="00992341"/>
    <w:rsid w:val="0099252A"/>
    <w:rsid w:val="009926EB"/>
    <w:rsid w:val="009927D9"/>
    <w:rsid w:val="00992B4F"/>
    <w:rsid w:val="00992C0F"/>
    <w:rsid w:val="00992C6E"/>
    <w:rsid w:val="00992F01"/>
    <w:rsid w:val="00992FE1"/>
    <w:rsid w:val="0099318B"/>
    <w:rsid w:val="009931B8"/>
    <w:rsid w:val="0099339D"/>
    <w:rsid w:val="009936CC"/>
    <w:rsid w:val="00993779"/>
    <w:rsid w:val="00993822"/>
    <w:rsid w:val="00993A96"/>
    <w:rsid w:val="00993B43"/>
    <w:rsid w:val="00993D34"/>
    <w:rsid w:val="00993EA0"/>
    <w:rsid w:val="00993F2D"/>
    <w:rsid w:val="009941D7"/>
    <w:rsid w:val="00994592"/>
    <w:rsid w:val="009945A4"/>
    <w:rsid w:val="009946AD"/>
    <w:rsid w:val="0099496C"/>
    <w:rsid w:val="00994BE9"/>
    <w:rsid w:val="00995047"/>
    <w:rsid w:val="00995439"/>
    <w:rsid w:val="009954AE"/>
    <w:rsid w:val="00995589"/>
    <w:rsid w:val="00995735"/>
    <w:rsid w:val="009957B5"/>
    <w:rsid w:val="00995838"/>
    <w:rsid w:val="00995839"/>
    <w:rsid w:val="00995903"/>
    <w:rsid w:val="00995AA7"/>
    <w:rsid w:val="00995E5D"/>
    <w:rsid w:val="009960E1"/>
    <w:rsid w:val="00996272"/>
    <w:rsid w:val="0099654A"/>
    <w:rsid w:val="009966D3"/>
    <w:rsid w:val="00996A19"/>
    <w:rsid w:val="00996CB0"/>
    <w:rsid w:val="00996D08"/>
    <w:rsid w:val="009970CB"/>
    <w:rsid w:val="00997775"/>
    <w:rsid w:val="009978B2"/>
    <w:rsid w:val="00997903"/>
    <w:rsid w:val="00997A3F"/>
    <w:rsid w:val="00997B66"/>
    <w:rsid w:val="00997C57"/>
    <w:rsid w:val="00997E71"/>
    <w:rsid w:val="00997E7A"/>
    <w:rsid w:val="00997FA7"/>
    <w:rsid w:val="009A0064"/>
    <w:rsid w:val="009A00A5"/>
    <w:rsid w:val="009A0666"/>
    <w:rsid w:val="009A0704"/>
    <w:rsid w:val="009A0792"/>
    <w:rsid w:val="009A07D3"/>
    <w:rsid w:val="009A0B4B"/>
    <w:rsid w:val="009A0C2C"/>
    <w:rsid w:val="009A0D31"/>
    <w:rsid w:val="009A13A5"/>
    <w:rsid w:val="009A1AC7"/>
    <w:rsid w:val="009A1B71"/>
    <w:rsid w:val="009A1EEB"/>
    <w:rsid w:val="009A2238"/>
    <w:rsid w:val="009A22C9"/>
    <w:rsid w:val="009A26CC"/>
    <w:rsid w:val="009A26EA"/>
    <w:rsid w:val="009A3272"/>
    <w:rsid w:val="009A32F1"/>
    <w:rsid w:val="009A351A"/>
    <w:rsid w:val="009A3589"/>
    <w:rsid w:val="009A36EF"/>
    <w:rsid w:val="009A373D"/>
    <w:rsid w:val="009A3797"/>
    <w:rsid w:val="009A3A01"/>
    <w:rsid w:val="009A3B5A"/>
    <w:rsid w:val="009A3B94"/>
    <w:rsid w:val="009A3BD5"/>
    <w:rsid w:val="009A3DEB"/>
    <w:rsid w:val="009A4011"/>
    <w:rsid w:val="009A41BF"/>
    <w:rsid w:val="009A444B"/>
    <w:rsid w:val="009A454D"/>
    <w:rsid w:val="009A47C5"/>
    <w:rsid w:val="009A497B"/>
    <w:rsid w:val="009A5065"/>
    <w:rsid w:val="009A5400"/>
    <w:rsid w:val="009A58F3"/>
    <w:rsid w:val="009A590F"/>
    <w:rsid w:val="009A5F5A"/>
    <w:rsid w:val="009A5FF2"/>
    <w:rsid w:val="009A60D5"/>
    <w:rsid w:val="009A65F7"/>
    <w:rsid w:val="009A6838"/>
    <w:rsid w:val="009A68FE"/>
    <w:rsid w:val="009A6AC4"/>
    <w:rsid w:val="009A6B54"/>
    <w:rsid w:val="009A6FDB"/>
    <w:rsid w:val="009A70B1"/>
    <w:rsid w:val="009A7141"/>
    <w:rsid w:val="009A73BC"/>
    <w:rsid w:val="009A7460"/>
    <w:rsid w:val="009A7F6E"/>
    <w:rsid w:val="009B01D0"/>
    <w:rsid w:val="009B032D"/>
    <w:rsid w:val="009B0361"/>
    <w:rsid w:val="009B0B52"/>
    <w:rsid w:val="009B0BA3"/>
    <w:rsid w:val="009B0E59"/>
    <w:rsid w:val="009B0FE0"/>
    <w:rsid w:val="009B1023"/>
    <w:rsid w:val="009B1165"/>
    <w:rsid w:val="009B120C"/>
    <w:rsid w:val="009B1444"/>
    <w:rsid w:val="009B17FA"/>
    <w:rsid w:val="009B1A67"/>
    <w:rsid w:val="009B1D3A"/>
    <w:rsid w:val="009B1DB0"/>
    <w:rsid w:val="009B1E54"/>
    <w:rsid w:val="009B209F"/>
    <w:rsid w:val="009B2108"/>
    <w:rsid w:val="009B22FC"/>
    <w:rsid w:val="009B25A6"/>
    <w:rsid w:val="009B25FC"/>
    <w:rsid w:val="009B262A"/>
    <w:rsid w:val="009B2A71"/>
    <w:rsid w:val="009B2AEC"/>
    <w:rsid w:val="009B2B55"/>
    <w:rsid w:val="009B2EBD"/>
    <w:rsid w:val="009B323C"/>
    <w:rsid w:val="009B33D9"/>
    <w:rsid w:val="009B3927"/>
    <w:rsid w:val="009B3A06"/>
    <w:rsid w:val="009B3B32"/>
    <w:rsid w:val="009B3B93"/>
    <w:rsid w:val="009B3F20"/>
    <w:rsid w:val="009B3F8A"/>
    <w:rsid w:val="009B415D"/>
    <w:rsid w:val="009B4227"/>
    <w:rsid w:val="009B43CE"/>
    <w:rsid w:val="009B4599"/>
    <w:rsid w:val="009B4813"/>
    <w:rsid w:val="009B4C65"/>
    <w:rsid w:val="009B4FAD"/>
    <w:rsid w:val="009B51B0"/>
    <w:rsid w:val="009B5471"/>
    <w:rsid w:val="009B55D5"/>
    <w:rsid w:val="009B569B"/>
    <w:rsid w:val="009B5C2F"/>
    <w:rsid w:val="009B5E3F"/>
    <w:rsid w:val="009B5F1A"/>
    <w:rsid w:val="009B5FE8"/>
    <w:rsid w:val="009B60C9"/>
    <w:rsid w:val="009B61A4"/>
    <w:rsid w:val="009B640D"/>
    <w:rsid w:val="009B6920"/>
    <w:rsid w:val="009B699D"/>
    <w:rsid w:val="009B6AA4"/>
    <w:rsid w:val="009B74A4"/>
    <w:rsid w:val="009B7729"/>
    <w:rsid w:val="009B7887"/>
    <w:rsid w:val="009B7931"/>
    <w:rsid w:val="009B7DF3"/>
    <w:rsid w:val="009B7E4F"/>
    <w:rsid w:val="009B7FE8"/>
    <w:rsid w:val="009C00FD"/>
    <w:rsid w:val="009C04A6"/>
    <w:rsid w:val="009C0695"/>
    <w:rsid w:val="009C06A8"/>
    <w:rsid w:val="009C0754"/>
    <w:rsid w:val="009C078E"/>
    <w:rsid w:val="009C0791"/>
    <w:rsid w:val="009C0DA0"/>
    <w:rsid w:val="009C0EEE"/>
    <w:rsid w:val="009C0FBD"/>
    <w:rsid w:val="009C1129"/>
    <w:rsid w:val="009C1156"/>
    <w:rsid w:val="009C115C"/>
    <w:rsid w:val="009C1519"/>
    <w:rsid w:val="009C18BD"/>
    <w:rsid w:val="009C1C6F"/>
    <w:rsid w:val="009C1CF8"/>
    <w:rsid w:val="009C21C1"/>
    <w:rsid w:val="009C21CA"/>
    <w:rsid w:val="009C229C"/>
    <w:rsid w:val="009C2855"/>
    <w:rsid w:val="009C28B4"/>
    <w:rsid w:val="009C292A"/>
    <w:rsid w:val="009C2B6A"/>
    <w:rsid w:val="009C2C1C"/>
    <w:rsid w:val="009C2C8A"/>
    <w:rsid w:val="009C3126"/>
    <w:rsid w:val="009C3538"/>
    <w:rsid w:val="009C373D"/>
    <w:rsid w:val="009C39BE"/>
    <w:rsid w:val="009C3A2D"/>
    <w:rsid w:val="009C3A6E"/>
    <w:rsid w:val="009C3BD6"/>
    <w:rsid w:val="009C3C0D"/>
    <w:rsid w:val="009C3E20"/>
    <w:rsid w:val="009C3F43"/>
    <w:rsid w:val="009C403B"/>
    <w:rsid w:val="009C4103"/>
    <w:rsid w:val="009C43C1"/>
    <w:rsid w:val="009C44B7"/>
    <w:rsid w:val="009C480E"/>
    <w:rsid w:val="009C4B7A"/>
    <w:rsid w:val="009C4E87"/>
    <w:rsid w:val="009C514F"/>
    <w:rsid w:val="009C51EF"/>
    <w:rsid w:val="009C5432"/>
    <w:rsid w:val="009C5848"/>
    <w:rsid w:val="009C588D"/>
    <w:rsid w:val="009C597F"/>
    <w:rsid w:val="009C5A39"/>
    <w:rsid w:val="009C5C43"/>
    <w:rsid w:val="009C607A"/>
    <w:rsid w:val="009C6208"/>
    <w:rsid w:val="009C628D"/>
    <w:rsid w:val="009C63A8"/>
    <w:rsid w:val="009C64FB"/>
    <w:rsid w:val="009C67BF"/>
    <w:rsid w:val="009C699D"/>
    <w:rsid w:val="009C6B76"/>
    <w:rsid w:val="009C6FC1"/>
    <w:rsid w:val="009C7184"/>
    <w:rsid w:val="009C740D"/>
    <w:rsid w:val="009C7951"/>
    <w:rsid w:val="009C7989"/>
    <w:rsid w:val="009C7A92"/>
    <w:rsid w:val="009C7A97"/>
    <w:rsid w:val="009C7BD0"/>
    <w:rsid w:val="009C7C24"/>
    <w:rsid w:val="009C7C3F"/>
    <w:rsid w:val="009D0206"/>
    <w:rsid w:val="009D0224"/>
    <w:rsid w:val="009D06E0"/>
    <w:rsid w:val="009D08E8"/>
    <w:rsid w:val="009D0AA1"/>
    <w:rsid w:val="009D0CE1"/>
    <w:rsid w:val="009D0FA6"/>
    <w:rsid w:val="009D1053"/>
    <w:rsid w:val="009D1633"/>
    <w:rsid w:val="009D1735"/>
    <w:rsid w:val="009D18E3"/>
    <w:rsid w:val="009D1A59"/>
    <w:rsid w:val="009D1CB5"/>
    <w:rsid w:val="009D1DD1"/>
    <w:rsid w:val="009D20B5"/>
    <w:rsid w:val="009D2239"/>
    <w:rsid w:val="009D2375"/>
    <w:rsid w:val="009D2558"/>
    <w:rsid w:val="009D2818"/>
    <w:rsid w:val="009D2D4B"/>
    <w:rsid w:val="009D2ED3"/>
    <w:rsid w:val="009D2FDB"/>
    <w:rsid w:val="009D3209"/>
    <w:rsid w:val="009D331C"/>
    <w:rsid w:val="009D34E7"/>
    <w:rsid w:val="009D3921"/>
    <w:rsid w:val="009D3B71"/>
    <w:rsid w:val="009D43F6"/>
    <w:rsid w:val="009D4548"/>
    <w:rsid w:val="009D4797"/>
    <w:rsid w:val="009D4997"/>
    <w:rsid w:val="009D4BD6"/>
    <w:rsid w:val="009D4DD6"/>
    <w:rsid w:val="009D4F29"/>
    <w:rsid w:val="009D505B"/>
    <w:rsid w:val="009D5272"/>
    <w:rsid w:val="009D57E0"/>
    <w:rsid w:val="009D594D"/>
    <w:rsid w:val="009D5D2C"/>
    <w:rsid w:val="009D5F98"/>
    <w:rsid w:val="009D6016"/>
    <w:rsid w:val="009D6572"/>
    <w:rsid w:val="009D65E1"/>
    <w:rsid w:val="009D65E8"/>
    <w:rsid w:val="009D66C7"/>
    <w:rsid w:val="009D70EF"/>
    <w:rsid w:val="009D7389"/>
    <w:rsid w:val="009D7575"/>
    <w:rsid w:val="009D761C"/>
    <w:rsid w:val="009D7884"/>
    <w:rsid w:val="009D7981"/>
    <w:rsid w:val="009D7A8F"/>
    <w:rsid w:val="009D7B22"/>
    <w:rsid w:val="009D7B62"/>
    <w:rsid w:val="009D7C4B"/>
    <w:rsid w:val="009D7DD0"/>
    <w:rsid w:val="009E0086"/>
    <w:rsid w:val="009E01AA"/>
    <w:rsid w:val="009E0415"/>
    <w:rsid w:val="009E0498"/>
    <w:rsid w:val="009E04EF"/>
    <w:rsid w:val="009E051E"/>
    <w:rsid w:val="009E08F5"/>
    <w:rsid w:val="009E0BA2"/>
    <w:rsid w:val="009E0D32"/>
    <w:rsid w:val="009E0F1D"/>
    <w:rsid w:val="009E0F68"/>
    <w:rsid w:val="009E0F91"/>
    <w:rsid w:val="009E0F9B"/>
    <w:rsid w:val="009E0FE4"/>
    <w:rsid w:val="009E1236"/>
    <w:rsid w:val="009E1345"/>
    <w:rsid w:val="009E13D3"/>
    <w:rsid w:val="009E17C7"/>
    <w:rsid w:val="009E1810"/>
    <w:rsid w:val="009E1A16"/>
    <w:rsid w:val="009E1AF7"/>
    <w:rsid w:val="009E1BBB"/>
    <w:rsid w:val="009E1BC2"/>
    <w:rsid w:val="009E20BA"/>
    <w:rsid w:val="009E2245"/>
    <w:rsid w:val="009E22D5"/>
    <w:rsid w:val="009E22E8"/>
    <w:rsid w:val="009E23C9"/>
    <w:rsid w:val="009E24D5"/>
    <w:rsid w:val="009E2644"/>
    <w:rsid w:val="009E27A2"/>
    <w:rsid w:val="009E27C7"/>
    <w:rsid w:val="009E2CD9"/>
    <w:rsid w:val="009E2CFE"/>
    <w:rsid w:val="009E2D86"/>
    <w:rsid w:val="009E2E81"/>
    <w:rsid w:val="009E2ED4"/>
    <w:rsid w:val="009E309F"/>
    <w:rsid w:val="009E3163"/>
    <w:rsid w:val="009E322E"/>
    <w:rsid w:val="009E3449"/>
    <w:rsid w:val="009E3523"/>
    <w:rsid w:val="009E3567"/>
    <w:rsid w:val="009E3707"/>
    <w:rsid w:val="009E37F2"/>
    <w:rsid w:val="009E3874"/>
    <w:rsid w:val="009E3AEF"/>
    <w:rsid w:val="009E3AFB"/>
    <w:rsid w:val="009E3E57"/>
    <w:rsid w:val="009E4087"/>
    <w:rsid w:val="009E41AB"/>
    <w:rsid w:val="009E4493"/>
    <w:rsid w:val="009E4536"/>
    <w:rsid w:val="009E458A"/>
    <w:rsid w:val="009E4679"/>
    <w:rsid w:val="009E4939"/>
    <w:rsid w:val="009E4A01"/>
    <w:rsid w:val="009E4C27"/>
    <w:rsid w:val="009E4C4E"/>
    <w:rsid w:val="009E4CC6"/>
    <w:rsid w:val="009E4EA3"/>
    <w:rsid w:val="009E4EB5"/>
    <w:rsid w:val="009E4FF5"/>
    <w:rsid w:val="009E5026"/>
    <w:rsid w:val="009E5030"/>
    <w:rsid w:val="009E5102"/>
    <w:rsid w:val="009E523D"/>
    <w:rsid w:val="009E563B"/>
    <w:rsid w:val="009E564D"/>
    <w:rsid w:val="009E5684"/>
    <w:rsid w:val="009E56BF"/>
    <w:rsid w:val="009E59D4"/>
    <w:rsid w:val="009E5B0C"/>
    <w:rsid w:val="009E5C11"/>
    <w:rsid w:val="009E5E36"/>
    <w:rsid w:val="009E5F53"/>
    <w:rsid w:val="009E5F63"/>
    <w:rsid w:val="009E624C"/>
    <w:rsid w:val="009E63A1"/>
    <w:rsid w:val="009E6632"/>
    <w:rsid w:val="009E69D1"/>
    <w:rsid w:val="009E6C48"/>
    <w:rsid w:val="009E6C54"/>
    <w:rsid w:val="009E6CC6"/>
    <w:rsid w:val="009E6CCF"/>
    <w:rsid w:val="009E6DE1"/>
    <w:rsid w:val="009E6E56"/>
    <w:rsid w:val="009E74AC"/>
    <w:rsid w:val="009E797D"/>
    <w:rsid w:val="009E7BBA"/>
    <w:rsid w:val="009E7C01"/>
    <w:rsid w:val="009E7EB6"/>
    <w:rsid w:val="009F004E"/>
    <w:rsid w:val="009F01D6"/>
    <w:rsid w:val="009F0408"/>
    <w:rsid w:val="009F04C3"/>
    <w:rsid w:val="009F0BF7"/>
    <w:rsid w:val="009F0EFF"/>
    <w:rsid w:val="009F14BA"/>
    <w:rsid w:val="009F16BD"/>
    <w:rsid w:val="009F1A8D"/>
    <w:rsid w:val="009F1BF4"/>
    <w:rsid w:val="009F1D39"/>
    <w:rsid w:val="009F21A3"/>
    <w:rsid w:val="009F22D8"/>
    <w:rsid w:val="009F28C7"/>
    <w:rsid w:val="009F2FD6"/>
    <w:rsid w:val="009F2FEC"/>
    <w:rsid w:val="009F376A"/>
    <w:rsid w:val="009F392F"/>
    <w:rsid w:val="009F3931"/>
    <w:rsid w:val="009F396A"/>
    <w:rsid w:val="009F3DD3"/>
    <w:rsid w:val="009F3F4B"/>
    <w:rsid w:val="009F412A"/>
    <w:rsid w:val="009F42B9"/>
    <w:rsid w:val="009F43A4"/>
    <w:rsid w:val="009F45BD"/>
    <w:rsid w:val="009F47B1"/>
    <w:rsid w:val="009F4A62"/>
    <w:rsid w:val="009F4A64"/>
    <w:rsid w:val="009F4D57"/>
    <w:rsid w:val="009F5472"/>
    <w:rsid w:val="009F5744"/>
    <w:rsid w:val="009F5799"/>
    <w:rsid w:val="009F5BC0"/>
    <w:rsid w:val="009F5E45"/>
    <w:rsid w:val="009F5EFF"/>
    <w:rsid w:val="009F60C2"/>
    <w:rsid w:val="009F6130"/>
    <w:rsid w:val="009F6184"/>
    <w:rsid w:val="009F61F8"/>
    <w:rsid w:val="009F6B3D"/>
    <w:rsid w:val="009F6DBD"/>
    <w:rsid w:val="009F70D1"/>
    <w:rsid w:val="009F7443"/>
    <w:rsid w:val="009F768D"/>
    <w:rsid w:val="009F777F"/>
    <w:rsid w:val="009F78F2"/>
    <w:rsid w:val="009F7B29"/>
    <w:rsid w:val="009F7C1C"/>
    <w:rsid w:val="009F7D79"/>
    <w:rsid w:val="009F7EF6"/>
    <w:rsid w:val="009F7F8F"/>
    <w:rsid w:val="00A000E9"/>
    <w:rsid w:val="00A00155"/>
    <w:rsid w:val="00A0054F"/>
    <w:rsid w:val="00A00710"/>
    <w:rsid w:val="00A0077E"/>
    <w:rsid w:val="00A009E8"/>
    <w:rsid w:val="00A00A19"/>
    <w:rsid w:val="00A00BAC"/>
    <w:rsid w:val="00A00EA4"/>
    <w:rsid w:val="00A0107E"/>
    <w:rsid w:val="00A010F0"/>
    <w:rsid w:val="00A01162"/>
    <w:rsid w:val="00A0119A"/>
    <w:rsid w:val="00A01844"/>
    <w:rsid w:val="00A01B3B"/>
    <w:rsid w:val="00A01BCE"/>
    <w:rsid w:val="00A01DBD"/>
    <w:rsid w:val="00A01E1A"/>
    <w:rsid w:val="00A022E4"/>
    <w:rsid w:val="00A0247A"/>
    <w:rsid w:val="00A02507"/>
    <w:rsid w:val="00A0252C"/>
    <w:rsid w:val="00A02766"/>
    <w:rsid w:val="00A02C00"/>
    <w:rsid w:val="00A02E9F"/>
    <w:rsid w:val="00A02EF4"/>
    <w:rsid w:val="00A02FCB"/>
    <w:rsid w:val="00A03418"/>
    <w:rsid w:val="00A03542"/>
    <w:rsid w:val="00A037B1"/>
    <w:rsid w:val="00A03812"/>
    <w:rsid w:val="00A038E5"/>
    <w:rsid w:val="00A03966"/>
    <w:rsid w:val="00A03995"/>
    <w:rsid w:val="00A039B8"/>
    <w:rsid w:val="00A03B2A"/>
    <w:rsid w:val="00A03B97"/>
    <w:rsid w:val="00A03EAF"/>
    <w:rsid w:val="00A045B4"/>
    <w:rsid w:val="00A049A6"/>
    <w:rsid w:val="00A04D64"/>
    <w:rsid w:val="00A04EF4"/>
    <w:rsid w:val="00A052A4"/>
    <w:rsid w:val="00A05460"/>
    <w:rsid w:val="00A05508"/>
    <w:rsid w:val="00A055D7"/>
    <w:rsid w:val="00A05618"/>
    <w:rsid w:val="00A0575C"/>
    <w:rsid w:val="00A05849"/>
    <w:rsid w:val="00A058F9"/>
    <w:rsid w:val="00A05966"/>
    <w:rsid w:val="00A05B9F"/>
    <w:rsid w:val="00A06418"/>
    <w:rsid w:val="00A066C0"/>
    <w:rsid w:val="00A0691D"/>
    <w:rsid w:val="00A069BD"/>
    <w:rsid w:val="00A06F6A"/>
    <w:rsid w:val="00A06FC9"/>
    <w:rsid w:val="00A0731C"/>
    <w:rsid w:val="00A0759E"/>
    <w:rsid w:val="00A0787E"/>
    <w:rsid w:val="00A079F5"/>
    <w:rsid w:val="00A07B61"/>
    <w:rsid w:val="00A07CCF"/>
    <w:rsid w:val="00A10065"/>
    <w:rsid w:val="00A103D5"/>
    <w:rsid w:val="00A10577"/>
    <w:rsid w:val="00A108DA"/>
    <w:rsid w:val="00A10B03"/>
    <w:rsid w:val="00A10B60"/>
    <w:rsid w:val="00A10BD6"/>
    <w:rsid w:val="00A111D7"/>
    <w:rsid w:val="00A11367"/>
    <w:rsid w:val="00A114C3"/>
    <w:rsid w:val="00A11618"/>
    <w:rsid w:val="00A11723"/>
    <w:rsid w:val="00A11852"/>
    <w:rsid w:val="00A119CB"/>
    <w:rsid w:val="00A11A1C"/>
    <w:rsid w:val="00A11F6B"/>
    <w:rsid w:val="00A11F8D"/>
    <w:rsid w:val="00A12448"/>
    <w:rsid w:val="00A124F6"/>
    <w:rsid w:val="00A12569"/>
    <w:rsid w:val="00A12C46"/>
    <w:rsid w:val="00A1326B"/>
    <w:rsid w:val="00A13449"/>
    <w:rsid w:val="00A13578"/>
    <w:rsid w:val="00A136C3"/>
    <w:rsid w:val="00A13778"/>
    <w:rsid w:val="00A13853"/>
    <w:rsid w:val="00A138B7"/>
    <w:rsid w:val="00A13C4D"/>
    <w:rsid w:val="00A13C7E"/>
    <w:rsid w:val="00A13D59"/>
    <w:rsid w:val="00A13E37"/>
    <w:rsid w:val="00A14142"/>
    <w:rsid w:val="00A14154"/>
    <w:rsid w:val="00A1426C"/>
    <w:rsid w:val="00A143FB"/>
    <w:rsid w:val="00A1452C"/>
    <w:rsid w:val="00A14604"/>
    <w:rsid w:val="00A146C1"/>
    <w:rsid w:val="00A146F2"/>
    <w:rsid w:val="00A14771"/>
    <w:rsid w:val="00A149BD"/>
    <w:rsid w:val="00A14F60"/>
    <w:rsid w:val="00A14F66"/>
    <w:rsid w:val="00A14F71"/>
    <w:rsid w:val="00A1512A"/>
    <w:rsid w:val="00A15150"/>
    <w:rsid w:val="00A15F12"/>
    <w:rsid w:val="00A15FE6"/>
    <w:rsid w:val="00A16201"/>
    <w:rsid w:val="00A166BB"/>
    <w:rsid w:val="00A16A10"/>
    <w:rsid w:val="00A16DED"/>
    <w:rsid w:val="00A16EC0"/>
    <w:rsid w:val="00A17067"/>
    <w:rsid w:val="00A170C7"/>
    <w:rsid w:val="00A170CC"/>
    <w:rsid w:val="00A170DC"/>
    <w:rsid w:val="00A171B1"/>
    <w:rsid w:val="00A173EE"/>
    <w:rsid w:val="00A175B3"/>
    <w:rsid w:val="00A176DC"/>
    <w:rsid w:val="00A177AE"/>
    <w:rsid w:val="00A178C5"/>
    <w:rsid w:val="00A17942"/>
    <w:rsid w:val="00A179ED"/>
    <w:rsid w:val="00A17F75"/>
    <w:rsid w:val="00A20187"/>
    <w:rsid w:val="00A201F7"/>
    <w:rsid w:val="00A20212"/>
    <w:rsid w:val="00A2022D"/>
    <w:rsid w:val="00A20237"/>
    <w:rsid w:val="00A202E3"/>
    <w:rsid w:val="00A2052C"/>
    <w:rsid w:val="00A209BC"/>
    <w:rsid w:val="00A20A25"/>
    <w:rsid w:val="00A20B92"/>
    <w:rsid w:val="00A20C3E"/>
    <w:rsid w:val="00A20E02"/>
    <w:rsid w:val="00A20EE6"/>
    <w:rsid w:val="00A2115D"/>
    <w:rsid w:val="00A21254"/>
    <w:rsid w:val="00A213F7"/>
    <w:rsid w:val="00A214CE"/>
    <w:rsid w:val="00A216F2"/>
    <w:rsid w:val="00A2176D"/>
    <w:rsid w:val="00A21A08"/>
    <w:rsid w:val="00A21E72"/>
    <w:rsid w:val="00A21FA5"/>
    <w:rsid w:val="00A21FE1"/>
    <w:rsid w:val="00A2204C"/>
    <w:rsid w:val="00A22278"/>
    <w:rsid w:val="00A22472"/>
    <w:rsid w:val="00A22501"/>
    <w:rsid w:val="00A226A4"/>
    <w:rsid w:val="00A22B25"/>
    <w:rsid w:val="00A22E41"/>
    <w:rsid w:val="00A22E6E"/>
    <w:rsid w:val="00A22FC3"/>
    <w:rsid w:val="00A2300A"/>
    <w:rsid w:val="00A2302E"/>
    <w:rsid w:val="00A2309E"/>
    <w:rsid w:val="00A23276"/>
    <w:rsid w:val="00A23314"/>
    <w:rsid w:val="00A2364D"/>
    <w:rsid w:val="00A238A8"/>
    <w:rsid w:val="00A239FA"/>
    <w:rsid w:val="00A23BC5"/>
    <w:rsid w:val="00A23D7A"/>
    <w:rsid w:val="00A23E91"/>
    <w:rsid w:val="00A24089"/>
    <w:rsid w:val="00A240DE"/>
    <w:rsid w:val="00A241A2"/>
    <w:rsid w:val="00A241A8"/>
    <w:rsid w:val="00A247C4"/>
    <w:rsid w:val="00A247C5"/>
    <w:rsid w:val="00A247EE"/>
    <w:rsid w:val="00A24B30"/>
    <w:rsid w:val="00A24BC0"/>
    <w:rsid w:val="00A24CB2"/>
    <w:rsid w:val="00A2565D"/>
    <w:rsid w:val="00A2569C"/>
    <w:rsid w:val="00A259A0"/>
    <w:rsid w:val="00A25A4C"/>
    <w:rsid w:val="00A25A67"/>
    <w:rsid w:val="00A25AF7"/>
    <w:rsid w:val="00A25D9B"/>
    <w:rsid w:val="00A260A9"/>
    <w:rsid w:val="00A26149"/>
    <w:rsid w:val="00A26213"/>
    <w:rsid w:val="00A263DB"/>
    <w:rsid w:val="00A2647B"/>
    <w:rsid w:val="00A26A10"/>
    <w:rsid w:val="00A26E06"/>
    <w:rsid w:val="00A270DD"/>
    <w:rsid w:val="00A2713D"/>
    <w:rsid w:val="00A27357"/>
    <w:rsid w:val="00A27D96"/>
    <w:rsid w:val="00A3016C"/>
    <w:rsid w:val="00A302DB"/>
    <w:rsid w:val="00A3030C"/>
    <w:rsid w:val="00A304B0"/>
    <w:rsid w:val="00A305A7"/>
    <w:rsid w:val="00A30A38"/>
    <w:rsid w:val="00A30AE2"/>
    <w:rsid w:val="00A30D66"/>
    <w:rsid w:val="00A30E07"/>
    <w:rsid w:val="00A30E45"/>
    <w:rsid w:val="00A30E6D"/>
    <w:rsid w:val="00A31062"/>
    <w:rsid w:val="00A310D1"/>
    <w:rsid w:val="00A31148"/>
    <w:rsid w:val="00A313FE"/>
    <w:rsid w:val="00A314ED"/>
    <w:rsid w:val="00A314F5"/>
    <w:rsid w:val="00A315D9"/>
    <w:rsid w:val="00A315FE"/>
    <w:rsid w:val="00A31790"/>
    <w:rsid w:val="00A31A2A"/>
    <w:rsid w:val="00A31AA8"/>
    <w:rsid w:val="00A31C53"/>
    <w:rsid w:val="00A31C8B"/>
    <w:rsid w:val="00A321BD"/>
    <w:rsid w:val="00A3220F"/>
    <w:rsid w:val="00A32674"/>
    <w:rsid w:val="00A32A1D"/>
    <w:rsid w:val="00A334C3"/>
    <w:rsid w:val="00A33593"/>
    <w:rsid w:val="00A337B0"/>
    <w:rsid w:val="00A33D8D"/>
    <w:rsid w:val="00A33EA4"/>
    <w:rsid w:val="00A344BC"/>
    <w:rsid w:val="00A34599"/>
    <w:rsid w:val="00A347BD"/>
    <w:rsid w:val="00A3489B"/>
    <w:rsid w:val="00A34B69"/>
    <w:rsid w:val="00A34D9C"/>
    <w:rsid w:val="00A34DD7"/>
    <w:rsid w:val="00A35230"/>
    <w:rsid w:val="00A353B2"/>
    <w:rsid w:val="00A354C0"/>
    <w:rsid w:val="00A354C2"/>
    <w:rsid w:val="00A3550C"/>
    <w:rsid w:val="00A356E3"/>
    <w:rsid w:val="00A35804"/>
    <w:rsid w:val="00A35840"/>
    <w:rsid w:val="00A35899"/>
    <w:rsid w:val="00A358A8"/>
    <w:rsid w:val="00A35A61"/>
    <w:rsid w:val="00A35B45"/>
    <w:rsid w:val="00A35B6A"/>
    <w:rsid w:val="00A35C3F"/>
    <w:rsid w:val="00A35EC2"/>
    <w:rsid w:val="00A361B9"/>
    <w:rsid w:val="00A361BD"/>
    <w:rsid w:val="00A36246"/>
    <w:rsid w:val="00A36864"/>
    <w:rsid w:val="00A37042"/>
    <w:rsid w:val="00A3746E"/>
    <w:rsid w:val="00A37576"/>
    <w:rsid w:val="00A376CE"/>
    <w:rsid w:val="00A37768"/>
    <w:rsid w:val="00A3777C"/>
    <w:rsid w:val="00A37848"/>
    <w:rsid w:val="00A378B8"/>
    <w:rsid w:val="00A3796E"/>
    <w:rsid w:val="00A3797D"/>
    <w:rsid w:val="00A37981"/>
    <w:rsid w:val="00A37AEE"/>
    <w:rsid w:val="00A37B57"/>
    <w:rsid w:val="00A37C6C"/>
    <w:rsid w:val="00A37F44"/>
    <w:rsid w:val="00A40061"/>
    <w:rsid w:val="00A40356"/>
    <w:rsid w:val="00A404CC"/>
    <w:rsid w:val="00A40795"/>
    <w:rsid w:val="00A4087E"/>
    <w:rsid w:val="00A40DCA"/>
    <w:rsid w:val="00A40F69"/>
    <w:rsid w:val="00A41015"/>
    <w:rsid w:val="00A4104B"/>
    <w:rsid w:val="00A410D6"/>
    <w:rsid w:val="00A41157"/>
    <w:rsid w:val="00A411D6"/>
    <w:rsid w:val="00A411DE"/>
    <w:rsid w:val="00A41367"/>
    <w:rsid w:val="00A413BB"/>
    <w:rsid w:val="00A415E2"/>
    <w:rsid w:val="00A415ED"/>
    <w:rsid w:val="00A415F1"/>
    <w:rsid w:val="00A417B2"/>
    <w:rsid w:val="00A417E0"/>
    <w:rsid w:val="00A41843"/>
    <w:rsid w:val="00A41976"/>
    <w:rsid w:val="00A4198B"/>
    <w:rsid w:val="00A41D35"/>
    <w:rsid w:val="00A41EBC"/>
    <w:rsid w:val="00A41F5C"/>
    <w:rsid w:val="00A4205E"/>
    <w:rsid w:val="00A42074"/>
    <w:rsid w:val="00A420B5"/>
    <w:rsid w:val="00A42F7C"/>
    <w:rsid w:val="00A43062"/>
    <w:rsid w:val="00A43107"/>
    <w:rsid w:val="00A4317F"/>
    <w:rsid w:val="00A43516"/>
    <w:rsid w:val="00A4358B"/>
    <w:rsid w:val="00A435C1"/>
    <w:rsid w:val="00A43706"/>
    <w:rsid w:val="00A439BF"/>
    <w:rsid w:val="00A43DEA"/>
    <w:rsid w:val="00A43F98"/>
    <w:rsid w:val="00A440B0"/>
    <w:rsid w:val="00A4411B"/>
    <w:rsid w:val="00A4437C"/>
    <w:rsid w:val="00A44452"/>
    <w:rsid w:val="00A44600"/>
    <w:rsid w:val="00A44A57"/>
    <w:rsid w:val="00A44B9D"/>
    <w:rsid w:val="00A44CC4"/>
    <w:rsid w:val="00A44E19"/>
    <w:rsid w:val="00A44E84"/>
    <w:rsid w:val="00A45195"/>
    <w:rsid w:val="00A4539E"/>
    <w:rsid w:val="00A453A8"/>
    <w:rsid w:val="00A453DD"/>
    <w:rsid w:val="00A454EA"/>
    <w:rsid w:val="00A4551B"/>
    <w:rsid w:val="00A45611"/>
    <w:rsid w:val="00A45667"/>
    <w:rsid w:val="00A456B1"/>
    <w:rsid w:val="00A456C5"/>
    <w:rsid w:val="00A4584F"/>
    <w:rsid w:val="00A4590C"/>
    <w:rsid w:val="00A45AA1"/>
    <w:rsid w:val="00A45ED3"/>
    <w:rsid w:val="00A45EDA"/>
    <w:rsid w:val="00A45F49"/>
    <w:rsid w:val="00A46049"/>
    <w:rsid w:val="00A4662A"/>
    <w:rsid w:val="00A466FE"/>
    <w:rsid w:val="00A46714"/>
    <w:rsid w:val="00A46825"/>
    <w:rsid w:val="00A46865"/>
    <w:rsid w:val="00A4686E"/>
    <w:rsid w:val="00A46A79"/>
    <w:rsid w:val="00A46DD3"/>
    <w:rsid w:val="00A46E21"/>
    <w:rsid w:val="00A46FA8"/>
    <w:rsid w:val="00A46FDB"/>
    <w:rsid w:val="00A470FA"/>
    <w:rsid w:val="00A471BD"/>
    <w:rsid w:val="00A47234"/>
    <w:rsid w:val="00A4741D"/>
    <w:rsid w:val="00A47524"/>
    <w:rsid w:val="00A47610"/>
    <w:rsid w:val="00A47882"/>
    <w:rsid w:val="00A479EB"/>
    <w:rsid w:val="00A47B8C"/>
    <w:rsid w:val="00A47BC2"/>
    <w:rsid w:val="00A47D23"/>
    <w:rsid w:val="00A502A5"/>
    <w:rsid w:val="00A5042A"/>
    <w:rsid w:val="00A505AD"/>
    <w:rsid w:val="00A5083E"/>
    <w:rsid w:val="00A50B20"/>
    <w:rsid w:val="00A50BAF"/>
    <w:rsid w:val="00A50E18"/>
    <w:rsid w:val="00A51193"/>
    <w:rsid w:val="00A51216"/>
    <w:rsid w:val="00A5128A"/>
    <w:rsid w:val="00A513FC"/>
    <w:rsid w:val="00A51715"/>
    <w:rsid w:val="00A51912"/>
    <w:rsid w:val="00A51A67"/>
    <w:rsid w:val="00A51B51"/>
    <w:rsid w:val="00A51C4D"/>
    <w:rsid w:val="00A51F00"/>
    <w:rsid w:val="00A52197"/>
    <w:rsid w:val="00A521A9"/>
    <w:rsid w:val="00A525BE"/>
    <w:rsid w:val="00A526FA"/>
    <w:rsid w:val="00A52766"/>
    <w:rsid w:val="00A5293C"/>
    <w:rsid w:val="00A52A83"/>
    <w:rsid w:val="00A52B9B"/>
    <w:rsid w:val="00A52C96"/>
    <w:rsid w:val="00A52FE0"/>
    <w:rsid w:val="00A5301D"/>
    <w:rsid w:val="00A5326A"/>
    <w:rsid w:val="00A537D8"/>
    <w:rsid w:val="00A53B1D"/>
    <w:rsid w:val="00A53DAA"/>
    <w:rsid w:val="00A53E4E"/>
    <w:rsid w:val="00A540DC"/>
    <w:rsid w:val="00A5412B"/>
    <w:rsid w:val="00A5463E"/>
    <w:rsid w:val="00A54649"/>
    <w:rsid w:val="00A54681"/>
    <w:rsid w:val="00A547CA"/>
    <w:rsid w:val="00A548CC"/>
    <w:rsid w:val="00A549A1"/>
    <w:rsid w:val="00A54BBD"/>
    <w:rsid w:val="00A54CE0"/>
    <w:rsid w:val="00A5502E"/>
    <w:rsid w:val="00A555F8"/>
    <w:rsid w:val="00A55840"/>
    <w:rsid w:val="00A55888"/>
    <w:rsid w:val="00A55C52"/>
    <w:rsid w:val="00A55EA3"/>
    <w:rsid w:val="00A55F7D"/>
    <w:rsid w:val="00A56292"/>
    <w:rsid w:val="00A562F5"/>
    <w:rsid w:val="00A5657F"/>
    <w:rsid w:val="00A56835"/>
    <w:rsid w:val="00A56878"/>
    <w:rsid w:val="00A56EC0"/>
    <w:rsid w:val="00A5700E"/>
    <w:rsid w:val="00A5703C"/>
    <w:rsid w:val="00A57400"/>
    <w:rsid w:val="00A57821"/>
    <w:rsid w:val="00A578AF"/>
    <w:rsid w:val="00A579E0"/>
    <w:rsid w:val="00A57AF8"/>
    <w:rsid w:val="00A57B21"/>
    <w:rsid w:val="00A57D7F"/>
    <w:rsid w:val="00A57EB1"/>
    <w:rsid w:val="00A57EE7"/>
    <w:rsid w:val="00A60184"/>
    <w:rsid w:val="00A602F3"/>
    <w:rsid w:val="00A60468"/>
    <w:rsid w:val="00A605E0"/>
    <w:rsid w:val="00A60600"/>
    <w:rsid w:val="00A607E7"/>
    <w:rsid w:val="00A60838"/>
    <w:rsid w:val="00A60976"/>
    <w:rsid w:val="00A609DB"/>
    <w:rsid w:val="00A60C1F"/>
    <w:rsid w:val="00A60D86"/>
    <w:rsid w:val="00A60E0C"/>
    <w:rsid w:val="00A6120F"/>
    <w:rsid w:val="00A6149F"/>
    <w:rsid w:val="00A61753"/>
    <w:rsid w:val="00A617AF"/>
    <w:rsid w:val="00A619CB"/>
    <w:rsid w:val="00A61B4B"/>
    <w:rsid w:val="00A61CC7"/>
    <w:rsid w:val="00A61E08"/>
    <w:rsid w:val="00A620A4"/>
    <w:rsid w:val="00A623B9"/>
    <w:rsid w:val="00A623D2"/>
    <w:rsid w:val="00A6261A"/>
    <w:rsid w:val="00A6288A"/>
    <w:rsid w:val="00A62A05"/>
    <w:rsid w:val="00A62BB9"/>
    <w:rsid w:val="00A62FC1"/>
    <w:rsid w:val="00A6333A"/>
    <w:rsid w:val="00A636B2"/>
    <w:rsid w:val="00A63735"/>
    <w:rsid w:val="00A63929"/>
    <w:rsid w:val="00A63D06"/>
    <w:rsid w:val="00A63E04"/>
    <w:rsid w:val="00A63EB3"/>
    <w:rsid w:val="00A63F15"/>
    <w:rsid w:val="00A6400B"/>
    <w:rsid w:val="00A640BD"/>
    <w:rsid w:val="00A642AE"/>
    <w:rsid w:val="00A64358"/>
    <w:rsid w:val="00A64395"/>
    <w:rsid w:val="00A647FD"/>
    <w:rsid w:val="00A648EE"/>
    <w:rsid w:val="00A64A03"/>
    <w:rsid w:val="00A64B10"/>
    <w:rsid w:val="00A64F5E"/>
    <w:rsid w:val="00A64F66"/>
    <w:rsid w:val="00A650DF"/>
    <w:rsid w:val="00A65401"/>
    <w:rsid w:val="00A6553E"/>
    <w:rsid w:val="00A656EB"/>
    <w:rsid w:val="00A65783"/>
    <w:rsid w:val="00A65B1D"/>
    <w:rsid w:val="00A65B57"/>
    <w:rsid w:val="00A65E18"/>
    <w:rsid w:val="00A65E87"/>
    <w:rsid w:val="00A660A1"/>
    <w:rsid w:val="00A66467"/>
    <w:rsid w:val="00A66686"/>
    <w:rsid w:val="00A667F3"/>
    <w:rsid w:val="00A667F5"/>
    <w:rsid w:val="00A66B8B"/>
    <w:rsid w:val="00A66DB2"/>
    <w:rsid w:val="00A66F7D"/>
    <w:rsid w:val="00A6709C"/>
    <w:rsid w:val="00A670BA"/>
    <w:rsid w:val="00A67251"/>
    <w:rsid w:val="00A674B1"/>
    <w:rsid w:val="00A676FA"/>
    <w:rsid w:val="00A67877"/>
    <w:rsid w:val="00A67973"/>
    <w:rsid w:val="00A67997"/>
    <w:rsid w:val="00A679FE"/>
    <w:rsid w:val="00A67DBC"/>
    <w:rsid w:val="00A67F48"/>
    <w:rsid w:val="00A67F49"/>
    <w:rsid w:val="00A701E0"/>
    <w:rsid w:val="00A702F8"/>
    <w:rsid w:val="00A70355"/>
    <w:rsid w:val="00A704E9"/>
    <w:rsid w:val="00A707B3"/>
    <w:rsid w:val="00A71248"/>
    <w:rsid w:val="00A71307"/>
    <w:rsid w:val="00A7132A"/>
    <w:rsid w:val="00A71639"/>
    <w:rsid w:val="00A7166F"/>
    <w:rsid w:val="00A71678"/>
    <w:rsid w:val="00A71709"/>
    <w:rsid w:val="00A718CC"/>
    <w:rsid w:val="00A71CDF"/>
    <w:rsid w:val="00A71F0D"/>
    <w:rsid w:val="00A71F85"/>
    <w:rsid w:val="00A720EF"/>
    <w:rsid w:val="00A720FF"/>
    <w:rsid w:val="00A7241A"/>
    <w:rsid w:val="00A72439"/>
    <w:rsid w:val="00A724BC"/>
    <w:rsid w:val="00A72545"/>
    <w:rsid w:val="00A727BF"/>
    <w:rsid w:val="00A728B6"/>
    <w:rsid w:val="00A72B72"/>
    <w:rsid w:val="00A72B79"/>
    <w:rsid w:val="00A72B99"/>
    <w:rsid w:val="00A72E19"/>
    <w:rsid w:val="00A732BA"/>
    <w:rsid w:val="00A73377"/>
    <w:rsid w:val="00A735F2"/>
    <w:rsid w:val="00A736C2"/>
    <w:rsid w:val="00A737F4"/>
    <w:rsid w:val="00A7399D"/>
    <w:rsid w:val="00A73A63"/>
    <w:rsid w:val="00A73BF7"/>
    <w:rsid w:val="00A73F35"/>
    <w:rsid w:val="00A741D7"/>
    <w:rsid w:val="00A743BE"/>
    <w:rsid w:val="00A7440B"/>
    <w:rsid w:val="00A74521"/>
    <w:rsid w:val="00A745E4"/>
    <w:rsid w:val="00A746F4"/>
    <w:rsid w:val="00A747D7"/>
    <w:rsid w:val="00A74839"/>
    <w:rsid w:val="00A74D5C"/>
    <w:rsid w:val="00A75174"/>
    <w:rsid w:val="00A75207"/>
    <w:rsid w:val="00A7553C"/>
    <w:rsid w:val="00A757A8"/>
    <w:rsid w:val="00A75B36"/>
    <w:rsid w:val="00A76192"/>
    <w:rsid w:val="00A762D3"/>
    <w:rsid w:val="00A764A7"/>
    <w:rsid w:val="00A768B5"/>
    <w:rsid w:val="00A76EF5"/>
    <w:rsid w:val="00A76FCB"/>
    <w:rsid w:val="00A77034"/>
    <w:rsid w:val="00A777B8"/>
    <w:rsid w:val="00A7785F"/>
    <w:rsid w:val="00A77998"/>
    <w:rsid w:val="00A77A17"/>
    <w:rsid w:val="00A77C7A"/>
    <w:rsid w:val="00A77FAA"/>
    <w:rsid w:val="00A80016"/>
    <w:rsid w:val="00A800A6"/>
    <w:rsid w:val="00A8063D"/>
    <w:rsid w:val="00A80656"/>
    <w:rsid w:val="00A806A3"/>
    <w:rsid w:val="00A807E1"/>
    <w:rsid w:val="00A80A1A"/>
    <w:rsid w:val="00A80B55"/>
    <w:rsid w:val="00A80C11"/>
    <w:rsid w:val="00A80F1C"/>
    <w:rsid w:val="00A81203"/>
    <w:rsid w:val="00A81333"/>
    <w:rsid w:val="00A815F8"/>
    <w:rsid w:val="00A815F9"/>
    <w:rsid w:val="00A81AC2"/>
    <w:rsid w:val="00A81B9B"/>
    <w:rsid w:val="00A81BC8"/>
    <w:rsid w:val="00A81CAD"/>
    <w:rsid w:val="00A81DC7"/>
    <w:rsid w:val="00A81E08"/>
    <w:rsid w:val="00A81E0A"/>
    <w:rsid w:val="00A82188"/>
    <w:rsid w:val="00A8218E"/>
    <w:rsid w:val="00A823D6"/>
    <w:rsid w:val="00A82573"/>
    <w:rsid w:val="00A82D11"/>
    <w:rsid w:val="00A82D37"/>
    <w:rsid w:val="00A830AD"/>
    <w:rsid w:val="00A834F2"/>
    <w:rsid w:val="00A83611"/>
    <w:rsid w:val="00A83875"/>
    <w:rsid w:val="00A838FA"/>
    <w:rsid w:val="00A839D4"/>
    <w:rsid w:val="00A83A4C"/>
    <w:rsid w:val="00A83A58"/>
    <w:rsid w:val="00A83B2E"/>
    <w:rsid w:val="00A83C99"/>
    <w:rsid w:val="00A83E27"/>
    <w:rsid w:val="00A83ECC"/>
    <w:rsid w:val="00A8413D"/>
    <w:rsid w:val="00A8431C"/>
    <w:rsid w:val="00A84518"/>
    <w:rsid w:val="00A847FF"/>
    <w:rsid w:val="00A84806"/>
    <w:rsid w:val="00A848D1"/>
    <w:rsid w:val="00A84A72"/>
    <w:rsid w:val="00A84B93"/>
    <w:rsid w:val="00A84C11"/>
    <w:rsid w:val="00A84EC5"/>
    <w:rsid w:val="00A8536F"/>
    <w:rsid w:val="00A856D1"/>
    <w:rsid w:val="00A85764"/>
    <w:rsid w:val="00A857E9"/>
    <w:rsid w:val="00A85824"/>
    <w:rsid w:val="00A85B56"/>
    <w:rsid w:val="00A85FCC"/>
    <w:rsid w:val="00A8607F"/>
    <w:rsid w:val="00A8609F"/>
    <w:rsid w:val="00A860E2"/>
    <w:rsid w:val="00A865EA"/>
    <w:rsid w:val="00A86621"/>
    <w:rsid w:val="00A8694B"/>
    <w:rsid w:val="00A86A21"/>
    <w:rsid w:val="00A86C7B"/>
    <w:rsid w:val="00A86D68"/>
    <w:rsid w:val="00A877DE"/>
    <w:rsid w:val="00A8793A"/>
    <w:rsid w:val="00A87994"/>
    <w:rsid w:val="00A87B66"/>
    <w:rsid w:val="00A87B93"/>
    <w:rsid w:val="00A87E54"/>
    <w:rsid w:val="00A9007B"/>
    <w:rsid w:val="00A90267"/>
    <w:rsid w:val="00A907ED"/>
    <w:rsid w:val="00A90931"/>
    <w:rsid w:val="00A90D6C"/>
    <w:rsid w:val="00A90DA6"/>
    <w:rsid w:val="00A90EF3"/>
    <w:rsid w:val="00A9113E"/>
    <w:rsid w:val="00A91273"/>
    <w:rsid w:val="00A912C2"/>
    <w:rsid w:val="00A912FD"/>
    <w:rsid w:val="00A915C2"/>
    <w:rsid w:val="00A91616"/>
    <w:rsid w:val="00A91D10"/>
    <w:rsid w:val="00A91E47"/>
    <w:rsid w:val="00A91E86"/>
    <w:rsid w:val="00A91E96"/>
    <w:rsid w:val="00A9260B"/>
    <w:rsid w:val="00A92767"/>
    <w:rsid w:val="00A92813"/>
    <w:rsid w:val="00A92DFD"/>
    <w:rsid w:val="00A92E24"/>
    <w:rsid w:val="00A93080"/>
    <w:rsid w:val="00A9339D"/>
    <w:rsid w:val="00A93816"/>
    <w:rsid w:val="00A93837"/>
    <w:rsid w:val="00A93BFA"/>
    <w:rsid w:val="00A93C94"/>
    <w:rsid w:val="00A94375"/>
    <w:rsid w:val="00A94B80"/>
    <w:rsid w:val="00A94B92"/>
    <w:rsid w:val="00A94BD4"/>
    <w:rsid w:val="00A94C83"/>
    <w:rsid w:val="00A94DEF"/>
    <w:rsid w:val="00A94F64"/>
    <w:rsid w:val="00A95465"/>
    <w:rsid w:val="00A9547E"/>
    <w:rsid w:val="00A95686"/>
    <w:rsid w:val="00A957AF"/>
    <w:rsid w:val="00A9590B"/>
    <w:rsid w:val="00A95934"/>
    <w:rsid w:val="00A9594D"/>
    <w:rsid w:val="00A959F6"/>
    <w:rsid w:val="00A95A75"/>
    <w:rsid w:val="00A95AA9"/>
    <w:rsid w:val="00A95C2A"/>
    <w:rsid w:val="00A95D4F"/>
    <w:rsid w:val="00A9600A"/>
    <w:rsid w:val="00A961E9"/>
    <w:rsid w:val="00A96278"/>
    <w:rsid w:val="00A962BE"/>
    <w:rsid w:val="00A96358"/>
    <w:rsid w:val="00A96545"/>
    <w:rsid w:val="00A966A5"/>
    <w:rsid w:val="00A96A2D"/>
    <w:rsid w:val="00A96A51"/>
    <w:rsid w:val="00A96D3E"/>
    <w:rsid w:val="00A96FD4"/>
    <w:rsid w:val="00A97119"/>
    <w:rsid w:val="00A97128"/>
    <w:rsid w:val="00A973C9"/>
    <w:rsid w:val="00A978F7"/>
    <w:rsid w:val="00A97920"/>
    <w:rsid w:val="00A97CE1"/>
    <w:rsid w:val="00A97E0E"/>
    <w:rsid w:val="00AA0241"/>
    <w:rsid w:val="00AA0362"/>
    <w:rsid w:val="00AA0567"/>
    <w:rsid w:val="00AA0615"/>
    <w:rsid w:val="00AA067F"/>
    <w:rsid w:val="00AA07E0"/>
    <w:rsid w:val="00AA07E5"/>
    <w:rsid w:val="00AA0A21"/>
    <w:rsid w:val="00AA1067"/>
    <w:rsid w:val="00AA10EE"/>
    <w:rsid w:val="00AA1857"/>
    <w:rsid w:val="00AA1890"/>
    <w:rsid w:val="00AA1B0A"/>
    <w:rsid w:val="00AA1DFC"/>
    <w:rsid w:val="00AA223B"/>
    <w:rsid w:val="00AA2320"/>
    <w:rsid w:val="00AA2399"/>
    <w:rsid w:val="00AA25FC"/>
    <w:rsid w:val="00AA2640"/>
    <w:rsid w:val="00AA2B10"/>
    <w:rsid w:val="00AA2DCF"/>
    <w:rsid w:val="00AA2F39"/>
    <w:rsid w:val="00AA33A9"/>
    <w:rsid w:val="00AA3484"/>
    <w:rsid w:val="00AA3518"/>
    <w:rsid w:val="00AA35C2"/>
    <w:rsid w:val="00AA399E"/>
    <w:rsid w:val="00AA3AAE"/>
    <w:rsid w:val="00AA3C8F"/>
    <w:rsid w:val="00AA3CAA"/>
    <w:rsid w:val="00AA426C"/>
    <w:rsid w:val="00AA4345"/>
    <w:rsid w:val="00AA43B3"/>
    <w:rsid w:val="00AA4697"/>
    <w:rsid w:val="00AA46AE"/>
    <w:rsid w:val="00AA4C2E"/>
    <w:rsid w:val="00AA4C92"/>
    <w:rsid w:val="00AA50BB"/>
    <w:rsid w:val="00AA51B4"/>
    <w:rsid w:val="00AA51D1"/>
    <w:rsid w:val="00AA53F5"/>
    <w:rsid w:val="00AA5498"/>
    <w:rsid w:val="00AA57C1"/>
    <w:rsid w:val="00AA5AC3"/>
    <w:rsid w:val="00AA5BC6"/>
    <w:rsid w:val="00AA5DA6"/>
    <w:rsid w:val="00AA6186"/>
    <w:rsid w:val="00AA630B"/>
    <w:rsid w:val="00AA6506"/>
    <w:rsid w:val="00AA6604"/>
    <w:rsid w:val="00AA66FD"/>
    <w:rsid w:val="00AA672E"/>
    <w:rsid w:val="00AA682B"/>
    <w:rsid w:val="00AA6AFA"/>
    <w:rsid w:val="00AA6BC9"/>
    <w:rsid w:val="00AA6F40"/>
    <w:rsid w:val="00AA7106"/>
    <w:rsid w:val="00AA7150"/>
    <w:rsid w:val="00AA73B9"/>
    <w:rsid w:val="00AA73E4"/>
    <w:rsid w:val="00AA7556"/>
    <w:rsid w:val="00AA75AA"/>
    <w:rsid w:val="00AA79E5"/>
    <w:rsid w:val="00AA7A9F"/>
    <w:rsid w:val="00AA7B4B"/>
    <w:rsid w:val="00AA7B87"/>
    <w:rsid w:val="00AA7CA5"/>
    <w:rsid w:val="00AA7D01"/>
    <w:rsid w:val="00AA7FBB"/>
    <w:rsid w:val="00AB0079"/>
    <w:rsid w:val="00AB0269"/>
    <w:rsid w:val="00AB02EF"/>
    <w:rsid w:val="00AB0446"/>
    <w:rsid w:val="00AB0456"/>
    <w:rsid w:val="00AB05D2"/>
    <w:rsid w:val="00AB0611"/>
    <w:rsid w:val="00AB06D4"/>
    <w:rsid w:val="00AB07B9"/>
    <w:rsid w:val="00AB08B5"/>
    <w:rsid w:val="00AB08D6"/>
    <w:rsid w:val="00AB0AA8"/>
    <w:rsid w:val="00AB117F"/>
    <w:rsid w:val="00AB1973"/>
    <w:rsid w:val="00AB1B0A"/>
    <w:rsid w:val="00AB1DF5"/>
    <w:rsid w:val="00AB239C"/>
    <w:rsid w:val="00AB23BF"/>
    <w:rsid w:val="00AB2578"/>
    <w:rsid w:val="00AB27ED"/>
    <w:rsid w:val="00AB2C87"/>
    <w:rsid w:val="00AB2D0F"/>
    <w:rsid w:val="00AB2E2E"/>
    <w:rsid w:val="00AB30AC"/>
    <w:rsid w:val="00AB341F"/>
    <w:rsid w:val="00AB3508"/>
    <w:rsid w:val="00AB3A63"/>
    <w:rsid w:val="00AB3B9B"/>
    <w:rsid w:val="00AB3BCD"/>
    <w:rsid w:val="00AB3F60"/>
    <w:rsid w:val="00AB419F"/>
    <w:rsid w:val="00AB41DF"/>
    <w:rsid w:val="00AB4454"/>
    <w:rsid w:val="00AB46B1"/>
    <w:rsid w:val="00AB46FB"/>
    <w:rsid w:val="00AB46FD"/>
    <w:rsid w:val="00AB474F"/>
    <w:rsid w:val="00AB48D0"/>
    <w:rsid w:val="00AB48E2"/>
    <w:rsid w:val="00AB4B13"/>
    <w:rsid w:val="00AB4B1B"/>
    <w:rsid w:val="00AB4B7F"/>
    <w:rsid w:val="00AB4C72"/>
    <w:rsid w:val="00AB503C"/>
    <w:rsid w:val="00AB516F"/>
    <w:rsid w:val="00AB517B"/>
    <w:rsid w:val="00AB5205"/>
    <w:rsid w:val="00AB5216"/>
    <w:rsid w:val="00AB52AB"/>
    <w:rsid w:val="00AB5325"/>
    <w:rsid w:val="00AB532F"/>
    <w:rsid w:val="00AB5395"/>
    <w:rsid w:val="00AB5623"/>
    <w:rsid w:val="00AB56D0"/>
    <w:rsid w:val="00AB5804"/>
    <w:rsid w:val="00AB5AE6"/>
    <w:rsid w:val="00AB5FC4"/>
    <w:rsid w:val="00AB60D8"/>
    <w:rsid w:val="00AB63F1"/>
    <w:rsid w:val="00AB6442"/>
    <w:rsid w:val="00AB67AB"/>
    <w:rsid w:val="00AB6A24"/>
    <w:rsid w:val="00AB6A2D"/>
    <w:rsid w:val="00AB6ADC"/>
    <w:rsid w:val="00AB6C73"/>
    <w:rsid w:val="00AB6E22"/>
    <w:rsid w:val="00AB6FF7"/>
    <w:rsid w:val="00AB73AE"/>
    <w:rsid w:val="00AB76C0"/>
    <w:rsid w:val="00AB789E"/>
    <w:rsid w:val="00AB7DBB"/>
    <w:rsid w:val="00AC0029"/>
    <w:rsid w:val="00AC0397"/>
    <w:rsid w:val="00AC04C7"/>
    <w:rsid w:val="00AC0643"/>
    <w:rsid w:val="00AC0844"/>
    <w:rsid w:val="00AC09A6"/>
    <w:rsid w:val="00AC0C7C"/>
    <w:rsid w:val="00AC11CC"/>
    <w:rsid w:val="00AC1296"/>
    <w:rsid w:val="00AC12A4"/>
    <w:rsid w:val="00AC1381"/>
    <w:rsid w:val="00AC1416"/>
    <w:rsid w:val="00AC15E2"/>
    <w:rsid w:val="00AC176E"/>
    <w:rsid w:val="00AC17F3"/>
    <w:rsid w:val="00AC1894"/>
    <w:rsid w:val="00AC19CB"/>
    <w:rsid w:val="00AC19EB"/>
    <w:rsid w:val="00AC1C1F"/>
    <w:rsid w:val="00AC1C25"/>
    <w:rsid w:val="00AC1D37"/>
    <w:rsid w:val="00AC1DE8"/>
    <w:rsid w:val="00AC201F"/>
    <w:rsid w:val="00AC2A65"/>
    <w:rsid w:val="00AC2BBF"/>
    <w:rsid w:val="00AC2BD8"/>
    <w:rsid w:val="00AC2D49"/>
    <w:rsid w:val="00AC2E00"/>
    <w:rsid w:val="00AC2E20"/>
    <w:rsid w:val="00AC3488"/>
    <w:rsid w:val="00AC36EE"/>
    <w:rsid w:val="00AC3841"/>
    <w:rsid w:val="00AC3CCB"/>
    <w:rsid w:val="00AC3DC8"/>
    <w:rsid w:val="00AC3DCF"/>
    <w:rsid w:val="00AC3E09"/>
    <w:rsid w:val="00AC4160"/>
    <w:rsid w:val="00AC46FD"/>
    <w:rsid w:val="00AC4809"/>
    <w:rsid w:val="00AC4A09"/>
    <w:rsid w:val="00AC4A63"/>
    <w:rsid w:val="00AC4C6D"/>
    <w:rsid w:val="00AC4CED"/>
    <w:rsid w:val="00AC4DFD"/>
    <w:rsid w:val="00AC4F8E"/>
    <w:rsid w:val="00AC4FEF"/>
    <w:rsid w:val="00AC502F"/>
    <w:rsid w:val="00AC5156"/>
    <w:rsid w:val="00AC5243"/>
    <w:rsid w:val="00AC5490"/>
    <w:rsid w:val="00AC55AF"/>
    <w:rsid w:val="00AC59EB"/>
    <w:rsid w:val="00AC5AA1"/>
    <w:rsid w:val="00AC5ED1"/>
    <w:rsid w:val="00AC5EF4"/>
    <w:rsid w:val="00AC5F5E"/>
    <w:rsid w:val="00AC6136"/>
    <w:rsid w:val="00AC6502"/>
    <w:rsid w:val="00AC6532"/>
    <w:rsid w:val="00AC67BB"/>
    <w:rsid w:val="00AC6876"/>
    <w:rsid w:val="00AC6B46"/>
    <w:rsid w:val="00AC6DB8"/>
    <w:rsid w:val="00AC6E30"/>
    <w:rsid w:val="00AC7257"/>
    <w:rsid w:val="00AC7351"/>
    <w:rsid w:val="00AC7407"/>
    <w:rsid w:val="00AC7450"/>
    <w:rsid w:val="00AC7532"/>
    <w:rsid w:val="00AC78CF"/>
    <w:rsid w:val="00AC7A7D"/>
    <w:rsid w:val="00AD02FB"/>
    <w:rsid w:val="00AD0557"/>
    <w:rsid w:val="00AD071E"/>
    <w:rsid w:val="00AD0821"/>
    <w:rsid w:val="00AD0901"/>
    <w:rsid w:val="00AD0939"/>
    <w:rsid w:val="00AD0F5B"/>
    <w:rsid w:val="00AD0FE8"/>
    <w:rsid w:val="00AD1019"/>
    <w:rsid w:val="00AD14A4"/>
    <w:rsid w:val="00AD192B"/>
    <w:rsid w:val="00AD1A6C"/>
    <w:rsid w:val="00AD1B67"/>
    <w:rsid w:val="00AD1CAA"/>
    <w:rsid w:val="00AD1D4B"/>
    <w:rsid w:val="00AD2534"/>
    <w:rsid w:val="00AD2ADA"/>
    <w:rsid w:val="00AD2D2F"/>
    <w:rsid w:val="00AD3238"/>
    <w:rsid w:val="00AD328D"/>
    <w:rsid w:val="00AD3A3D"/>
    <w:rsid w:val="00AD3C17"/>
    <w:rsid w:val="00AD3D87"/>
    <w:rsid w:val="00AD40D0"/>
    <w:rsid w:val="00AD41C0"/>
    <w:rsid w:val="00AD4200"/>
    <w:rsid w:val="00AD447D"/>
    <w:rsid w:val="00AD44EE"/>
    <w:rsid w:val="00AD4637"/>
    <w:rsid w:val="00AD4646"/>
    <w:rsid w:val="00AD47A3"/>
    <w:rsid w:val="00AD4843"/>
    <w:rsid w:val="00AD4972"/>
    <w:rsid w:val="00AD4DA0"/>
    <w:rsid w:val="00AD4E6B"/>
    <w:rsid w:val="00AD4F0A"/>
    <w:rsid w:val="00AD5246"/>
    <w:rsid w:val="00AD5C01"/>
    <w:rsid w:val="00AD5DEC"/>
    <w:rsid w:val="00AD5E88"/>
    <w:rsid w:val="00AD60AC"/>
    <w:rsid w:val="00AD63CC"/>
    <w:rsid w:val="00AD6488"/>
    <w:rsid w:val="00AD6869"/>
    <w:rsid w:val="00AD6BD7"/>
    <w:rsid w:val="00AD72AD"/>
    <w:rsid w:val="00AD72C8"/>
    <w:rsid w:val="00AD79A0"/>
    <w:rsid w:val="00AD7E65"/>
    <w:rsid w:val="00AD7FAB"/>
    <w:rsid w:val="00AE00F7"/>
    <w:rsid w:val="00AE01AF"/>
    <w:rsid w:val="00AE02C1"/>
    <w:rsid w:val="00AE04E2"/>
    <w:rsid w:val="00AE04F4"/>
    <w:rsid w:val="00AE0568"/>
    <w:rsid w:val="00AE0759"/>
    <w:rsid w:val="00AE0A33"/>
    <w:rsid w:val="00AE0AB9"/>
    <w:rsid w:val="00AE0BF8"/>
    <w:rsid w:val="00AE0C88"/>
    <w:rsid w:val="00AE0EBD"/>
    <w:rsid w:val="00AE131A"/>
    <w:rsid w:val="00AE1427"/>
    <w:rsid w:val="00AE162A"/>
    <w:rsid w:val="00AE16F3"/>
    <w:rsid w:val="00AE1830"/>
    <w:rsid w:val="00AE1886"/>
    <w:rsid w:val="00AE1B95"/>
    <w:rsid w:val="00AE1BCF"/>
    <w:rsid w:val="00AE1CCD"/>
    <w:rsid w:val="00AE1CFF"/>
    <w:rsid w:val="00AE1FFE"/>
    <w:rsid w:val="00AE2599"/>
    <w:rsid w:val="00AE271D"/>
    <w:rsid w:val="00AE27F0"/>
    <w:rsid w:val="00AE2903"/>
    <w:rsid w:val="00AE2F95"/>
    <w:rsid w:val="00AE306C"/>
    <w:rsid w:val="00AE3516"/>
    <w:rsid w:val="00AE355E"/>
    <w:rsid w:val="00AE3817"/>
    <w:rsid w:val="00AE39D5"/>
    <w:rsid w:val="00AE3AFC"/>
    <w:rsid w:val="00AE3B80"/>
    <w:rsid w:val="00AE3BA6"/>
    <w:rsid w:val="00AE3BB4"/>
    <w:rsid w:val="00AE3D87"/>
    <w:rsid w:val="00AE45D7"/>
    <w:rsid w:val="00AE471C"/>
    <w:rsid w:val="00AE47C5"/>
    <w:rsid w:val="00AE49F1"/>
    <w:rsid w:val="00AE4B4E"/>
    <w:rsid w:val="00AE4C8C"/>
    <w:rsid w:val="00AE4E3E"/>
    <w:rsid w:val="00AE4EE2"/>
    <w:rsid w:val="00AE4FAE"/>
    <w:rsid w:val="00AE4FCC"/>
    <w:rsid w:val="00AE5469"/>
    <w:rsid w:val="00AE54F6"/>
    <w:rsid w:val="00AE570C"/>
    <w:rsid w:val="00AE5777"/>
    <w:rsid w:val="00AE5A20"/>
    <w:rsid w:val="00AE5BB0"/>
    <w:rsid w:val="00AE5EC6"/>
    <w:rsid w:val="00AE609A"/>
    <w:rsid w:val="00AE61CF"/>
    <w:rsid w:val="00AE6235"/>
    <w:rsid w:val="00AE63A8"/>
    <w:rsid w:val="00AE63DA"/>
    <w:rsid w:val="00AE658E"/>
    <w:rsid w:val="00AE6740"/>
    <w:rsid w:val="00AE6A35"/>
    <w:rsid w:val="00AE6C1C"/>
    <w:rsid w:val="00AE742F"/>
    <w:rsid w:val="00AE74D7"/>
    <w:rsid w:val="00AE75EC"/>
    <w:rsid w:val="00AE7883"/>
    <w:rsid w:val="00AE796A"/>
    <w:rsid w:val="00AE7A23"/>
    <w:rsid w:val="00AE7B0D"/>
    <w:rsid w:val="00AE7B9C"/>
    <w:rsid w:val="00AE7F78"/>
    <w:rsid w:val="00AF01DF"/>
    <w:rsid w:val="00AF03C9"/>
    <w:rsid w:val="00AF04E4"/>
    <w:rsid w:val="00AF059F"/>
    <w:rsid w:val="00AF062A"/>
    <w:rsid w:val="00AF09D9"/>
    <w:rsid w:val="00AF0B9D"/>
    <w:rsid w:val="00AF1038"/>
    <w:rsid w:val="00AF1105"/>
    <w:rsid w:val="00AF148E"/>
    <w:rsid w:val="00AF1911"/>
    <w:rsid w:val="00AF1C30"/>
    <w:rsid w:val="00AF1C67"/>
    <w:rsid w:val="00AF1E59"/>
    <w:rsid w:val="00AF1E61"/>
    <w:rsid w:val="00AF1F01"/>
    <w:rsid w:val="00AF250C"/>
    <w:rsid w:val="00AF29C1"/>
    <w:rsid w:val="00AF2B50"/>
    <w:rsid w:val="00AF2C84"/>
    <w:rsid w:val="00AF2CF4"/>
    <w:rsid w:val="00AF2D85"/>
    <w:rsid w:val="00AF2EAB"/>
    <w:rsid w:val="00AF302D"/>
    <w:rsid w:val="00AF3131"/>
    <w:rsid w:val="00AF31CE"/>
    <w:rsid w:val="00AF324F"/>
    <w:rsid w:val="00AF3343"/>
    <w:rsid w:val="00AF34DE"/>
    <w:rsid w:val="00AF3A92"/>
    <w:rsid w:val="00AF3BF5"/>
    <w:rsid w:val="00AF3F0A"/>
    <w:rsid w:val="00AF3F4A"/>
    <w:rsid w:val="00AF3FEA"/>
    <w:rsid w:val="00AF3FFD"/>
    <w:rsid w:val="00AF404C"/>
    <w:rsid w:val="00AF466E"/>
    <w:rsid w:val="00AF479C"/>
    <w:rsid w:val="00AF487C"/>
    <w:rsid w:val="00AF4883"/>
    <w:rsid w:val="00AF49CB"/>
    <w:rsid w:val="00AF4C9B"/>
    <w:rsid w:val="00AF4DB9"/>
    <w:rsid w:val="00AF4E30"/>
    <w:rsid w:val="00AF4FF2"/>
    <w:rsid w:val="00AF5137"/>
    <w:rsid w:val="00AF5419"/>
    <w:rsid w:val="00AF5718"/>
    <w:rsid w:val="00AF579F"/>
    <w:rsid w:val="00AF57B8"/>
    <w:rsid w:val="00AF59B6"/>
    <w:rsid w:val="00AF5ABE"/>
    <w:rsid w:val="00AF5D1F"/>
    <w:rsid w:val="00AF5D43"/>
    <w:rsid w:val="00AF5D64"/>
    <w:rsid w:val="00AF5D99"/>
    <w:rsid w:val="00AF6591"/>
    <w:rsid w:val="00AF65EA"/>
    <w:rsid w:val="00AF6606"/>
    <w:rsid w:val="00AF67FD"/>
    <w:rsid w:val="00AF6811"/>
    <w:rsid w:val="00AF685E"/>
    <w:rsid w:val="00AF6B2B"/>
    <w:rsid w:val="00AF7015"/>
    <w:rsid w:val="00AF7103"/>
    <w:rsid w:val="00AF712C"/>
    <w:rsid w:val="00AF7463"/>
    <w:rsid w:val="00AF7786"/>
    <w:rsid w:val="00AF77CA"/>
    <w:rsid w:val="00AF7876"/>
    <w:rsid w:val="00AF79CD"/>
    <w:rsid w:val="00AF7A26"/>
    <w:rsid w:val="00AF7ABA"/>
    <w:rsid w:val="00AF7B20"/>
    <w:rsid w:val="00AF7D5A"/>
    <w:rsid w:val="00B0048B"/>
    <w:rsid w:val="00B006B9"/>
    <w:rsid w:val="00B0079D"/>
    <w:rsid w:val="00B00A20"/>
    <w:rsid w:val="00B00A2B"/>
    <w:rsid w:val="00B00EED"/>
    <w:rsid w:val="00B0103E"/>
    <w:rsid w:val="00B01086"/>
    <w:rsid w:val="00B01349"/>
    <w:rsid w:val="00B01608"/>
    <w:rsid w:val="00B019C5"/>
    <w:rsid w:val="00B01A65"/>
    <w:rsid w:val="00B0209B"/>
    <w:rsid w:val="00B02273"/>
    <w:rsid w:val="00B022EA"/>
    <w:rsid w:val="00B02574"/>
    <w:rsid w:val="00B02866"/>
    <w:rsid w:val="00B02958"/>
    <w:rsid w:val="00B03268"/>
    <w:rsid w:val="00B0339B"/>
    <w:rsid w:val="00B033D0"/>
    <w:rsid w:val="00B03740"/>
    <w:rsid w:val="00B03782"/>
    <w:rsid w:val="00B03D57"/>
    <w:rsid w:val="00B03F35"/>
    <w:rsid w:val="00B04096"/>
    <w:rsid w:val="00B04241"/>
    <w:rsid w:val="00B04480"/>
    <w:rsid w:val="00B04541"/>
    <w:rsid w:val="00B047E9"/>
    <w:rsid w:val="00B04A84"/>
    <w:rsid w:val="00B04BBB"/>
    <w:rsid w:val="00B04C7E"/>
    <w:rsid w:val="00B04EB6"/>
    <w:rsid w:val="00B04EEF"/>
    <w:rsid w:val="00B04F61"/>
    <w:rsid w:val="00B05259"/>
    <w:rsid w:val="00B052C0"/>
    <w:rsid w:val="00B05533"/>
    <w:rsid w:val="00B056A8"/>
    <w:rsid w:val="00B058C8"/>
    <w:rsid w:val="00B05B77"/>
    <w:rsid w:val="00B05B89"/>
    <w:rsid w:val="00B05BE0"/>
    <w:rsid w:val="00B05C25"/>
    <w:rsid w:val="00B05D81"/>
    <w:rsid w:val="00B05E07"/>
    <w:rsid w:val="00B05E36"/>
    <w:rsid w:val="00B06005"/>
    <w:rsid w:val="00B063B1"/>
    <w:rsid w:val="00B064CC"/>
    <w:rsid w:val="00B0685E"/>
    <w:rsid w:val="00B06977"/>
    <w:rsid w:val="00B06ADA"/>
    <w:rsid w:val="00B06B8A"/>
    <w:rsid w:val="00B06FC1"/>
    <w:rsid w:val="00B07209"/>
    <w:rsid w:val="00B0781E"/>
    <w:rsid w:val="00B07928"/>
    <w:rsid w:val="00B079CC"/>
    <w:rsid w:val="00B07DFD"/>
    <w:rsid w:val="00B07F0D"/>
    <w:rsid w:val="00B1003F"/>
    <w:rsid w:val="00B10341"/>
    <w:rsid w:val="00B10445"/>
    <w:rsid w:val="00B10904"/>
    <w:rsid w:val="00B109FC"/>
    <w:rsid w:val="00B10CCE"/>
    <w:rsid w:val="00B10DEB"/>
    <w:rsid w:val="00B10F6E"/>
    <w:rsid w:val="00B10FBE"/>
    <w:rsid w:val="00B11421"/>
    <w:rsid w:val="00B1169E"/>
    <w:rsid w:val="00B116FA"/>
    <w:rsid w:val="00B11731"/>
    <w:rsid w:val="00B119F1"/>
    <w:rsid w:val="00B11B7D"/>
    <w:rsid w:val="00B11CAD"/>
    <w:rsid w:val="00B11D59"/>
    <w:rsid w:val="00B11DFB"/>
    <w:rsid w:val="00B11E06"/>
    <w:rsid w:val="00B11F8A"/>
    <w:rsid w:val="00B11FDA"/>
    <w:rsid w:val="00B120E5"/>
    <w:rsid w:val="00B1211F"/>
    <w:rsid w:val="00B121BC"/>
    <w:rsid w:val="00B12486"/>
    <w:rsid w:val="00B1262C"/>
    <w:rsid w:val="00B12695"/>
    <w:rsid w:val="00B126A5"/>
    <w:rsid w:val="00B126D2"/>
    <w:rsid w:val="00B12983"/>
    <w:rsid w:val="00B12BAF"/>
    <w:rsid w:val="00B12D2E"/>
    <w:rsid w:val="00B12F5E"/>
    <w:rsid w:val="00B12FAC"/>
    <w:rsid w:val="00B131F1"/>
    <w:rsid w:val="00B13282"/>
    <w:rsid w:val="00B1332D"/>
    <w:rsid w:val="00B134D7"/>
    <w:rsid w:val="00B1356D"/>
    <w:rsid w:val="00B135C8"/>
    <w:rsid w:val="00B13695"/>
    <w:rsid w:val="00B136E6"/>
    <w:rsid w:val="00B1371E"/>
    <w:rsid w:val="00B1372A"/>
    <w:rsid w:val="00B13755"/>
    <w:rsid w:val="00B1392A"/>
    <w:rsid w:val="00B13B3C"/>
    <w:rsid w:val="00B13C05"/>
    <w:rsid w:val="00B13CD5"/>
    <w:rsid w:val="00B13D22"/>
    <w:rsid w:val="00B13D5D"/>
    <w:rsid w:val="00B14207"/>
    <w:rsid w:val="00B142B8"/>
    <w:rsid w:val="00B143B0"/>
    <w:rsid w:val="00B14784"/>
    <w:rsid w:val="00B14887"/>
    <w:rsid w:val="00B148D6"/>
    <w:rsid w:val="00B148D7"/>
    <w:rsid w:val="00B149CF"/>
    <w:rsid w:val="00B14F1C"/>
    <w:rsid w:val="00B14F8C"/>
    <w:rsid w:val="00B153B7"/>
    <w:rsid w:val="00B154AC"/>
    <w:rsid w:val="00B15879"/>
    <w:rsid w:val="00B15919"/>
    <w:rsid w:val="00B1597C"/>
    <w:rsid w:val="00B15C44"/>
    <w:rsid w:val="00B15E2C"/>
    <w:rsid w:val="00B162AA"/>
    <w:rsid w:val="00B169FF"/>
    <w:rsid w:val="00B16C30"/>
    <w:rsid w:val="00B16C3E"/>
    <w:rsid w:val="00B16EAF"/>
    <w:rsid w:val="00B1707C"/>
    <w:rsid w:val="00B17110"/>
    <w:rsid w:val="00B1717F"/>
    <w:rsid w:val="00B171AE"/>
    <w:rsid w:val="00B173D7"/>
    <w:rsid w:val="00B1745B"/>
    <w:rsid w:val="00B17609"/>
    <w:rsid w:val="00B17A88"/>
    <w:rsid w:val="00B17C4E"/>
    <w:rsid w:val="00B17FD2"/>
    <w:rsid w:val="00B2011B"/>
    <w:rsid w:val="00B20757"/>
    <w:rsid w:val="00B207AE"/>
    <w:rsid w:val="00B20AD4"/>
    <w:rsid w:val="00B20B7D"/>
    <w:rsid w:val="00B20C75"/>
    <w:rsid w:val="00B20E70"/>
    <w:rsid w:val="00B2121B"/>
    <w:rsid w:val="00B21233"/>
    <w:rsid w:val="00B212A0"/>
    <w:rsid w:val="00B213BA"/>
    <w:rsid w:val="00B21A00"/>
    <w:rsid w:val="00B21A80"/>
    <w:rsid w:val="00B21B19"/>
    <w:rsid w:val="00B21B71"/>
    <w:rsid w:val="00B21BCC"/>
    <w:rsid w:val="00B21C51"/>
    <w:rsid w:val="00B21C77"/>
    <w:rsid w:val="00B21DB7"/>
    <w:rsid w:val="00B21F88"/>
    <w:rsid w:val="00B22047"/>
    <w:rsid w:val="00B221D8"/>
    <w:rsid w:val="00B227A7"/>
    <w:rsid w:val="00B229BE"/>
    <w:rsid w:val="00B22D74"/>
    <w:rsid w:val="00B230F0"/>
    <w:rsid w:val="00B2319D"/>
    <w:rsid w:val="00B23297"/>
    <w:rsid w:val="00B2384B"/>
    <w:rsid w:val="00B23857"/>
    <w:rsid w:val="00B23AFC"/>
    <w:rsid w:val="00B23BB8"/>
    <w:rsid w:val="00B23C8F"/>
    <w:rsid w:val="00B23FFE"/>
    <w:rsid w:val="00B240A0"/>
    <w:rsid w:val="00B240E8"/>
    <w:rsid w:val="00B2410E"/>
    <w:rsid w:val="00B24645"/>
    <w:rsid w:val="00B24669"/>
    <w:rsid w:val="00B24B57"/>
    <w:rsid w:val="00B24BFD"/>
    <w:rsid w:val="00B24FDA"/>
    <w:rsid w:val="00B25025"/>
    <w:rsid w:val="00B2516C"/>
    <w:rsid w:val="00B252A9"/>
    <w:rsid w:val="00B25368"/>
    <w:rsid w:val="00B2568E"/>
    <w:rsid w:val="00B2574D"/>
    <w:rsid w:val="00B257CE"/>
    <w:rsid w:val="00B25906"/>
    <w:rsid w:val="00B2598C"/>
    <w:rsid w:val="00B25A15"/>
    <w:rsid w:val="00B25AC6"/>
    <w:rsid w:val="00B25B6F"/>
    <w:rsid w:val="00B25BFB"/>
    <w:rsid w:val="00B25CDC"/>
    <w:rsid w:val="00B25DC7"/>
    <w:rsid w:val="00B25F36"/>
    <w:rsid w:val="00B260A8"/>
    <w:rsid w:val="00B265E8"/>
    <w:rsid w:val="00B26E7A"/>
    <w:rsid w:val="00B2753F"/>
    <w:rsid w:val="00B27D74"/>
    <w:rsid w:val="00B27E61"/>
    <w:rsid w:val="00B30214"/>
    <w:rsid w:val="00B303F3"/>
    <w:rsid w:val="00B30A4C"/>
    <w:rsid w:val="00B30A68"/>
    <w:rsid w:val="00B30AD3"/>
    <w:rsid w:val="00B30BC8"/>
    <w:rsid w:val="00B30BD6"/>
    <w:rsid w:val="00B30D4A"/>
    <w:rsid w:val="00B30EBD"/>
    <w:rsid w:val="00B31270"/>
    <w:rsid w:val="00B31498"/>
    <w:rsid w:val="00B31582"/>
    <w:rsid w:val="00B315DE"/>
    <w:rsid w:val="00B3163D"/>
    <w:rsid w:val="00B31768"/>
    <w:rsid w:val="00B318E5"/>
    <w:rsid w:val="00B319AC"/>
    <w:rsid w:val="00B319DB"/>
    <w:rsid w:val="00B31BDB"/>
    <w:rsid w:val="00B31F7F"/>
    <w:rsid w:val="00B31FAF"/>
    <w:rsid w:val="00B32147"/>
    <w:rsid w:val="00B3279E"/>
    <w:rsid w:val="00B32820"/>
    <w:rsid w:val="00B3285B"/>
    <w:rsid w:val="00B32F99"/>
    <w:rsid w:val="00B33093"/>
    <w:rsid w:val="00B33730"/>
    <w:rsid w:val="00B33B04"/>
    <w:rsid w:val="00B33B75"/>
    <w:rsid w:val="00B33D01"/>
    <w:rsid w:val="00B34488"/>
    <w:rsid w:val="00B344C8"/>
    <w:rsid w:val="00B34627"/>
    <w:rsid w:val="00B34D83"/>
    <w:rsid w:val="00B34E19"/>
    <w:rsid w:val="00B35045"/>
    <w:rsid w:val="00B351C1"/>
    <w:rsid w:val="00B35516"/>
    <w:rsid w:val="00B3558C"/>
    <w:rsid w:val="00B3564B"/>
    <w:rsid w:val="00B35807"/>
    <w:rsid w:val="00B359C1"/>
    <w:rsid w:val="00B3619B"/>
    <w:rsid w:val="00B363C1"/>
    <w:rsid w:val="00B36512"/>
    <w:rsid w:val="00B366E0"/>
    <w:rsid w:val="00B36973"/>
    <w:rsid w:val="00B369A8"/>
    <w:rsid w:val="00B36E8E"/>
    <w:rsid w:val="00B37103"/>
    <w:rsid w:val="00B374D4"/>
    <w:rsid w:val="00B37569"/>
    <w:rsid w:val="00B377B7"/>
    <w:rsid w:val="00B37CE1"/>
    <w:rsid w:val="00B37F64"/>
    <w:rsid w:val="00B37F9B"/>
    <w:rsid w:val="00B400D9"/>
    <w:rsid w:val="00B4055C"/>
    <w:rsid w:val="00B4065D"/>
    <w:rsid w:val="00B407DE"/>
    <w:rsid w:val="00B40824"/>
    <w:rsid w:val="00B40948"/>
    <w:rsid w:val="00B40C82"/>
    <w:rsid w:val="00B41365"/>
    <w:rsid w:val="00B41522"/>
    <w:rsid w:val="00B41597"/>
    <w:rsid w:val="00B416F7"/>
    <w:rsid w:val="00B41A87"/>
    <w:rsid w:val="00B41B31"/>
    <w:rsid w:val="00B41C22"/>
    <w:rsid w:val="00B41C70"/>
    <w:rsid w:val="00B42077"/>
    <w:rsid w:val="00B42190"/>
    <w:rsid w:val="00B42272"/>
    <w:rsid w:val="00B422E9"/>
    <w:rsid w:val="00B42535"/>
    <w:rsid w:val="00B42544"/>
    <w:rsid w:val="00B427AA"/>
    <w:rsid w:val="00B427C2"/>
    <w:rsid w:val="00B428DF"/>
    <w:rsid w:val="00B42B53"/>
    <w:rsid w:val="00B42F54"/>
    <w:rsid w:val="00B42FBE"/>
    <w:rsid w:val="00B43093"/>
    <w:rsid w:val="00B43176"/>
    <w:rsid w:val="00B43842"/>
    <w:rsid w:val="00B43942"/>
    <w:rsid w:val="00B43B9F"/>
    <w:rsid w:val="00B43BC3"/>
    <w:rsid w:val="00B43CED"/>
    <w:rsid w:val="00B43D83"/>
    <w:rsid w:val="00B43DC8"/>
    <w:rsid w:val="00B43F3C"/>
    <w:rsid w:val="00B43FD0"/>
    <w:rsid w:val="00B442DB"/>
    <w:rsid w:val="00B442DE"/>
    <w:rsid w:val="00B44406"/>
    <w:rsid w:val="00B4451B"/>
    <w:rsid w:val="00B44592"/>
    <w:rsid w:val="00B4478C"/>
    <w:rsid w:val="00B44866"/>
    <w:rsid w:val="00B44D43"/>
    <w:rsid w:val="00B44E03"/>
    <w:rsid w:val="00B44E29"/>
    <w:rsid w:val="00B4506E"/>
    <w:rsid w:val="00B451F2"/>
    <w:rsid w:val="00B453F4"/>
    <w:rsid w:val="00B45463"/>
    <w:rsid w:val="00B455A0"/>
    <w:rsid w:val="00B4563E"/>
    <w:rsid w:val="00B45702"/>
    <w:rsid w:val="00B45759"/>
    <w:rsid w:val="00B458D4"/>
    <w:rsid w:val="00B4607A"/>
    <w:rsid w:val="00B4615B"/>
    <w:rsid w:val="00B462D6"/>
    <w:rsid w:val="00B465B2"/>
    <w:rsid w:val="00B46845"/>
    <w:rsid w:val="00B46B5C"/>
    <w:rsid w:val="00B46C86"/>
    <w:rsid w:val="00B46CBD"/>
    <w:rsid w:val="00B46CF1"/>
    <w:rsid w:val="00B46E47"/>
    <w:rsid w:val="00B46FC5"/>
    <w:rsid w:val="00B470F0"/>
    <w:rsid w:val="00B470F7"/>
    <w:rsid w:val="00B4712A"/>
    <w:rsid w:val="00B47139"/>
    <w:rsid w:val="00B472A0"/>
    <w:rsid w:val="00B4753D"/>
    <w:rsid w:val="00B47640"/>
    <w:rsid w:val="00B4789A"/>
    <w:rsid w:val="00B479DD"/>
    <w:rsid w:val="00B47A0F"/>
    <w:rsid w:val="00B47ED7"/>
    <w:rsid w:val="00B5043B"/>
    <w:rsid w:val="00B5044F"/>
    <w:rsid w:val="00B5051F"/>
    <w:rsid w:val="00B50722"/>
    <w:rsid w:val="00B50923"/>
    <w:rsid w:val="00B50966"/>
    <w:rsid w:val="00B50A7C"/>
    <w:rsid w:val="00B50EC1"/>
    <w:rsid w:val="00B50EF1"/>
    <w:rsid w:val="00B50F8E"/>
    <w:rsid w:val="00B51024"/>
    <w:rsid w:val="00B510AB"/>
    <w:rsid w:val="00B512B1"/>
    <w:rsid w:val="00B514DF"/>
    <w:rsid w:val="00B51507"/>
    <w:rsid w:val="00B5152A"/>
    <w:rsid w:val="00B516FE"/>
    <w:rsid w:val="00B51A94"/>
    <w:rsid w:val="00B51C0C"/>
    <w:rsid w:val="00B51CF9"/>
    <w:rsid w:val="00B51D21"/>
    <w:rsid w:val="00B52141"/>
    <w:rsid w:val="00B52229"/>
    <w:rsid w:val="00B5261A"/>
    <w:rsid w:val="00B528A2"/>
    <w:rsid w:val="00B528AB"/>
    <w:rsid w:val="00B52983"/>
    <w:rsid w:val="00B52BC0"/>
    <w:rsid w:val="00B52CC9"/>
    <w:rsid w:val="00B52D54"/>
    <w:rsid w:val="00B530C0"/>
    <w:rsid w:val="00B53146"/>
    <w:rsid w:val="00B53BCC"/>
    <w:rsid w:val="00B53CA0"/>
    <w:rsid w:val="00B53F9B"/>
    <w:rsid w:val="00B540AE"/>
    <w:rsid w:val="00B5442A"/>
    <w:rsid w:val="00B5449E"/>
    <w:rsid w:val="00B544BA"/>
    <w:rsid w:val="00B545B9"/>
    <w:rsid w:val="00B545EE"/>
    <w:rsid w:val="00B54716"/>
    <w:rsid w:val="00B54852"/>
    <w:rsid w:val="00B54E0F"/>
    <w:rsid w:val="00B54F49"/>
    <w:rsid w:val="00B54F52"/>
    <w:rsid w:val="00B550DD"/>
    <w:rsid w:val="00B551E4"/>
    <w:rsid w:val="00B55311"/>
    <w:rsid w:val="00B55464"/>
    <w:rsid w:val="00B55708"/>
    <w:rsid w:val="00B55850"/>
    <w:rsid w:val="00B5587F"/>
    <w:rsid w:val="00B55ACC"/>
    <w:rsid w:val="00B55C04"/>
    <w:rsid w:val="00B55D31"/>
    <w:rsid w:val="00B563D8"/>
    <w:rsid w:val="00B56782"/>
    <w:rsid w:val="00B567A1"/>
    <w:rsid w:val="00B568B1"/>
    <w:rsid w:val="00B56BFE"/>
    <w:rsid w:val="00B575E0"/>
    <w:rsid w:val="00B5774F"/>
    <w:rsid w:val="00B57A06"/>
    <w:rsid w:val="00B57B15"/>
    <w:rsid w:val="00B601EB"/>
    <w:rsid w:val="00B602CA"/>
    <w:rsid w:val="00B6070C"/>
    <w:rsid w:val="00B60798"/>
    <w:rsid w:val="00B609AE"/>
    <w:rsid w:val="00B60A00"/>
    <w:rsid w:val="00B61020"/>
    <w:rsid w:val="00B612C2"/>
    <w:rsid w:val="00B61532"/>
    <w:rsid w:val="00B6155C"/>
    <w:rsid w:val="00B615A1"/>
    <w:rsid w:val="00B61E6E"/>
    <w:rsid w:val="00B61F0F"/>
    <w:rsid w:val="00B62184"/>
    <w:rsid w:val="00B62186"/>
    <w:rsid w:val="00B62259"/>
    <w:rsid w:val="00B6231F"/>
    <w:rsid w:val="00B62494"/>
    <w:rsid w:val="00B62623"/>
    <w:rsid w:val="00B62650"/>
    <w:rsid w:val="00B62744"/>
    <w:rsid w:val="00B62876"/>
    <w:rsid w:val="00B629D0"/>
    <w:rsid w:val="00B62A9E"/>
    <w:rsid w:val="00B62EF1"/>
    <w:rsid w:val="00B634AC"/>
    <w:rsid w:val="00B634BF"/>
    <w:rsid w:val="00B635BE"/>
    <w:rsid w:val="00B63651"/>
    <w:rsid w:val="00B63DCB"/>
    <w:rsid w:val="00B63E5D"/>
    <w:rsid w:val="00B63FC0"/>
    <w:rsid w:val="00B6451E"/>
    <w:rsid w:val="00B64796"/>
    <w:rsid w:val="00B64885"/>
    <w:rsid w:val="00B64F6D"/>
    <w:rsid w:val="00B6535B"/>
    <w:rsid w:val="00B65507"/>
    <w:rsid w:val="00B6562D"/>
    <w:rsid w:val="00B65834"/>
    <w:rsid w:val="00B65BA6"/>
    <w:rsid w:val="00B65E0E"/>
    <w:rsid w:val="00B65EFC"/>
    <w:rsid w:val="00B6620D"/>
    <w:rsid w:val="00B66386"/>
    <w:rsid w:val="00B663BB"/>
    <w:rsid w:val="00B66452"/>
    <w:rsid w:val="00B6662B"/>
    <w:rsid w:val="00B66654"/>
    <w:rsid w:val="00B6686E"/>
    <w:rsid w:val="00B66C2A"/>
    <w:rsid w:val="00B6711C"/>
    <w:rsid w:val="00B672B3"/>
    <w:rsid w:val="00B673CF"/>
    <w:rsid w:val="00B6740F"/>
    <w:rsid w:val="00B674DF"/>
    <w:rsid w:val="00B67645"/>
    <w:rsid w:val="00B67787"/>
    <w:rsid w:val="00B67F23"/>
    <w:rsid w:val="00B70126"/>
    <w:rsid w:val="00B70343"/>
    <w:rsid w:val="00B7044A"/>
    <w:rsid w:val="00B70500"/>
    <w:rsid w:val="00B706C6"/>
    <w:rsid w:val="00B7090F"/>
    <w:rsid w:val="00B70A4D"/>
    <w:rsid w:val="00B70C14"/>
    <w:rsid w:val="00B70D86"/>
    <w:rsid w:val="00B70EAA"/>
    <w:rsid w:val="00B71022"/>
    <w:rsid w:val="00B710FE"/>
    <w:rsid w:val="00B7162F"/>
    <w:rsid w:val="00B717A6"/>
    <w:rsid w:val="00B718D2"/>
    <w:rsid w:val="00B71D1E"/>
    <w:rsid w:val="00B71F68"/>
    <w:rsid w:val="00B71FFD"/>
    <w:rsid w:val="00B721FC"/>
    <w:rsid w:val="00B7220F"/>
    <w:rsid w:val="00B723ED"/>
    <w:rsid w:val="00B725E3"/>
    <w:rsid w:val="00B726A4"/>
    <w:rsid w:val="00B72808"/>
    <w:rsid w:val="00B72887"/>
    <w:rsid w:val="00B729E7"/>
    <w:rsid w:val="00B729FB"/>
    <w:rsid w:val="00B72ED6"/>
    <w:rsid w:val="00B730BF"/>
    <w:rsid w:val="00B733BC"/>
    <w:rsid w:val="00B73541"/>
    <w:rsid w:val="00B736F1"/>
    <w:rsid w:val="00B738C8"/>
    <w:rsid w:val="00B738D6"/>
    <w:rsid w:val="00B73982"/>
    <w:rsid w:val="00B7428E"/>
    <w:rsid w:val="00B74698"/>
    <w:rsid w:val="00B748B5"/>
    <w:rsid w:val="00B74A3D"/>
    <w:rsid w:val="00B74C13"/>
    <w:rsid w:val="00B74EF9"/>
    <w:rsid w:val="00B74F17"/>
    <w:rsid w:val="00B756C6"/>
    <w:rsid w:val="00B75D45"/>
    <w:rsid w:val="00B75DC4"/>
    <w:rsid w:val="00B75F84"/>
    <w:rsid w:val="00B75FA7"/>
    <w:rsid w:val="00B76047"/>
    <w:rsid w:val="00B7618B"/>
    <w:rsid w:val="00B7624C"/>
    <w:rsid w:val="00B76492"/>
    <w:rsid w:val="00B767BA"/>
    <w:rsid w:val="00B76833"/>
    <w:rsid w:val="00B76DDF"/>
    <w:rsid w:val="00B76E00"/>
    <w:rsid w:val="00B76FCF"/>
    <w:rsid w:val="00B7713C"/>
    <w:rsid w:val="00B773C9"/>
    <w:rsid w:val="00B77411"/>
    <w:rsid w:val="00B7757B"/>
    <w:rsid w:val="00B775A5"/>
    <w:rsid w:val="00B77B79"/>
    <w:rsid w:val="00B77DD6"/>
    <w:rsid w:val="00B77F9F"/>
    <w:rsid w:val="00B8003A"/>
    <w:rsid w:val="00B8009F"/>
    <w:rsid w:val="00B8019E"/>
    <w:rsid w:val="00B80488"/>
    <w:rsid w:val="00B8052A"/>
    <w:rsid w:val="00B8059A"/>
    <w:rsid w:val="00B805A2"/>
    <w:rsid w:val="00B807C3"/>
    <w:rsid w:val="00B80890"/>
    <w:rsid w:val="00B80B31"/>
    <w:rsid w:val="00B80B75"/>
    <w:rsid w:val="00B80EF7"/>
    <w:rsid w:val="00B80FB9"/>
    <w:rsid w:val="00B81426"/>
    <w:rsid w:val="00B81557"/>
    <w:rsid w:val="00B815E1"/>
    <w:rsid w:val="00B8191F"/>
    <w:rsid w:val="00B8192C"/>
    <w:rsid w:val="00B81A25"/>
    <w:rsid w:val="00B81AAA"/>
    <w:rsid w:val="00B81C88"/>
    <w:rsid w:val="00B81F46"/>
    <w:rsid w:val="00B8217D"/>
    <w:rsid w:val="00B82338"/>
    <w:rsid w:val="00B82525"/>
    <w:rsid w:val="00B826BF"/>
    <w:rsid w:val="00B8273E"/>
    <w:rsid w:val="00B82880"/>
    <w:rsid w:val="00B829EA"/>
    <w:rsid w:val="00B8306E"/>
    <w:rsid w:val="00B831B5"/>
    <w:rsid w:val="00B83254"/>
    <w:rsid w:val="00B835B5"/>
    <w:rsid w:val="00B835D0"/>
    <w:rsid w:val="00B83976"/>
    <w:rsid w:val="00B83C89"/>
    <w:rsid w:val="00B83D24"/>
    <w:rsid w:val="00B83D27"/>
    <w:rsid w:val="00B83E6E"/>
    <w:rsid w:val="00B83F42"/>
    <w:rsid w:val="00B8406F"/>
    <w:rsid w:val="00B84138"/>
    <w:rsid w:val="00B841B8"/>
    <w:rsid w:val="00B8422C"/>
    <w:rsid w:val="00B842DE"/>
    <w:rsid w:val="00B84557"/>
    <w:rsid w:val="00B84633"/>
    <w:rsid w:val="00B84729"/>
    <w:rsid w:val="00B8482C"/>
    <w:rsid w:val="00B850AC"/>
    <w:rsid w:val="00B8526D"/>
    <w:rsid w:val="00B85506"/>
    <w:rsid w:val="00B85548"/>
    <w:rsid w:val="00B855D5"/>
    <w:rsid w:val="00B857F4"/>
    <w:rsid w:val="00B85872"/>
    <w:rsid w:val="00B85B00"/>
    <w:rsid w:val="00B85B15"/>
    <w:rsid w:val="00B85C12"/>
    <w:rsid w:val="00B85D41"/>
    <w:rsid w:val="00B85E3D"/>
    <w:rsid w:val="00B866AC"/>
    <w:rsid w:val="00B86BE0"/>
    <w:rsid w:val="00B8708B"/>
    <w:rsid w:val="00B870FA"/>
    <w:rsid w:val="00B872B3"/>
    <w:rsid w:val="00B87417"/>
    <w:rsid w:val="00B875A3"/>
    <w:rsid w:val="00B875D5"/>
    <w:rsid w:val="00B8760D"/>
    <w:rsid w:val="00B877FA"/>
    <w:rsid w:val="00B8783F"/>
    <w:rsid w:val="00B87853"/>
    <w:rsid w:val="00B901D0"/>
    <w:rsid w:val="00B905D0"/>
    <w:rsid w:val="00B905F4"/>
    <w:rsid w:val="00B905F6"/>
    <w:rsid w:val="00B90A85"/>
    <w:rsid w:val="00B90B76"/>
    <w:rsid w:val="00B90BCD"/>
    <w:rsid w:val="00B90D54"/>
    <w:rsid w:val="00B90DC1"/>
    <w:rsid w:val="00B9114A"/>
    <w:rsid w:val="00B91679"/>
    <w:rsid w:val="00B918B7"/>
    <w:rsid w:val="00B9190A"/>
    <w:rsid w:val="00B91CD9"/>
    <w:rsid w:val="00B91DFE"/>
    <w:rsid w:val="00B91E40"/>
    <w:rsid w:val="00B91E94"/>
    <w:rsid w:val="00B920AF"/>
    <w:rsid w:val="00B92470"/>
    <w:rsid w:val="00B925F9"/>
    <w:rsid w:val="00B92657"/>
    <w:rsid w:val="00B92698"/>
    <w:rsid w:val="00B927D0"/>
    <w:rsid w:val="00B9299B"/>
    <w:rsid w:val="00B92A1D"/>
    <w:rsid w:val="00B92ABD"/>
    <w:rsid w:val="00B92ACE"/>
    <w:rsid w:val="00B92BDD"/>
    <w:rsid w:val="00B930C4"/>
    <w:rsid w:val="00B933B6"/>
    <w:rsid w:val="00B934C7"/>
    <w:rsid w:val="00B93D9E"/>
    <w:rsid w:val="00B93E98"/>
    <w:rsid w:val="00B94629"/>
    <w:rsid w:val="00B946F6"/>
    <w:rsid w:val="00B949C3"/>
    <w:rsid w:val="00B94A45"/>
    <w:rsid w:val="00B94D11"/>
    <w:rsid w:val="00B94D3B"/>
    <w:rsid w:val="00B94D42"/>
    <w:rsid w:val="00B94E31"/>
    <w:rsid w:val="00B94F75"/>
    <w:rsid w:val="00B95213"/>
    <w:rsid w:val="00B9585A"/>
    <w:rsid w:val="00B959DF"/>
    <w:rsid w:val="00B95A74"/>
    <w:rsid w:val="00B95DBC"/>
    <w:rsid w:val="00B95DE4"/>
    <w:rsid w:val="00B96112"/>
    <w:rsid w:val="00B961A3"/>
    <w:rsid w:val="00B96231"/>
    <w:rsid w:val="00B96438"/>
    <w:rsid w:val="00B96481"/>
    <w:rsid w:val="00B9661F"/>
    <w:rsid w:val="00B968FF"/>
    <w:rsid w:val="00B96FB4"/>
    <w:rsid w:val="00B9725E"/>
    <w:rsid w:val="00B97499"/>
    <w:rsid w:val="00B9792B"/>
    <w:rsid w:val="00B97963"/>
    <w:rsid w:val="00B97994"/>
    <w:rsid w:val="00B97D52"/>
    <w:rsid w:val="00B97E34"/>
    <w:rsid w:val="00B97F5D"/>
    <w:rsid w:val="00BA020C"/>
    <w:rsid w:val="00BA02EB"/>
    <w:rsid w:val="00BA046D"/>
    <w:rsid w:val="00BA05BE"/>
    <w:rsid w:val="00BA05D1"/>
    <w:rsid w:val="00BA06C6"/>
    <w:rsid w:val="00BA076F"/>
    <w:rsid w:val="00BA08A8"/>
    <w:rsid w:val="00BA0FDD"/>
    <w:rsid w:val="00BA11F6"/>
    <w:rsid w:val="00BA1268"/>
    <w:rsid w:val="00BA157A"/>
    <w:rsid w:val="00BA16A4"/>
    <w:rsid w:val="00BA16B2"/>
    <w:rsid w:val="00BA194E"/>
    <w:rsid w:val="00BA1A79"/>
    <w:rsid w:val="00BA1AA0"/>
    <w:rsid w:val="00BA1B81"/>
    <w:rsid w:val="00BA1C1E"/>
    <w:rsid w:val="00BA2004"/>
    <w:rsid w:val="00BA2009"/>
    <w:rsid w:val="00BA207B"/>
    <w:rsid w:val="00BA209A"/>
    <w:rsid w:val="00BA2118"/>
    <w:rsid w:val="00BA2564"/>
    <w:rsid w:val="00BA27CB"/>
    <w:rsid w:val="00BA2AC0"/>
    <w:rsid w:val="00BA2E7B"/>
    <w:rsid w:val="00BA3053"/>
    <w:rsid w:val="00BA3210"/>
    <w:rsid w:val="00BA377A"/>
    <w:rsid w:val="00BA3D14"/>
    <w:rsid w:val="00BA4056"/>
    <w:rsid w:val="00BA4112"/>
    <w:rsid w:val="00BA47A0"/>
    <w:rsid w:val="00BA48C4"/>
    <w:rsid w:val="00BA4A7F"/>
    <w:rsid w:val="00BA4BB5"/>
    <w:rsid w:val="00BA4BB8"/>
    <w:rsid w:val="00BA53C8"/>
    <w:rsid w:val="00BA53E4"/>
    <w:rsid w:val="00BA5441"/>
    <w:rsid w:val="00BA583D"/>
    <w:rsid w:val="00BA5A5E"/>
    <w:rsid w:val="00BA5A96"/>
    <w:rsid w:val="00BA5C7B"/>
    <w:rsid w:val="00BA5D21"/>
    <w:rsid w:val="00BA5D39"/>
    <w:rsid w:val="00BA5F43"/>
    <w:rsid w:val="00BA640B"/>
    <w:rsid w:val="00BA64FE"/>
    <w:rsid w:val="00BA66ED"/>
    <w:rsid w:val="00BA672D"/>
    <w:rsid w:val="00BA6AF1"/>
    <w:rsid w:val="00BA6E77"/>
    <w:rsid w:val="00BA6F47"/>
    <w:rsid w:val="00BA70C1"/>
    <w:rsid w:val="00BA778B"/>
    <w:rsid w:val="00BA7AF9"/>
    <w:rsid w:val="00BA7C39"/>
    <w:rsid w:val="00BA7DEB"/>
    <w:rsid w:val="00BA7E47"/>
    <w:rsid w:val="00BB0157"/>
    <w:rsid w:val="00BB01A7"/>
    <w:rsid w:val="00BB02F0"/>
    <w:rsid w:val="00BB0A70"/>
    <w:rsid w:val="00BB0CD7"/>
    <w:rsid w:val="00BB0E2A"/>
    <w:rsid w:val="00BB0F69"/>
    <w:rsid w:val="00BB1001"/>
    <w:rsid w:val="00BB12A4"/>
    <w:rsid w:val="00BB12F3"/>
    <w:rsid w:val="00BB1569"/>
    <w:rsid w:val="00BB1575"/>
    <w:rsid w:val="00BB15E3"/>
    <w:rsid w:val="00BB167D"/>
    <w:rsid w:val="00BB1800"/>
    <w:rsid w:val="00BB18B8"/>
    <w:rsid w:val="00BB1B52"/>
    <w:rsid w:val="00BB1B76"/>
    <w:rsid w:val="00BB1CCD"/>
    <w:rsid w:val="00BB1CF9"/>
    <w:rsid w:val="00BB1DD7"/>
    <w:rsid w:val="00BB1DE0"/>
    <w:rsid w:val="00BB1EA5"/>
    <w:rsid w:val="00BB1ECF"/>
    <w:rsid w:val="00BB20D3"/>
    <w:rsid w:val="00BB219C"/>
    <w:rsid w:val="00BB228E"/>
    <w:rsid w:val="00BB2326"/>
    <w:rsid w:val="00BB23A6"/>
    <w:rsid w:val="00BB2510"/>
    <w:rsid w:val="00BB267D"/>
    <w:rsid w:val="00BB2B89"/>
    <w:rsid w:val="00BB2CBF"/>
    <w:rsid w:val="00BB2D08"/>
    <w:rsid w:val="00BB2D7B"/>
    <w:rsid w:val="00BB2DC6"/>
    <w:rsid w:val="00BB2E5F"/>
    <w:rsid w:val="00BB2FB5"/>
    <w:rsid w:val="00BB3088"/>
    <w:rsid w:val="00BB364B"/>
    <w:rsid w:val="00BB3724"/>
    <w:rsid w:val="00BB3751"/>
    <w:rsid w:val="00BB37D1"/>
    <w:rsid w:val="00BB3AB7"/>
    <w:rsid w:val="00BB3C19"/>
    <w:rsid w:val="00BB3E73"/>
    <w:rsid w:val="00BB3E80"/>
    <w:rsid w:val="00BB40E8"/>
    <w:rsid w:val="00BB42B3"/>
    <w:rsid w:val="00BB432E"/>
    <w:rsid w:val="00BB4332"/>
    <w:rsid w:val="00BB4675"/>
    <w:rsid w:val="00BB46F0"/>
    <w:rsid w:val="00BB46FE"/>
    <w:rsid w:val="00BB4721"/>
    <w:rsid w:val="00BB473D"/>
    <w:rsid w:val="00BB4FC1"/>
    <w:rsid w:val="00BB5134"/>
    <w:rsid w:val="00BB51D8"/>
    <w:rsid w:val="00BB543E"/>
    <w:rsid w:val="00BB559F"/>
    <w:rsid w:val="00BB584C"/>
    <w:rsid w:val="00BB585F"/>
    <w:rsid w:val="00BB59E1"/>
    <w:rsid w:val="00BB5A50"/>
    <w:rsid w:val="00BB5A9D"/>
    <w:rsid w:val="00BB5CD4"/>
    <w:rsid w:val="00BB5DA7"/>
    <w:rsid w:val="00BB5E11"/>
    <w:rsid w:val="00BB6042"/>
    <w:rsid w:val="00BB606B"/>
    <w:rsid w:val="00BB607E"/>
    <w:rsid w:val="00BB6150"/>
    <w:rsid w:val="00BB6333"/>
    <w:rsid w:val="00BB6358"/>
    <w:rsid w:val="00BB651E"/>
    <w:rsid w:val="00BB6625"/>
    <w:rsid w:val="00BB6993"/>
    <w:rsid w:val="00BB7171"/>
    <w:rsid w:val="00BB740D"/>
    <w:rsid w:val="00BB7663"/>
    <w:rsid w:val="00BB76B7"/>
    <w:rsid w:val="00BB7727"/>
    <w:rsid w:val="00BB7780"/>
    <w:rsid w:val="00BB7AB3"/>
    <w:rsid w:val="00BB7F5F"/>
    <w:rsid w:val="00BB7FED"/>
    <w:rsid w:val="00BC0524"/>
    <w:rsid w:val="00BC0535"/>
    <w:rsid w:val="00BC058D"/>
    <w:rsid w:val="00BC06AF"/>
    <w:rsid w:val="00BC07A2"/>
    <w:rsid w:val="00BC09D2"/>
    <w:rsid w:val="00BC0A1D"/>
    <w:rsid w:val="00BC0AD9"/>
    <w:rsid w:val="00BC0ADC"/>
    <w:rsid w:val="00BC0B7C"/>
    <w:rsid w:val="00BC0E86"/>
    <w:rsid w:val="00BC0F81"/>
    <w:rsid w:val="00BC1022"/>
    <w:rsid w:val="00BC11EF"/>
    <w:rsid w:val="00BC1629"/>
    <w:rsid w:val="00BC171A"/>
    <w:rsid w:val="00BC1AA2"/>
    <w:rsid w:val="00BC1C24"/>
    <w:rsid w:val="00BC1D92"/>
    <w:rsid w:val="00BC2069"/>
    <w:rsid w:val="00BC2269"/>
    <w:rsid w:val="00BC2498"/>
    <w:rsid w:val="00BC25D4"/>
    <w:rsid w:val="00BC261A"/>
    <w:rsid w:val="00BC2BFA"/>
    <w:rsid w:val="00BC2C5D"/>
    <w:rsid w:val="00BC2D33"/>
    <w:rsid w:val="00BC2E7C"/>
    <w:rsid w:val="00BC3318"/>
    <w:rsid w:val="00BC339B"/>
    <w:rsid w:val="00BC34FB"/>
    <w:rsid w:val="00BC3BE7"/>
    <w:rsid w:val="00BC3C2B"/>
    <w:rsid w:val="00BC43BE"/>
    <w:rsid w:val="00BC47DA"/>
    <w:rsid w:val="00BC4AD4"/>
    <w:rsid w:val="00BC4DF3"/>
    <w:rsid w:val="00BC4F21"/>
    <w:rsid w:val="00BC4F53"/>
    <w:rsid w:val="00BC56B7"/>
    <w:rsid w:val="00BC56E8"/>
    <w:rsid w:val="00BC582D"/>
    <w:rsid w:val="00BC5BB3"/>
    <w:rsid w:val="00BC5C43"/>
    <w:rsid w:val="00BC5D38"/>
    <w:rsid w:val="00BC6682"/>
    <w:rsid w:val="00BC6787"/>
    <w:rsid w:val="00BC679E"/>
    <w:rsid w:val="00BC67CC"/>
    <w:rsid w:val="00BC6A68"/>
    <w:rsid w:val="00BC6BCB"/>
    <w:rsid w:val="00BC6CB8"/>
    <w:rsid w:val="00BC6D9A"/>
    <w:rsid w:val="00BC6FB1"/>
    <w:rsid w:val="00BC6FCD"/>
    <w:rsid w:val="00BC7315"/>
    <w:rsid w:val="00BC74DC"/>
    <w:rsid w:val="00BC74E4"/>
    <w:rsid w:val="00BC7944"/>
    <w:rsid w:val="00BC7AD4"/>
    <w:rsid w:val="00BD009A"/>
    <w:rsid w:val="00BD00C9"/>
    <w:rsid w:val="00BD0212"/>
    <w:rsid w:val="00BD0372"/>
    <w:rsid w:val="00BD03D1"/>
    <w:rsid w:val="00BD0487"/>
    <w:rsid w:val="00BD0598"/>
    <w:rsid w:val="00BD0ED9"/>
    <w:rsid w:val="00BD0F08"/>
    <w:rsid w:val="00BD0F5D"/>
    <w:rsid w:val="00BD0F6B"/>
    <w:rsid w:val="00BD1200"/>
    <w:rsid w:val="00BD1279"/>
    <w:rsid w:val="00BD12EA"/>
    <w:rsid w:val="00BD14A4"/>
    <w:rsid w:val="00BD17B8"/>
    <w:rsid w:val="00BD1B13"/>
    <w:rsid w:val="00BD1BD8"/>
    <w:rsid w:val="00BD1CE1"/>
    <w:rsid w:val="00BD1D80"/>
    <w:rsid w:val="00BD1D83"/>
    <w:rsid w:val="00BD2105"/>
    <w:rsid w:val="00BD220C"/>
    <w:rsid w:val="00BD2226"/>
    <w:rsid w:val="00BD2255"/>
    <w:rsid w:val="00BD2303"/>
    <w:rsid w:val="00BD25DD"/>
    <w:rsid w:val="00BD2C87"/>
    <w:rsid w:val="00BD2CEA"/>
    <w:rsid w:val="00BD2CFE"/>
    <w:rsid w:val="00BD30E4"/>
    <w:rsid w:val="00BD33B5"/>
    <w:rsid w:val="00BD356A"/>
    <w:rsid w:val="00BD3BF6"/>
    <w:rsid w:val="00BD3C0E"/>
    <w:rsid w:val="00BD3DF7"/>
    <w:rsid w:val="00BD3EEB"/>
    <w:rsid w:val="00BD3FA9"/>
    <w:rsid w:val="00BD401E"/>
    <w:rsid w:val="00BD4240"/>
    <w:rsid w:val="00BD4405"/>
    <w:rsid w:val="00BD4409"/>
    <w:rsid w:val="00BD450C"/>
    <w:rsid w:val="00BD49F6"/>
    <w:rsid w:val="00BD4D6F"/>
    <w:rsid w:val="00BD4D70"/>
    <w:rsid w:val="00BD50A1"/>
    <w:rsid w:val="00BD5326"/>
    <w:rsid w:val="00BD544A"/>
    <w:rsid w:val="00BD54C5"/>
    <w:rsid w:val="00BD58F9"/>
    <w:rsid w:val="00BD59C2"/>
    <w:rsid w:val="00BD5BA5"/>
    <w:rsid w:val="00BD630A"/>
    <w:rsid w:val="00BD632A"/>
    <w:rsid w:val="00BD6490"/>
    <w:rsid w:val="00BD6587"/>
    <w:rsid w:val="00BD663A"/>
    <w:rsid w:val="00BD6665"/>
    <w:rsid w:val="00BD6859"/>
    <w:rsid w:val="00BD6B75"/>
    <w:rsid w:val="00BD6D05"/>
    <w:rsid w:val="00BD6D9F"/>
    <w:rsid w:val="00BD6DD3"/>
    <w:rsid w:val="00BD703A"/>
    <w:rsid w:val="00BD769B"/>
    <w:rsid w:val="00BD771E"/>
    <w:rsid w:val="00BD7788"/>
    <w:rsid w:val="00BD7B39"/>
    <w:rsid w:val="00BD7E94"/>
    <w:rsid w:val="00BD7F20"/>
    <w:rsid w:val="00BD7FBD"/>
    <w:rsid w:val="00BD7FC2"/>
    <w:rsid w:val="00BE0A1F"/>
    <w:rsid w:val="00BE0E13"/>
    <w:rsid w:val="00BE0E94"/>
    <w:rsid w:val="00BE0F64"/>
    <w:rsid w:val="00BE0FED"/>
    <w:rsid w:val="00BE103F"/>
    <w:rsid w:val="00BE1A58"/>
    <w:rsid w:val="00BE1CFB"/>
    <w:rsid w:val="00BE2173"/>
    <w:rsid w:val="00BE22D4"/>
    <w:rsid w:val="00BE2369"/>
    <w:rsid w:val="00BE237D"/>
    <w:rsid w:val="00BE2435"/>
    <w:rsid w:val="00BE2721"/>
    <w:rsid w:val="00BE27B4"/>
    <w:rsid w:val="00BE280C"/>
    <w:rsid w:val="00BE2A3A"/>
    <w:rsid w:val="00BE2A5D"/>
    <w:rsid w:val="00BE2D26"/>
    <w:rsid w:val="00BE345C"/>
    <w:rsid w:val="00BE34E4"/>
    <w:rsid w:val="00BE38B3"/>
    <w:rsid w:val="00BE3A45"/>
    <w:rsid w:val="00BE3A69"/>
    <w:rsid w:val="00BE3A88"/>
    <w:rsid w:val="00BE3D66"/>
    <w:rsid w:val="00BE4035"/>
    <w:rsid w:val="00BE4BF6"/>
    <w:rsid w:val="00BE4D1D"/>
    <w:rsid w:val="00BE4E85"/>
    <w:rsid w:val="00BE4FAB"/>
    <w:rsid w:val="00BE5440"/>
    <w:rsid w:val="00BE5482"/>
    <w:rsid w:val="00BE5500"/>
    <w:rsid w:val="00BE570D"/>
    <w:rsid w:val="00BE57E6"/>
    <w:rsid w:val="00BE5944"/>
    <w:rsid w:val="00BE5B22"/>
    <w:rsid w:val="00BE5B75"/>
    <w:rsid w:val="00BE5CA9"/>
    <w:rsid w:val="00BE5DA5"/>
    <w:rsid w:val="00BE5E45"/>
    <w:rsid w:val="00BE5EE3"/>
    <w:rsid w:val="00BE6BE8"/>
    <w:rsid w:val="00BE6C24"/>
    <w:rsid w:val="00BE6D69"/>
    <w:rsid w:val="00BE6DD1"/>
    <w:rsid w:val="00BE7181"/>
    <w:rsid w:val="00BE7516"/>
    <w:rsid w:val="00BE7823"/>
    <w:rsid w:val="00BE7AA0"/>
    <w:rsid w:val="00BE7DA8"/>
    <w:rsid w:val="00BF039B"/>
    <w:rsid w:val="00BF04BD"/>
    <w:rsid w:val="00BF0689"/>
    <w:rsid w:val="00BF085A"/>
    <w:rsid w:val="00BF09F6"/>
    <w:rsid w:val="00BF0CAA"/>
    <w:rsid w:val="00BF10F6"/>
    <w:rsid w:val="00BF1180"/>
    <w:rsid w:val="00BF11BD"/>
    <w:rsid w:val="00BF12BF"/>
    <w:rsid w:val="00BF1916"/>
    <w:rsid w:val="00BF1AB1"/>
    <w:rsid w:val="00BF1AF6"/>
    <w:rsid w:val="00BF1B50"/>
    <w:rsid w:val="00BF2632"/>
    <w:rsid w:val="00BF270C"/>
    <w:rsid w:val="00BF2725"/>
    <w:rsid w:val="00BF28C9"/>
    <w:rsid w:val="00BF2FD1"/>
    <w:rsid w:val="00BF31A1"/>
    <w:rsid w:val="00BF32BB"/>
    <w:rsid w:val="00BF3356"/>
    <w:rsid w:val="00BF37BF"/>
    <w:rsid w:val="00BF3917"/>
    <w:rsid w:val="00BF3A45"/>
    <w:rsid w:val="00BF3FA8"/>
    <w:rsid w:val="00BF4084"/>
    <w:rsid w:val="00BF416D"/>
    <w:rsid w:val="00BF43DA"/>
    <w:rsid w:val="00BF4753"/>
    <w:rsid w:val="00BF490A"/>
    <w:rsid w:val="00BF4B47"/>
    <w:rsid w:val="00BF4E56"/>
    <w:rsid w:val="00BF4E8B"/>
    <w:rsid w:val="00BF5108"/>
    <w:rsid w:val="00BF535D"/>
    <w:rsid w:val="00BF5457"/>
    <w:rsid w:val="00BF5528"/>
    <w:rsid w:val="00BF58EC"/>
    <w:rsid w:val="00BF59F5"/>
    <w:rsid w:val="00BF5B55"/>
    <w:rsid w:val="00BF5E0B"/>
    <w:rsid w:val="00BF5E39"/>
    <w:rsid w:val="00BF5F55"/>
    <w:rsid w:val="00BF604C"/>
    <w:rsid w:val="00BF614F"/>
    <w:rsid w:val="00BF62D9"/>
    <w:rsid w:val="00BF6650"/>
    <w:rsid w:val="00BF696B"/>
    <w:rsid w:val="00BF6C07"/>
    <w:rsid w:val="00BF6CAA"/>
    <w:rsid w:val="00BF70F2"/>
    <w:rsid w:val="00BF7150"/>
    <w:rsid w:val="00BF74D1"/>
    <w:rsid w:val="00BF753C"/>
    <w:rsid w:val="00BF759F"/>
    <w:rsid w:val="00BF772C"/>
    <w:rsid w:val="00BF78C1"/>
    <w:rsid w:val="00BF79E6"/>
    <w:rsid w:val="00BF7A55"/>
    <w:rsid w:val="00BF7C90"/>
    <w:rsid w:val="00BF7EC1"/>
    <w:rsid w:val="00BF7EE5"/>
    <w:rsid w:val="00C0002B"/>
    <w:rsid w:val="00C01182"/>
    <w:rsid w:val="00C013A1"/>
    <w:rsid w:val="00C0159C"/>
    <w:rsid w:val="00C015E2"/>
    <w:rsid w:val="00C01657"/>
    <w:rsid w:val="00C01728"/>
    <w:rsid w:val="00C017A1"/>
    <w:rsid w:val="00C018D4"/>
    <w:rsid w:val="00C01B14"/>
    <w:rsid w:val="00C01C3F"/>
    <w:rsid w:val="00C02246"/>
    <w:rsid w:val="00C022E7"/>
    <w:rsid w:val="00C02562"/>
    <w:rsid w:val="00C02584"/>
    <w:rsid w:val="00C027D9"/>
    <w:rsid w:val="00C0287C"/>
    <w:rsid w:val="00C029DD"/>
    <w:rsid w:val="00C02D54"/>
    <w:rsid w:val="00C02DA8"/>
    <w:rsid w:val="00C02F18"/>
    <w:rsid w:val="00C0305E"/>
    <w:rsid w:val="00C0325E"/>
    <w:rsid w:val="00C03392"/>
    <w:rsid w:val="00C034A0"/>
    <w:rsid w:val="00C034A4"/>
    <w:rsid w:val="00C0357C"/>
    <w:rsid w:val="00C03623"/>
    <w:rsid w:val="00C036E4"/>
    <w:rsid w:val="00C03A3B"/>
    <w:rsid w:val="00C03B36"/>
    <w:rsid w:val="00C03CE2"/>
    <w:rsid w:val="00C042F4"/>
    <w:rsid w:val="00C04322"/>
    <w:rsid w:val="00C0434C"/>
    <w:rsid w:val="00C0442B"/>
    <w:rsid w:val="00C046C1"/>
    <w:rsid w:val="00C04958"/>
    <w:rsid w:val="00C04E67"/>
    <w:rsid w:val="00C05058"/>
    <w:rsid w:val="00C052BB"/>
    <w:rsid w:val="00C05849"/>
    <w:rsid w:val="00C0599E"/>
    <w:rsid w:val="00C05CCC"/>
    <w:rsid w:val="00C060B5"/>
    <w:rsid w:val="00C06227"/>
    <w:rsid w:val="00C062B8"/>
    <w:rsid w:val="00C063C3"/>
    <w:rsid w:val="00C0641A"/>
    <w:rsid w:val="00C064F4"/>
    <w:rsid w:val="00C06F7E"/>
    <w:rsid w:val="00C0705A"/>
    <w:rsid w:val="00C07081"/>
    <w:rsid w:val="00C0708C"/>
    <w:rsid w:val="00C0725E"/>
    <w:rsid w:val="00C074AD"/>
    <w:rsid w:val="00C075DD"/>
    <w:rsid w:val="00C076D6"/>
    <w:rsid w:val="00C078A0"/>
    <w:rsid w:val="00C07933"/>
    <w:rsid w:val="00C07DC8"/>
    <w:rsid w:val="00C07E31"/>
    <w:rsid w:val="00C1001A"/>
    <w:rsid w:val="00C1005E"/>
    <w:rsid w:val="00C1028B"/>
    <w:rsid w:val="00C10450"/>
    <w:rsid w:val="00C105F8"/>
    <w:rsid w:val="00C107E0"/>
    <w:rsid w:val="00C10B50"/>
    <w:rsid w:val="00C10B70"/>
    <w:rsid w:val="00C10BBF"/>
    <w:rsid w:val="00C10CC8"/>
    <w:rsid w:val="00C10D8D"/>
    <w:rsid w:val="00C11796"/>
    <w:rsid w:val="00C1193B"/>
    <w:rsid w:val="00C11A7F"/>
    <w:rsid w:val="00C11D97"/>
    <w:rsid w:val="00C11DC9"/>
    <w:rsid w:val="00C120DF"/>
    <w:rsid w:val="00C12184"/>
    <w:rsid w:val="00C121D0"/>
    <w:rsid w:val="00C122D5"/>
    <w:rsid w:val="00C12464"/>
    <w:rsid w:val="00C129B4"/>
    <w:rsid w:val="00C12CC2"/>
    <w:rsid w:val="00C12F1D"/>
    <w:rsid w:val="00C133E3"/>
    <w:rsid w:val="00C134A0"/>
    <w:rsid w:val="00C13501"/>
    <w:rsid w:val="00C1393D"/>
    <w:rsid w:val="00C1397A"/>
    <w:rsid w:val="00C13AEB"/>
    <w:rsid w:val="00C13B96"/>
    <w:rsid w:val="00C143E7"/>
    <w:rsid w:val="00C1469D"/>
    <w:rsid w:val="00C14812"/>
    <w:rsid w:val="00C148E4"/>
    <w:rsid w:val="00C1494B"/>
    <w:rsid w:val="00C14D25"/>
    <w:rsid w:val="00C14F73"/>
    <w:rsid w:val="00C15054"/>
    <w:rsid w:val="00C1517A"/>
    <w:rsid w:val="00C15222"/>
    <w:rsid w:val="00C15344"/>
    <w:rsid w:val="00C15441"/>
    <w:rsid w:val="00C1566B"/>
    <w:rsid w:val="00C156C8"/>
    <w:rsid w:val="00C15754"/>
    <w:rsid w:val="00C157FC"/>
    <w:rsid w:val="00C15A16"/>
    <w:rsid w:val="00C15C10"/>
    <w:rsid w:val="00C15D78"/>
    <w:rsid w:val="00C15EE3"/>
    <w:rsid w:val="00C15F44"/>
    <w:rsid w:val="00C15FB0"/>
    <w:rsid w:val="00C162B8"/>
    <w:rsid w:val="00C162E5"/>
    <w:rsid w:val="00C16BCA"/>
    <w:rsid w:val="00C16CDA"/>
    <w:rsid w:val="00C17472"/>
    <w:rsid w:val="00C174F1"/>
    <w:rsid w:val="00C17C31"/>
    <w:rsid w:val="00C17C61"/>
    <w:rsid w:val="00C17CAE"/>
    <w:rsid w:val="00C17CDF"/>
    <w:rsid w:val="00C17EFE"/>
    <w:rsid w:val="00C20999"/>
    <w:rsid w:val="00C20A69"/>
    <w:rsid w:val="00C20AC9"/>
    <w:rsid w:val="00C21392"/>
    <w:rsid w:val="00C213CD"/>
    <w:rsid w:val="00C216AD"/>
    <w:rsid w:val="00C2185E"/>
    <w:rsid w:val="00C21955"/>
    <w:rsid w:val="00C21A65"/>
    <w:rsid w:val="00C21C82"/>
    <w:rsid w:val="00C21F01"/>
    <w:rsid w:val="00C220FF"/>
    <w:rsid w:val="00C2217C"/>
    <w:rsid w:val="00C221C3"/>
    <w:rsid w:val="00C223B3"/>
    <w:rsid w:val="00C22652"/>
    <w:rsid w:val="00C226E1"/>
    <w:rsid w:val="00C22A2E"/>
    <w:rsid w:val="00C22A93"/>
    <w:rsid w:val="00C22B95"/>
    <w:rsid w:val="00C22D15"/>
    <w:rsid w:val="00C22D30"/>
    <w:rsid w:val="00C230B3"/>
    <w:rsid w:val="00C23108"/>
    <w:rsid w:val="00C231CE"/>
    <w:rsid w:val="00C23318"/>
    <w:rsid w:val="00C23351"/>
    <w:rsid w:val="00C235F4"/>
    <w:rsid w:val="00C23A7B"/>
    <w:rsid w:val="00C23E48"/>
    <w:rsid w:val="00C23E4C"/>
    <w:rsid w:val="00C240F4"/>
    <w:rsid w:val="00C243AB"/>
    <w:rsid w:val="00C2471F"/>
    <w:rsid w:val="00C24ABE"/>
    <w:rsid w:val="00C24DA0"/>
    <w:rsid w:val="00C24E94"/>
    <w:rsid w:val="00C25590"/>
    <w:rsid w:val="00C25771"/>
    <w:rsid w:val="00C257A8"/>
    <w:rsid w:val="00C2585F"/>
    <w:rsid w:val="00C259A2"/>
    <w:rsid w:val="00C259F0"/>
    <w:rsid w:val="00C259F9"/>
    <w:rsid w:val="00C25CA7"/>
    <w:rsid w:val="00C25FE6"/>
    <w:rsid w:val="00C261AC"/>
    <w:rsid w:val="00C2628C"/>
    <w:rsid w:val="00C262E8"/>
    <w:rsid w:val="00C264B4"/>
    <w:rsid w:val="00C2660D"/>
    <w:rsid w:val="00C26620"/>
    <w:rsid w:val="00C26798"/>
    <w:rsid w:val="00C26978"/>
    <w:rsid w:val="00C269AD"/>
    <w:rsid w:val="00C26F4E"/>
    <w:rsid w:val="00C27174"/>
    <w:rsid w:val="00C27307"/>
    <w:rsid w:val="00C27480"/>
    <w:rsid w:val="00C27835"/>
    <w:rsid w:val="00C27A03"/>
    <w:rsid w:val="00C27B30"/>
    <w:rsid w:val="00C27C12"/>
    <w:rsid w:val="00C27FA4"/>
    <w:rsid w:val="00C30135"/>
    <w:rsid w:val="00C30154"/>
    <w:rsid w:val="00C301A8"/>
    <w:rsid w:val="00C3049F"/>
    <w:rsid w:val="00C304FA"/>
    <w:rsid w:val="00C308A3"/>
    <w:rsid w:val="00C309F9"/>
    <w:rsid w:val="00C30CBB"/>
    <w:rsid w:val="00C30F81"/>
    <w:rsid w:val="00C312D2"/>
    <w:rsid w:val="00C3133F"/>
    <w:rsid w:val="00C3141C"/>
    <w:rsid w:val="00C315C4"/>
    <w:rsid w:val="00C31804"/>
    <w:rsid w:val="00C3192F"/>
    <w:rsid w:val="00C31B1A"/>
    <w:rsid w:val="00C31F2A"/>
    <w:rsid w:val="00C31FB1"/>
    <w:rsid w:val="00C320EB"/>
    <w:rsid w:val="00C321F2"/>
    <w:rsid w:val="00C323ED"/>
    <w:rsid w:val="00C32734"/>
    <w:rsid w:val="00C32751"/>
    <w:rsid w:val="00C32A55"/>
    <w:rsid w:val="00C32AB9"/>
    <w:rsid w:val="00C32D40"/>
    <w:rsid w:val="00C32E46"/>
    <w:rsid w:val="00C32F2A"/>
    <w:rsid w:val="00C33025"/>
    <w:rsid w:val="00C33060"/>
    <w:rsid w:val="00C33112"/>
    <w:rsid w:val="00C332DB"/>
    <w:rsid w:val="00C332FA"/>
    <w:rsid w:val="00C333A3"/>
    <w:rsid w:val="00C333FC"/>
    <w:rsid w:val="00C33826"/>
    <w:rsid w:val="00C3384A"/>
    <w:rsid w:val="00C33947"/>
    <w:rsid w:val="00C339FC"/>
    <w:rsid w:val="00C341A3"/>
    <w:rsid w:val="00C34231"/>
    <w:rsid w:val="00C34295"/>
    <w:rsid w:val="00C343F2"/>
    <w:rsid w:val="00C34A1B"/>
    <w:rsid w:val="00C350F9"/>
    <w:rsid w:val="00C35312"/>
    <w:rsid w:val="00C35C47"/>
    <w:rsid w:val="00C35F4D"/>
    <w:rsid w:val="00C365D9"/>
    <w:rsid w:val="00C3667B"/>
    <w:rsid w:val="00C367A8"/>
    <w:rsid w:val="00C36A3E"/>
    <w:rsid w:val="00C36B60"/>
    <w:rsid w:val="00C36B69"/>
    <w:rsid w:val="00C36C06"/>
    <w:rsid w:val="00C36E14"/>
    <w:rsid w:val="00C371E6"/>
    <w:rsid w:val="00C3721B"/>
    <w:rsid w:val="00C37317"/>
    <w:rsid w:val="00C3779F"/>
    <w:rsid w:val="00C37A92"/>
    <w:rsid w:val="00C37AD1"/>
    <w:rsid w:val="00C37BED"/>
    <w:rsid w:val="00C37C91"/>
    <w:rsid w:val="00C37CAA"/>
    <w:rsid w:val="00C37CB8"/>
    <w:rsid w:val="00C400B2"/>
    <w:rsid w:val="00C40225"/>
    <w:rsid w:val="00C406DD"/>
    <w:rsid w:val="00C40AA1"/>
    <w:rsid w:val="00C40CAE"/>
    <w:rsid w:val="00C40D73"/>
    <w:rsid w:val="00C4126F"/>
    <w:rsid w:val="00C412B1"/>
    <w:rsid w:val="00C416B1"/>
    <w:rsid w:val="00C41986"/>
    <w:rsid w:val="00C41B0B"/>
    <w:rsid w:val="00C41B26"/>
    <w:rsid w:val="00C41B31"/>
    <w:rsid w:val="00C41D3D"/>
    <w:rsid w:val="00C41E54"/>
    <w:rsid w:val="00C423ED"/>
    <w:rsid w:val="00C42577"/>
    <w:rsid w:val="00C4282A"/>
    <w:rsid w:val="00C42A9F"/>
    <w:rsid w:val="00C42FCC"/>
    <w:rsid w:val="00C43216"/>
    <w:rsid w:val="00C4322E"/>
    <w:rsid w:val="00C43254"/>
    <w:rsid w:val="00C4344A"/>
    <w:rsid w:val="00C43569"/>
    <w:rsid w:val="00C43AA2"/>
    <w:rsid w:val="00C43AE6"/>
    <w:rsid w:val="00C43BD1"/>
    <w:rsid w:val="00C43CBE"/>
    <w:rsid w:val="00C43D7F"/>
    <w:rsid w:val="00C43EA9"/>
    <w:rsid w:val="00C43EC8"/>
    <w:rsid w:val="00C43F6D"/>
    <w:rsid w:val="00C44199"/>
    <w:rsid w:val="00C441B3"/>
    <w:rsid w:val="00C44421"/>
    <w:rsid w:val="00C4468B"/>
    <w:rsid w:val="00C448F1"/>
    <w:rsid w:val="00C44977"/>
    <w:rsid w:val="00C44B6A"/>
    <w:rsid w:val="00C44C97"/>
    <w:rsid w:val="00C44F3C"/>
    <w:rsid w:val="00C45180"/>
    <w:rsid w:val="00C45461"/>
    <w:rsid w:val="00C45600"/>
    <w:rsid w:val="00C45819"/>
    <w:rsid w:val="00C45880"/>
    <w:rsid w:val="00C4588B"/>
    <w:rsid w:val="00C459FC"/>
    <w:rsid w:val="00C45A0A"/>
    <w:rsid w:val="00C45AB2"/>
    <w:rsid w:val="00C45B9E"/>
    <w:rsid w:val="00C45BFF"/>
    <w:rsid w:val="00C45C8A"/>
    <w:rsid w:val="00C45C91"/>
    <w:rsid w:val="00C45DBD"/>
    <w:rsid w:val="00C45DC1"/>
    <w:rsid w:val="00C45E31"/>
    <w:rsid w:val="00C461EA"/>
    <w:rsid w:val="00C46225"/>
    <w:rsid w:val="00C46350"/>
    <w:rsid w:val="00C46B94"/>
    <w:rsid w:val="00C46C01"/>
    <w:rsid w:val="00C470C4"/>
    <w:rsid w:val="00C4722D"/>
    <w:rsid w:val="00C47295"/>
    <w:rsid w:val="00C475AB"/>
    <w:rsid w:val="00C476EF"/>
    <w:rsid w:val="00C47A5C"/>
    <w:rsid w:val="00C47C4C"/>
    <w:rsid w:val="00C47EB0"/>
    <w:rsid w:val="00C47F7A"/>
    <w:rsid w:val="00C47FFA"/>
    <w:rsid w:val="00C50007"/>
    <w:rsid w:val="00C5030F"/>
    <w:rsid w:val="00C505EB"/>
    <w:rsid w:val="00C50A2E"/>
    <w:rsid w:val="00C50AB3"/>
    <w:rsid w:val="00C50C67"/>
    <w:rsid w:val="00C50D35"/>
    <w:rsid w:val="00C50E91"/>
    <w:rsid w:val="00C50FD7"/>
    <w:rsid w:val="00C51027"/>
    <w:rsid w:val="00C510AA"/>
    <w:rsid w:val="00C5149C"/>
    <w:rsid w:val="00C515ED"/>
    <w:rsid w:val="00C5171F"/>
    <w:rsid w:val="00C5183A"/>
    <w:rsid w:val="00C5185D"/>
    <w:rsid w:val="00C51A2C"/>
    <w:rsid w:val="00C51A48"/>
    <w:rsid w:val="00C51BDB"/>
    <w:rsid w:val="00C51DA0"/>
    <w:rsid w:val="00C51DAC"/>
    <w:rsid w:val="00C51DB7"/>
    <w:rsid w:val="00C51E8C"/>
    <w:rsid w:val="00C51F5B"/>
    <w:rsid w:val="00C522B8"/>
    <w:rsid w:val="00C52662"/>
    <w:rsid w:val="00C52722"/>
    <w:rsid w:val="00C52748"/>
    <w:rsid w:val="00C52BB2"/>
    <w:rsid w:val="00C52C0F"/>
    <w:rsid w:val="00C5346D"/>
    <w:rsid w:val="00C53592"/>
    <w:rsid w:val="00C535B0"/>
    <w:rsid w:val="00C53686"/>
    <w:rsid w:val="00C537B3"/>
    <w:rsid w:val="00C53B9F"/>
    <w:rsid w:val="00C53C32"/>
    <w:rsid w:val="00C53C59"/>
    <w:rsid w:val="00C54201"/>
    <w:rsid w:val="00C545A8"/>
    <w:rsid w:val="00C54609"/>
    <w:rsid w:val="00C54899"/>
    <w:rsid w:val="00C54B4A"/>
    <w:rsid w:val="00C54C02"/>
    <w:rsid w:val="00C54EED"/>
    <w:rsid w:val="00C55101"/>
    <w:rsid w:val="00C553C4"/>
    <w:rsid w:val="00C55797"/>
    <w:rsid w:val="00C557E7"/>
    <w:rsid w:val="00C55A36"/>
    <w:rsid w:val="00C55CAC"/>
    <w:rsid w:val="00C55D40"/>
    <w:rsid w:val="00C55D5A"/>
    <w:rsid w:val="00C55F48"/>
    <w:rsid w:val="00C56027"/>
    <w:rsid w:val="00C56099"/>
    <w:rsid w:val="00C561B9"/>
    <w:rsid w:val="00C5628A"/>
    <w:rsid w:val="00C56295"/>
    <w:rsid w:val="00C562A9"/>
    <w:rsid w:val="00C564AD"/>
    <w:rsid w:val="00C56A5D"/>
    <w:rsid w:val="00C56C17"/>
    <w:rsid w:val="00C57109"/>
    <w:rsid w:val="00C575D4"/>
    <w:rsid w:val="00C57753"/>
    <w:rsid w:val="00C578E0"/>
    <w:rsid w:val="00C5793E"/>
    <w:rsid w:val="00C57DAD"/>
    <w:rsid w:val="00C57EA9"/>
    <w:rsid w:val="00C57F29"/>
    <w:rsid w:val="00C57FE7"/>
    <w:rsid w:val="00C6029A"/>
    <w:rsid w:val="00C602A8"/>
    <w:rsid w:val="00C60677"/>
    <w:rsid w:val="00C606B2"/>
    <w:rsid w:val="00C60A20"/>
    <w:rsid w:val="00C60C56"/>
    <w:rsid w:val="00C60F3E"/>
    <w:rsid w:val="00C60F40"/>
    <w:rsid w:val="00C60F78"/>
    <w:rsid w:val="00C61201"/>
    <w:rsid w:val="00C61582"/>
    <w:rsid w:val="00C61618"/>
    <w:rsid w:val="00C617AD"/>
    <w:rsid w:val="00C6191B"/>
    <w:rsid w:val="00C61924"/>
    <w:rsid w:val="00C61BC8"/>
    <w:rsid w:val="00C61FA6"/>
    <w:rsid w:val="00C6221F"/>
    <w:rsid w:val="00C6227F"/>
    <w:rsid w:val="00C622F8"/>
    <w:rsid w:val="00C624B6"/>
    <w:rsid w:val="00C62897"/>
    <w:rsid w:val="00C62A21"/>
    <w:rsid w:val="00C62C2F"/>
    <w:rsid w:val="00C62E2E"/>
    <w:rsid w:val="00C630BC"/>
    <w:rsid w:val="00C6319B"/>
    <w:rsid w:val="00C63456"/>
    <w:rsid w:val="00C6351A"/>
    <w:rsid w:val="00C639C3"/>
    <w:rsid w:val="00C63BB3"/>
    <w:rsid w:val="00C63DAD"/>
    <w:rsid w:val="00C63DED"/>
    <w:rsid w:val="00C63F2A"/>
    <w:rsid w:val="00C642DC"/>
    <w:rsid w:val="00C643D0"/>
    <w:rsid w:val="00C646A5"/>
    <w:rsid w:val="00C646C8"/>
    <w:rsid w:val="00C6473C"/>
    <w:rsid w:val="00C64897"/>
    <w:rsid w:val="00C64A72"/>
    <w:rsid w:val="00C64A8B"/>
    <w:rsid w:val="00C64B8D"/>
    <w:rsid w:val="00C64CE5"/>
    <w:rsid w:val="00C64D73"/>
    <w:rsid w:val="00C64DD4"/>
    <w:rsid w:val="00C64DE4"/>
    <w:rsid w:val="00C6508C"/>
    <w:rsid w:val="00C65319"/>
    <w:rsid w:val="00C65475"/>
    <w:rsid w:val="00C654CE"/>
    <w:rsid w:val="00C6552A"/>
    <w:rsid w:val="00C656BC"/>
    <w:rsid w:val="00C6579B"/>
    <w:rsid w:val="00C65D95"/>
    <w:rsid w:val="00C65DB7"/>
    <w:rsid w:val="00C65E82"/>
    <w:rsid w:val="00C66686"/>
    <w:rsid w:val="00C666F3"/>
    <w:rsid w:val="00C66788"/>
    <w:rsid w:val="00C66792"/>
    <w:rsid w:val="00C66BDD"/>
    <w:rsid w:val="00C66D36"/>
    <w:rsid w:val="00C66EB8"/>
    <w:rsid w:val="00C673C2"/>
    <w:rsid w:val="00C67597"/>
    <w:rsid w:val="00C6764E"/>
    <w:rsid w:val="00C678FB"/>
    <w:rsid w:val="00C679C5"/>
    <w:rsid w:val="00C67DD5"/>
    <w:rsid w:val="00C701E9"/>
    <w:rsid w:val="00C703FF"/>
    <w:rsid w:val="00C70433"/>
    <w:rsid w:val="00C70513"/>
    <w:rsid w:val="00C70591"/>
    <w:rsid w:val="00C70800"/>
    <w:rsid w:val="00C70CCD"/>
    <w:rsid w:val="00C7104F"/>
    <w:rsid w:val="00C711BF"/>
    <w:rsid w:val="00C713CF"/>
    <w:rsid w:val="00C71828"/>
    <w:rsid w:val="00C71931"/>
    <w:rsid w:val="00C71DCE"/>
    <w:rsid w:val="00C71FCF"/>
    <w:rsid w:val="00C720F7"/>
    <w:rsid w:val="00C721BE"/>
    <w:rsid w:val="00C724B5"/>
    <w:rsid w:val="00C7276F"/>
    <w:rsid w:val="00C72838"/>
    <w:rsid w:val="00C728D8"/>
    <w:rsid w:val="00C72B8A"/>
    <w:rsid w:val="00C72C06"/>
    <w:rsid w:val="00C72C30"/>
    <w:rsid w:val="00C72E64"/>
    <w:rsid w:val="00C72EAA"/>
    <w:rsid w:val="00C72F24"/>
    <w:rsid w:val="00C72F42"/>
    <w:rsid w:val="00C72F46"/>
    <w:rsid w:val="00C7306B"/>
    <w:rsid w:val="00C7318F"/>
    <w:rsid w:val="00C731F7"/>
    <w:rsid w:val="00C73993"/>
    <w:rsid w:val="00C73A4C"/>
    <w:rsid w:val="00C73D66"/>
    <w:rsid w:val="00C7404D"/>
    <w:rsid w:val="00C74146"/>
    <w:rsid w:val="00C74200"/>
    <w:rsid w:val="00C745BC"/>
    <w:rsid w:val="00C746B5"/>
    <w:rsid w:val="00C74854"/>
    <w:rsid w:val="00C74EBD"/>
    <w:rsid w:val="00C74F3F"/>
    <w:rsid w:val="00C753E3"/>
    <w:rsid w:val="00C7560A"/>
    <w:rsid w:val="00C757CE"/>
    <w:rsid w:val="00C75971"/>
    <w:rsid w:val="00C759A9"/>
    <w:rsid w:val="00C759B8"/>
    <w:rsid w:val="00C75A1E"/>
    <w:rsid w:val="00C75E13"/>
    <w:rsid w:val="00C75EC7"/>
    <w:rsid w:val="00C75F98"/>
    <w:rsid w:val="00C760AC"/>
    <w:rsid w:val="00C765D7"/>
    <w:rsid w:val="00C76627"/>
    <w:rsid w:val="00C76A2E"/>
    <w:rsid w:val="00C76AD3"/>
    <w:rsid w:val="00C76B9C"/>
    <w:rsid w:val="00C76BB9"/>
    <w:rsid w:val="00C76CCC"/>
    <w:rsid w:val="00C76DB1"/>
    <w:rsid w:val="00C76FC9"/>
    <w:rsid w:val="00C7706A"/>
    <w:rsid w:val="00C77529"/>
    <w:rsid w:val="00C776C1"/>
    <w:rsid w:val="00C7776C"/>
    <w:rsid w:val="00C77969"/>
    <w:rsid w:val="00C7799D"/>
    <w:rsid w:val="00C77B02"/>
    <w:rsid w:val="00C77F59"/>
    <w:rsid w:val="00C77F86"/>
    <w:rsid w:val="00C77FA8"/>
    <w:rsid w:val="00C77FFE"/>
    <w:rsid w:val="00C8023F"/>
    <w:rsid w:val="00C8033C"/>
    <w:rsid w:val="00C80373"/>
    <w:rsid w:val="00C804CC"/>
    <w:rsid w:val="00C80554"/>
    <w:rsid w:val="00C8096E"/>
    <w:rsid w:val="00C809E5"/>
    <w:rsid w:val="00C80CC7"/>
    <w:rsid w:val="00C80D74"/>
    <w:rsid w:val="00C81158"/>
    <w:rsid w:val="00C81268"/>
    <w:rsid w:val="00C81483"/>
    <w:rsid w:val="00C814C8"/>
    <w:rsid w:val="00C8161A"/>
    <w:rsid w:val="00C8163F"/>
    <w:rsid w:val="00C81AAA"/>
    <w:rsid w:val="00C81F51"/>
    <w:rsid w:val="00C81FDD"/>
    <w:rsid w:val="00C8244E"/>
    <w:rsid w:val="00C824A7"/>
    <w:rsid w:val="00C829AF"/>
    <w:rsid w:val="00C82F3D"/>
    <w:rsid w:val="00C83362"/>
    <w:rsid w:val="00C83365"/>
    <w:rsid w:val="00C833DD"/>
    <w:rsid w:val="00C8348C"/>
    <w:rsid w:val="00C83525"/>
    <w:rsid w:val="00C83667"/>
    <w:rsid w:val="00C839D8"/>
    <w:rsid w:val="00C83A3C"/>
    <w:rsid w:val="00C83E1D"/>
    <w:rsid w:val="00C83E68"/>
    <w:rsid w:val="00C83F8C"/>
    <w:rsid w:val="00C84145"/>
    <w:rsid w:val="00C84176"/>
    <w:rsid w:val="00C841F8"/>
    <w:rsid w:val="00C8450F"/>
    <w:rsid w:val="00C8452A"/>
    <w:rsid w:val="00C846B7"/>
    <w:rsid w:val="00C8477F"/>
    <w:rsid w:val="00C847BA"/>
    <w:rsid w:val="00C84BE8"/>
    <w:rsid w:val="00C84E91"/>
    <w:rsid w:val="00C8520D"/>
    <w:rsid w:val="00C8535E"/>
    <w:rsid w:val="00C853C9"/>
    <w:rsid w:val="00C8548C"/>
    <w:rsid w:val="00C85575"/>
    <w:rsid w:val="00C85810"/>
    <w:rsid w:val="00C85948"/>
    <w:rsid w:val="00C85B5B"/>
    <w:rsid w:val="00C85DF9"/>
    <w:rsid w:val="00C85E32"/>
    <w:rsid w:val="00C8608B"/>
    <w:rsid w:val="00C861B6"/>
    <w:rsid w:val="00C86D32"/>
    <w:rsid w:val="00C86E81"/>
    <w:rsid w:val="00C871B8"/>
    <w:rsid w:val="00C87552"/>
    <w:rsid w:val="00C876DF"/>
    <w:rsid w:val="00C87909"/>
    <w:rsid w:val="00C87A61"/>
    <w:rsid w:val="00C87B9A"/>
    <w:rsid w:val="00C87D00"/>
    <w:rsid w:val="00C87D41"/>
    <w:rsid w:val="00C90162"/>
    <w:rsid w:val="00C90454"/>
    <w:rsid w:val="00C9054B"/>
    <w:rsid w:val="00C906D0"/>
    <w:rsid w:val="00C90A43"/>
    <w:rsid w:val="00C90D1A"/>
    <w:rsid w:val="00C90FB2"/>
    <w:rsid w:val="00C9102B"/>
    <w:rsid w:val="00C91154"/>
    <w:rsid w:val="00C91217"/>
    <w:rsid w:val="00C9127F"/>
    <w:rsid w:val="00C9198D"/>
    <w:rsid w:val="00C91C94"/>
    <w:rsid w:val="00C91D5F"/>
    <w:rsid w:val="00C92189"/>
    <w:rsid w:val="00C9219B"/>
    <w:rsid w:val="00C9244D"/>
    <w:rsid w:val="00C925D4"/>
    <w:rsid w:val="00C927B2"/>
    <w:rsid w:val="00C9286D"/>
    <w:rsid w:val="00C930E7"/>
    <w:rsid w:val="00C932BA"/>
    <w:rsid w:val="00C93524"/>
    <w:rsid w:val="00C935CF"/>
    <w:rsid w:val="00C93638"/>
    <w:rsid w:val="00C93BD8"/>
    <w:rsid w:val="00C93C61"/>
    <w:rsid w:val="00C93DDE"/>
    <w:rsid w:val="00C940FF"/>
    <w:rsid w:val="00C94214"/>
    <w:rsid w:val="00C949EF"/>
    <w:rsid w:val="00C94CEA"/>
    <w:rsid w:val="00C94CEE"/>
    <w:rsid w:val="00C94FA1"/>
    <w:rsid w:val="00C95092"/>
    <w:rsid w:val="00C952DE"/>
    <w:rsid w:val="00C95346"/>
    <w:rsid w:val="00C95432"/>
    <w:rsid w:val="00C95720"/>
    <w:rsid w:val="00C95796"/>
    <w:rsid w:val="00C95B6D"/>
    <w:rsid w:val="00C95B77"/>
    <w:rsid w:val="00C95FB0"/>
    <w:rsid w:val="00C96410"/>
    <w:rsid w:val="00C964C7"/>
    <w:rsid w:val="00C96869"/>
    <w:rsid w:val="00C96A0B"/>
    <w:rsid w:val="00C96CC5"/>
    <w:rsid w:val="00C96DB5"/>
    <w:rsid w:val="00C9709A"/>
    <w:rsid w:val="00C97267"/>
    <w:rsid w:val="00C9729A"/>
    <w:rsid w:val="00C97356"/>
    <w:rsid w:val="00C97409"/>
    <w:rsid w:val="00C976E1"/>
    <w:rsid w:val="00C97A08"/>
    <w:rsid w:val="00C97A11"/>
    <w:rsid w:val="00C97D21"/>
    <w:rsid w:val="00C97D9B"/>
    <w:rsid w:val="00C97F54"/>
    <w:rsid w:val="00C97FFD"/>
    <w:rsid w:val="00CA00B5"/>
    <w:rsid w:val="00CA0295"/>
    <w:rsid w:val="00CA030A"/>
    <w:rsid w:val="00CA0350"/>
    <w:rsid w:val="00CA0394"/>
    <w:rsid w:val="00CA0488"/>
    <w:rsid w:val="00CA0552"/>
    <w:rsid w:val="00CA0DCD"/>
    <w:rsid w:val="00CA0EBE"/>
    <w:rsid w:val="00CA1295"/>
    <w:rsid w:val="00CA14F7"/>
    <w:rsid w:val="00CA1984"/>
    <w:rsid w:val="00CA1ABC"/>
    <w:rsid w:val="00CA1D40"/>
    <w:rsid w:val="00CA1DA3"/>
    <w:rsid w:val="00CA2649"/>
    <w:rsid w:val="00CA2831"/>
    <w:rsid w:val="00CA2A23"/>
    <w:rsid w:val="00CA2C5B"/>
    <w:rsid w:val="00CA2E65"/>
    <w:rsid w:val="00CA3159"/>
    <w:rsid w:val="00CA324E"/>
    <w:rsid w:val="00CA33B5"/>
    <w:rsid w:val="00CA33CC"/>
    <w:rsid w:val="00CA365D"/>
    <w:rsid w:val="00CA37DE"/>
    <w:rsid w:val="00CA3957"/>
    <w:rsid w:val="00CA40D9"/>
    <w:rsid w:val="00CA4870"/>
    <w:rsid w:val="00CA4ADF"/>
    <w:rsid w:val="00CA4C4B"/>
    <w:rsid w:val="00CA50AD"/>
    <w:rsid w:val="00CA529B"/>
    <w:rsid w:val="00CA5492"/>
    <w:rsid w:val="00CA54EE"/>
    <w:rsid w:val="00CA55F2"/>
    <w:rsid w:val="00CA56B8"/>
    <w:rsid w:val="00CA586C"/>
    <w:rsid w:val="00CA5916"/>
    <w:rsid w:val="00CA5A2F"/>
    <w:rsid w:val="00CA5C23"/>
    <w:rsid w:val="00CA6135"/>
    <w:rsid w:val="00CA619B"/>
    <w:rsid w:val="00CA6486"/>
    <w:rsid w:val="00CA6493"/>
    <w:rsid w:val="00CA6554"/>
    <w:rsid w:val="00CA6736"/>
    <w:rsid w:val="00CA6889"/>
    <w:rsid w:val="00CA68AE"/>
    <w:rsid w:val="00CA6AED"/>
    <w:rsid w:val="00CA6CDC"/>
    <w:rsid w:val="00CA709D"/>
    <w:rsid w:val="00CA72F9"/>
    <w:rsid w:val="00CA73A1"/>
    <w:rsid w:val="00CA757A"/>
    <w:rsid w:val="00CA7B6F"/>
    <w:rsid w:val="00CA7D84"/>
    <w:rsid w:val="00CA7E6F"/>
    <w:rsid w:val="00CA7FAC"/>
    <w:rsid w:val="00CB025F"/>
    <w:rsid w:val="00CB0720"/>
    <w:rsid w:val="00CB074D"/>
    <w:rsid w:val="00CB097E"/>
    <w:rsid w:val="00CB0DB5"/>
    <w:rsid w:val="00CB12C8"/>
    <w:rsid w:val="00CB1495"/>
    <w:rsid w:val="00CB1595"/>
    <w:rsid w:val="00CB1BAD"/>
    <w:rsid w:val="00CB1C80"/>
    <w:rsid w:val="00CB1F28"/>
    <w:rsid w:val="00CB2134"/>
    <w:rsid w:val="00CB2579"/>
    <w:rsid w:val="00CB257D"/>
    <w:rsid w:val="00CB28D3"/>
    <w:rsid w:val="00CB2BAE"/>
    <w:rsid w:val="00CB2BD2"/>
    <w:rsid w:val="00CB2C25"/>
    <w:rsid w:val="00CB2C92"/>
    <w:rsid w:val="00CB2E9F"/>
    <w:rsid w:val="00CB2FA6"/>
    <w:rsid w:val="00CB3292"/>
    <w:rsid w:val="00CB3295"/>
    <w:rsid w:val="00CB35D5"/>
    <w:rsid w:val="00CB3765"/>
    <w:rsid w:val="00CB376D"/>
    <w:rsid w:val="00CB3792"/>
    <w:rsid w:val="00CB37B4"/>
    <w:rsid w:val="00CB382F"/>
    <w:rsid w:val="00CB3A11"/>
    <w:rsid w:val="00CB3B6C"/>
    <w:rsid w:val="00CB3D41"/>
    <w:rsid w:val="00CB3EC0"/>
    <w:rsid w:val="00CB3EC5"/>
    <w:rsid w:val="00CB4265"/>
    <w:rsid w:val="00CB42B6"/>
    <w:rsid w:val="00CB443E"/>
    <w:rsid w:val="00CB44BB"/>
    <w:rsid w:val="00CB45F5"/>
    <w:rsid w:val="00CB4785"/>
    <w:rsid w:val="00CB487D"/>
    <w:rsid w:val="00CB488A"/>
    <w:rsid w:val="00CB48B8"/>
    <w:rsid w:val="00CB4B23"/>
    <w:rsid w:val="00CB4B51"/>
    <w:rsid w:val="00CB4C56"/>
    <w:rsid w:val="00CB4F5F"/>
    <w:rsid w:val="00CB511F"/>
    <w:rsid w:val="00CB512C"/>
    <w:rsid w:val="00CB5533"/>
    <w:rsid w:val="00CB55B1"/>
    <w:rsid w:val="00CB569B"/>
    <w:rsid w:val="00CB58D1"/>
    <w:rsid w:val="00CB5BC6"/>
    <w:rsid w:val="00CB5C4C"/>
    <w:rsid w:val="00CB5E06"/>
    <w:rsid w:val="00CB6238"/>
    <w:rsid w:val="00CB63F6"/>
    <w:rsid w:val="00CB66B0"/>
    <w:rsid w:val="00CB6890"/>
    <w:rsid w:val="00CB68EC"/>
    <w:rsid w:val="00CB6A25"/>
    <w:rsid w:val="00CB6F5F"/>
    <w:rsid w:val="00CB710C"/>
    <w:rsid w:val="00CB7491"/>
    <w:rsid w:val="00CB77A1"/>
    <w:rsid w:val="00CB7F55"/>
    <w:rsid w:val="00CC003B"/>
    <w:rsid w:val="00CC0053"/>
    <w:rsid w:val="00CC0167"/>
    <w:rsid w:val="00CC04EE"/>
    <w:rsid w:val="00CC06A6"/>
    <w:rsid w:val="00CC09CF"/>
    <w:rsid w:val="00CC0D60"/>
    <w:rsid w:val="00CC0E5F"/>
    <w:rsid w:val="00CC0EBE"/>
    <w:rsid w:val="00CC0FF1"/>
    <w:rsid w:val="00CC14FC"/>
    <w:rsid w:val="00CC1675"/>
    <w:rsid w:val="00CC180B"/>
    <w:rsid w:val="00CC1C0C"/>
    <w:rsid w:val="00CC1C5A"/>
    <w:rsid w:val="00CC1DEA"/>
    <w:rsid w:val="00CC208F"/>
    <w:rsid w:val="00CC21A5"/>
    <w:rsid w:val="00CC21AD"/>
    <w:rsid w:val="00CC23B2"/>
    <w:rsid w:val="00CC24AD"/>
    <w:rsid w:val="00CC29F5"/>
    <w:rsid w:val="00CC2A96"/>
    <w:rsid w:val="00CC32BD"/>
    <w:rsid w:val="00CC37AF"/>
    <w:rsid w:val="00CC3A76"/>
    <w:rsid w:val="00CC3B30"/>
    <w:rsid w:val="00CC3E39"/>
    <w:rsid w:val="00CC40D8"/>
    <w:rsid w:val="00CC46CB"/>
    <w:rsid w:val="00CC4797"/>
    <w:rsid w:val="00CC485A"/>
    <w:rsid w:val="00CC49D2"/>
    <w:rsid w:val="00CC4A40"/>
    <w:rsid w:val="00CC4BFD"/>
    <w:rsid w:val="00CC4EF2"/>
    <w:rsid w:val="00CC5171"/>
    <w:rsid w:val="00CC51A9"/>
    <w:rsid w:val="00CC53E4"/>
    <w:rsid w:val="00CC547C"/>
    <w:rsid w:val="00CC55FE"/>
    <w:rsid w:val="00CC589A"/>
    <w:rsid w:val="00CC5ACC"/>
    <w:rsid w:val="00CC5BDC"/>
    <w:rsid w:val="00CC5F69"/>
    <w:rsid w:val="00CC5FD5"/>
    <w:rsid w:val="00CC61C1"/>
    <w:rsid w:val="00CC6245"/>
    <w:rsid w:val="00CC6542"/>
    <w:rsid w:val="00CC65D3"/>
    <w:rsid w:val="00CC6923"/>
    <w:rsid w:val="00CC699F"/>
    <w:rsid w:val="00CC6D0B"/>
    <w:rsid w:val="00CC6D6B"/>
    <w:rsid w:val="00CC6F44"/>
    <w:rsid w:val="00CC6FEE"/>
    <w:rsid w:val="00CC72E5"/>
    <w:rsid w:val="00CC72E8"/>
    <w:rsid w:val="00CC743B"/>
    <w:rsid w:val="00CC74FC"/>
    <w:rsid w:val="00CC76D2"/>
    <w:rsid w:val="00CC775D"/>
    <w:rsid w:val="00CC77B8"/>
    <w:rsid w:val="00CC78AC"/>
    <w:rsid w:val="00CC79C2"/>
    <w:rsid w:val="00CC7FE0"/>
    <w:rsid w:val="00CD00DD"/>
    <w:rsid w:val="00CD00E0"/>
    <w:rsid w:val="00CD01F4"/>
    <w:rsid w:val="00CD051C"/>
    <w:rsid w:val="00CD0632"/>
    <w:rsid w:val="00CD07A7"/>
    <w:rsid w:val="00CD08D7"/>
    <w:rsid w:val="00CD0940"/>
    <w:rsid w:val="00CD0941"/>
    <w:rsid w:val="00CD0AF0"/>
    <w:rsid w:val="00CD0B19"/>
    <w:rsid w:val="00CD0C79"/>
    <w:rsid w:val="00CD0ED8"/>
    <w:rsid w:val="00CD0FBE"/>
    <w:rsid w:val="00CD1123"/>
    <w:rsid w:val="00CD1171"/>
    <w:rsid w:val="00CD1261"/>
    <w:rsid w:val="00CD14F8"/>
    <w:rsid w:val="00CD17DF"/>
    <w:rsid w:val="00CD1B4E"/>
    <w:rsid w:val="00CD20C5"/>
    <w:rsid w:val="00CD28BA"/>
    <w:rsid w:val="00CD2CA6"/>
    <w:rsid w:val="00CD2F6E"/>
    <w:rsid w:val="00CD3523"/>
    <w:rsid w:val="00CD357D"/>
    <w:rsid w:val="00CD36B0"/>
    <w:rsid w:val="00CD39D1"/>
    <w:rsid w:val="00CD3DC4"/>
    <w:rsid w:val="00CD4183"/>
    <w:rsid w:val="00CD4321"/>
    <w:rsid w:val="00CD43A8"/>
    <w:rsid w:val="00CD43CE"/>
    <w:rsid w:val="00CD447A"/>
    <w:rsid w:val="00CD4508"/>
    <w:rsid w:val="00CD45CF"/>
    <w:rsid w:val="00CD4631"/>
    <w:rsid w:val="00CD467F"/>
    <w:rsid w:val="00CD48E2"/>
    <w:rsid w:val="00CD4C00"/>
    <w:rsid w:val="00CD4EB2"/>
    <w:rsid w:val="00CD4F08"/>
    <w:rsid w:val="00CD505B"/>
    <w:rsid w:val="00CD511B"/>
    <w:rsid w:val="00CD5142"/>
    <w:rsid w:val="00CD55E0"/>
    <w:rsid w:val="00CD57FB"/>
    <w:rsid w:val="00CD5970"/>
    <w:rsid w:val="00CD5E5D"/>
    <w:rsid w:val="00CD6066"/>
    <w:rsid w:val="00CD607A"/>
    <w:rsid w:val="00CD60AB"/>
    <w:rsid w:val="00CD62AD"/>
    <w:rsid w:val="00CD698A"/>
    <w:rsid w:val="00CD6A61"/>
    <w:rsid w:val="00CD6D99"/>
    <w:rsid w:val="00CD6ECE"/>
    <w:rsid w:val="00CD6FF8"/>
    <w:rsid w:val="00CD74BA"/>
    <w:rsid w:val="00CD7515"/>
    <w:rsid w:val="00CD75DB"/>
    <w:rsid w:val="00CD77D8"/>
    <w:rsid w:val="00CD7880"/>
    <w:rsid w:val="00CD78F4"/>
    <w:rsid w:val="00CD79A1"/>
    <w:rsid w:val="00CD7B00"/>
    <w:rsid w:val="00CE0182"/>
    <w:rsid w:val="00CE03FF"/>
    <w:rsid w:val="00CE0441"/>
    <w:rsid w:val="00CE06A5"/>
    <w:rsid w:val="00CE09D4"/>
    <w:rsid w:val="00CE0E9B"/>
    <w:rsid w:val="00CE0F48"/>
    <w:rsid w:val="00CE0F4F"/>
    <w:rsid w:val="00CE0F9E"/>
    <w:rsid w:val="00CE11A1"/>
    <w:rsid w:val="00CE1257"/>
    <w:rsid w:val="00CE1533"/>
    <w:rsid w:val="00CE1909"/>
    <w:rsid w:val="00CE190A"/>
    <w:rsid w:val="00CE1964"/>
    <w:rsid w:val="00CE1F18"/>
    <w:rsid w:val="00CE2354"/>
    <w:rsid w:val="00CE237D"/>
    <w:rsid w:val="00CE2528"/>
    <w:rsid w:val="00CE2656"/>
    <w:rsid w:val="00CE2771"/>
    <w:rsid w:val="00CE2963"/>
    <w:rsid w:val="00CE2C69"/>
    <w:rsid w:val="00CE2D3B"/>
    <w:rsid w:val="00CE2F4C"/>
    <w:rsid w:val="00CE2F7B"/>
    <w:rsid w:val="00CE3042"/>
    <w:rsid w:val="00CE3071"/>
    <w:rsid w:val="00CE30BA"/>
    <w:rsid w:val="00CE318B"/>
    <w:rsid w:val="00CE3259"/>
    <w:rsid w:val="00CE351B"/>
    <w:rsid w:val="00CE376E"/>
    <w:rsid w:val="00CE3798"/>
    <w:rsid w:val="00CE3B37"/>
    <w:rsid w:val="00CE3CD0"/>
    <w:rsid w:val="00CE3D27"/>
    <w:rsid w:val="00CE3E89"/>
    <w:rsid w:val="00CE3F39"/>
    <w:rsid w:val="00CE40B2"/>
    <w:rsid w:val="00CE4135"/>
    <w:rsid w:val="00CE419D"/>
    <w:rsid w:val="00CE4211"/>
    <w:rsid w:val="00CE426B"/>
    <w:rsid w:val="00CE43EF"/>
    <w:rsid w:val="00CE44CD"/>
    <w:rsid w:val="00CE4656"/>
    <w:rsid w:val="00CE46B9"/>
    <w:rsid w:val="00CE47BD"/>
    <w:rsid w:val="00CE489B"/>
    <w:rsid w:val="00CE4ABF"/>
    <w:rsid w:val="00CE4F3A"/>
    <w:rsid w:val="00CE50C3"/>
    <w:rsid w:val="00CE50CA"/>
    <w:rsid w:val="00CE527B"/>
    <w:rsid w:val="00CE52F4"/>
    <w:rsid w:val="00CE548B"/>
    <w:rsid w:val="00CE5569"/>
    <w:rsid w:val="00CE556D"/>
    <w:rsid w:val="00CE55AF"/>
    <w:rsid w:val="00CE566E"/>
    <w:rsid w:val="00CE57C1"/>
    <w:rsid w:val="00CE58EC"/>
    <w:rsid w:val="00CE59E0"/>
    <w:rsid w:val="00CE5CCE"/>
    <w:rsid w:val="00CE5DA1"/>
    <w:rsid w:val="00CE5E71"/>
    <w:rsid w:val="00CE605B"/>
    <w:rsid w:val="00CE606F"/>
    <w:rsid w:val="00CE673F"/>
    <w:rsid w:val="00CE6995"/>
    <w:rsid w:val="00CE6C52"/>
    <w:rsid w:val="00CE6CEA"/>
    <w:rsid w:val="00CE6D43"/>
    <w:rsid w:val="00CE6E0D"/>
    <w:rsid w:val="00CE6F1D"/>
    <w:rsid w:val="00CE70CF"/>
    <w:rsid w:val="00CE7455"/>
    <w:rsid w:val="00CE7556"/>
    <w:rsid w:val="00CE7973"/>
    <w:rsid w:val="00CE7ABE"/>
    <w:rsid w:val="00CE7F5E"/>
    <w:rsid w:val="00CF03D5"/>
    <w:rsid w:val="00CF0619"/>
    <w:rsid w:val="00CF08DB"/>
    <w:rsid w:val="00CF08E4"/>
    <w:rsid w:val="00CF098F"/>
    <w:rsid w:val="00CF0AD8"/>
    <w:rsid w:val="00CF0E0A"/>
    <w:rsid w:val="00CF0E11"/>
    <w:rsid w:val="00CF0FC8"/>
    <w:rsid w:val="00CF1031"/>
    <w:rsid w:val="00CF10F6"/>
    <w:rsid w:val="00CF11D8"/>
    <w:rsid w:val="00CF126A"/>
    <w:rsid w:val="00CF14F8"/>
    <w:rsid w:val="00CF155B"/>
    <w:rsid w:val="00CF1634"/>
    <w:rsid w:val="00CF16F4"/>
    <w:rsid w:val="00CF17E8"/>
    <w:rsid w:val="00CF187B"/>
    <w:rsid w:val="00CF19C5"/>
    <w:rsid w:val="00CF1B39"/>
    <w:rsid w:val="00CF1E05"/>
    <w:rsid w:val="00CF1E12"/>
    <w:rsid w:val="00CF221E"/>
    <w:rsid w:val="00CF2351"/>
    <w:rsid w:val="00CF24A7"/>
    <w:rsid w:val="00CF2574"/>
    <w:rsid w:val="00CF2581"/>
    <w:rsid w:val="00CF2661"/>
    <w:rsid w:val="00CF28A9"/>
    <w:rsid w:val="00CF2BE6"/>
    <w:rsid w:val="00CF2C02"/>
    <w:rsid w:val="00CF2D03"/>
    <w:rsid w:val="00CF2D83"/>
    <w:rsid w:val="00CF3164"/>
    <w:rsid w:val="00CF3445"/>
    <w:rsid w:val="00CF34B1"/>
    <w:rsid w:val="00CF34B9"/>
    <w:rsid w:val="00CF35A2"/>
    <w:rsid w:val="00CF36B9"/>
    <w:rsid w:val="00CF36EF"/>
    <w:rsid w:val="00CF3780"/>
    <w:rsid w:val="00CF397E"/>
    <w:rsid w:val="00CF3C1A"/>
    <w:rsid w:val="00CF3E8D"/>
    <w:rsid w:val="00CF420F"/>
    <w:rsid w:val="00CF4669"/>
    <w:rsid w:val="00CF4679"/>
    <w:rsid w:val="00CF478E"/>
    <w:rsid w:val="00CF4BA2"/>
    <w:rsid w:val="00CF53CD"/>
    <w:rsid w:val="00CF5454"/>
    <w:rsid w:val="00CF5457"/>
    <w:rsid w:val="00CF57BB"/>
    <w:rsid w:val="00CF587A"/>
    <w:rsid w:val="00CF5896"/>
    <w:rsid w:val="00CF5911"/>
    <w:rsid w:val="00CF5BD9"/>
    <w:rsid w:val="00CF5BF4"/>
    <w:rsid w:val="00CF5F7D"/>
    <w:rsid w:val="00CF5FC0"/>
    <w:rsid w:val="00CF5FDC"/>
    <w:rsid w:val="00CF6027"/>
    <w:rsid w:val="00CF60CF"/>
    <w:rsid w:val="00CF614E"/>
    <w:rsid w:val="00CF6392"/>
    <w:rsid w:val="00CF6483"/>
    <w:rsid w:val="00CF65DE"/>
    <w:rsid w:val="00CF66AB"/>
    <w:rsid w:val="00CF68A8"/>
    <w:rsid w:val="00CF69AE"/>
    <w:rsid w:val="00CF6C78"/>
    <w:rsid w:val="00CF6D76"/>
    <w:rsid w:val="00CF6EE2"/>
    <w:rsid w:val="00CF70B3"/>
    <w:rsid w:val="00CF71DE"/>
    <w:rsid w:val="00CF7209"/>
    <w:rsid w:val="00CF74B0"/>
    <w:rsid w:val="00CF78E2"/>
    <w:rsid w:val="00CF7BE2"/>
    <w:rsid w:val="00CF7D05"/>
    <w:rsid w:val="00CF7D68"/>
    <w:rsid w:val="00D0042F"/>
    <w:rsid w:val="00D005EF"/>
    <w:rsid w:val="00D00958"/>
    <w:rsid w:val="00D009CA"/>
    <w:rsid w:val="00D009E4"/>
    <w:rsid w:val="00D00ADE"/>
    <w:rsid w:val="00D00C7E"/>
    <w:rsid w:val="00D00D76"/>
    <w:rsid w:val="00D00E76"/>
    <w:rsid w:val="00D00E78"/>
    <w:rsid w:val="00D01278"/>
    <w:rsid w:val="00D01472"/>
    <w:rsid w:val="00D01871"/>
    <w:rsid w:val="00D01BA7"/>
    <w:rsid w:val="00D01D1F"/>
    <w:rsid w:val="00D01EFB"/>
    <w:rsid w:val="00D01F72"/>
    <w:rsid w:val="00D0202D"/>
    <w:rsid w:val="00D02087"/>
    <w:rsid w:val="00D020DC"/>
    <w:rsid w:val="00D020E2"/>
    <w:rsid w:val="00D0242A"/>
    <w:rsid w:val="00D02444"/>
    <w:rsid w:val="00D024C7"/>
    <w:rsid w:val="00D02656"/>
    <w:rsid w:val="00D02747"/>
    <w:rsid w:val="00D029AD"/>
    <w:rsid w:val="00D029D1"/>
    <w:rsid w:val="00D02D85"/>
    <w:rsid w:val="00D02EEF"/>
    <w:rsid w:val="00D02F2C"/>
    <w:rsid w:val="00D031FE"/>
    <w:rsid w:val="00D035C0"/>
    <w:rsid w:val="00D036F4"/>
    <w:rsid w:val="00D036FB"/>
    <w:rsid w:val="00D03848"/>
    <w:rsid w:val="00D038F8"/>
    <w:rsid w:val="00D0390D"/>
    <w:rsid w:val="00D03A1A"/>
    <w:rsid w:val="00D03A38"/>
    <w:rsid w:val="00D03B00"/>
    <w:rsid w:val="00D03E96"/>
    <w:rsid w:val="00D0402D"/>
    <w:rsid w:val="00D04092"/>
    <w:rsid w:val="00D04287"/>
    <w:rsid w:val="00D04302"/>
    <w:rsid w:val="00D04304"/>
    <w:rsid w:val="00D044CA"/>
    <w:rsid w:val="00D046AB"/>
    <w:rsid w:val="00D047B8"/>
    <w:rsid w:val="00D048DA"/>
    <w:rsid w:val="00D04965"/>
    <w:rsid w:val="00D04A4B"/>
    <w:rsid w:val="00D04BD8"/>
    <w:rsid w:val="00D04D35"/>
    <w:rsid w:val="00D04F35"/>
    <w:rsid w:val="00D04F3B"/>
    <w:rsid w:val="00D05284"/>
    <w:rsid w:val="00D052BD"/>
    <w:rsid w:val="00D05336"/>
    <w:rsid w:val="00D053FA"/>
    <w:rsid w:val="00D054FD"/>
    <w:rsid w:val="00D056A3"/>
    <w:rsid w:val="00D056AC"/>
    <w:rsid w:val="00D0577C"/>
    <w:rsid w:val="00D05780"/>
    <w:rsid w:val="00D05787"/>
    <w:rsid w:val="00D05A4B"/>
    <w:rsid w:val="00D05A85"/>
    <w:rsid w:val="00D05C62"/>
    <w:rsid w:val="00D05CFB"/>
    <w:rsid w:val="00D05F41"/>
    <w:rsid w:val="00D062E3"/>
    <w:rsid w:val="00D067B0"/>
    <w:rsid w:val="00D06BEA"/>
    <w:rsid w:val="00D06E1C"/>
    <w:rsid w:val="00D06EFD"/>
    <w:rsid w:val="00D072CC"/>
    <w:rsid w:val="00D07537"/>
    <w:rsid w:val="00D07952"/>
    <w:rsid w:val="00D07B38"/>
    <w:rsid w:val="00D101EC"/>
    <w:rsid w:val="00D104CC"/>
    <w:rsid w:val="00D10501"/>
    <w:rsid w:val="00D10565"/>
    <w:rsid w:val="00D105B7"/>
    <w:rsid w:val="00D10606"/>
    <w:rsid w:val="00D10A0D"/>
    <w:rsid w:val="00D10FEA"/>
    <w:rsid w:val="00D11343"/>
    <w:rsid w:val="00D113C1"/>
    <w:rsid w:val="00D11620"/>
    <w:rsid w:val="00D11C94"/>
    <w:rsid w:val="00D11E1C"/>
    <w:rsid w:val="00D11E2E"/>
    <w:rsid w:val="00D11F99"/>
    <w:rsid w:val="00D11FE9"/>
    <w:rsid w:val="00D120F2"/>
    <w:rsid w:val="00D12249"/>
    <w:rsid w:val="00D1226D"/>
    <w:rsid w:val="00D1283B"/>
    <w:rsid w:val="00D129A5"/>
    <w:rsid w:val="00D129FF"/>
    <w:rsid w:val="00D12D2F"/>
    <w:rsid w:val="00D12EC6"/>
    <w:rsid w:val="00D133AD"/>
    <w:rsid w:val="00D13537"/>
    <w:rsid w:val="00D13578"/>
    <w:rsid w:val="00D13708"/>
    <w:rsid w:val="00D13A48"/>
    <w:rsid w:val="00D13AFD"/>
    <w:rsid w:val="00D13C25"/>
    <w:rsid w:val="00D13ED7"/>
    <w:rsid w:val="00D13F9E"/>
    <w:rsid w:val="00D13FF8"/>
    <w:rsid w:val="00D14003"/>
    <w:rsid w:val="00D14199"/>
    <w:rsid w:val="00D14291"/>
    <w:rsid w:val="00D142E9"/>
    <w:rsid w:val="00D143BE"/>
    <w:rsid w:val="00D14538"/>
    <w:rsid w:val="00D1459D"/>
    <w:rsid w:val="00D14694"/>
    <w:rsid w:val="00D14A62"/>
    <w:rsid w:val="00D14D68"/>
    <w:rsid w:val="00D14E6C"/>
    <w:rsid w:val="00D15146"/>
    <w:rsid w:val="00D15D94"/>
    <w:rsid w:val="00D15E0F"/>
    <w:rsid w:val="00D15EEC"/>
    <w:rsid w:val="00D1666E"/>
    <w:rsid w:val="00D1682C"/>
    <w:rsid w:val="00D169F3"/>
    <w:rsid w:val="00D16BB2"/>
    <w:rsid w:val="00D16C65"/>
    <w:rsid w:val="00D16F4E"/>
    <w:rsid w:val="00D17677"/>
    <w:rsid w:val="00D1778A"/>
    <w:rsid w:val="00D17B6D"/>
    <w:rsid w:val="00D17BB6"/>
    <w:rsid w:val="00D20053"/>
    <w:rsid w:val="00D202C9"/>
    <w:rsid w:val="00D203F0"/>
    <w:rsid w:val="00D20555"/>
    <w:rsid w:val="00D20657"/>
    <w:rsid w:val="00D20745"/>
    <w:rsid w:val="00D2082D"/>
    <w:rsid w:val="00D2083A"/>
    <w:rsid w:val="00D20AB1"/>
    <w:rsid w:val="00D20ADB"/>
    <w:rsid w:val="00D20C16"/>
    <w:rsid w:val="00D20D05"/>
    <w:rsid w:val="00D20E9A"/>
    <w:rsid w:val="00D20EF7"/>
    <w:rsid w:val="00D21129"/>
    <w:rsid w:val="00D21265"/>
    <w:rsid w:val="00D21330"/>
    <w:rsid w:val="00D2136E"/>
    <w:rsid w:val="00D217B9"/>
    <w:rsid w:val="00D2198C"/>
    <w:rsid w:val="00D21AB7"/>
    <w:rsid w:val="00D21C3D"/>
    <w:rsid w:val="00D2200A"/>
    <w:rsid w:val="00D220A2"/>
    <w:rsid w:val="00D220FD"/>
    <w:rsid w:val="00D221A4"/>
    <w:rsid w:val="00D225BC"/>
    <w:rsid w:val="00D225EB"/>
    <w:rsid w:val="00D22643"/>
    <w:rsid w:val="00D22718"/>
    <w:rsid w:val="00D227FF"/>
    <w:rsid w:val="00D229E4"/>
    <w:rsid w:val="00D22A57"/>
    <w:rsid w:val="00D22CA4"/>
    <w:rsid w:val="00D22F62"/>
    <w:rsid w:val="00D22F9C"/>
    <w:rsid w:val="00D2359E"/>
    <w:rsid w:val="00D23917"/>
    <w:rsid w:val="00D23D47"/>
    <w:rsid w:val="00D23EDF"/>
    <w:rsid w:val="00D23F24"/>
    <w:rsid w:val="00D24300"/>
    <w:rsid w:val="00D24C8D"/>
    <w:rsid w:val="00D24FDF"/>
    <w:rsid w:val="00D250C2"/>
    <w:rsid w:val="00D25533"/>
    <w:rsid w:val="00D25773"/>
    <w:rsid w:val="00D257F9"/>
    <w:rsid w:val="00D2587A"/>
    <w:rsid w:val="00D25DC2"/>
    <w:rsid w:val="00D2647A"/>
    <w:rsid w:val="00D26691"/>
    <w:rsid w:val="00D269D8"/>
    <w:rsid w:val="00D26B27"/>
    <w:rsid w:val="00D26C96"/>
    <w:rsid w:val="00D26DBB"/>
    <w:rsid w:val="00D2703B"/>
    <w:rsid w:val="00D27193"/>
    <w:rsid w:val="00D2722A"/>
    <w:rsid w:val="00D27259"/>
    <w:rsid w:val="00D2760C"/>
    <w:rsid w:val="00D27894"/>
    <w:rsid w:val="00D2798E"/>
    <w:rsid w:val="00D27B31"/>
    <w:rsid w:val="00D27BE0"/>
    <w:rsid w:val="00D27D94"/>
    <w:rsid w:val="00D3002A"/>
    <w:rsid w:val="00D303A9"/>
    <w:rsid w:val="00D304E1"/>
    <w:rsid w:val="00D30590"/>
    <w:rsid w:val="00D30713"/>
    <w:rsid w:val="00D307E7"/>
    <w:rsid w:val="00D30812"/>
    <w:rsid w:val="00D308E0"/>
    <w:rsid w:val="00D30D11"/>
    <w:rsid w:val="00D311DB"/>
    <w:rsid w:val="00D31428"/>
    <w:rsid w:val="00D31661"/>
    <w:rsid w:val="00D31687"/>
    <w:rsid w:val="00D3177C"/>
    <w:rsid w:val="00D317FF"/>
    <w:rsid w:val="00D31DB4"/>
    <w:rsid w:val="00D31DBC"/>
    <w:rsid w:val="00D31E9E"/>
    <w:rsid w:val="00D31F5A"/>
    <w:rsid w:val="00D32096"/>
    <w:rsid w:val="00D32129"/>
    <w:rsid w:val="00D322E0"/>
    <w:rsid w:val="00D32411"/>
    <w:rsid w:val="00D3248C"/>
    <w:rsid w:val="00D32774"/>
    <w:rsid w:val="00D32C69"/>
    <w:rsid w:val="00D32D08"/>
    <w:rsid w:val="00D32E6B"/>
    <w:rsid w:val="00D330A0"/>
    <w:rsid w:val="00D331D7"/>
    <w:rsid w:val="00D335BB"/>
    <w:rsid w:val="00D337E2"/>
    <w:rsid w:val="00D337FD"/>
    <w:rsid w:val="00D33A59"/>
    <w:rsid w:val="00D33C04"/>
    <w:rsid w:val="00D33C7F"/>
    <w:rsid w:val="00D34209"/>
    <w:rsid w:val="00D3442F"/>
    <w:rsid w:val="00D348EC"/>
    <w:rsid w:val="00D3498C"/>
    <w:rsid w:val="00D34996"/>
    <w:rsid w:val="00D34B01"/>
    <w:rsid w:val="00D34DDD"/>
    <w:rsid w:val="00D34E12"/>
    <w:rsid w:val="00D34FB9"/>
    <w:rsid w:val="00D3502E"/>
    <w:rsid w:val="00D353D3"/>
    <w:rsid w:val="00D35571"/>
    <w:rsid w:val="00D356E1"/>
    <w:rsid w:val="00D35787"/>
    <w:rsid w:val="00D35895"/>
    <w:rsid w:val="00D359BC"/>
    <w:rsid w:val="00D35A30"/>
    <w:rsid w:val="00D35B9D"/>
    <w:rsid w:val="00D35BAC"/>
    <w:rsid w:val="00D35C0F"/>
    <w:rsid w:val="00D35CD2"/>
    <w:rsid w:val="00D3626E"/>
    <w:rsid w:val="00D36BCC"/>
    <w:rsid w:val="00D36EFA"/>
    <w:rsid w:val="00D37173"/>
    <w:rsid w:val="00D372FD"/>
    <w:rsid w:val="00D375C5"/>
    <w:rsid w:val="00D37956"/>
    <w:rsid w:val="00D379B7"/>
    <w:rsid w:val="00D37A18"/>
    <w:rsid w:val="00D37B86"/>
    <w:rsid w:val="00D37C6E"/>
    <w:rsid w:val="00D37DB4"/>
    <w:rsid w:val="00D4027C"/>
    <w:rsid w:val="00D4038B"/>
    <w:rsid w:val="00D403F6"/>
    <w:rsid w:val="00D40491"/>
    <w:rsid w:val="00D404B5"/>
    <w:rsid w:val="00D404DB"/>
    <w:rsid w:val="00D406D2"/>
    <w:rsid w:val="00D407DE"/>
    <w:rsid w:val="00D40CE4"/>
    <w:rsid w:val="00D40EFF"/>
    <w:rsid w:val="00D41068"/>
    <w:rsid w:val="00D41665"/>
    <w:rsid w:val="00D417DF"/>
    <w:rsid w:val="00D4194D"/>
    <w:rsid w:val="00D41C27"/>
    <w:rsid w:val="00D41DDB"/>
    <w:rsid w:val="00D42724"/>
    <w:rsid w:val="00D42A28"/>
    <w:rsid w:val="00D42FCD"/>
    <w:rsid w:val="00D433DF"/>
    <w:rsid w:val="00D4345C"/>
    <w:rsid w:val="00D434AB"/>
    <w:rsid w:val="00D436B2"/>
    <w:rsid w:val="00D43829"/>
    <w:rsid w:val="00D43846"/>
    <w:rsid w:val="00D4388C"/>
    <w:rsid w:val="00D438B6"/>
    <w:rsid w:val="00D43D3E"/>
    <w:rsid w:val="00D43DB3"/>
    <w:rsid w:val="00D43DE2"/>
    <w:rsid w:val="00D43F2D"/>
    <w:rsid w:val="00D44137"/>
    <w:rsid w:val="00D442BD"/>
    <w:rsid w:val="00D443C6"/>
    <w:rsid w:val="00D44857"/>
    <w:rsid w:val="00D4494E"/>
    <w:rsid w:val="00D44B13"/>
    <w:rsid w:val="00D44FB2"/>
    <w:rsid w:val="00D44FF7"/>
    <w:rsid w:val="00D45412"/>
    <w:rsid w:val="00D455AD"/>
    <w:rsid w:val="00D4583A"/>
    <w:rsid w:val="00D45873"/>
    <w:rsid w:val="00D459BE"/>
    <w:rsid w:val="00D45AD3"/>
    <w:rsid w:val="00D45C77"/>
    <w:rsid w:val="00D45CD5"/>
    <w:rsid w:val="00D45EF7"/>
    <w:rsid w:val="00D45F3A"/>
    <w:rsid w:val="00D45FB0"/>
    <w:rsid w:val="00D46183"/>
    <w:rsid w:val="00D463E4"/>
    <w:rsid w:val="00D4659B"/>
    <w:rsid w:val="00D467DC"/>
    <w:rsid w:val="00D46A6A"/>
    <w:rsid w:val="00D46BBF"/>
    <w:rsid w:val="00D46D57"/>
    <w:rsid w:val="00D46DCF"/>
    <w:rsid w:val="00D47195"/>
    <w:rsid w:val="00D47622"/>
    <w:rsid w:val="00D476A3"/>
    <w:rsid w:val="00D47B66"/>
    <w:rsid w:val="00D47E14"/>
    <w:rsid w:val="00D47F7E"/>
    <w:rsid w:val="00D5051D"/>
    <w:rsid w:val="00D505FB"/>
    <w:rsid w:val="00D50771"/>
    <w:rsid w:val="00D50E02"/>
    <w:rsid w:val="00D50E46"/>
    <w:rsid w:val="00D5106E"/>
    <w:rsid w:val="00D511B6"/>
    <w:rsid w:val="00D5134A"/>
    <w:rsid w:val="00D514C0"/>
    <w:rsid w:val="00D51538"/>
    <w:rsid w:val="00D51677"/>
    <w:rsid w:val="00D51785"/>
    <w:rsid w:val="00D51A37"/>
    <w:rsid w:val="00D51B92"/>
    <w:rsid w:val="00D51BCF"/>
    <w:rsid w:val="00D51D43"/>
    <w:rsid w:val="00D51E99"/>
    <w:rsid w:val="00D51F04"/>
    <w:rsid w:val="00D520AF"/>
    <w:rsid w:val="00D52176"/>
    <w:rsid w:val="00D521AF"/>
    <w:rsid w:val="00D5227E"/>
    <w:rsid w:val="00D524D5"/>
    <w:rsid w:val="00D52617"/>
    <w:rsid w:val="00D52843"/>
    <w:rsid w:val="00D528CE"/>
    <w:rsid w:val="00D528F1"/>
    <w:rsid w:val="00D52BA3"/>
    <w:rsid w:val="00D52C59"/>
    <w:rsid w:val="00D52E02"/>
    <w:rsid w:val="00D53078"/>
    <w:rsid w:val="00D532D0"/>
    <w:rsid w:val="00D5343F"/>
    <w:rsid w:val="00D535BD"/>
    <w:rsid w:val="00D537F9"/>
    <w:rsid w:val="00D539C9"/>
    <w:rsid w:val="00D53BA2"/>
    <w:rsid w:val="00D53C94"/>
    <w:rsid w:val="00D53E70"/>
    <w:rsid w:val="00D53EF5"/>
    <w:rsid w:val="00D54247"/>
    <w:rsid w:val="00D542E3"/>
    <w:rsid w:val="00D5447A"/>
    <w:rsid w:val="00D54517"/>
    <w:rsid w:val="00D54BAA"/>
    <w:rsid w:val="00D54C6B"/>
    <w:rsid w:val="00D54F2E"/>
    <w:rsid w:val="00D54FD1"/>
    <w:rsid w:val="00D551B7"/>
    <w:rsid w:val="00D55237"/>
    <w:rsid w:val="00D55261"/>
    <w:rsid w:val="00D5552F"/>
    <w:rsid w:val="00D556D9"/>
    <w:rsid w:val="00D5589A"/>
    <w:rsid w:val="00D55B2F"/>
    <w:rsid w:val="00D55B76"/>
    <w:rsid w:val="00D55C14"/>
    <w:rsid w:val="00D55C20"/>
    <w:rsid w:val="00D55D67"/>
    <w:rsid w:val="00D55E76"/>
    <w:rsid w:val="00D55EB7"/>
    <w:rsid w:val="00D56071"/>
    <w:rsid w:val="00D560D2"/>
    <w:rsid w:val="00D560F9"/>
    <w:rsid w:val="00D565C4"/>
    <w:rsid w:val="00D56669"/>
    <w:rsid w:val="00D56703"/>
    <w:rsid w:val="00D567AD"/>
    <w:rsid w:val="00D5690B"/>
    <w:rsid w:val="00D56B0B"/>
    <w:rsid w:val="00D56BA0"/>
    <w:rsid w:val="00D56EB5"/>
    <w:rsid w:val="00D570C3"/>
    <w:rsid w:val="00D57272"/>
    <w:rsid w:val="00D572D3"/>
    <w:rsid w:val="00D5736A"/>
    <w:rsid w:val="00D573DC"/>
    <w:rsid w:val="00D574E8"/>
    <w:rsid w:val="00D576AE"/>
    <w:rsid w:val="00D57701"/>
    <w:rsid w:val="00D5776B"/>
    <w:rsid w:val="00D57781"/>
    <w:rsid w:val="00D57A81"/>
    <w:rsid w:val="00D57DAC"/>
    <w:rsid w:val="00D57EBD"/>
    <w:rsid w:val="00D60078"/>
    <w:rsid w:val="00D6013F"/>
    <w:rsid w:val="00D6020E"/>
    <w:rsid w:val="00D603FE"/>
    <w:rsid w:val="00D607B2"/>
    <w:rsid w:val="00D6089A"/>
    <w:rsid w:val="00D60C0F"/>
    <w:rsid w:val="00D610FB"/>
    <w:rsid w:val="00D61175"/>
    <w:rsid w:val="00D6142E"/>
    <w:rsid w:val="00D61434"/>
    <w:rsid w:val="00D61653"/>
    <w:rsid w:val="00D61676"/>
    <w:rsid w:val="00D61792"/>
    <w:rsid w:val="00D61DD0"/>
    <w:rsid w:val="00D61E8A"/>
    <w:rsid w:val="00D621C8"/>
    <w:rsid w:val="00D62265"/>
    <w:rsid w:val="00D62348"/>
    <w:rsid w:val="00D626F4"/>
    <w:rsid w:val="00D627DF"/>
    <w:rsid w:val="00D62A51"/>
    <w:rsid w:val="00D62A8F"/>
    <w:rsid w:val="00D62CD8"/>
    <w:rsid w:val="00D62E40"/>
    <w:rsid w:val="00D63023"/>
    <w:rsid w:val="00D63045"/>
    <w:rsid w:val="00D63051"/>
    <w:rsid w:val="00D633CD"/>
    <w:rsid w:val="00D638ED"/>
    <w:rsid w:val="00D63CDB"/>
    <w:rsid w:val="00D64016"/>
    <w:rsid w:val="00D640A9"/>
    <w:rsid w:val="00D640E2"/>
    <w:rsid w:val="00D6419A"/>
    <w:rsid w:val="00D641A8"/>
    <w:rsid w:val="00D641F8"/>
    <w:rsid w:val="00D64446"/>
    <w:rsid w:val="00D6463E"/>
    <w:rsid w:val="00D64F11"/>
    <w:rsid w:val="00D64FBB"/>
    <w:rsid w:val="00D64FE4"/>
    <w:rsid w:val="00D6503C"/>
    <w:rsid w:val="00D650AB"/>
    <w:rsid w:val="00D65133"/>
    <w:rsid w:val="00D653CC"/>
    <w:rsid w:val="00D65535"/>
    <w:rsid w:val="00D65757"/>
    <w:rsid w:val="00D657B2"/>
    <w:rsid w:val="00D65EB5"/>
    <w:rsid w:val="00D660F6"/>
    <w:rsid w:val="00D6684A"/>
    <w:rsid w:val="00D66949"/>
    <w:rsid w:val="00D66C15"/>
    <w:rsid w:val="00D66F3E"/>
    <w:rsid w:val="00D671FA"/>
    <w:rsid w:val="00D67254"/>
    <w:rsid w:val="00D672C4"/>
    <w:rsid w:val="00D673B6"/>
    <w:rsid w:val="00D6758C"/>
    <w:rsid w:val="00D678C5"/>
    <w:rsid w:val="00D679EF"/>
    <w:rsid w:val="00D67EB7"/>
    <w:rsid w:val="00D70012"/>
    <w:rsid w:val="00D7064C"/>
    <w:rsid w:val="00D7071B"/>
    <w:rsid w:val="00D70A50"/>
    <w:rsid w:val="00D70BCE"/>
    <w:rsid w:val="00D70F37"/>
    <w:rsid w:val="00D711C5"/>
    <w:rsid w:val="00D715DC"/>
    <w:rsid w:val="00D716D5"/>
    <w:rsid w:val="00D719C5"/>
    <w:rsid w:val="00D71BEB"/>
    <w:rsid w:val="00D71EB9"/>
    <w:rsid w:val="00D72170"/>
    <w:rsid w:val="00D721AF"/>
    <w:rsid w:val="00D72295"/>
    <w:rsid w:val="00D7229B"/>
    <w:rsid w:val="00D72345"/>
    <w:rsid w:val="00D724F0"/>
    <w:rsid w:val="00D727A4"/>
    <w:rsid w:val="00D728A4"/>
    <w:rsid w:val="00D72945"/>
    <w:rsid w:val="00D72981"/>
    <w:rsid w:val="00D72A32"/>
    <w:rsid w:val="00D72C23"/>
    <w:rsid w:val="00D72C5E"/>
    <w:rsid w:val="00D72DD0"/>
    <w:rsid w:val="00D73271"/>
    <w:rsid w:val="00D73344"/>
    <w:rsid w:val="00D733C9"/>
    <w:rsid w:val="00D733F0"/>
    <w:rsid w:val="00D73AC6"/>
    <w:rsid w:val="00D73B5C"/>
    <w:rsid w:val="00D74132"/>
    <w:rsid w:val="00D741DE"/>
    <w:rsid w:val="00D741E8"/>
    <w:rsid w:val="00D74786"/>
    <w:rsid w:val="00D749C2"/>
    <w:rsid w:val="00D74B05"/>
    <w:rsid w:val="00D750D2"/>
    <w:rsid w:val="00D750DF"/>
    <w:rsid w:val="00D7528E"/>
    <w:rsid w:val="00D7540E"/>
    <w:rsid w:val="00D754A1"/>
    <w:rsid w:val="00D758DA"/>
    <w:rsid w:val="00D7591D"/>
    <w:rsid w:val="00D75B3F"/>
    <w:rsid w:val="00D75BCE"/>
    <w:rsid w:val="00D76131"/>
    <w:rsid w:val="00D76238"/>
    <w:rsid w:val="00D7635A"/>
    <w:rsid w:val="00D767D8"/>
    <w:rsid w:val="00D76CBB"/>
    <w:rsid w:val="00D76CF1"/>
    <w:rsid w:val="00D76E27"/>
    <w:rsid w:val="00D770CB"/>
    <w:rsid w:val="00D771A0"/>
    <w:rsid w:val="00D773ED"/>
    <w:rsid w:val="00D77B73"/>
    <w:rsid w:val="00D77E09"/>
    <w:rsid w:val="00D77E9E"/>
    <w:rsid w:val="00D77EA3"/>
    <w:rsid w:val="00D77EB1"/>
    <w:rsid w:val="00D77F32"/>
    <w:rsid w:val="00D77FAA"/>
    <w:rsid w:val="00D8017D"/>
    <w:rsid w:val="00D802B8"/>
    <w:rsid w:val="00D80313"/>
    <w:rsid w:val="00D804D7"/>
    <w:rsid w:val="00D807FB"/>
    <w:rsid w:val="00D808D3"/>
    <w:rsid w:val="00D8107F"/>
    <w:rsid w:val="00D812C8"/>
    <w:rsid w:val="00D813BF"/>
    <w:rsid w:val="00D81587"/>
    <w:rsid w:val="00D815C9"/>
    <w:rsid w:val="00D817C1"/>
    <w:rsid w:val="00D817F9"/>
    <w:rsid w:val="00D81829"/>
    <w:rsid w:val="00D82691"/>
    <w:rsid w:val="00D827BC"/>
    <w:rsid w:val="00D82870"/>
    <w:rsid w:val="00D828A9"/>
    <w:rsid w:val="00D828CE"/>
    <w:rsid w:val="00D82AFE"/>
    <w:rsid w:val="00D82D4D"/>
    <w:rsid w:val="00D82D89"/>
    <w:rsid w:val="00D831B7"/>
    <w:rsid w:val="00D83480"/>
    <w:rsid w:val="00D834C2"/>
    <w:rsid w:val="00D83553"/>
    <w:rsid w:val="00D835FE"/>
    <w:rsid w:val="00D83A74"/>
    <w:rsid w:val="00D83B19"/>
    <w:rsid w:val="00D83B9E"/>
    <w:rsid w:val="00D83CE2"/>
    <w:rsid w:val="00D83D3A"/>
    <w:rsid w:val="00D83D53"/>
    <w:rsid w:val="00D84181"/>
    <w:rsid w:val="00D84311"/>
    <w:rsid w:val="00D8465F"/>
    <w:rsid w:val="00D84679"/>
    <w:rsid w:val="00D84866"/>
    <w:rsid w:val="00D84C8E"/>
    <w:rsid w:val="00D84D30"/>
    <w:rsid w:val="00D85364"/>
    <w:rsid w:val="00D854B5"/>
    <w:rsid w:val="00D854BE"/>
    <w:rsid w:val="00D8571F"/>
    <w:rsid w:val="00D8577F"/>
    <w:rsid w:val="00D8591B"/>
    <w:rsid w:val="00D85C6C"/>
    <w:rsid w:val="00D85CE4"/>
    <w:rsid w:val="00D860D7"/>
    <w:rsid w:val="00D86465"/>
    <w:rsid w:val="00D86787"/>
    <w:rsid w:val="00D86808"/>
    <w:rsid w:val="00D86A0F"/>
    <w:rsid w:val="00D86CC8"/>
    <w:rsid w:val="00D86D35"/>
    <w:rsid w:val="00D87060"/>
    <w:rsid w:val="00D8721A"/>
    <w:rsid w:val="00D878B8"/>
    <w:rsid w:val="00D87967"/>
    <w:rsid w:val="00D87B09"/>
    <w:rsid w:val="00D87CBE"/>
    <w:rsid w:val="00D87D18"/>
    <w:rsid w:val="00D87D38"/>
    <w:rsid w:val="00D87D4D"/>
    <w:rsid w:val="00D87E94"/>
    <w:rsid w:val="00D90125"/>
    <w:rsid w:val="00D90170"/>
    <w:rsid w:val="00D9035F"/>
    <w:rsid w:val="00D90393"/>
    <w:rsid w:val="00D9084E"/>
    <w:rsid w:val="00D9088D"/>
    <w:rsid w:val="00D90F9E"/>
    <w:rsid w:val="00D9106D"/>
    <w:rsid w:val="00D911DA"/>
    <w:rsid w:val="00D9138A"/>
    <w:rsid w:val="00D916AC"/>
    <w:rsid w:val="00D9171D"/>
    <w:rsid w:val="00D91CAA"/>
    <w:rsid w:val="00D91D68"/>
    <w:rsid w:val="00D91EA0"/>
    <w:rsid w:val="00D9204C"/>
    <w:rsid w:val="00D924C7"/>
    <w:rsid w:val="00D92588"/>
    <w:rsid w:val="00D92606"/>
    <w:rsid w:val="00D92AE3"/>
    <w:rsid w:val="00D92F35"/>
    <w:rsid w:val="00D92FCB"/>
    <w:rsid w:val="00D9300D"/>
    <w:rsid w:val="00D9318C"/>
    <w:rsid w:val="00D934A9"/>
    <w:rsid w:val="00D936CD"/>
    <w:rsid w:val="00D93B2B"/>
    <w:rsid w:val="00D93BB6"/>
    <w:rsid w:val="00D93BBA"/>
    <w:rsid w:val="00D93BE9"/>
    <w:rsid w:val="00D93C73"/>
    <w:rsid w:val="00D93CE4"/>
    <w:rsid w:val="00D93F65"/>
    <w:rsid w:val="00D94396"/>
    <w:rsid w:val="00D944E3"/>
    <w:rsid w:val="00D94601"/>
    <w:rsid w:val="00D94ABD"/>
    <w:rsid w:val="00D94C2B"/>
    <w:rsid w:val="00D95093"/>
    <w:rsid w:val="00D95155"/>
    <w:rsid w:val="00D95539"/>
    <w:rsid w:val="00D955FC"/>
    <w:rsid w:val="00D95737"/>
    <w:rsid w:val="00D957BD"/>
    <w:rsid w:val="00D9596C"/>
    <w:rsid w:val="00D95B23"/>
    <w:rsid w:val="00D95B6F"/>
    <w:rsid w:val="00D95D11"/>
    <w:rsid w:val="00D962E0"/>
    <w:rsid w:val="00D963AB"/>
    <w:rsid w:val="00D969BC"/>
    <w:rsid w:val="00D969CE"/>
    <w:rsid w:val="00D96A1E"/>
    <w:rsid w:val="00D97352"/>
    <w:rsid w:val="00D974C8"/>
    <w:rsid w:val="00D976C5"/>
    <w:rsid w:val="00D97976"/>
    <w:rsid w:val="00D97C8E"/>
    <w:rsid w:val="00D97CF0"/>
    <w:rsid w:val="00DA013F"/>
    <w:rsid w:val="00DA0261"/>
    <w:rsid w:val="00DA0607"/>
    <w:rsid w:val="00DA06AD"/>
    <w:rsid w:val="00DA0748"/>
    <w:rsid w:val="00DA0865"/>
    <w:rsid w:val="00DA090B"/>
    <w:rsid w:val="00DA0F47"/>
    <w:rsid w:val="00DA101E"/>
    <w:rsid w:val="00DA110F"/>
    <w:rsid w:val="00DA1160"/>
    <w:rsid w:val="00DA1899"/>
    <w:rsid w:val="00DA189C"/>
    <w:rsid w:val="00DA1A5E"/>
    <w:rsid w:val="00DA1AEA"/>
    <w:rsid w:val="00DA1C20"/>
    <w:rsid w:val="00DA1C22"/>
    <w:rsid w:val="00DA1C74"/>
    <w:rsid w:val="00DA20E8"/>
    <w:rsid w:val="00DA2178"/>
    <w:rsid w:val="00DA23DB"/>
    <w:rsid w:val="00DA2814"/>
    <w:rsid w:val="00DA2A69"/>
    <w:rsid w:val="00DA2BF7"/>
    <w:rsid w:val="00DA2C89"/>
    <w:rsid w:val="00DA2FF9"/>
    <w:rsid w:val="00DA325F"/>
    <w:rsid w:val="00DA32C3"/>
    <w:rsid w:val="00DA3738"/>
    <w:rsid w:val="00DA3888"/>
    <w:rsid w:val="00DA3CB0"/>
    <w:rsid w:val="00DA4008"/>
    <w:rsid w:val="00DA411B"/>
    <w:rsid w:val="00DA461C"/>
    <w:rsid w:val="00DA46EA"/>
    <w:rsid w:val="00DA4780"/>
    <w:rsid w:val="00DA47C9"/>
    <w:rsid w:val="00DA47CB"/>
    <w:rsid w:val="00DA4884"/>
    <w:rsid w:val="00DA49C5"/>
    <w:rsid w:val="00DA4AF6"/>
    <w:rsid w:val="00DA4C12"/>
    <w:rsid w:val="00DA4DC5"/>
    <w:rsid w:val="00DA5085"/>
    <w:rsid w:val="00DA5362"/>
    <w:rsid w:val="00DA5463"/>
    <w:rsid w:val="00DA554D"/>
    <w:rsid w:val="00DA5588"/>
    <w:rsid w:val="00DA560A"/>
    <w:rsid w:val="00DA57E6"/>
    <w:rsid w:val="00DA599B"/>
    <w:rsid w:val="00DA5A7B"/>
    <w:rsid w:val="00DA5FBE"/>
    <w:rsid w:val="00DA5FD3"/>
    <w:rsid w:val="00DA6202"/>
    <w:rsid w:val="00DA6525"/>
    <w:rsid w:val="00DA6559"/>
    <w:rsid w:val="00DA6594"/>
    <w:rsid w:val="00DA6686"/>
    <w:rsid w:val="00DA6878"/>
    <w:rsid w:val="00DA6997"/>
    <w:rsid w:val="00DA714D"/>
    <w:rsid w:val="00DA7150"/>
    <w:rsid w:val="00DA71FA"/>
    <w:rsid w:val="00DA749D"/>
    <w:rsid w:val="00DA756A"/>
    <w:rsid w:val="00DA7709"/>
    <w:rsid w:val="00DA798C"/>
    <w:rsid w:val="00DA7B6E"/>
    <w:rsid w:val="00DA7BCA"/>
    <w:rsid w:val="00DA7BF8"/>
    <w:rsid w:val="00DA7C4B"/>
    <w:rsid w:val="00DB00AD"/>
    <w:rsid w:val="00DB00B5"/>
    <w:rsid w:val="00DB0230"/>
    <w:rsid w:val="00DB02A8"/>
    <w:rsid w:val="00DB08C3"/>
    <w:rsid w:val="00DB0D76"/>
    <w:rsid w:val="00DB0FC6"/>
    <w:rsid w:val="00DB1022"/>
    <w:rsid w:val="00DB1079"/>
    <w:rsid w:val="00DB11DA"/>
    <w:rsid w:val="00DB13F9"/>
    <w:rsid w:val="00DB16CB"/>
    <w:rsid w:val="00DB1986"/>
    <w:rsid w:val="00DB1C03"/>
    <w:rsid w:val="00DB1E52"/>
    <w:rsid w:val="00DB2161"/>
    <w:rsid w:val="00DB2173"/>
    <w:rsid w:val="00DB227B"/>
    <w:rsid w:val="00DB27AF"/>
    <w:rsid w:val="00DB2B7E"/>
    <w:rsid w:val="00DB2E52"/>
    <w:rsid w:val="00DB2EC0"/>
    <w:rsid w:val="00DB3050"/>
    <w:rsid w:val="00DB32BB"/>
    <w:rsid w:val="00DB332B"/>
    <w:rsid w:val="00DB35F3"/>
    <w:rsid w:val="00DB362C"/>
    <w:rsid w:val="00DB3B0A"/>
    <w:rsid w:val="00DB3B40"/>
    <w:rsid w:val="00DB3D55"/>
    <w:rsid w:val="00DB3ED5"/>
    <w:rsid w:val="00DB3F44"/>
    <w:rsid w:val="00DB3F8F"/>
    <w:rsid w:val="00DB42A1"/>
    <w:rsid w:val="00DB449A"/>
    <w:rsid w:val="00DB48AD"/>
    <w:rsid w:val="00DB48CC"/>
    <w:rsid w:val="00DB49A9"/>
    <w:rsid w:val="00DB4F11"/>
    <w:rsid w:val="00DB52F6"/>
    <w:rsid w:val="00DB5417"/>
    <w:rsid w:val="00DB559A"/>
    <w:rsid w:val="00DB55F8"/>
    <w:rsid w:val="00DB57EC"/>
    <w:rsid w:val="00DB585F"/>
    <w:rsid w:val="00DB5872"/>
    <w:rsid w:val="00DB593B"/>
    <w:rsid w:val="00DB5971"/>
    <w:rsid w:val="00DB5992"/>
    <w:rsid w:val="00DB5BE1"/>
    <w:rsid w:val="00DB5CBC"/>
    <w:rsid w:val="00DB5CBF"/>
    <w:rsid w:val="00DB5D29"/>
    <w:rsid w:val="00DB61D9"/>
    <w:rsid w:val="00DB6281"/>
    <w:rsid w:val="00DB6298"/>
    <w:rsid w:val="00DB654E"/>
    <w:rsid w:val="00DB69EC"/>
    <w:rsid w:val="00DB6B50"/>
    <w:rsid w:val="00DB6F40"/>
    <w:rsid w:val="00DB701D"/>
    <w:rsid w:val="00DB70CD"/>
    <w:rsid w:val="00DB74AC"/>
    <w:rsid w:val="00DB798A"/>
    <w:rsid w:val="00DB7A65"/>
    <w:rsid w:val="00DB7D14"/>
    <w:rsid w:val="00DB7FA3"/>
    <w:rsid w:val="00DB7FBF"/>
    <w:rsid w:val="00DC02F9"/>
    <w:rsid w:val="00DC0365"/>
    <w:rsid w:val="00DC046C"/>
    <w:rsid w:val="00DC061E"/>
    <w:rsid w:val="00DC0D97"/>
    <w:rsid w:val="00DC1119"/>
    <w:rsid w:val="00DC1124"/>
    <w:rsid w:val="00DC123E"/>
    <w:rsid w:val="00DC1441"/>
    <w:rsid w:val="00DC1543"/>
    <w:rsid w:val="00DC1A85"/>
    <w:rsid w:val="00DC1E65"/>
    <w:rsid w:val="00DC1FE5"/>
    <w:rsid w:val="00DC217E"/>
    <w:rsid w:val="00DC2332"/>
    <w:rsid w:val="00DC23DC"/>
    <w:rsid w:val="00DC23EE"/>
    <w:rsid w:val="00DC25E6"/>
    <w:rsid w:val="00DC28BD"/>
    <w:rsid w:val="00DC294A"/>
    <w:rsid w:val="00DC2FBB"/>
    <w:rsid w:val="00DC2FD2"/>
    <w:rsid w:val="00DC3177"/>
    <w:rsid w:val="00DC3201"/>
    <w:rsid w:val="00DC3599"/>
    <w:rsid w:val="00DC3657"/>
    <w:rsid w:val="00DC37FB"/>
    <w:rsid w:val="00DC3905"/>
    <w:rsid w:val="00DC3DFE"/>
    <w:rsid w:val="00DC40A7"/>
    <w:rsid w:val="00DC41D9"/>
    <w:rsid w:val="00DC4520"/>
    <w:rsid w:val="00DC49D0"/>
    <w:rsid w:val="00DC4B4F"/>
    <w:rsid w:val="00DC4BB4"/>
    <w:rsid w:val="00DC4BB6"/>
    <w:rsid w:val="00DC4DD2"/>
    <w:rsid w:val="00DC58D9"/>
    <w:rsid w:val="00DC5940"/>
    <w:rsid w:val="00DC5AFC"/>
    <w:rsid w:val="00DC5D3B"/>
    <w:rsid w:val="00DC5D89"/>
    <w:rsid w:val="00DC601A"/>
    <w:rsid w:val="00DC603B"/>
    <w:rsid w:val="00DC6042"/>
    <w:rsid w:val="00DC6265"/>
    <w:rsid w:val="00DC64B6"/>
    <w:rsid w:val="00DC6972"/>
    <w:rsid w:val="00DC6A44"/>
    <w:rsid w:val="00DC6D44"/>
    <w:rsid w:val="00DC6F42"/>
    <w:rsid w:val="00DC70C5"/>
    <w:rsid w:val="00DC7966"/>
    <w:rsid w:val="00DC7A40"/>
    <w:rsid w:val="00DC7EE2"/>
    <w:rsid w:val="00DC7F07"/>
    <w:rsid w:val="00DD000C"/>
    <w:rsid w:val="00DD0051"/>
    <w:rsid w:val="00DD00FC"/>
    <w:rsid w:val="00DD01FE"/>
    <w:rsid w:val="00DD021B"/>
    <w:rsid w:val="00DD02E4"/>
    <w:rsid w:val="00DD03CC"/>
    <w:rsid w:val="00DD044C"/>
    <w:rsid w:val="00DD059C"/>
    <w:rsid w:val="00DD0898"/>
    <w:rsid w:val="00DD08B8"/>
    <w:rsid w:val="00DD0B1E"/>
    <w:rsid w:val="00DD0BF5"/>
    <w:rsid w:val="00DD0D96"/>
    <w:rsid w:val="00DD0EC7"/>
    <w:rsid w:val="00DD12C9"/>
    <w:rsid w:val="00DD13A4"/>
    <w:rsid w:val="00DD14F1"/>
    <w:rsid w:val="00DD17A1"/>
    <w:rsid w:val="00DD191B"/>
    <w:rsid w:val="00DD19B1"/>
    <w:rsid w:val="00DD1B9A"/>
    <w:rsid w:val="00DD1BF6"/>
    <w:rsid w:val="00DD1E92"/>
    <w:rsid w:val="00DD23B7"/>
    <w:rsid w:val="00DD2748"/>
    <w:rsid w:val="00DD274A"/>
    <w:rsid w:val="00DD2800"/>
    <w:rsid w:val="00DD2AA8"/>
    <w:rsid w:val="00DD2C2B"/>
    <w:rsid w:val="00DD2D8A"/>
    <w:rsid w:val="00DD32AD"/>
    <w:rsid w:val="00DD3355"/>
    <w:rsid w:val="00DD3820"/>
    <w:rsid w:val="00DD3CA1"/>
    <w:rsid w:val="00DD3D16"/>
    <w:rsid w:val="00DD420C"/>
    <w:rsid w:val="00DD42A5"/>
    <w:rsid w:val="00DD4302"/>
    <w:rsid w:val="00DD45C4"/>
    <w:rsid w:val="00DD477D"/>
    <w:rsid w:val="00DD49E9"/>
    <w:rsid w:val="00DD4AFA"/>
    <w:rsid w:val="00DD4B03"/>
    <w:rsid w:val="00DD4BDC"/>
    <w:rsid w:val="00DD5401"/>
    <w:rsid w:val="00DD590A"/>
    <w:rsid w:val="00DD59AB"/>
    <w:rsid w:val="00DD5B0B"/>
    <w:rsid w:val="00DD5D9E"/>
    <w:rsid w:val="00DD5E1A"/>
    <w:rsid w:val="00DD5EA5"/>
    <w:rsid w:val="00DD5F87"/>
    <w:rsid w:val="00DD621B"/>
    <w:rsid w:val="00DD692D"/>
    <w:rsid w:val="00DD69BB"/>
    <w:rsid w:val="00DD6BFB"/>
    <w:rsid w:val="00DD6D13"/>
    <w:rsid w:val="00DD6D9C"/>
    <w:rsid w:val="00DD6F01"/>
    <w:rsid w:val="00DD6F15"/>
    <w:rsid w:val="00DD70B0"/>
    <w:rsid w:val="00DD75F7"/>
    <w:rsid w:val="00DD7938"/>
    <w:rsid w:val="00DD79A3"/>
    <w:rsid w:val="00DD7A85"/>
    <w:rsid w:val="00DD7D21"/>
    <w:rsid w:val="00DE0099"/>
    <w:rsid w:val="00DE024C"/>
    <w:rsid w:val="00DE030F"/>
    <w:rsid w:val="00DE034B"/>
    <w:rsid w:val="00DE0502"/>
    <w:rsid w:val="00DE05A8"/>
    <w:rsid w:val="00DE063A"/>
    <w:rsid w:val="00DE0685"/>
    <w:rsid w:val="00DE0BF6"/>
    <w:rsid w:val="00DE0BF9"/>
    <w:rsid w:val="00DE0E95"/>
    <w:rsid w:val="00DE0ECC"/>
    <w:rsid w:val="00DE0F9E"/>
    <w:rsid w:val="00DE1420"/>
    <w:rsid w:val="00DE15E0"/>
    <w:rsid w:val="00DE1744"/>
    <w:rsid w:val="00DE17EC"/>
    <w:rsid w:val="00DE1979"/>
    <w:rsid w:val="00DE1B90"/>
    <w:rsid w:val="00DE1D1C"/>
    <w:rsid w:val="00DE1E0C"/>
    <w:rsid w:val="00DE2001"/>
    <w:rsid w:val="00DE21E3"/>
    <w:rsid w:val="00DE246C"/>
    <w:rsid w:val="00DE25DC"/>
    <w:rsid w:val="00DE2BAD"/>
    <w:rsid w:val="00DE2CB5"/>
    <w:rsid w:val="00DE3227"/>
    <w:rsid w:val="00DE3263"/>
    <w:rsid w:val="00DE35FC"/>
    <w:rsid w:val="00DE36F8"/>
    <w:rsid w:val="00DE373C"/>
    <w:rsid w:val="00DE39BD"/>
    <w:rsid w:val="00DE3A0A"/>
    <w:rsid w:val="00DE3DF5"/>
    <w:rsid w:val="00DE3E51"/>
    <w:rsid w:val="00DE3F41"/>
    <w:rsid w:val="00DE3FFC"/>
    <w:rsid w:val="00DE437F"/>
    <w:rsid w:val="00DE45EF"/>
    <w:rsid w:val="00DE472C"/>
    <w:rsid w:val="00DE4B59"/>
    <w:rsid w:val="00DE4B90"/>
    <w:rsid w:val="00DE5031"/>
    <w:rsid w:val="00DE5134"/>
    <w:rsid w:val="00DE523E"/>
    <w:rsid w:val="00DE5311"/>
    <w:rsid w:val="00DE5559"/>
    <w:rsid w:val="00DE5831"/>
    <w:rsid w:val="00DE5B1A"/>
    <w:rsid w:val="00DE5B45"/>
    <w:rsid w:val="00DE61E9"/>
    <w:rsid w:val="00DE6585"/>
    <w:rsid w:val="00DE67C0"/>
    <w:rsid w:val="00DE6808"/>
    <w:rsid w:val="00DE6A6B"/>
    <w:rsid w:val="00DE6A94"/>
    <w:rsid w:val="00DE6BFA"/>
    <w:rsid w:val="00DE6C87"/>
    <w:rsid w:val="00DE6F36"/>
    <w:rsid w:val="00DE6FE7"/>
    <w:rsid w:val="00DE7153"/>
    <w:rsid w:val="00DE71C8"/>
    <w:rsid w:val="00DE7235"/>
    <w:rsid w:val="00DE7279"/>
    <w:rsid w:val="00DE77A1"/>
    <w:rsid w:val="00DE788D"/>
    <w:rsid w:val="00DE7899"/>
    <w:rsid w:val="00DE7C91"/>
    <w:rsid w:val="00DE7FF8"/>
    <w:rsid w:val="00DF02A5"/>
    <w:rsid w:val="00DF02FA"/>
    <w:rsid w:val="00DF036C"/>
    <w:rsid w:val="00DF0647"/>
    <w:rsid w:val="00DF07DE"/>
    <w:rsid w:val="00DF08B1"/>
    <w:rsid w:val="00DF0C6B"/>
    <w:rsid w:val="00DF0EC0"/>
    <w:rsid w:val="00DF0FB6"/>
    <w:rsid w:val="00DF122C"/>
    <w:rsid w:val="00DF12D8"/>
    <w:rsid w:val="00DF15D4"/>
    <w:rsid w:val="00DF1953"/>
    <w:rsid w:val="00DF1A21"/>
    <w:rsid w:val="00DF1A32"/>
    <w:rsid w:val="00DF1AE1"/>
    <w:rsid w:val="00DF1B66"/>
    <w:rsid w:val="00DF1B8D"/>
    <w:rsid w:val="00DF2061"/>
    <w:rsid w:val="00DF24C7"/>
    <w:rsid w:val="00DF25F8"/>
    <w:rsid w:val="00DF2819"/>
    <w:rsid w:val="00DF3081"/>
    <w:rsid w:val="00DF31DF"/>
    <w:rsid w:val="00DF32FB"/>
    <w:rsid w:val="00DF3BCB"/>
    <w:rsid w:val="00DF3D7E"/>
    <w:rsid w:val="00DF3FFA"/>
    <w:rsid w:val="00DF42FF"/>
    <w:rsid w:val="00DF43B9"/>
    <w:rsid w:val="00DF4B7D"/>
    <w:rsid w:val="00DF4BB4"/>
    <w:rsid w:val="00DF5130"/>
    <w:rsid w:val="00DF522A"/>
    <w:rsid w:val="00DF5500"/>
    <w:rsid w:val="00DF56B6"/>
    <w:rsid w:val="00DF59D3"/>
    <w:rsid w:val="00DF5BB1"/>
    <w:rsid w:val="00DF5EEF"/>
    <w:rsid w:val="00DF6098"/>
    <w:rsid w:val="00DF6354"/>
    <w:rsid w:val="00DF6386"/>
    <w:rsid w:val="00DF642D"/>
    <w:rsid w:val="00DF6437"/>
    <w:rsid w:val="00DF687E"/>
    <w:rsid w:val="00DF69A0"/>
    <w:rsid w:val="00DF69DA"/>
    <w:rsid w:val="00DF6BE8"/>
    <w:rsid w:val="00DF6D9F"/>
    <w:rsid w:val="00DF6E08"/>
    <w:rsid w:val="00DF6F52"/>
    <w:rsid w:val="00DF7149"/>
    <w:rsid w:val="00DF7305"/>
    <w:rsid w:val="00DF733A"/>
    <w:rsid w:val="00DF77BE"/>
    <w:rsid w:val="00DF7883"/>
    <w:rsid w:val="00DF7A30"/>
    <w:rsid w:val="00DF7D1D"/>
    <w:rsid w:val="00DF7DF3"/>
    <w:rsid w:val="00DF7ED3"/>
    <w:rsid w:val="00DF7EFE"/>
    <w:rsid w:val="00E0012E"/>
    <w:rsid w:val="00E0056B"/>
    <w:rsid w:val="00E009CB"/>
    <w:rsid w:val="00E00EA0"/>
    <w:rsid w:val="00E00F8F"/>
    <w:rsid w:val="00E00FD9"/>
    <w:rsid w:val="00E013DE"/>
    <w:rsid w:val="00E01403"/>
    <w:rsid w:val="00E014BD"/>
    <w:rsid w:val="00E015B4"/>
    <w:rsid w:val="00E0173C"/>
    <w:rsid w:val="00E01745"/>
    <w:rsid w:val="00E017B1"/>
    <w:rsid w:val="00E018C1"/>
    <w:rsid w:val="00E01946"/>
    <w:rsid w:val="00E01D16"/>
    <w:rsid w:val="00E01D31"/>
    <w:rsid w:val="00E01E9C"/>
    <w:rsid w:val="00E01F4D"/>
    <w:rsid w:val="00E02282"/>
    <w:rsid w:val="00E0255E"/>
    <w:rsid w:val="00E028EB"/>
    <w:rsid w:val="00E02902"/>
    <w:rsid w:val="00E0291A"/>
    <w:rsid w:val="00E02A78"/>
    <w:rsid w:val="00E02BEC"/>
    <w:rsid w:val="00E02D37"/>
    <w:rsid w:val="00E02E37"/>
    <w:rsid w:val="00E02F10"/>
    <w:rsid w:val="00E02F45"/>
    <w:rsid w:val="00E02F72"/>
    <w:rsid w:val="00E0308E"/>
    <w:rsid w:val="00E030DF"/>
    <w:rsid w:val="00E03282"/>
    <w:rsid w:val="00E032E7"/>
    <w:rsid w:val="00E0369F"/>
    <w:rsid w:val="00E03B51"/>
    <w:rsid w:val="00E03C37"/>
    <w:rsid w:val="00E03C75"/>
    <w:rsid w:val="00E03CE7"/>
    <w:rsid w:val="00E03D1D"/>
    <w:rsid w:val="00E03E94"/>
    <w:rsid w:val="00E03ED5"/>
    <w:rsid w:val="00E043C8"/>
    <w:rsid w:val="00E04588"/>
    <w:rsid w:val="00E04604"/>
    <w:rsid w:val="00E04630"/>
    <w:rsid w:val="00E04692"/>
    <w:rsid w:val="00E049EB"/>
    <w:rsid w:val="00E04BEB"/>
    <w:rsid w:val="00E04CCA"/>
    <w:rsid w:val="00E05187"/>
    <w:rsid w:val="00E051A0"/>
    <w:rsid w:val="00E05346"/>
    <w:rsid w:val="00E053FD"/>
    <w:rsid w:val="00E056C3"/>
    <w:rsid w:val="00E0588C"/>
    <w:rsid w:val="00E05BA2"/>
    <w:rsid w:val="00E05BA8"/>
    <w:rsid w:val="00E05CB0"/>
    <w:rsid w:val="00E061C3"/>
    <w:rsid w:val="00E06282"/>
    <w:rsid w:val="00E0637D"/>
    <w:rsid w:val="00E06417"/>
    <w:rsid w:val="00E0648D"/>
    <w:rsid w:val="00E06572"/>
    <w:rsid w:val="00E06811"/>
    <w:rsid w:val="00E06A49"/>
    <w:rsid w:val="00E070C0"/>
    <w:rsid w:val="00E071C8"/>
    <w:rsid w:val="00E073C1"/>
    <w:rsid w:val="00E07506"/>
    <w:rsid w:val="00E07514"/>
    <w:rsid w:val="00E07ADC"/>
    <w:rsid w:val="00E07DDC"/>
    <w:rsid w:val="00E07E13"/>
    <w:rsid w:val="00E07E67"/>
    <w:rsid w:val="00E07E84"/>
    <w:rsid w:val="00E07F1D"/>
    <w:rsid w:val="00E10229"/>
    <w:rsid w:val="00E103A4"/>
    <w:rsid w:val="00E1097A"/>
    <w:rsid w:val="00E10BD4"/>
    <w:rsid w:val="00E10CF7"/>
    <w:rsid w:val="00E10E78"/>
    <w:rsid w:val="00E1105F"/>
    <w:rsid w:val="00E11156"/>
    <w:rsid w:val="00E1158A"/>
    <w:rsid w:val="00E115D8"/>
    <w:rsid w:val="00E1164A"/>
    <w:rsid w:val="00E1172A"/>
    <w:rsid w:val="00E1176D"/>
    <w:rsid w:val="00E119F0"/>
    <w:rsid w:val="00E11AA7"/>
    <w:rsid w:val="00E11DF4"/>
    <w:rsid w:val="00E11F41"/>
    <w:rsid w:val="00E120E1"/>
    <w:rsid w:val="00E1218A"/>
    <w:rsid w:val="00E12425"/>
    <w:rsid w:val="00E12434"/>
    <w:rsid w:val="00E128FD"/>
    <w:rsid w:val="00E129B7"/>
    <w:rsid w:val="00E12A8C"/>
    <w:rsid w:val="00E12AA0"/>
    <w:rsid w:val="00E12D2F"/>
    <w:rsid w:val="00E1301F"/>
    <w:rsid w:val="00E1310D"/>
    <w:rsid w:val="00E13237"/>
    <w:rsid w:val="00E1346D"/>
    <w:rsid w:val="00E134A4"/>
    <w:rsid w:val="00E135FC"/>
    <w:rsid w:val="00E13921"/>
    <w:rsid w:val="00E13CDB"/>
    <w:rsid w:val="00E13D3B"/>
    <w:rsid w:val="00E1406F"/>
    <w:rsid w:val="00E140EB"/>
    <w:rsid w:val="00E14377"/>
    <w:rsid w:val="00E145E5"/>
    <w:rsid w:val="00E14A63"/>
    <w:rsid w:val="00E14B97"/>
    <w:rsid w:val="00E14C72"/>
    <w:rsid w:val="00E14C74"/>
    <w:rsid w:val="00E14EBE"/>
    <w:rsid w:val="00E14EFB"/>
    <w:rsid w:val="00E14F3D"/>
    <w:rsid w:val="00E15056"/>
    <w:rsid w:val="00E1516D"/>
    <w:rsid w:val="00E1531F"/>
    <w:rsid w:val="00E1552F"/>
    <w:rsid w:val="00E1553F"/>
    <w:rsid w:val="00E155A9"/>
    <w:rsid w:val="00E156C5"/>
    <w:rsid w:val="00E15F00"/>
    <w:rsid w:val="00E16024"/>
    <w:rsid w:val="00E1648B"/>
    <w:rsid w:val="00E16812"/>
    <w:rsid w:val="00E1698D"/>
    <w:rsid w:val="00E16D92"/>
    <w:rsid w:val="00E16EA2"/>
    <w:rsid w:val="00E16F3D"/>
    <w:rsid w:val="00E16FC7"/>
    <w:rsid w:val="00E1701F"/>
    <w:rsid w:val="00E17363"/>
    <w:rsid w:val="00E1747F"/>
    <w:rsid w:val="00E17525"/>
    <w:rsid w:val="00E1765A"/>
    <w:rsid w:val="00E176B3"/>
    <w:rsid w:val="00E17844"/>
    <w:rsid w:val="00E178CE"/>
    <w:rsid w:val="00E1792D"/>
    <w:rsid w:val="00E17945"/>
    <w:rsid w:val="00E17952"/>
    <w:rsid w:val="00E179B2"/>
    <w:rsid w:val="00E179DA"/>
    <w:rsid w:val="00E17BD2"/>
    <w:rsid w:val="00E17C00"/>
    <w:rsid w:val="00E17C55"/>
    <w:rsid w:val="00E17CC3"/>
    <w:rsid w:val="00E17D9E"/>
    <w:rsid w:val="00E17DCA"/>
    <w:rsid w:val="00E20082"/>
    <w:rsid w:val="00E2057F"/>
    <w:rsid w:val="00E2064D"/>
    <w:rsid w:val="00E20A1B"/>
    <w:rsid w:val="00E20A7E"/>
    <w:rsid w:val="00E20DF5"/>
    <w:rsid w:val="00E21354"/>
    <w:rsid w:val="00E213C2"/>
    <w:rsid w:val="00E21903"/>
    <w:rsid w:val="00E2198B"/>
    <w:rsid w:val="00E21AE8"/>
    <w:rsid w:val="00E21BC7"/>
    <w:rsid w:val="00E21DA4"/>
    <w:rsid w:val="00E21E7D"/>
    <w:rsid w:val="00E21ED7"/>
    <w:rsid w:val="00E21F33"/>
    <w:rsid w:val="00E225E2"/>
    <w:rsid w:val="00E22620"/>
    <w:rsid w:val="00E22763"/>
    <w:rsid w:val="00E22816"/>
    <w:rsid w:val="00E228B3"/>
    <w:rsid w:val="00E22A4A"/>
    <w:rsid w:val="00E2338B"/>
    <w:rsid w:val="00E2357F"/>
    <w:rsid w:val="00E235CB"/>
    <w:rsid w:val="00E237A9"/>
    <w:rsid w:val="00E237D4"/>
    <w:rsid w:val="00E23CE1"/>
    <w:rsid w:val="00E23E25"/>
    <w:rsid w:val="00E23F84"/>
    <w:rsid w:val="00E24414"/>
    <w:rsid w:val="00E24607"/>
    <w:rsid w:val="00E24774"/>
    <w:rsid w:val="00E24849"/>
    <w:rsid w:val="00E2486A"/>
    <w:rsid w:val="00E24C89"/>
    <w:rsid w:val="00E24F34"/>
    <w:rsid w:val="00E24FAF"/>
    <w:rsid w:val="00E2500B"/>
    <w:rsid w:val="00E254A5"/>
    <w:rsid w:val="00E2572F"/>
    <w:rsid w:val="00E25887"/>
    <w:rsid w:val="00E2593E"/>
    <w:rsid w:val="00E25975"/>
    <w:rsid w:val="00E25BF7"/>
    <w:rsid w:val="00E25E13"/>
    <w:rsid w:val="00E260A1"/>
    <w:rsid w:val="00E2630B"/>
    <w:rsid w:val="00E2643E"/>
    <w:rsid w:val="00E265FC"/>
    <w:rsid w:val="00E2663A"/>
    <w:rsid w:val="00E26809"/>
    <w:rsid w:val="00E269C1"/>
    <w:rsid w:val="00E26BBB"/>
    <w:rsid w:val="00E26BBC"/>
    <w:rsid w:val="00E2722C"/>
    <w:rsid w:val="00E27341"/>
    <w:rsid w:val="00E274BE"/>
    <w:rsid w:val="00E275FA"/>
    <w:rsid w:val="00E2779E"/>
    <w:rsid w:val="00E27940"/>
    <w:rsid w:val="00E27DB0"/>
    <w:rsid w:val="00E27E0B"/>
    <w:rsid w:val="00E30158"/>
    <w:rsid w:val="00E3047B"/>
    <w:rsid w:val="00E3073C"/>
    <w:rsid w:val="00E3097C"/>
    <w:rsid w:val="00E30F2D"/>
    <w:rsid w:val="00E30FF6"/>
    <w:rsid w:val="00E31115"/>
    <w:rsid w:val="00E31680"/>
    <w:rsid w:val="00E317F1"/>
    <w:rsid w:val="00E31B0B"/>
    <w:rsid w:val="00E31BB3"/>
    <w:rsid w:val="00E31C78"/>
    <w:rsid w:val="00E31D11"/>
    <w:rsid w:val="00E31D50"/>
    <w:rsid w:val="00E31F13"/>
    <w:rsid w:val="00E3200E"/>
    <w:rsid w:val="00E32443"/>
    <w:rsid w:val="00E3247C"/>
    <w:rsid w:val="00E3257A"/>
    <w:rsid w:val="00E326FA"/>
    <w:rsid w:val="00E32709"/>
    <w:rsid w:val="00E32851"/>
    <w:rsid w:val="00E32DC3"/>
    <w:rsid w:val="00E32DD8"/>
    <w:rsid w:val="00E32E12"/>
    <w:rsid w:val="00E32E1B"/>
    <w:rsid w:val="00E32E4F"/>
    <w:rsid w:val="00E32EC9"/>
    <w:rsid w:val="00E32EEF"/>
    <w:rsid w:val="00E32F4E"/>
    <w:rsid w:val="00E330B2"/>
    <w:rsid w:val="00E3327D"/>
    <w:rsid w:val="00E3349E"/>
    <w:rsid w:val="00E334F4"/>
    <w:rsid w:val="00E33513"/>
    <w:rsid w:val="00E33709"/>
    <w:rsid w:val="00E33831"/>
    <w:rsid w:val="00E33976"/>
    <w:rsid w:val="00E343BE"/>
    <w:rsid w:val="00E34DF8"/>
    <w:rsid w:val="00E34E02"/>
    <w:rsid w:val="00E35101"/>
    <w:rsid w:val="00E35266"/>
    <w:rsid w:val="00E353DA"/>
    <w:rsid w:val="00E35577"/>
    <w:rsid w:val="00E35627"/>
    <w:rsid w:val="00E356E0"/>
    <w:rsid w:val="00E35AA7"/>
    <w:rsid w:val="00E35D91"/>
    <w:rsid w:val="00E360A3"/>
    <w:rsid w:val="00E360AC"/>
    <w:rsid w:val="00E36332"/>
    <w:rsid w:val="00E3643C"/>
    <w:rsid w:val="00E3646A"/>
    <w:rsid w:val="00E3686A"/>
    <w:rsid w:val="00E369C3"/>
    <w:rsid w:val="00E36A0D"/>
    <w:rsid w:val="00E36E58"/>
    <w:rsid w:val="00E370B2"/>
    <w:rsid w:val="00E372A2"/>
    <w:rsid w:val="00E37573"/>
    <w:rsid w:val="00E376CC"/>
    <w:rsid w:val="00E3788D"/>
    <w:rsid w:val="00E37932"/>
    <w:rsid w:val="00E37AD9"/>
    <w:rsid w:val="00E37B37"/>
    <w:rsid w:val="00E37B9F"/>
    <w:rsid w:val="00E37F12"/>
    <w:rsid w:val="00E37FD3"/>
    <w:rsid w:val="00E40176"/>
    <w:rsid w:val="00E403D1"/>
    <w:rsid w:val="00E4040E"/>
    <w:rsid w:val="00E40651"/>
    <w:rsid w:val="00E407D8"/>
    <w:rsid w:val="00E40A72"/>
    <w:rsid w:val="00E40B8E"/>
    <w:rsid w:val="00E41101"/>
    <w:rsid w:val="00E41104"/>
    <w:rsid w:val="00E41202"/>
    <w:rsid w:val="00E412BF"/>
    <w:rsid w:val="00E412C2"/>
    <w:rsid w:val="00E41368"/>
    <w:rsid w:val="00E417C8"/>
    <w:rsid w:val="00E41808"/>
    <w:rsid w:val="00E41AD2"/>
    <w:rsid w:val="00E41B4E"/>
    <w:rsid w:val="00E41CB4"/>
    <w:rsid w:val="00E41D14"/>
    <w:rsid w:val="00E4202D"/>
    <w:rsid w:val="00E4208A"/>
    <w:rsid w:val="00E423AB"/>
    <w:rsid w:val="00E42E4D"/>
    <w:rsid w:val="00E4315E"/>
    <w:rsid w:val="00E431F0"/>
    <w:rsid w:val="00E43241"/>
    <w:rsid w:val="00E4345E"/>
    <w:rsid w:val="00E436A3"/>
    <w:rsid w:val="00E4399B"/>
    <w:rsid w:val="00E43B2C"/>
    <w:rsid w:val="00E43D1B"/>
    <w:rsid w:val="00E43DD3"/>
    <w:rsid w:val="00E43F28"/>
    <w:rsid w:val="00E4429A"/>
    <w:rsid w:val="00E443E0"/>
    <w:rsid w:val="00E4450C"/>
    <w:rsid w:val="00E4466F"/>
    <w:rsid w:val="00E449E3"/>
    <w:rsid w:val="00E44A79"/>
    <w:rsid w:val="00E44CA4"/>
    <w:rsid w:val="00E44CBC"/>
    <w:rsid w:val="00E44D4E"/>
    <w:rsid w:val="00E44ED8"/>
    <w:rsid w:val="00E44FFD"/>
    <w:rsid w:val="00E451D2"/>
    <w:rsid w:val="00E4548B"/>
    <w:rsid w:val="00E45737"/>
    <w:rsid w:val="00E457E6"/>
    <w:rsid w:val="00E458E9"/>
    <w:rsid w:val="00E45A7E"/>
    <w:rsid w:val="00E45BA2"/>
    <w:rsid w:val="00E45BC9"/>
    <w:rsid w:val="00E45C0E"/>
    <w:rsid w:val="00E45E0D"/>
    <w:rsid w:val="00E45EF5"/>
    <w:rsid w:val="00E46216"/>
    <w:rsid w:val="00E462C0"/>
    <w:rsid w:val="00E462C4"/>
    <w:rsid w:val="00E46430"/>
    <w:rsid w:val="00E4646E"/>
    <w:rsid w:val="00E46788"/>
    <w:rsid w:val="00E4685C"/>
    <w:rsid w:val="00E46883"/>
    <w:rsid w:val="00E46CC8"/>
    <w:rsid w:val="00E46CCF"/>
    <w:rsid w:val="00E46EA2"/>
    <w:rsid w:val="00E47BA7"/>
    <w:rsid w:val="00E47ED8"/>
    <w:rsid w:val="00E50212"/>
    <w:rsid w:val="00E50621"/>
    <w:rsid w:val="00E5066B"/>
    <w:rsid w:val="00E508C1"/>
    <w:rsid w:val="00E50B7E"/>
    <w:rsid w:val="00E50B91"/>
    <w:rsid w:val="00E50D69"/>
    <w:rsid w:val="00E50EAF"/>
    <w:rsid w:val="00E50ED2"/>
    <w:rsid w:val="00E511D7"/>
    <w:rsid w:val="00E5126A"/>
    <w:rsid w:val="00E51295"/>
    <w:rsid w:val="00E5132B"/>
    <w:rsid w:val="00E5178C"/>
    <w:rsid w:val="00E5190C"/>
    <w:rsid w:val="00E51967"/>
    <w:rsid w:val="00E519AC"/>
    <w:rsid w:val="00E51B86"/>
    <w:rsid w:val="00E51BA3"/>
    <w:rsid w:val="00E51EAF"/>
    <w:rsid w:val="00E51FF6"/>
    <w:rsid w:val="00E52021"/>
    <w:rsid w:val="00E523EC"/>
    <w:rsid w:val="00E52451"/>
    <w:rsid w:val="00E525EE"/>
    <w:rsid w:val="00E52692"/>
    <w:rsid w:val="00E52E49"/>
    <w:rsid w:val="00E5302C"/>
    <w:rsid w:val="00E53119"/>
    <w:rsid w:val="00E532A5"/>
    <w:rsid w:val="00E535E9"/>
    <w:rsid w:val="00E53842"/>
    <w:rsid w:val="00E53892"/>
    <w:rsid w:val="00E539B1"/>
    <w:rsid w:val="00E53CB6"/>
    <w:rsid w:val="00E5406D"/>
    <w:rsid w:val="00E54194"/>
    <w:rsid w:val="00E54333"/>
    <w:rsid w:val="00E545A0"/>
    <w:rsid w:val="00E54623"/>
    <w:rsid w:val="00E546B0"/>
    <w:rsid w:val="00E546D5"/>
    <w:rsid w:val="00E5474F"/>
    <w:rsid w:val="00E54A33"/>
    <w:rsid w:val="00E54A93"/>
    <w:rsid w:val="00E54BCE"/>
    <w:rsid w:val="00E54E24"/>
    <w:rsid w:val="00E55027"/>
    <w:rsid w:val="00E55706"/>
    <w:rsid w:val="00E5585C"/>
    <w:rsid w:val="00E55B90"/>
    <w:rsid w:val="00E55C07"/>
    <w:rsid w:val="00E55E07"/>
    <w:rsid w:val="00E55E54"/>
    <w:rsid w:val="00E55F0F"/>
    <w:rsid w:val="00E55F3B"/>
    <w:rsid w:val="00E56216"/>
    <w:rsid w:val="00E564E7"/>
    <w:rsid w:val="00E56900"/>
    <w:rsid w:val="00E5693D"/>
    <w:rsid w:val="00E569B6"/>
    <w:rsid w:val="00E56CA9"/>
    <w:rsid w:val="00E56DEE"/>
    <w:rsid w:val="00E57285"/>
    <w:rsid w:val="00E57583"/>
    <w:rsid w:val="00E5791D"/>
    <w:rsid w:val="00E57D30"/>
    <w:rsid w:val="00E57D3A"/>
    <w:rsid w:val="00E6001D"/>
    <w:rsid w:val="00E60516"/>
    <w:rsid w:val="00E605E5"/>
    <w:rsid w:val="00E60604"/>
    <w:rsid w:val="00E609C1"/>
    <w:rsid w:val="00E60A4F"/>
    <w:rsid w:val="00E610BE"/>
    <w:rsid w:val="00E610D2"/>
    <w:rsid w:val="00E612A7"/>
    <w:rsid w:val="00E613D8"/>
    <w:rsid w:val="00E6150A"/>
    <w:rsid w:val="00E618FA"/>
    <w:rsid w:val="00E61C96"/>
    <w:rsid w:val="00E61D14"/>
    <w:rsid w:val="00E61F24"/>
    <w:rsid w:val="00E6207A"/>
    <w:rsid w:val="00E623A1"/>
    <w:rsid w:val="00E627D1"/>
    <w:rsid w:val="00E6298F"/>
    <w:rsid w:val="00E62B8B"/>
    <w:rsid w:val="00E62D36"/>
    <w:rsid w:val="00E62F17"/>
    <w:rsid w:val="00E63087"/>
    <w:rsid w:val="00E630A1"/>
    <w:rsid w:val="00E630DC"/>
    <w:rsid w:val="00E63229"/>
    <w:rsid w:val="00E633D6"/>
    <w:rsid w:val="00E63444"/>
    <w:rsid w:val="00E634F9"/>
    <w:rsid w:val="00E635F7"/>
    <w:rsid w:val="00E6375F"/>
    <w:rsid w:val="00E63894"/>
    <w:rsid w:val="00E6396A"/>
    <w:rsid w:val="00E63A36"/>
    <w:rsid w:val="00E63D09"/>
    <w:rsid w:val="00E63E00"/>
    <w:rsid w:val="00E63FB9"/>
    <w:rsid w:val="00E641E8"/>
    <w:rsid w:val="00E64620"/>
    <w:rsid w:val="00E646C1"/>
    <w:rsid w:val="00E649D8"/>
    <w:rsid w:val="00E64C69"/>
    <w:rsid w:val="00E64CD0"/>
    <w:rsid w:val="00E64F6D"/>
    <w:rsid w:val="00E64FEB"/>
    <w:rsid w:val="00E650DA"/>
    <w:rsid w:val="00E65104"/>
    <w:rsid w:val="00E6510A"/>
    <w:rsid w:val="00E6510B"/>
    <w:rsid w:val="00E652B1"/>
    <w:rsid w:val="00E656C1"/>
    <w:rsid w:val="00E6585E"/>
    <w:rsid w:val="00E65D90"/>
    <w:rsid w:val="00E65EE3"/>
    <w:rsid w:val="00E66055"/>
    <w:rsid w:val="00E66223"/>
    <w:rsid w:val="00E66525"/>
    <w:rsid w:val="00E665CD"/>
    <w:rsid w:val="00E66648"/>
    <w:rsid w:val="00E667EB"/>
    <w:rsid w:val="00E667EE"/>
    <w:rsid w:val="00E668CE"/>
    <w:rsid w:val="00E669C5"/>
    <w:rsid w:val="00E66A2A"/>
    <w:rsid w:val="00E66A61"/>
    <w:rsid w:val="00E66AD0"/>
    <w:rsid w:val="00E66C58"/>
    <w:rsid w:val="00E66F2E"/>
    <w:rsid w:val="00E66FE1"/>
    <w:rsid w:val="00E670E6"/>
    <w:rsid w:val="00E67324"/>
    <w:rsid w:val="00E673AE"/>
    <w:rsid w:val="00E67604"/>
    <w:rsid w:val="00E6793E"/>
    <w:rsid w:val="00E67BA5"/>
    <w:rsid w:val="00E67BB9"/>
    <w:rsid w:val="00E67E31"/>
    <w:rsid w:val="00E7009C"/>
    <w:rsid w:val="00E703BE"/>
    <w:rsid w:val="00E7041A"/>
    <w:rsid w:val="00E7064D"/>
    <w:rsid w:val="00E708E7"/>
    <w:rsid w:val="00E70F2D"/>
    <w:rsid w:val="00E7116C"/>
    <w:rsid w:val="00E7117C"/>
    <w:rsid w:val="00E713A8"/>
    <w:rsid w:val="00E714C2"/>
    <w:rsid w:val="00E7169F"/>
    <w:rsid w:val="00E718C9"/>
    <w:rsid w:val="00E719C1"/>
    <w:rsid w:val="00E71B7E"/>
    <w:rsid w:val="00E7233D"/>
    <w:rsid w:val="00E723E6"/>
    <w:rsid w:val="00E727C2"/>
    <w:rsid w:val="00E72931"/>
    <w:rsid w:val="00E72A90"/>
    <w:rsid w:val="00E72C16"/>
    <w:rsid w:val="00E72CD7"/>
    <w:rsid w:val="00E72E21"/>
    <w:rsid w:val="00E7305C"/>
    <w:rsid w:val="00E7327F"/>
    <w:rsid w:val="00E732C7"/>
    <w:rsid w:val="00E7359E"/>
    <w:rsid w:val="00E736EE"/>
    <w:rsid w:val="00E73A1B"/>
    <w:rsid w:val="00E73A86"/>
    <w:rsid w:val="00E73ADA"/>
    <w:rsid w:val="00E73E3A"/>
    <w:rsid w:val="00E7421D"/>
    <w:rsid w:val="00E7464E"/>
    <w:rsid w:val="00E746F5"/>
    <w:rsid w:val="00E74B35"/>
    <w:rsid w:val="00E74DCE"/>
    <w:rsid w:val="00E75049"/>
    <w:rsid w:val="00E750BE"/>
    <w:rsid w:val="00E7533F"/>
    <w:rsid w:val="00E753AC"/>
    <w:rsid w:val="00E755FE"/>
    <w:rsid w:val="00E75AFA"/>
    <w:rsid w:val="00E75F0D"/>
    <w:rsid w:val="00E76264"/>
    <w:rsid w:val="00E762BC"/>
    <w:rsid w:val="00E76490"/>
    <w:rsid w:val="00E76861"/>
    <w:rsid w:val="00E768EC"/>
    <w:rsid w:val="00E76BF4"/>
    <w:rsid w:val="00E76E6F"/>
    <w:rsid w:val="00E76FF5"/>
    <w:rsid w:val="00E77086"/>
    <w:rsid w:val="00E77108"/>
    <w:rsid w:val="00E7715B"/>
    <w:rsid w:val="00E771EA"/>
    <w:rsid w:val="00E77300"/>
    <w:rsid w:val="00E774B6"/>
    <w:rsid w:val="00E7755F"/>
    <w:rsid w:val="00E7759D"/>
    <w:rsid w:val="00E77B27"/>
    <w:rsid w:val="00E77B46"/>
    <w:rsid w:val="00E77BB9"/>
    <w:rsid w:val="00E77C3B"/>
    <w:rsid w:val="00E77C9C"/>
    <w:rsid w:val="00E77CA3"/>
    <w:rsid w:val="00E80001"/>
    <w:rsid w:val="00E80292"/>
    <w:rsid w:val="00E805F4"/>
    <w:rsid w:val="00E80721"/>
    <w:rsid w:val="00E80D05"/>
    <w:rsid w:val="00E8112D"/>
    <w:rsid w:val="00E812B3"/>
    <w:rsid w:val="00E81480"/>
    <w:rsid w:val="00E81551"/>
    <w:rsid w:val="00E8156A"/>
    <w:rsid w:val="00E81A30"/>
    <w:rsid w:val="00E81D6C"/>
    <w:rsid w:val="00E81F32"/>
    <w:rsid w:val="00E8238D"/>
    <w:rsid w:val="00E823E6"/>
    <w:rsid w:val="00E824FA"/>
    <w:rsid w:val="00E82533"/>
    <w:rsid w:val="00E82B14"/>
    <w:rsid w:val="00E82E9B"/>
    <w:rsid w:val="00E830F7"/>
    <w:rsid w:val="00E831DA"/>
    <w:rsid w:val="00E8323E"/>
    <w:rsid w:val="00E833BC"/>
    <w:rsid w:val="00E83653"/>
    <w:rsid w:val="00E83740"/>
    <w:rsid w:val="00E83ACE"/>
    <w:rsid w:val="00E83D00"/>
    <w:rsid w:val="00E83D56"/>
    <w:rsid w:val="00E83E59"/>
    <w:rsid w:val="00E83E9D"/>
    <w:rsid w:val="00E841E7"/>
    <w:rsid w:val="00E8441F"/>
    <w:rsid w:val="00E8444A"/>
    <w:rsid w:val="00E847CD"/>
    <w:rsid w:val="00E84A3E"/>
    <w:rsid w:val="00E84AA7"/>
    <w:rsid w:val="00E84BB7"/>
    <w:rsid w:val="00E84D66"/>
    <w:rsid w:val="00E84DAC"/>
    <w:rsid w:val="00E84E1C"/>
    <w:rsid w:val="00E85050"/>
    <w:rsid w:val="00E8523D"/>
    <w:rsid w:val="00E853DB"/>
    <w:rsid w:val="00E8540A"/>
    <w:rsid w:val="00E854D8"/>
    <w:rsid w:val="00E85603"/>
    <w:rsid w:val="00E85DA2"/>
    <w:rsid w:val="00E85EED"/>
    <w:rsid w:val="00E85F42"/>
    <w:rsid w:val="00E8604E"/>
    <w:rsid w:val="00E86278"/>
    <w:rsid w:val="00E865E7"/>
    <w:rsid w:val="00E86947"/>
    <w:rsid w:val="00E869E6"/>
    <w:rsid w:val="00E86D0A"/>
    <w:rsid w:val="00E86E11"/>
    <w:rsid w:val="00E86E2F"/>
    <w:rsid w:val="00E87016"/>
    <w:rsid w:val="00E87976"/>
    <w:rsid w:val="00E879FE"/>
    <w:rsid w:val="00E87A7D"/>
    <w:rsid w:val="00E87A99"/>
    <w:rsid w:val="00E87B48"/>
    <w:rsid w:val="00E87D2E"/>
    <w:rsid w:val="00E903B7"/>
    <w:rsid w:val="00E90441"/>
    <w:rsid w:val="00E90453"/>
    <w:rsid w:val="00E906D4"/>
    <w:rsid w:val="00E90941"/>
    <w:rsid w:val="00E909F9"/>
    <w:rsid w:val="00E90D47"/>
    <w:rsid w:val="00E90D89"/>
    <w:rsid w:val="00E90E6E"/>
    <w:rsid w:val="00E914AA"/>
    <w:rsid w:val="00E9162B"/>
    <w:rsid w:val="00E916D9"/>
    <w:rsid w:val="00E918F1"/>
    <w:rsid w:val="00E91B34"/>
    <w:rsid w:val="00E91CA0"/>
    <w:rsid w:val="00E9203E"/>
    <w:rsid w:val="00E920CE"/>
    <w:rsid w:val="00E922A5"/>
    <w:rsid w:val="00E92350"/>
    <w:rsid w:val="00E92458"/>
    <w:rsid w:val="00E925BA"/>
    <w:rsid w:val="00E92847"/>
    <w:rsid w:val="00E92C31"/>
    <w:rsid w:val="00E92C4F"/>
    <w:rsid w:val="00E92E5A"/>
    <w:rsid w:val="00E92E62"/>
    <w:rsid w:val="00E92FF9"/>
    <w:rsid w:val="00E9304B"/>
    <w:rsid w:val="00E931B8"/>
    <w:rsid w:val="00E93449"/>
    <w:rsid w:val="00E936B9"/>
    <w:rsid w:val="00E93A16"/>
    <w:rsid w:val="00E93ADD"/>
    <w:rsid w:val="00E93EA3"/>
    <w:rsid w:val="00E94284"/>
    <w:rsid w:val="00E94497"/>
    <w:rsid w:val="00E944A8"/>
    <w:rsid w:val="00E94590"/>
    <w:rsid w:val="00E94A69"/>
    <w:rsid w:val="00E94A99"/>
    <w:rsid w:val="00E94AA8"/>
    <w:rsid w:val="00E94AC9"/>
    <w:rsid w:val="00E94B1D"/>
    <w:rsid w:val="00E94CB8"/>
    <w:rsid w:val="00E94CFF"/>
    <w:rsid w:val="00E95254"/>
    <w:rsid w:val="00E95329"/>
    <w:rsid w:val="00E9551A"/>
    <w:rsid w:val="00E957D2"/>
    <w:rsid w:val="00E95A3B"/>
    <w:rsid w:val="00E95B29"/>
    <w:rsid w:val="00E95C8F"/>
    <w:rsid w:val="00E95D43"/>
    <w:rsid w:val="00E95D62"/>
    <w:rsid w:val="00E95E71"/>
    <w:rsid w:val="00E95EB0"/>
    <w:rsid w:val="00E95EBD"/>
    <w:rsid w:val="00E9618E"/>
    <w:rsid w:val="00E964F7"/>
    <w:rsid w:val="00E9653F"/>
    <w:rsid w:val="00E967F2"/>
    <w:rsid w:val="00E969EF"/>
    <w:rsid w:val="00E96AD7"/>
    <w:rsid w:val="00E96C42"/>
    <w:rsid w:val="00E96E62"/>
    <w:rsid w:val="00E97242"/>
    <w:rsid w:val="00E972A4"/>
    <w:rsid w:val="00E972E6"/>
    <w:rsid w:val="00E9737D"/>
    <w:rsid w:val="00E97411"/>
    <w:rsid w:val="00E97412"/>
    <w:rsid w:val="00E97719"/>
    <w:rsid w:val="00E97829"/>
    <w:rsid w:val="00E97AA3"/>
    <w:rsid w:val="00E97C4F"/>
    <w:rsid w:val="00EA0097"/>
    <w:rsid w:val="00EA0279"/>
    <w:rsid w:val="00EA0438"/>
    <w:rsid w:val="00EA0667"/>
    <w:rsid w:val="00EA06B0"/>
    <w:rsid w:val="00EA080A"/>
    <w:rsid w:val="00EA0836"/>
    <w:rsid w:val="00EA0869"/>
    <w:rsid w:val="00EA09F5"/>
    <w:rsid w:val="00EA0A3F"/>
    <w:rsid w:val="00EA0B50"/>
    <w:rsid w:val="00EA0CDC"/>
    <w:rsid w:val="00EA0FBD"/>
    <w:rsid w:val="00EA101C"/>
    <w:rsid w:val="00EA13A6"/>
    <w:rsid w:val="00EA13E0"/>
    <w:rsid w:val="00EA1524"/>
    <w:rsid w:val="00EA1566"/>
    <w:rsid w:val="00EA15A6"/>
    <w:rsid w:val="00EA1DA1"/>
    <w:rsid w:val="00EA1E75"/>
    <w:rsid w:val="00EA1F33"/>
    <w:rsid w:val="00EA20BC"/>
    <w:rsid w:val="00EA2293"/>
    <w:rsid w:val="00EA24A6"/>
    <w:rsid w:val="00EA25D9"/>
    <w:rsid w:val="00EA25F6"/>
    <w:rsid w:val="00EA26EA"/>
    <w:rsid w:val="00EA2A43"/>
    <w:rsid w:val="00EA2B3E"/>
    <w:rsid w:val="00EA2C0A"/>
    <w:rsid w:val="00EA2D19"/>
    <w:rsid w:val="00EA2DB3"/>
    <w:rsid w:val="00EA2FDF"/>
    <w:rsid w:val="00EA3145"/>
    <w:rsid w:val="00EA314B"/>
    <w:rsid w:val="00EA346F"/>
    <w:rsid w:val="00EA3547"/>
    <w:rsid w:val="00EA3C53"/>
    <w:rsid w:val="00EA3D37"/>
    <w:rsid w:val="00EA3EB2"/>
    <w:rsid w:val="00EA3F95"/>
    <w:rsid w:val="00EA409C"/>
    <w:rsid w:val="00EA42AA"/>
    <w:rsid w:val="00EA42D5"/>
    <w:rsid w:val="00EA4639"/>
    <w:rsid w:val="00EA466B"/>
    <w:rsid w:val="00EA46F9"/>
    <w:rsid w:val="00EA471D"/>
    <w:rsid w:val="00EA487D"/>
    <w:rsid w:val="00EA4AA8"/>
    <w:rsid w:val="00EA4B72"/>
    <w:rsid w:val="00EA4BCC"/>
    <w:rsid w:val="00EA4C19"/>
    <w:rsid w:val="00EA4C1C"/>
    <w:rsid w:val="00EA4ED2"/>
    <w:rsid w:val="00EA4FF2"/>
    <w:rsid w:val="00EA506D"/>
    <w:rsid w:val="00EA51BF"/>
    <w:rsid w:val="00EA51DE"/>
    <w:rsid w:val="00EA52A3"/>
    <w:rsid w:val="00EA544C"/>
    <w:rsid w:val="00EA5591"/>
    <w:rsid w:val="00EA59FF"/>
    <w:rsid w:val="00EA5E66"/>
    <w:rsid w:val="00EA5E6D"/>
    <w:rsid w:val="00EA5F98"/>
    <w:rsid w:val="00EA5FC6"/>
    <w:rsid w:val="00EA6023"/>
    <w:rsid w:val="00EA60B5"/>
    <w:rsid w:val="00EA615A"/>
    <w:rsid w:val="00EA61D0"/>
    <w:rsid w:val="00EA6431"/>
    <w:rsid w:val="00EA6476"/>
    <w:rsid w:val="00EA65C3"/>
    <w:rsid w:val="00EA6954"/>
    <w:rsid w:val="00EA69B8"/>
    <w:rsid w:val="00EA6DFA"/>
    <w:rsid w:val="00EA6FCA"/>
    <w:rsid w:val="00EA6FEE"/>
    <w:rsid w:val="00EA72AE"/>
    <w:rsid w:val="00EA738E"/>
    <w:rsid w:val="00EA7455"/>
    <w:rsid w:val="00EA7464"/>
    <w:rsid w:val="00EA7590"/>
    <w:rsid w:val="00EA75D5"/>
    <w:rsid w:val="00EA77C7"/>
    <w:rsid w:val="00EA7A51"/>
    <w:rsid w:val="00EA7CB8"/>
    <w:rsid w:val="00EB0192"/>
    <w:rsid w:val="00EB0383"/>
    <w:rsid w:val="00EB0505"/>
    <w:rsid w:val="00EB057F"/>
    <w:rsid w:val="00EB059F"/>
    <w:rsid w:val="00EB05F8"/>
    <w:rsid w:val="00EB0616"/>
    <w:rsid w:val="00EB06B1"/>
    <w:rsid w:val="00EB0A13"/>
    <w:rsid w:val="00EB0A1E"/>
    <w:rsid w:val="00EB0BF9"/>
    <w:rsid w:val="00EB0DD3"/>
    <w:rsid w:val="00EB0F04"/>
    <w:rsid w:val="00EB1128"/>
    <w:rsid w:val="00EB1202"/>
    <w:rsid w:val="00EB138B"/>
    <w:rsid w:val="00EB1436"/>
    <w:rsid w:val="00EB1519"/>
    <w:rsid w:val="00EB156C"/>
    <w:rsid w:val="00EB16B8"/>
    <w:rsid w:val="00EB1D41"/>
    <w:rsid w:val="00EB1E77"/>
    <w:rsid w:val="00EB2004"/>
    <w:rsid w:val="00EB2089"/>
    <w:rsid w:val="00EB2182"/>
    <w:rsid w:val="00EB2576"/>
    <w:rsid w:val="00EB258D"/>
    <w:rsid w:val="00EB2708"/>
    <w:rsid w:val="00EB2837"/>
    <w:rsid w:val="00EB2852"/>
    <w:rsid w:val="00EB2CD3"/>
    <w:rsid w:val="00EB2FB2"/>
    <w:rsid w:val="00EB30B1"/>
    <w:rsid w:val="00EB31AA"/>
    <w:rsid w:val="00EB3390"/>
    <w:rsid w:val="00EB3727"/>
    <w:rsid w:val="00EB3AD8"/>
    <w:rsid w:val="00EB3B62"/>
    <w:rsid w:val="00EB3E63"/>
    <w:rsid w:val="00EB4118"/>
    <w:rsid w:val="00EB4229"/>
    <w:rsid w:val="00EB4589"/>
    <w:rsid w:val="00EB45B6"/>
    <w:rsid w:val="00EB46DE"/>
    <w:rsid w:val="00EB477D"/>
    <w:rsid w:val="00EB48D6"/>
    <w:rsid w:val="00EB4980"/>
    <w:rsid w:val="00EB49A3"/>
    <w:rsid w:val="00EB4A66"/>
    <w:rsid w:val="00EB4A8C"/>
    <w:rsid w:val="00EB4EDD"/>
    <w:rsid w:val="00EB537E"/>
    <w:rsid w:val="00EB5933"/>
    <w:rsid w:val="00EB59F4"/>
    <w:rsid w:val="00EB5B4B"/>
    <w:rsid w:val="00EB5DB3"/>
    <w:rsid w:val="00EB5ECA"/>
    <w:rsid w:val="00EB5FE9"/>
    <w:rsid w:val="00EB6100"/>
    <w:rsid w:val="00EB625A"/>
    <w:rsid w:val="00EB6419"/>
    <w:rsid w:val="00EB65F5"/>
    <w:rsid w:val="00EB68A4"/>
    <w:rsid w:val="00EB68D0"/>
    <w:rsid w:val="00EB69E2"/>
    <w:rsid w:val="00EB6A66"/>
    <w:rsid w:val="00EB6B32"/>
    <w:rsid w:val="00EB6DEC"/>
    <w:rsid w:val="00EB707F"/>
    <w:rsid w:val="00EB7291"/>
    <w:rsid w:val="00EB74A6"/>
    <w:rsid w:val="00EB7526"/>
    <w:rsid w:val="00EB758D"/>
    <w:rsid w:val="00EB7666"/>
    <w:rsid w:val="00EB77D0"/>
    <w:rsid w:val="00EB798D"/>
    <w:rsid w:val="00EB799F"/>
    <w:rsid w:val="00EB7C03"/>
    <w:rsid w:val="00EB7C66"/>
    <w:rsid w:val="00EB7D20"/>
    <w:rsid w:val="00EB7DA0"/>
    <w:rsid w:val="00EB7E62"/>
    <w:rsid w:val="00EC02BF"/>
    <w:rsid w:val="00EC04E9"/>
    <w:rsid w:val="00EC078A"/>
    <w:rsid w:val="00EC08F6"/>
    <w:rsid w:val="00EC08FD"/>
    <w:rsid w:val="00EC09F4"/>
    <w:rsid w:val="00EC0AFC"/>
    <w:rsid w:val="00EC0EB4"/>
    <w:rsid w:val="00EC1087"/>
    <w:rsid w:val="00EC1483"/>
    <w:rsid w:val="00EC149C"/>
    <w:rsid w:val="00EC15A7"/>
    <w:rsid w:val="00EC16EB"/>
    <w:rsid w:val="00EC1A34"/>
    <w:rsid w:val="00EC1BBA"/>
    <w:rsid w:val="00EC1BC8"/>
    <w:rsid w:val="00EC1C42"/>
    <w:rsid w:val="00EC1EC9"/>
    <w:rsid w:val="00EC2030"/>
    <w:rsid w:val="00EC2072"/>
    <w:rsid w:val="00EC226C"/>
    <w:rsid w:val="00EC2299"/>
    <w:rsid w:val="00EC22BB"/>
    <w:rsid w:val="00EC23EF"/>
    <w:rsid w:val="00EC24A8"/>
    <w:rsid w:val="00EC2531"/>
    <w:rsid w:val="00EC28C2"/>
    <w:rsid w:val="00EC28E9"/>
    <w:rsid w:val="00EC2A53"/>
    <w:rsid w:val="00EC2BA6"/>
    <w:rsid w:val="00EC2BCF"/>
    <w:rsid w:val="00EC3411"/>
    <w:rsid w:val="00EC35F0"/>
    <w:rsid w:val="00EC3682"/>
    <w:rsid w:val="00EC36D4"/>
    <w:rsid w:val="00EC39F1"/>
    <w:rsid w:val="00EC3A76"/>
    <w:rsid w:val="00EC3D6C"/>
    <w:rsid w:val="00EC3DC2"/>
    <w:rsid w:val="00EC3F13"/>
    <w:rsid w:val="00EC4202"/>
    <w:rsid w:val="00EC4249"/>
    <w:rsid w:val="00EC424E"/>
    <w:rsid w:val="00EC43E0"/>
    <w:rsid w:val="00EC478C"/>
    <w:rsid w:val="00EC4802"/>
    <w:rsid w:val="00EC4875"/>
    <w:rsid w:val="00EC4A51"/>
    <w:rsid w:val="00EC4A61"/>
    <w:rsid w:val="00EC4BE4"/>
    <w:rsid w:val="00EC51A8"/>
    <w:rsid w:val="00EC51D7"/>
    <w:rsid w:val="00EC521C"/>
    <w:rsid w:val="00EC5400"/>
    <w:rsid w:val="00EC540D"/>
    <w:rsid w:val="00EC58A2"/>
    <w:rsid w:val="00EC5919"/>
    <w:rsid w:val="00EC592A"/>
    <w:rsid w:val="00EC5951"/>
    <w:rsid w:val="00EC59DE"/>
    <w:rsid w:val="00EC5BD1"/>
    <w:rsid w:val="00EC5F64"/>
    <w:rsid w:val="00EC633F"/>
    <w:rsid w:val="00EC671E"/>
    <w:rsid w:val="00EC6A7F"/>
    <w:rsid w:val="00EC6A9E"/>
    <w:rsid w:val="00EC6BAF"/>
    <w:rsid w:val="00EC6EA4"/>
    <w:rsid w:val="00EC7031"/>
    <w:rsid w:val="00EC70AC"/>
    <w:rsid w:val="00EC72D2"/>
    <w:rsid w:val="00EC7405"/>
    <w:rsid w:val="00EC7446"/>
    <w:rsid w:val="00EC749F"/>
    <w:rsid w:val="00EC758C"/>
    <w:rsid w:val="00EC7C55"/>
    <w:rsid w:val="00EC7D1A"/>
    <w:rsid w:val="00EC7E6E"/>
    <w:rsid w:val="00ED02FC"/>
    <w:rsid w:val="00ED031B"/>
    <w:rsid w:val="00ED06C5"/>
    <w:rsid w:val="00ED08AA"/>
    <w:rsid w:val="00ED09C7"/>
    <w:rsid w:val="00ED0B91"/>
    <w:rsid w:val="00ED1034"/>
    <w:rsid w:val="00ED1416"/>
    <w:rsid w:val="00ED14AA"/>
    <w:rsid w:val="00ED16A5"/>
    <w:rsid w:val="00ED16E9"/>
    <w:rsid w:val="00ED17F6"/>
    <w:rsid w:val="00ED1979"/>
    <w:rsid w:val="00ED1B79"/>
    <w:rsid w:val="00ED1C2D"/>
    <w:rsid w:val="00ED1CDD"/>
    <w:rsid w:val="00ED1D8E"/>
    <w:rsid w:val="00ED1DB4"/>
    <w:rsid w:val="00ED1F8F"/>
    <w:rsid w:val="00ED21DD"/>
    <w:rsid w:val="00ED2239"/>
    <w:rsid w:val="00ED2330"/>
    <w:rsid w:val="00ED2555"/>
    <w:rsid w:val="00ED2628"/>
    <w:rsid w:val="00ED2952"/>
    <w:rsid w:val="00ED2A4D"/>
    <w:rsid w:val="00ED2A66"/>
    <w:rsid w:val="00ED2E56"/>
    <w:rsid w:val="00ED3226"/>
    <w:rsid w:val="00ED32B7"/>
    <w:rsid w:val="00ED343A"/>
    <w:rsid w:val="00ED36A8"/>
    <w:rsid w:val="00ED3744"/>
    <w:rsid w:val="00ED37E6"/>
    <w:rsid w:val="00ED3810"/>
    <w:rsid w:val="00ED3BF3"/>
    <w:rsid w:val="00ED40E2"/>
    <w:rsid w:val="00ED4315"/>
    <w:rsid w:val="00ED4336"/>
    <w:rsid w:val="00ED43B9"/>
    <w:rsid w:val="00ED43C3"/>
    <w:rsid w:val="00ED4AF6"/>
    <w:rsid w:val="00ED50B3"/>
    <w:rsid w:val="00ED5685"/>
    <w:rsid w:val="00ED57F5"/>
    <w:rsid w:val="00ED5A0D"/>
    <w:rsid w:val="00ED5CCF"/>
    <w:rsid w:val="00ED6285"/>
    <w:rsid w:val="00ED6695"/>
    <w:rsid w:val="00ED672C"/>
    <w:rsid w:val="00ED6E4F"/>
    <w:rsid w:val="00ED6F1B"/>
    <w:rsid w:val="00ED737E"/>
    <w:rsid w:val="00ED73E9"/>
    <w:rsid w:val="00ED74B0"/>
    <w:rsid w:val="00ED7587"/>
    <w:rsid w:val="00ED75DB"/>
    <w:rsid w:val="00ED774D"/>
    <w:rsid w:val="00ED779D"/>
    <w:rsid w:val="00ED78DD"/>
    <w:rsid w:val="00ED79BD"/>
    <w:rsid w:val="00ED7E0C"/>
    <w:rsid w:val="00ED7FBF"/>
    <w:rsid w:val="00EE00F1"/>
    <w:rsid w:val="00EE0138"/>
    <w:rsid w:val="00EE0241"/>
    <w:rsid w:val="00EE0248"/>
    <w:rsid w:val="00EE0251"/>
    <w:rsid w:val="00EE0464"/>
    <w:rsid w:val="00EE0542"/>
    <w:rsid w:val="00EE060D"/>
    <w:rsid w:val="00EE0B60"/>
    <w:rsid w:val="00EE0E3B"/>
    <w:rsid w:val="00EE10B2"/>
    <w:rsid w:val="00EE10F1"/>
    <w:rsid w:val="00EE1628"/>
    <w:rsid w:val="00EE1685"/>
    <w:rsid w:val="00EE16EC"/>
    <w:rsid w:val="00EE18C8"/>
    <w:rsid w:val="00EE1BEA"/>
    <w:rsid w:val="00EE1D03"/>
    <w:rsid w:val="00EE1F10"/>
    <w:rsid w:val="00EE1F9E"/>
    <w:rsid w:val="00EE20F4"/>
    <w:rsid w:val="00EE2219"/>
    <w:rsid w:val="00EE22AD"/>
    <w:rsid w:val="00EE22B8"/>
    <w:rsid w:val="00EE23AD"/>
    <w:rsid w:val="00EE273D"/>
    <w:rsid w:val="00EE2A62"/>
    <w:rsid w:val="00EE2BB8"/>
    <w:rsid w:val="00EE2D05"/>
    <w:rsid w:val="00EE3142"/>
    <w:rsid w:val="00EE34E2"/>
    <w:rsid w:val="00EE3793"/>
    <w:rsid w:val="00EE3817"/>
    <w:rsid w:val="00EE3A49"/>
    <w:rsid w:val="00EE3A6A"/>
    <w:rsid w:val="00EE3E01"/>
    <w:rsid w:val="00EE3F1B"/>
    <w:rsid w:val="00EE41C6"/>
    <w:rsid w:val="00EE4483"/>
    <w:rsid w:val="00EE44B0"/>
    <w:rsid w:val="00EE4794"/>
    <w:rsid w:val="00EE47AF"/>
    <w:rsid w:val="00EE490F"/>
    <w:rsid w:val="00EE4A86"/>
    <w:rsid w:val="00EE520D"/>
    <w:rsid w:val="00EE54E3"/>
    <w:rsid w:val="00EE57EB"/>
    <w:rsid w:val="00EE5A5F"/>
    <w:rsid w:val="00EE5D23"/>
    <w:rsid w:val="00EE5F5F"/>
    <w:rsid w:val="00EE5F71"/>
    <w:rsid w:val="00EE5FF3"/>
    <w:rsid w:val="00EE63D0"/>
    <w:rsid w:val="00EE6401"/>
    <w:rsid w:val="00EE64C6"/>
    <w:rsid w:val="00EE64DE"/>
    <w:rsid w:val="00EE6703"/>
    <w:rsid w:val="00EE6813"/>
    <w:rsid w:val="00EE6925"/>
    <w:rsid w:val="00EE69FC"/>
    <w:rsid w:val="00EE6E20"/>
    <w:rsid w:val="00EE7441"/>
    <w:rsid w:val="00EE76D3"/>
    <w:rsid w:val="00EE7768"/>
    <w:rsid w:val="00EE7AED"/>
    <w:rsid w:val="00EE7B33"/>
    <w:rsid w:val="00EE7D7B"/>
    <w:rsid w:val="00EF01C4"/>
    <w:rsid w:val="00EF0517"/>
    <w:rsid w:val="00EF0620"/>
    <w:rsid w:val="00EF06FA"/>
    <w:rsid w:val="00EF08D8"/>
    <w:rsid w:val="00EF091C"/>
    <w:rsid w:val="00EF0C45"/>
    <w:rsid w:val="00EF0EC8"/>
    <w:rsid w:val="00EF116B"/>
    <w:rsid w:val="00EF13C1"/>
    <w:rsid w:val="00EF142A"/>
    <w:rsid w:val="00EF17AB"/>
    <w:rsid w:val="00EF182B"/>
    <w:rsid w:val="00EF196F"/>
    <w:rsid w:val="00EF19EE"/>
    <w:rsid w:val="00EF1B4B"/>
    <w:rsid w:val="00EF1FB8"/>
    <w:rsid w:val="00EF21E2"/>
    <w:rsid w:val="00EF2222"/>
    <w:rsid w:val="00EF22D5"/>
    <w:rsid w:val="00EF2496"/>
    <w:rsid w:val="00EF250C"/>
    <w:rsid w:val="00EF28DC"/>
    <w:rsid w:val="00EF2B0A"/>
    <w:rsid w:val="00EF2BC5"/>
    <w:rsid w:val="00EF2F60"/>
    <w:rsid w:val="00EF3063"/>
    <w:rsid w:val="00EF32AA"/>
    <w:rsid w:val="00EF3576"/>
    <w:rsid w:val="00EF3ADB"/>
    <w:rsid w:val="00EF3EFF"/>
    <w:rsid w:val="00EF4022"/>
    <w:rsid w:val="00EF4352"/>
    <w:rsid w:val="00EF484C"/>
    <w:rsid w:val="00EF48B5"/>
    <w:rsid w:val="00EF49FD"/>
    <w:rsid w:val="00EF4C76"/>
    <w:rsid w:val="00EF4DB5"/>
    <w:rsid w:val="00EF5017"/>
    <w:rsid w:val="00EF51B7"/>
    <w:rsid w:val="00EF5410"/>
    <w:rsid w:val="00EF55FC"/>
    <w:rsid w:val="00EF5672"/>
    <w:rsid w:val="00EF59FD"/>
    <w:rsid w:val="00EF5D0F"/>
    <w:rsid w:val="00EF5E6C"/>
    <w:rsid w:val="00EF62B1"/>
    <w:rsid w:val="00EF676B"/>
    <w:rsid w:val="00EF7393"/>
    <w:rsid w:val="00EF7A39"/>
    <w:rsid w:val="00EF7AA2"/>
    <w:rsid w:val="00EF7B0B"/>
    <w:rsid w:val="00EF7C71"/>
    <w:rsid w:val="00EF7E16"/>
    <w:rsid w:val="00F00335"/>
    <w:rsid w:val="00F00422"/>
    <w:rsid w:val="00F007DE"/>
    <w:rsid w:val="00F00ABA"/>
    <w:rsid w:val="00F00D03"/>
    <w:rsid w:val="00F01202"/>
    <w:rsid w:val="00F012BD"/>
    <w:rsid w:val="00F01463"/>
    <w:rsid w:val="00F01487"/>
    <w:rsid w:val="00F019A4"/>
    <w:rsid w:val="00F019C4"/>
    <w:rsid w:val="00F019CD"/>
    <w:rsid w:val="00F01A3A"/>
    <w:rsid w:val="00F01B9E"/>
    <w:rsid w:val="00F02082"/>
    <w:rsid w:val="00F0215B"/>
    <w:rsid w:val="00F02272"/>
    <w:rsid w:val="00F022F0"/>
    <w:rsid w:val="00F023BD"/>
    <w:rsid w:val="00F02550"/>
    <w:rsid w:val="00F026D5"/>
    <w:rsid w:val="00F02947"/>
    <w:rsid w:val="00F02953"/>
    <w:rsid w:val="00F02D42"/>
    <w:rsid w:val="00F02EA8"/>
    <w:rsid w:val="00F02F78"/>
    <w:rsid w:val="00F0313E"/>
    <w:rsid w:val="00F032EC"/>
    <w:rsid w:val="00F03488"/>
    <w:rsid w:val="00F0364C"/>
    <w:rsid w:val="00F036A4"/>
    <w:rsid w:val="00F0376B"/>
    <w:rsid w:val="00F03A52"/>
    <w:rsid w:val="00F03C84"/>
    <w:rsid w:val="00F04019"/>
    <w:rsid w:val="00F040CE"/>
    <w:rsid w:val="00F041E6"/>
    <w:rsid w:val="00F0441A"/>
    <w:rsid w:val="00F044F0"/>
    <w:rsid w:val="00F04685"/>
    <w:rsid w:val="00F046DE"/>
    <w:rsid w:val="00F047E9"/>
    <w:rsid w:val="00F04AF4"/>
    <w:rsid w:val="00F04B9B"/>
    <w:rsid w:val="00F04C35"/>
    <w:rsid w:val="00F04EDA"/>
    <w:rsid w:val="00F04F79"/>
    <w:rsid w:val="00F0527E"/>
    <w:rsid w:val="00F053E8"/>
    <w:rsid w:val="00F0548F"/>
    <w:rsid w:val="00F054D6"/>
    <w:rsid w:val="00F05552"/>
    <w:rsid w:val="00F055FB"/>
    <w:rsid w:val="00F0583E"/>
    <w:rsid w:val="00F05891"/>
    <w:rsid w:val="00F05980"/>
    <w:rsid w:val="00F05A80"/>
    <w:rsid w:val="00F05B71"/>
    <w:rsid w:val="00F05E1E"/>
    <w:rsid w:val="00F05F2A"/>
    <w:rsid w:val="00F05F7C"/>
    <w:rsid w:val="00F0601D"/>
    <w:rsid w:val="00F0619E"/>
    <w:rsid w:val="00F06644"/>
    <w:rsid w:val="00F06971"/>
    <w:rsid w:val="00F06B52"/>
    <w:rsid w:val="00F06C5B"/>
    <w:rsid w:val="00F06CDC"/>
    <w:rsid w:val="00F06E0D"/>
    <w:rsid w:val="00F07005"/>
    <w:rsid w:val="00F070A8"/>
    <w:rsid w:val="00F070EA"/>
    <w:rsid w:val="00F07277"/>
    <w:rsid w:val="00F0728E"/>
    <w:rsid w:val="00F073EB"/>
    <w:rsid w:val="00F07510"/>
    <w:rsid w:val="00F0761A"/>
    <w:rsid w:val="00F076EE"/>
    <w:rsid w:val="00F07735"/>
    <w:rsid w:val="00F0775E"/>
    <w:rsid w:val="00F07798"/>
    <w:rsid w:val="00F07867"/>
    <w:rsid w:val="00F07AB6"/>
    <w:rsid w:val="00F07D5C"/>
    <w:rsid w:val="00F07DAE"/>
    <w:rsid w:val="00F07DB9"/>
    <w:rsid w:val="00F07DE6"/>
    <w:rsid w:val="00F07E0A"/>
    <w:rsid w:val="00F07EE4"/>
    <w:rsid w:val="00F07FA7"/>
    <w:rsid w:val="00F10323"/>
    <w:rsid w:val="00F103C2"/>
    <w:rsid w:val="00F1053D"/>
    <w:rsid w:val="00F10552"/>
    <w:rsid w:val="00F10566"/>
    <w:rsid w:val="00F10780"/>
    <w:rsid w:val="00F107A4"/>
    <w:rsid w:val="00F107DA"/>
    <w:rsid w:val="00F10A69"/>
    <w:rsid w:val="00F10B50"/>
    <w:rsid w:val="00F10C03"/>
    <w:rsid w:val="00F11004"/>
    <w:rsid w:val="00F113AC"/>
    <w:rsid w:val="00F11697"/>
    <w:rsid w:val="00F11728"/>
    <w:rsid w:val="00F11887"/>
    <w:rsid w:val="00F119F5"/>
    <w:rsid w:val="00F11A4E"/>
    <w:rsid w:val="00F11AA9"/>
    <w:rsid w:val="00F11CEC"/>
    <w:rsid w:val="00F120F8"/>
    <w:rsid w:val="00F12234"/>
    <w:rsid w:val="00F12547"/>
    <w:rsid w:val="00F125AD"/>
    <w:rsid w:val="00F12641"/>
    <w:rsid w:val="00F12710"/>
    <w:rsid w:val="00F128EB"/>
    <w:rsid w:val="00F12A4B"/>
    <w:rsid w:val="00F12A4F"/>
    <w:rsid w:val="00F12AE2"/>
    <w:rsid w:val="00F12FF5"/>
    <w:rsid w:val="00F130B9"/>
    <w:rsid w:val="00F13443"/>
    <w:rsid w:val="00F137C3"/>
    <w:rsid w:val="00F13885"/>
    <w:rsid w:val="00F1398A"/>
    <w:rsid w:val="00F13B4A"/>
    <w:rsid w:val="00F13E31"/>
    <w:rsid w:val="00F1436D"/>
    <w:rsid w:val="00F14509"/>
    <w:rsid w:val="00F14718"/>
    <w:rsid w:val="00F147AE"/>
    <w:rsid w:val="00F14BFD"/>
    <w:rsid w:val="00F14C3C"/>
    <w:rsid w:val="00F14EEB"/>
    <w:rsid w:val="00F14F00"/>
    <w:rsid w:val="00F15214"/>
    <w:rsid w:val="00F152C7"/>
    <w:rsid w:val="00F1553C"/>
    <w:rsid w:val="00F15772"/>
    <w:rsid w:val="00F1577E"/>
    <w:rsid w:val="00F157A7"/>
    <w:rsid w:val="00F1581C"/>
    <w:rsid w:val="00F159F3"/>
    <w:rsid w:val="00F15D9A"/>
    <w:rsid w:val="00F1615F"/>
    <w:rsid w:val="00F1638B"/>
    <w:rsid w:val="00F16488"/>
    <w:rsid w:val="00F16519"/>
    <w:rsid w:val="00F16A70"/>
    <w:rsid w:val="00F16C2F"/>
    <w:rsid w:val="00F16D8A"/>
    <w:rsid w:val="00F16E6C"/>
    <w:rsid w:val="00F16E96"/>
    <w:rsid w:val="00F17308"/>
    <w:rsid w:val="00F17321"/>
    <w:rsid w:val="00F173F7"/>
    <w:rsid w:val="00F17B71"/>
    <w:rsid w:val="00F17C4F"/>
    <w:rsid w:val="00F17F28"/>
    <w:rsid w:val="00F2006A"/>
    <w:rsid w:val="00F2023F"/>
    <w:rsid w:val="00F2062A"/>
    <w:rsid w:val="00F20F6D"/>
    <w:rsid w:val="00F20F6E"/>
    <w:rsid w:val="00F2112B"/>
    <w:rsid w:val="00F21164"/>
    <w:rsid w:val="00F212CC"/>
    <w:rsid w:val="00F21311"/>
    <w:rsid w:val="00F2150D"/>
    <w:rsid w:val="00F21612"/>
    <w:rsid w:val="00F217BC"/>
    <w:rsid w:val="00F21C0E"/>
    <w:rsid w:val="00F21EA1"/>
    <w:rsid w:val="00F21EDA"/>
    <w:rsid w:val="00F21F73"/>
    <w:rsid w:val="00F2212B"/>
    <w:rsid w:val="00F222BA"/>
    <w:rsid w:val="00F225B1"/>
    <w:rsid w:val="00F22629"/>
    <w:rsid w:val="00F22631"/>
    <w:rsid w:val="00F226C3"/>
    <w:rsid w:val="00F22810"/>
    <w:rsid w:val="00F22865"/>
    <w:rsid w:val="00F229F1"/>
    <w:rsid w:val="00F22AA1"/>
    <w:rsid w:val="00F22B88"/>
    <w:rsid w:val="00F22C2C"/>
    <w:rsid w:val="00F22C97"/>
    <w:rsid w:val="00F230BE"/>
    <w:rsid w:val="00F233AD"/>
    <w:rsid w:val="00F2355B"/>
    <w:rsid w:val="00F23646"/>
    <w:rsid w:val="00F23786"/>
    <w:rsid w:val="00F237DF"/>
    <w:rsid w:val="00F23834"/>
    <w:rsid w:val="00F23A2C"/>
    <w:rsid w:val="00F23B1D"/>
    <w:rsid w:val="00F24039"/>
    <w:rsid w:val="00F24042"/>
    <w:rsid w:val="00F2412D"/>
    <w:rsid w:val="00F243AE"/>
    <w:rsid w:val="00F24431"/>
    <w:rsid w:val="00F245DB"/>
    <w:rsid w:val="00F245EC"/>
    <w:rsid w:val="00F246A6"/>
    <w:rsid w:val="00F247E4"/>
    <w:rsid w:val="00F24A1E"/>
    <w:rsid w:val="00F24A31"/>
    <w:rsid w:val="00F24AF6"/>
    <w:rsid w:val="00F24E56"/>
    <w:rsid w:val="00F25877"/>
    <w:rsid w:val="00F258FC"/>
    <w:rsid w:val="00F2593F"/>
    <w:rsid w:val="00F259E1"/>
    <w:rsid w:val="00F25BC5"/>
    <w:rsid w:val="00F25C9F"/>
    <w:rsid w:val="00F25CFE"/>
    <w:rsid w:val="00F260B8"/>
    <w:rsid w:val="00F26292"/>
    <w:rsid w:val="00F26327"/>
    <w:rsid w:val="00F2632B"/>
    <w:rsid w:val="00F2652B"/>
    <w:rsid w:val="00F2678F"/>
    <w:rsid w:val="00F267C6"/>
    <w:rsid w:val="00F26896"/>
    <w:rsid w:val="00F26939"/>
    <w:rsid w:val="00F26A37"/>
    <w:rsid w:val="00F26A7A"/>
    <w:rsid w:val="00F26E35"/>
    <w:rsid w:val="00F26F9E"/>
    <w:rsid w:val="00F26F9F"/>
    <w:rsid w:val="00F26FD2"/>
    <w:rsid w:val="00F27055"/>
    <w:rsid w:val="00F2706B"/>
    <w:rsid w:val="00F2709A"/>
    <w:rsid w:val="00F275DB"/>
    <w:rsid w:val="00F277D0"/>
    <w:rsid w:val="00F27802"/>
    <w:rsid w:val="00F27A52"/>
    <w:rsid w:val="00F30066"/>
    <w:rsid w:val="00F30081"/>
    <w:rsid w:val="00F30147"/>
    <w:rsid w:val="00F3041A"/>
    <w:rsid w:val="00F30645"/>
    <w:rsid w:val="00F307E6"/>
    <w:rsid w:val="00F30843"/>
    <w:rsid w:val="00F3090B"/>
    <w:rsid w:val="00F3092A"/>
    <w:rsid w:val="00F30AFB"/>
    <w:rsid w:val="00F310E6"/>
    <w:rsid w:val="00F31455"/>
    <w:rsid w:val="00F314C2"/>
    <w:rsid w:val="00F317A0"/>
    <w:rsid w:val="00F3194F"/>
    <w:rsid w:val="00F31BAD"/>
    <w:rsid w:val="00F31C36"/>
    <w:rsid w:val="00F31DE6"/>
    <w:rsid w:val="00F320DD"/>
    <w:rsid w:val="00F32282"/>
    <w:rsid w:val="00F323ED"/>
    <w:rsid w:val="00F32BA5"/>
    <w:rsid w:val="00F32BD6"/>
    <w:rsid w:val="00F32BEC"/>
    <w:rsid w:val="00F33195"/>
    <w:rsid w:val="00F33548"/>
    <w:rsid w:val="00F33622"/>
    <w:rsid w:val="00F33922"/>
    <w:rsid w:val="00F33C80"/>
    <w:rsid w:val="00F33C95"/>
    <w:rsid w:val="00F33EEE"/>
    <w:rsid w:val="00F3414D"/>
    <w:rsid w:val="00F347FF"/>
    <w:rsid w:val="00F34A32"/>
    <w:rsid w:val="00F34AA8"/>
    <w:rsid w:val="00F34BE7"/>
    <w:rsid w:val="00F34DD1"/>
    <w:rsid w:val="00F34E26"/>
    <w:rsid w:val="00F34E5E"/>
    <w:rsid w:val="00F35595"/>
    <w:rsid w:val="00F35627"/>
    <w:rsid w:val="00F35934"/>
    <w:rsid w:val="00F35A11"/>
    <w:rsid w:val="00F35B04"/>
    <w:rsid w:val="00F35BB0"/>
    <w:rsid w:val="00F35C71"/>
    <w:rsid w:val="00F35C7A"/>
    <w:rsid w:val="00F35E48"/>
    <w:rsid w:val="00F35FF7"/>
    <w:rsid w:val="00F368B4"/>
    <w:rsid w:val="00F369BA"/>
    <w:rsid w:val="00F36A46"/>
    <w:rsid w:val="00F36A59"/>
    <w:rsid w:val="00F36CEB"/>
    <w:rsid w:val="00F36DAB"/>
    <w:rsid w:val="00F36DD0"/>
    <w:rsid w:val="00F36E58"/>
    <w:rsid w:val="00F3704C"/>
    <w:rsid w:val="00F372A0"/>
    <w:rsid w:val="00F372D1"/>
    <w:rsid w:val="00F373C7"/>
    <w:rsid w:val="00F377CC"/>
    <w:rsid w:val="00F37872"/>
    <w:rsid w:val="00F37936"/>
    <w:rsid w:val="00F37B46"/>
    <w:rsid w:val="00F4034F"/>
    <w:rsid w:val="00F405E9"/>
    <w:rsid w:val="00F406B5"/>
    <w:rsid w:val="00F40AEF"/>
    <w:rsid w:val="00F40F1F"/>
    <w:rsid w:val="00F40FD9"/>
    <w:rsid w:val="00F4126B"/>
    <w:rsid w:val="00F412AF"/>
    <w:rsid w:val="00F414A3"/>
    <w:rsid w:val="00F41621"/>
    <w:rsid w:val="00F4193E"/>
    <w:rsid w:val="00F419CD"/>
    <w:rsid w:val="00F41BF9"/>
    <w:rsid w:val="00F41C03"/>
    <w:rsid w:val="00F41CAF"/>
    <w:rsid w:val="00F41CBA"/>
    <w:rsid w:val="00F41CCD"/>
    <w:rsid w:val="00F41D31"/>
    <w:rsid w:val="00F41EA4"/>
    <w:rsid w:val="00F41ED3"/>
    <w:rsid w:val="00F41FEB"/>
    <w:rsid w:val="00F42462"/>
    <w:rsid w:val="00F42657"/>
    <w:rsid w:val="00F4296B"/>
    <w:rsid w:val="00F42A19"/>
    <w:rsid w:val="00F42DAC"/>
    <w:rsid w:val="00F42E03"/>
    <w:rsid w:val="00F42EAE"/>
    <w:rsid w:val="00F42F42"/>
    <w:rsid w:val="00F4370E"/>
    <w:rsid w:val="00F43774"/>
    <w:rsid w:val="00F43925"/>
    <w:rsid w:val="00F439B8"/>
    <w:rsid w:val="00F43C66"/>
    <w:rsid w:val="00F43C6E"/>
    <w:rsid w:val="00F43C9D"/>
    <w:rsid w:val="00F43EC8"/>
    <w:rsid w:val="00F43F95"/>
    <w:rsid w:val="00F43FD5"/>
    <w:rsid w:val="00F444AC"/>
    <w:rsid w:val="00F44715"/>
    <w:rsid w:val="00F4496A"/>
    <w:rsid w:val="00F449A5"/>
    <w:rsid w:val="00F44B9D"/>
    <w:rsid w:val="00F44EA0"/>
    <w:rsid w:val="00F44F87"/>
    <w:rsid w:val="00F450D3"/>
    <w:rsid w:val="00F45199"/>
    <w:rsid w:val="00F454DC"/>
    <w:rsid w:val="00F45689"/>
    <w:rsid w:val="00F4578B"/>
    <w:rsid w:val="00F457C6"/>
    <w:rsid w:val="00F45812"/>
    <w:rsid w:val="00F45889"/>
    <w:rsid w:val="00F45B3D"/>
    <w:rsid w:val="00F45E1B"/>
    <w:rsid w:val="00F46236"/>
    <w:rsid w:val="00F46307"/>
    <w:rsid w:val="00F465E1"/>
    <w:rsid w:val="00F465F5"/>
    <w:rsid w:val="00F46827"/>
    <w:rsid w:val="00F46899"/>
    <w:rsid w:val="00F468B0"/>
    <w:rsid w:val="00F469B2"/>
    <w:rsid w:val="00F46AAD"/>
    <w:rsid w:val="00F46ADA"/>
    <w:rsid w:val="00F46C80"/>
    <w:rsid w:val="00F46FF5"/>
    <w:rsid w:val="00F47033"/>
    <w:rsid w:val="00F4705E"/>
    <w:rsid w:val="00F473B9"/>
    <w:rsid w:val="00F473EB"/>
    <w:rsid w:val="00F47635"/>
    <w:rsid w:val="00F47B21"/>
    <w:rsid w:val="00F47E15"/>
    <w:rsid w:val="00F47EF8"/>
    <w:rsid w:val="00F5000A"/>
    <w:rsid w:val="00F502BE"/>
    <w:rsid w:val="00F503E5"/>
    <w:rsid w:val="00F503F9"/>
    <w:rsid w:val="00F50423"/>
    <w:rsid w:val="00F5063A"/>
    <w:rsid w:val="00F50662"/>
    <w:rsid w:val="00F506B5"/>
    <w:rsid w:val="00F5077C"/>
    <w:rsid w:val="00F508B7"/>
    <w:rsid w:val="00F508FE"/>
    <w:rsid w:val="00F50DE1"/>
    <w:rsid w:val="00F5111B"/>
    <w:rsid w:val="00F5129F"/>
    <w:rsid w:val="00F51324"/>
    <w:rsid w:val="00F51352"/>
    <w:rsid w:val="00F514D1"/>
    <w:rsid w:val="00F515BD"/>
    <w:rsid w:val="00F51615"/>
    <w:rsid w:val="00F51884"/>
    <w:rsid w:val="00F518C8"/>
    <w:rsid w:val="00F5196A"/>
    <w:rsid w:val="00F51B05"/>
    <w:rsid w:val="00F51B9D"/>
    <w:rsid w:val="00F51D34"/>
    <w:rsid w:val="00F52073"/>
    <w:rsid w:val="00F52113"/>
    <w:rsid w:val="00F52386"/>
    <w:rsid w:val="00F52393"/>
    <w:rsid w:val="00F52574"/>
    <w:rsid w:val="00F525C6"/>
    <w:rsid w:val="00F52737"/>
    <w:rsid w:val="00F527BD"/>
    <w:rsid w:val="00F52A4F"/>
    <w:rsid w:val="00F52AAA"/>
    <w:rsid w:val="00F52B0E"/>
    <w:rsid w:val="00F52B3D"/>
    <w:rsid w:val="00F52B54"/>
    <w:rsid w:val="00F52B84"/>
    <w:rsid w:val="00F52C1D"/>
    <w:rsid w:val="00F52C3E"/>
    <w:rsid w:val="00F52E3E"/>
    <w:rsid w:val="00F52ED1"/>
    <w:rsid w:val="00F530BC"/>
    <w:rsid w:val="00F5311D"/>
    <w:rsid w:val="00F53191"/>
    <w:rsid w:val="00F53A21"/>
    <w:rsid w:val="00F53AF6"/>
    <w:rsid w:val="00F53BB9"/>
    <w:rsid w:val="00F53D89"/>
    <w:rsid w:val="00F53E6D"/>
    <w:rsid w:val="00F53FA6"/>
    <w:rsid w:val="00F541CE"/>
    <w:rsid w:val="00F544A4"/>
    <w:rsid w:val="00F54541"/>
    <w:rsid w:val="00F54550"/>
    <w:rsid w:val="00F54929"/>
    <w:rsid w:val="00F54B3B"/>
    <w:rsid w:val="00F54BC0"/>
    <w:rsid w:val="00F54C39"/>
    <w:rsid w:val="00F54CE7"/>
    <w:rsid w:val="00F552A6"/>
    <w:rsid w:val="00F552D6"/>
    <w:rsid w:val="00F5540B"/>
    <w:rsid w:val="00F55A18"/>
    <w:rsid w:val="00F55D82"/>
    <w:rsid w:val="00F55F3F"/>
    <w:rsid w:val="00F55F59"/>
    <w:rsid w:val="00F563B0"/>
    <w:rsid w:val="00F565AE"/>
    <w:rsid w:val="00F56733"/>
    <w:rsid w:val="00F5678B"/>
    <w:rsid w:val="00F56A56"/>
    <w:rsid w:val="00F56D4A"/>
    <w:rsid w:val="00F56D80"/>
    <w:rsid w:val="00F56D95"/>
    <w:rsid w:val="00F56E37"/>
    <w:rsid w:val="00F56E55"/>
    <w:rsid w:val="00F5730F"/>
    <w:rsid w:val="00F5753B"/>
    <w:rsid w:val="00F57637"/>
    <w:rsid w:val="00F57903"/>
    <w:rsid w:val="00F57B5B"/>
    <w:rsid w:val="00F57C7E"/>
    <w:rsid w:val="00F57E3F"/>
    <w:rsid w:val="00F57FE1"/>
    <w:rsid w:val="00F6006F"/>
    <w:rsid w:val="00F60122"/>
    <w:rsid w:val="00F603A7"/>
    <w:rsid w:val="00F6094B"/>
    <w:rsid w:val="00F60A3D"/>
    <w:rsid w:val="00F60B2C"/>
    <w:rsid w:val="00F60BD6"/>
    <w:rsid w:val="00F60C2E"/>
    <w:rsid w:val="00F6105E"/>
    <w:rsid w:val="00F610B8"/>
    <w:rsid w:val="00F61552"/>
    <w:rsid w:val="00F616D9"/>
    <w:rsid w:val="00F617D6"/>
    <w:rsid w:val="00F618AB"/>
    <w:rsid w:val="00F6190D"/>
    <w:rsid w:val="00F61983"/>
    <w:rsid w:val="00F61B4D"/>
    <w:rsid w:val="00F6222A"/>
    <w:rsid w:val="00F62309"/>
    <w:rsid w:val="00F62481"/>
    <w:rsid w:val="00F6253D"/>
    <w:rsid w:val="00F62572"/>
    <w:rsid w:val="00F626A9"/>
    <w:rsid w:val="00F62754"/>
    <w:rsid w:val="00F6278E"/>
    <w:rsid w:val="00F62987"/>
    <w:rsid w:val="00F63011"/>
    <w:rsid w:val="00F6358C"/>
    <w:rsid w:val="00F63C64"/>
    <w:rsid w:val="00F640B0"/>
    <w:rsid w:val="00F640F3"/>
    <w:rsid w:val="00F6449C"/>
    <w:rsid w:val="00F6471F"/>
    <w:rsid w:val="00F6478A"/>
    <w:rsid w:val="00F64ED1"/>
    <w:rsid w:val="00F64EE2"/>
    <w:rsid w:val="00F65675"/>
    <w:rsid w:val="00F6599F"/>
    <w:rsid w:val="00F65C45"/>
    <w:rsid w:val="00F65E21"/>
    <w:rsid w:val="00F6604E"/>
    <w:rsid w:val="00F66161"/>
    <w:rsid w:val="00F66408"/>
    <w:rsid w:val="00F665C5"/>
    <w:rsid w:val="00F6665B"/>
    <w:rsid w:val="00F666CA"/>
    <w:rsid w:val="00F669B8"/>
    <w:rsid w:val="00F66B62"/>
    <w:rsid w:val="00F66BD2"/>
    <w:rsid w:val="00F66DB0"/>
    <w:rsid w:val="00F66EAA"/>
    <w:rsid w:val="00F66FF4"/>
    <w:rsid w:val="00F6735D"/>
    <w:rsid w:val="00F673AD"/>
    <w:rsid w:val="00F6742E"/>
    <w:rsid w:val="00F67441"/>
    <w:rsid w:val="00F67595"/>
    <w:rsid w:val="00F67775"/>
    <w:rsid w:val="00F67820"/>
    <w:rsid w:val="00F6793F"/>
    <w:rsid w:val="00F679BD"/>
    <w:rsid w:val="00F679DC"/>
    <w:rsid w:val="00F67CF2"/>
    <w:rsid w:val="00F67E6C"/>
    <w:rsid w:val="00F67FD2"/>
    <w:rsid w:val="00F70199"/>
    <w:rsid w:val="00F7019E"/>
    <w:rsid w:val="00F70243"/>
    <w:rsid w:val="00F70737"/>
    <w:rsid w:val="00F70774"/>
    <w:rsid w:val="00F70818"/>
    <w:rsid w:val="00F709CF"/>
    <w:rsid w:val="00F70A3A"/>
    <w:rsid w:val="00F70D67"/>
    <w:rsid w:val="00F70D83"/>
    <w:rsid w:val="00F70E2A"/>
    <w:rsid w:val="00F7120F"/>
    <w:rsid w:val="00F7173D"/>
    <w:rsid w:val="00F718AA"/>
    <w:rsid w:val="00F71AB8"/>
    <w:rsid w:val="00F71B23"/>
    <w:rsid w:val="00F71F46"/>
    <w:rsid w:val="00F72055"/>
    <w:rsid w:val="00F7217E"/>
    <w:rsid w:val="00F7218D"/>
    <w:rsid w:val="00F7240F"/>
    <w:rsid w:val="00F7250D"/>
    <w:rsid w:val="00F72715"/>
    <w:rsid w:val="00F72785"/>
    <w:rsid w:val="00F7283C"/>
    <w:rsid w:val="00F7295B"/>
    <w:rsid w:val="00F72A04"/>
    <w:rsid w:val="00F72A39"/>
    <w:rsid w:val="00F72D04"/>
    <w:rsid w:val="00F72DB0"/>
    <w:rsid w:val="00F73377"/>
    <w:rsid w:val="00F7359B"/>
    <w:rsid w:val="00F73622"/>
    <w:rsid w:val="00F736BD"/>
    <w:rsid w:val="00F738E4"/>
    <w:rsid w:val="00F73AD3"/>
    <w:rsid w:val="00F742F5"/>
    <w:rsid w:val="00F74348"/>
    <w:rsid w:val="00F74379"/>
    <w:rsid w:val="00F743A6"/>
    <w:rsid w:val="00F744B3"/>
    <w:rsid w:val="00F746F4"/>
    <w:rsid w:val="00F747B2"/>
    <w:rsid w:val="00F7481A"/>
    <w:rsid w:val="00F74844"/>
    <w:rsid w:val="00F74B0D"/>
    <w:rsid w:val="00F74E60"/>
    <w:rsid w:val="00F74F36"/>
    <w:rsid w:val="00F74F4B"/>
    <w:rsid w:val="00F75083"/>
    <w:rsid w:val="00F752FE"/>
    <w:rsid w:val="00F7558F"/>
    <w:rsid w:val="00F755F2"/>
    <w:rsid w:val="00F75603"/>
    <w:rsid w:val="00F75655"/>
    <w:rsid w:val="00F756EC"/>
    <w:rsid w:val="00F75746"/>
    <w:rsid w:val="00F758BA"/>
    <w:rsid w:val="00F75CF9"/>
    <w:rsid w:val="00F75D77"/>
    <w:rsid w:val="00F75E10"/>
    <w:rsid w:val="00F76258"/>
    <w:rsid w:val="00F76421"/>
    <w:rsid w:val="00F7644D"/>
    <w:rsid w:val="00F766FA"/>
    <w:rsid w:val="00F768E2"/>
    <w:rsid w:val="00F76C05"/>
    <w:rsid w:val="00F76C4D"/>
    <w:rsid w:val="00F76CA0"/>
    <w:rsid w:val="00F76D90"/>
    <w:rsid w:val="00F76DBA"/>
    <w:rsid w:val="00F7735E"/>
    <w:rsid w:val="00F77384"/>
    <w:rsid w:val="00F77884"/>
    <w:rsid w:val="00F806E3"/>
    <w:rsid w:val="00F80721"/>
    <w:rsid w:val="00F80AC4"/>
    <w:rsid w:val="00F80CEA"/>
    <w:rsid w:val="00F80D8F"/>
    <w:rsid w:val="00F814D1"/>
    <w:rsid w:val="00F817B9"/>
    <w:rsid w:val="00F817F4"/>
    <w:rsid w:val="00F81801"/>
    <w:rsid w:val="00F818A0"/>
    <w:rsid w:val="00F8228B"/>
    <w:rsid w:val="00F823EA"/>
    <w:rsid w:val="00F825CA"/>
    <w:rsid w:val="00F825D5"/>
    <w:rsid w:val="00F829A6"/>
    <w:rsid w:val="00F82B79"/>
    <w:rsid w:val="00F82BE0"/>
    <w:rsid w:val="00F82E54"/>
    <w:rsid w:val="00F83213"/>
    <w:rsid w:val="00F832A8"/>
    <w:rsid w:val="00F835D7"/>
    <w:rsid w:val="00F83771"/>
    <w:rsid w:val="00F838C4"/>
    <w:rsid w:val="00F83A3C"/>
    <w:rsid w:val="00F83B28"/>
    <w:rsid w:val="00F83FCB"/>
    <w:rsid w:val="00F840C4"/>
    <w:rsid w:val="00F8411C"/>
    <w:rsid w:val="00F842BA"/>
    <w:rsid w:val="00F845BF"/>
    <w:rsid w:val="00F846C1"/>
    <w:rsid w:val="00F847CE"/>
    <w:rsid w:val="00F84D0A"/>
    <w:rsid w:val="00F84D47"/>
    <w:rsid w:val="00F84F5F"/>
    <w:rsid w:val="00F8536B"/>
    <w:rsid w:val="00F853B0"/>
    <w:rsid w:val="00F853C2"/>
    <w:rsid w:val="00F854AB"/>
    <w:rsid w:val="00F8596C"/>
    <w:rsid w:val="00F85D00"/>
    <w:rsid w:val="00F85DEE"/>
    <w:rsid w:val="00F85E73"/>
    <w:rsid w:val="00F863AD"/>
    <w:rsid w:val="00F864C1"/>
    <w:rsid w:val="00F865EE"/>
    <w:rsid w:val="00F869FB"/>
    <w:rsid w:val="00F86BBA"/>
    <w:rsid w:val="00F86BF5"/>
    <w:rsid w:val="00F86D2A"/>
    <w:rsid w:val="00F87018"/>
    <w:rsid w:val="00F8705D"/>
    <w:rsid w:val="00F87204"/>
    <w:rsid w:val="00F87269"/>
    <w:rsid w:val="00F872A0"/>
    <w:rsid w:val="00F872FC"/>
    <w:rsid w:val="00F8737D"/>
    <w:rsid w:val="00F87484"/>
    <w:rsid w:val="00F874C2"/>
    <w:rsid w:val="00F8771B"/>
    <w:rsid w:val="00F87A19"/>
    <w:rsid w:val="00F87A57"/>
    <w:rsid w:val="00F87BAE"/>
    <w:rsid w:val="00F9002B"/>
    <w:rsid w:val="00F90699"/>
    <w:rsid w:val="00F906E8"/>
    <w:rsid w:val="00F90960"/>
    <w:rsid w:val="00F90AAE"/>
    <w:rsid w:val="00F90AE4"/>
    <w:rsid w:val="00F90BFB"/>
    <w:rsid w:val="00F90CB4"/>
    <w:rsid w:val="00F90EDA"/>
    <w:rsid w:val="00F90F76"/>
    <w:rsid w:val="00F90FE3"/>
    <w:rsid w:val="00F91233"/>
    <w:rsid w:val="00F91663"/>
    <w:rsid w:val="00F916DB"/>
    <w:rsid w:val="00F91873"/>
    <w:rsid w:val="00F91915"/>
    <w:rsid w:val="00F9197B"/>
    <w:rsid w:val="00F919D0"/>
    <w:rsid w:val="00F921D4"/>
    <w:rsid w:val="00F922A4"/>
    <w:rsid w:val="00F923AB"/>
    <w:rsid w:val="00F9248C"/>
    <w:rsid w:val="00F9265F"/>
    <w:rsid w:val="00F92698"/>
    <w:rsid w:val="00F92792"/>
    <w:rsid w:val="00F92A81"/>
    <w:rsid w:val="00F92AA1"/>
    <w:rsid w:val="00F92B61"/>
    <w:rsid w:val="00F93116"/>
    <w:rsid w:val="00F9324D"/>
    <w:rsid w:val="00F9329E"/>
    <w:rsid w:val="00F9332F"/>
    <w:rsid w:val="00F938D3"/>
    <w:rsid w:val="00F93919"/>
    <w:rsid w:val="00F93B15"/>
    <w:rsid w:val="00F93BD2"/>
    <w:rsid w:val="00F93D87"/>
    <w:rsid w:val="00F93FB4"/>
    <w:rsid w:val="00F94086"/>
    <w:rsid w:val="00F94468"/>
    <w:rsid w:val="00F946FE"/>
    <w:rsid w:val="00F94B25"/>
    <w:rsid w:val="00F94C78"/>
    <w:rsid w:val="00F94F03"/>
    <w:rsid w:val="00F95069"/>
    <w:rsid w:val="00F950F4"/>
    <w:rsid w:val="00F95151"/>
    <w:rsid w:val="00F951F3"/>
    <w:rsid w:val="00F953DD"/>
    <w:rsid w:val="00F95451"/>
    <w:rsid w:val="00F956D8"/>
    <w:rsid w:val="00F957FB"/>
    <w:rsid w:val="00F9596E"/>
    <w:rsid w:val="00F95A76"/>
    <w:rsid w:val="00F95AB1"/>
    <w:rsid w:val="00F95B66"/>
    <w:rsid w:val="00F95CEA"/>
    <w:rsid w:val="00F95D58"/>
    <w:rsid w:val="00F95D8A"/>
    <w:rsid w:val="00F95E08"/>
    <w:rsid w:val="00F9607D"/>
    <w:rsid w:val="00F960CE"/>
    <w:rsid w:val="00F960EB"/>
    <w:rsid w:val="00F9629A"/>
    <w:rsid w:val="00F962BE"/>
    <w:rsid w:val="00F96728"/>
    <w:rsid w:val="00F96734"/>
    <w:rsid w:val="00F96A28"/>
    <w:rsid w:val="00F96B22"/>
    <w:rsid w:val="00F96CB6"/>
    <w:rsid w:val="00F96D64"/>
    <w:rsid w:val="00F96FED"/>
    <w:rsid w:val="00F97076"/>
    <w:rsid w:val="00F97328"/>
    <w:rsid w:val="00F9766F"/>
    <w:rsid w:val="00F979B6"/>
    <w:rsid w:val="00F97DBF"/>
    <w:rsid w:val="00F97E23"/>
    <w:rsid w:val="00FA00B1"/>
    <w:rsid w:val="00FA0122"/>
    <w:rsid w:val="00FA020B"/>
    <w:rsid w:val="00FA022B"/>
    <w:rsid w:val="00FA0519"/>
    <w:rsid w:val="00FA09D2"/>
    <w:rsid w:val="00FA0AE2"/>
    <w:rsid w:val="00FA0C54"/>
    <w:rsid w:val="00FA0E62"/>
    <w:rsid w:val="00FA0F6E"/>
    <w:rsid w:val="00FA10CD"/>
    <w:rsid w:val="00FA11B2"/>
    <w:rsid w:val="00FA11B7"/>
    <w:rsid w:val="00FA1360"/>
    <w:rsid w:val="00FA1524"/>
    <w:rsid w:val="00FA15B3"/>
    <w:rsid w:val="00FA1634"/>
    <w:rsid w:val="00FA1AA3"/>
    <w:rsid w:val="00FA1D19"/>
    <w:rsid w:val="00FA2A32"/>
    <w:rsid w:val="00FA2A35"/>
    <w:rsid w:val="00FA2B76"/>
    <w:rsid w:val="00FA2B9D"/>
    <w:rsid w:val="00FA2D8D"/>
    <w:rsid w:val="00FA2FBC"/>
    <w:rsid w:val="00FA36C5"/>
    <w:rsid w:val="00FA37E0"/>
    <w:rsid w:val="00FA3873"/>
    <w:rsid w:val="00FA3907"/>
    <w:rsid w:val="00FA399A"/>
    <w:rsid w:val="00FA3A58"/>
    <w:rsid w:val="00FA3BED"/>
    <w:rsid w:val="00FA4151"/>
    <w:rsid w:val="00FA43A0"/>
    <w:rsid w:val="00FA44B3"/>
    <w:rsid w:val="00FA44DC"/>
    <w:rsid w:val="00FA4764"/>
    <w:rsid w:val="00FA4B1A"/>
    <w:rsid w:val="00FA4B6E"/>
    <w:rsid w:val="00FA4BA4"/>
    <w:rsid w:val="00FA4C7F"/>
    <w:rsid w:val="00FA4F92"/>
    <w:rsid w:val="00FA512A"/>
    <w:rsid w:val="00FA53D0"/>
    <w:rsid w:val="00FA54A2"/>
    <w:rsid w:val="00FA54C9"/>
    <w:rsid w:val="00FA55BD"/>
    <w:rsid w:val="00FA5794"/>
    <w:rsid w:val="00FA5F4F"/>
    <w:rsid w:val="00FA5FD1"/>
    <w:rsid w:val="00FA6118"/>
    <w:rsid w:val="00FA652D"/>
    <w:rsid w:val="00FA676B"/>
    <w:rsid w:val="00FA67BC"/>
    <w:rsid w:val="00FA684D"/>
    <w:rsid w:val="00FA68FE"/>
    <w:rsid w:val="00FA690F"/>
    <w:rsid w:val="00FA6B9F"/>
    <w:rsid w:val="00FA6E9E"/>
    <w:rsid w:val="00FA705D"/>
    <w:rsid w:val="00FA7121"/>
    <w:rsid w:val="00FA7653"/>
    <w:rsid w:val="00FA7CEE"/>
    <w:rsid w:val="00FA7DB3"/>
    <w:rsid w:val="00FA7DD7"/>
    <w:rsid w:val="00FA7E20"/>
    <w:rsid w:val="00FA7FEE"/>
    <w:rsid w:val="00FB013B"/>
    <w:rsid w:val="00FB045E"/>
    <w:rsid w:val="00FB046F"/>
    <w:rsid w:val="00FB060A"/>
    <w:rsid w:val="00FB0784"/>
    <w:rsid w:val="00FB07C8"/>
    <w:rsid w:val="00FB0869"/>
    <w:rsid w:val="00FB08BA"/>
    <w:rsid w:val="00FB0ABF"/>
    <w:rsid w:val="00FB0AD2"/>
    <w:rsid w:val="00FB0C18"/>
    <w:rsid w:val="00FB133D"/>
    <w:rsid w:val="00FB16E6"/>
    <w:rsid w:val="00FB1824"/>
    <w:rsid w:val="00FB1934"/>
    <w:rsid w:val="00FB1F8F"/>
    <w:rsid w:val="00FB1FB9"/>
    <w:rsid w:val="00FB2069"/>
    <w:rsid w:val="00FB23AA"/>
    <w:rsid w:val="00FB2446"/>
    <w:rsid w:val="00FB258F"/>
    <w:rsid w:val="00FB2619"/>
    <w:rsid w:val="00FB279F"/>
    <w:rsid w:val="00FB3086"/>
    <w:rsid w:val="00FB3208"/>
    <w:rsid w:val="00FB3D33"/>
    <w:rsid w:val="00FB3E1F"/>
    <w:rsid w:val="00FB41AB"/>
    <w:rsid w:val="00FB441E"/>
    <w:rsid w:val="00FB4589"/>
    <w:rsid w:val="00FB4631"/>
    <w:rsid w:val="00FB48ED"/>
    <w:rsid w:val="00FB4B6D"/>
    <w:rsid w:val="00FB4C06"/>
    <w:rsid w:val="00FB4F29"/>
    <w:rsid w:val="00FB4F78"/>
    <w:rsid w:val="00FB4FC9"/>
    <w:rsid w:val="00FB5030"/>
    <w:rsid w:val="00FB5108"/>
    <w:rsid w:val="00FB5200"/>
    <w:rsid w:val="00FB5202"/>
    <w:rsid w:val="00FB5984"/>
    <w:rsid w:val="00FB5C88"/>
    <w:rsid w:val="00FB6096"/>
    <w:rsid w:val="00FB6141"/>
    <w:rsid w:val="00FB6423"/>
    <w:rsid w:val="00FB6438"/>
    <w:rsid w:val="00FB64D3"/>
    <w:rsid w:val="00FB66CB"/>
    <w:rsid w:val="00FB69AA"/>
    <w:rsid w:val="00FB69D5"/>
    <w:rsid w:val="00FB6C68"/>
    <w:rsid w:val="00FB6D3F"/>
    <w:rsid w:val="00FB6E4D"/>
    <w:rsid w:val="00FB710C"/>
    <w:rsid w:val="00FB721A"/>
    <w:rsid w:val="00FB72A2"/>
    <w:rsid w:val="00FB72C5"/>
    <w:rsid w:val="00FB73CA"/>
    <w:rsid w:val="00FB7547"/>
    <w:rsid w:val="00FB7748"/>
    <w:rsid w:val="00FB779E"/>
    <w:rsid w:val="00FB797C"/>
    <w:rsid w:val="00FB7CF9"/>
    <w:rsid w:val="00FC02DA"/>
    <w:rsid w:val="00FC0388"/>
    <w:rsid w:val="00FC0617"/>
    <w:rsid w:val="00FC0665"/>
    <w:rsid w:val="00FC0749"/>
    <w:rsid w:val="00FC0DBC"/>
    <w:rsid w:val="00FC0E48"/>
    <w:rsid w:val="00FC0E92"/>
    <w:rsid w:val="00FC105A"/>
    <w:rsid w:val="00FC1089"/>
    <w:rsid w:val="00FC1505"/>
    <w:rsid w:val="00FC1D57"/>
    <w:rsid w:val="00FC1DE1"/>
    <w:rsid w:val="00FC1FA1"/>
    <w:rsid w:val="00FC2076"/>
    <w:rsid w:val="00FC20C8"/>
    <w:rsid w:val="00FC2128"/>
    <w:rsid w:val="00FC21C3"/>
    <w:rsid w:val="00FC234A"/>
    <w:rsid w:val="00FC2570"/>
    <w:rsid w:val="00FC27F8"/>
    <w:rsid w:val="00FC290A"/>
    <w:rsid w:val="00FC2A83"/>
    <w:rsid w:val="00FC2AE4"/>
    <w:rsid w:val="00FC2D13"/>
    <w:rsid w:val="00FC2E99"/>
    <w:rsid w:val="00FC35D1"/>
    <w:rsid w:val="00FC3856"/>
    <w:rsid w:val="00FC3BB5"/>
    <w:rsid w:val="00FC3D6B"/>
    <w:rsid w:val="00FC3DC6"/>
    <w:rsid w:val="00FC3F24"/>
    <w:rsid w:val="00FC41DB"/>
    <w:rsid w:val="00FC4348"/>
    <w:rsid w:val="00FC441F"/>
    <w:rsid w:val="00FC463E"/>
    <w:rsid w:val="00FC4712"/>
    <w:rsid w:val="00FC495D"/>
    <w:rsid w:val="00FC49E7"/>
    <w:rsid w:val="00FC4AB0"/>
    <w:rsid w:val="00FC4BB2"/>
    <w:rsid w:val="00FC4EAB"/>
    <w:rsid w:val="00FC533F"/>
    <w:rsid w:val="00FC55B2"/>
    <w:rsid w:val="00FC565D"/>
    <w:rsid w:val="00FC5A42"/>
    <w:rsid w:val="00FC5BC4"/>
    <w:rsid w:val="00FC5C13"/>
    <w:rsid w:val="00FC5F6D"/>
    <w:rsid w:val="00FC610A"/>
    <w:rsid w:val="00FC6171"/>
    <w:rsid w:val="00FC61F9"/>
    <w:rsid w:val="00FC621F"/>
    <w:rsid w:val="00FC6337"/>
    <w:rsid w:val="00FC6426"/>
    <w:rsid w:val="00FC6536"/>
    <w:rsid w:val="00FC68D3"/>
    <w:rsid w:val="00FC6B57"/>
    <w:rsid w:val="00FC6F2B"/>
    <w:rsid w:val="00FC72A3"/>
    <w:rsid w:val="00FC77E7"/>
    <w:rsid w:val="00FC7977"/>
    <w:rsid w:val="00FC7A61"/>
    <w:rsid w:val="00FC7B1E"/>
    <w:rsid w:val="00FC7DCB"/>
    <w:rsid w:val="00FD005A"/>
    <w:rsid w:val="00FD015D"/>
    <w:rsid w:val="00FD05A1"/>
    <w:rsid w:val="00FD07C9"/>
    <w:rsid w:val="00FD0955"/>
    <w:rsid w:val="00FD0B64"/>
    <w:rsid w:val="00FD0C8A"/>
    <w:rsid w:val="00FD0D18"/>
    <w:rsid w:val="00FD0F74"/>
    <w:rsid w:val="00FD1525"/>
    <w:rsid w:val="00FD183A"/>
    <w:rsid w:val="00FD19E2"/>
    <w:rsid w:val="00FD1A0E"/>
    <w:rsid w:val="00FD1DE7"/>
    <w:rsid w:val="00FD1E56"/>
    <w:rsid w:val="00FD24B9"/>
    <w:rsid w:val="00FD2605"/>
    <w:rsid w:val="00FD2832"/>
    <w:rsid w:val="00FD2A61"/>
    <w:rsid w:val="00FD2AF1"/>
    <w:rsid w:val="00FD2C78"/>
    <w:rsid w:val="00FD30DA"/>
    <w:rsid w:val="00FD3104"/>
    <w:rsid w:val="00FD315A"/>
    <w:rsid w:val="00FD34AF"/>
    <w:rsid w:val="00FD35E2"/>
    <w:rsid w:val="00FD3908"/>
    <w:rsid w:val="00FD3960"/>
    <w:rsid w:val="00FD3A31"/>
    <w:rsid w:val="00FD3D34"/>
    <w:rsid w:val="00FD3FED"/>
    <w:rsid w:val="00FD4013"/>
    <w:rsid w:val="00FD4295"/>
    <w:rsid w:val="00FD438E"/>
    <w:rsid w:val="00FD43EA"/>
    <w:rsid w:val="00FD4512"/>
    <w:rsid w:val="00FD484D"/>
    <w:rsid w:val="00FD4986"/>
    <w:rsid w:val="00FD4B0C"/>
    <w:rsid w:val="00FD4B35"/>
    <w:rsid w:val="00FD4BB0"/>
    <w:rsid w:val="00FD4BCD"/>
    <w:rsid w:val="00FD4C5C"/>
    <w:rsid w:val="00FD4D49"/>
    <w:rsid w:val="00FD4D99"/>
    <w:rsid w:val="00FD4DB2"/>
    <w:rsid w:val="00FD4DCE"/>
    <w:rsid w:val="00FD4F64"/>
    <w:rsid w:val="00FD4FC5"/>
    <w:rsid w:val="00FD517A"/>
    <w:rsid w:val="00FD51C1"/>
    <w:rsid w:val="00FD5281"/>
    <w:rsid w:val="00FD52B4"/>
    <w:rsid w:val="00FD53F7"/>
    <w:rsid w:val="00FD564D"/>
    <w:rsid w:val="00FD565F"/>
    <w:rsid w:val="00FD5675"/>
    <w:rsid w:val="00FD59BC"/>
    <w:rsid w:val="00FD59DF"/>
    <w:rsid w:val="00FD5B1A"/>
    <w:rsid w:val="00FD5C73"/>
    <w:rsid w:val="00FD5D3E"/>
    <w:rsid w:val="00FD5E3B"/>
    <w:rsid w:val="00FD5E83"/>
    <w:rsid w:val="00FD5EC4"/>
    <w:rsid w:val="00FD605B"/>
    <w:rsid w:val="00FD63FA"/>
    <w:rsid w:val="00FD64A1"/>
    <w:rsid w:val="00FD65FD"/>
    <w:rsid w:val="00FD671A"/>
    <w:rsid w:val="00FD6D5B"/>
    <w:rsid w:val="00FD6FAE"/>
    <w:rsid w:val="00FD78A3"/>
    <w:rsid w:val="00FD79C0"/>
    <w:rsid w:val="00FD7C51"/>
    <w:rsid w:val="00FD7DD6"/>
    <w:rsid w:val="00FE0674"/>
    <w:rsid w:val="00FE0CDB"/>
    <w:rsid w:val="00FE0DDF"/>
    <w:rsid w:val="00FE1007"/>
    <w:rsid w:val="00FE10C8"/>
    <w:rsid w:val="00FE10F9"/>
    <w:rsid w:val="00FE1203"/>
    <w:rsid w:val="00FE1295"/>
    <w:rsid w:val="00FE1547"/>
    <w:rsid w:val="00FE16BF"/>
    <w:rsid w:val="00FE16C8"/>
    <w:rsid w:val="00FE1901"/>
    <w:rsid w:val="00FE19B4"/>
    <w:rsid w:val="00FE1A85"/>
    <w:rsid w:val="00FE1DE4"/>
    <w:rsid w:val="00FE1F3C"/>
    <w:rsid w:val="00FE2170"/>
    <w:rsid w:val="00FE23B0"/>
    <w:rsid w:val="00FE255E"/>
    <w:rsid w:val="00FE25B0"/>
    <w:rsid w:val="00FE2905"/>
    <w:rsid w:val="00FE29C3"/>
    <w:rsid w:val="00FE29C6"/>
    <w:rsid w:val="00FE2B2E"/>
    <w:rsid w:val="00FE2BBA"/>
    <w:rsid w:val="00FE2D42"/>
    <w:rsid w:val="00FE2D83"/>
    <w:rsid w:val="00FE2E02"/>
    <w:rsid w:val="00FE2EE5"/>
    <w:rsid w:val="00FE32D1"/>
    <w:rsid w:val="00FE3303"/>
    <w:rsid w:val="00FE3334"/>
    <w:rsid w:val="00FE3617"/>
    <w:rsid w:val="00FE36B4"/>
    <w:rsid w:val="00FE399E"/>
    <w:rsid w:val="00FE39A7"/>
    <w:rsid w:val="00FE3B79"/>
    <w:rsid w:val="00FE3D3F"/>
    <w:rsid w:val="00FE3D4A"/>
    <w:rsid w:val="00FE3E5A"/>
    <w:rsid w:val="00FE3F80"/>
    <w:rsid w:val="00FE42E8"/>
    <w:rsid w:val="00FE436B"/>
    <w:rsid w:val="00FE49B1"/>
    <w:rsid w:val="00FE4A7B"/>
    <w:rsid w:val="00FE4C81"/>
    <w:rsid w:val="00FE4D01"/>
    <w:rsid w:val="00FE4D05"/>
    <w:rsid w:val="00FE4DF8"/>
    <w:rsid w:val="00FE4EEA"/>
    <w:rsid w:val="00FE4FB7"/>
    <w:rsid w:val="00FE51A1"/>
    <w:rsid w:val="00FE53D6"/>
    <w:rsid w:val="00FE53DB"/>
    <w:rsid w:val="00FE56BC"/>
    <w:rsid w:val="00FE582F"/>
    <w:rsid w:val="00FE58A7"/>
    <w:rsid w:val="00FE5E11"/>
    <w:rsid w:val="00FE5E9E"/>
    <w:rsid w:val="00FE60B3"/>
    <w:rsid w:val="00FE60F4"/>
    <w:rsid w:val="00FE61DE"/>
    <w:rsid w:val="00FE62F6"/>
    <w:rsid w:val="00FE6952"/>
    <w:rsid w:val="00FE6A17"/>
    <w:rsid w:val="00FE6B23"/>
    <w:rsid w:val="00FE6B62"/>
    <w:rsid w:val="00FE6BD8"/>
    <w:rsid w:val="00FE6BFC"/>
    <w:rsid w:val="00FE6C8A"/>
    <w:rsid w:val="00FE6E37"/>
    <w:rsid w:val="00FE6FD7"/>
    <w:rsid w:val="00FE7078"/>
    <w:rsid w:val="00FE78B3"/>
    <w:rsid w:val="00FE7D2F"/>
    <w:rsid w:val="00FF008F"/>
    <w:rsid w:val="00FF02DB"/>
    <w:rsid w:val="00FF0557"/>
    <w:rsid w:val="00FF070D"/>
    <w:rsid w:val="00FF0755"/>
    <w:rsid w:val="00FF0996"/>
    <w:rsid w:val="00FF0EBF"/>
    <w:rsid w:val="00FF107C"/>
    <w:rsid w:val="00FF1350"/>
    <w:rsid w:val="00FF1595"/>
    <w:rsid w:val="00FF17AB"/>
    <w:rsid w:val="00FF192D"/>
    <w:rsid w:val="00FF1958"/>
    <w:rsid w:val="00FF1A7C"/>
    <w:rsid w:val="00FF1C3B"/>
    <w:rsid w:val="00FF1D10"/>
    <w:rsid w:val="00FF1D39"/>
    <w:rsid w:val="00FF2274"/>
    <w:rsid w:val="00FF2488"/>
    <w:rsid w:val="00FF24DC"/>
    <w:rsid w:val="00FF261B"/>
    <w:rsid w:val="00FF263C"/>
    <w:rsid w:val="00FF286F"/>
    <w:rsid w:val="00FF29C1"/>
    <w:rsid w:val="00FF2CA8"/>
    <w:rsid w:val="00FF2DAC"/>
    <w:rsid w:val="00FF3289"/>
    <w:rsid w:val="00FF3405"/>
    <w:rsid w:val="00FF3497"/>
    <w:rsid w:val="00FF349D"/>
    <w:rsid w:val="00FF359F"/>
    <w:rsid w:val="00FF37C7"/>
    <w:rsid w:val="00FF3AF8"/>
    <w:rsid w:val="00FF3FBC"/>
    <w:rsid w:val="00FF40F9"/>
    <w:rsid w:val="00FF4540"/>
    <w:rsid w:val="00FF4709"/>
    <w:rsid w:val="00FF487A"/>
    <w:rsid w:val="00FF4994"/>
    <w:rsid w:val="00FF4DB4"/>
    <w:rsid w:val="00FF567B"/>
    <w:rsid w:val="00FF5754"/>
    <w:rsid w:val="00FF57A1"/>
    <w:rsid w:val="00FF5BDE"/>
    <w:rsid w:val="00FF5D48"/>
    <w:rsid w:val="00FF5DD4"/>
    <w:rsid w:val="00FF603D"/>
    <w:rsid w:val="00FF60B9"/>
    <w:rsid w:val="00FF621E"/>
    <w:rsid w:val="00FF62DA"/>
    <w:rsid w:val="00FF63CE"/>
    <w:rsid w:val="00FF65FE"/>
    <w:rsid w:val="00FF66EE"/>
    <w:rsid w:val="00FF67FD"/>
    <w:rsid w:val="00FF6904"/>
    <w:rsid w:val="00FF6D74"/>
    <w:rsid w:val="00FF754C"/>
    <w:rsid w:val="00FF78D6"/>
    <w:rsid w:val="00FF7987"/>
    <w:rsid w:val="00FF7AAC"/>
    <w:rsid w:val="00FF7E59"/>
    <w:rsid w:val="00FF7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C5DBD"/>
  <w14:defaultImageDpi w14:val="32767"/>
  <w15:chartTrackingRefBased/>
  <w15:docId w15:val="{F0BDD655-162D-5C4A-B2CC-AE0796179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014"/>
    <w:pPr>
      <w:ind w:left="720"/>
      <w:contextualSpacing/>
    </w:pPr>
  </w:style>
  <w:style w:type="paragraph" w:styleId="FootnoteText">
    <w:name w:val="footnote text"/>
    <w:basedOn w:val="Normal"/>
    <w:link w:val="FootnoteTextChar"/>
    <w:uiPriority w:val="99"/>
    <w:semiHidden/>
    <w:unhideWhenUsed/>
    <w:rsid w:val="00B36973"/>
    <w:rPr>
      <w:sz w:val="20"/>
      <w:szCs w:val="20"/>
    </w:rPr>
  </w:style>
  <w:style w:type="character" w:customStyle="1" w:styleId="FootnoteTextChar">
    <w:name w:val="Footnote Text Char"/>
    <w:basedOn w:val="DefaultParagraphFont"/>
    <w:link w:val="FootnoteText"/>
    <w:uiPriority w:val="99"/>
    <w:semiHidden/>
    <w:rsid w:val="00B36973"/>
    <w:rPr>
      <w:sz w:val="20"/>
      <w:szCs w:val="20"/>
    </w:rPr>
  </w:style>
  <w:style w:type="character" w:styleId="FootnoteReference">
    <w:name w:val="footnote reference"/>
    <w:basedOn w:val="DefaultParagraphFont"/>
    <w:uiPriority w:val="99"/>
    <w:semiHidden/>
    <w:unhideWhenUsed/>
    <w:rsid w:val="00B36973"/>
    <w:rPr>
      <w:vertAlign w:val="superscript"/>
    </w:rPr>
  </w:style>
  <w:style w:type="paragraph" w:customStyle="1" w:styleId="Corps">
    <w:name w:val="Corps"/>
    <w:rsid w:val="00484BB4"/>
    <w:pPr>
      <w:pBdr>
        <w:top w:val="nil"/>
        <w:left w:val="nil"/>
        <w:bottom w:val="nil"/>
        <w:right w:val="nil"/>
        <w:between w:val="nil"/>
        <w:bar w:val="nil"/>
      </w:pBdr>
    </w:pPr>
    <w:rPr>
      <w:rFonts w:ascii="Calibri" w:eastAsia="Calibri" w:hAnsi="Calibri" w:cs="Calibri"/>
      <w:color w:val="000000"/>
      <w:u w:color="000000"/>
      <w:bdr w:val="nil"/>
      <w:lang w:val="en-IE" w:eastAsia="en-IE"/>
    </w:rPr>
  </w:style>
  <w:style w:type="character" w:styleId="CommentReference">
    <w:name w:val="annotation reference"/>
    <w:basedOn w:val="DefaultParagraphFont"/>
    <w:uiPriority w:val="99"/>
    <w:semiHidden/>
    <w:unhideWhenUsed/>
    <w:rsid w:val="00667951"/>
    <w:rPr>
      <w:sz w:val="16"/>
      <w:szCs w:val="16"/>
    </w:rPr>
  </w:style>
  <w:style w:type="paragraph" w:styleId="CommentText">
    <w:name w:val="annotation text"/>
    <w:basedOn w:val="Normal"/>
    <w:link w:val="CommentTextChar"/>
    <w:uiPriority w:val="99"/>
    <w:semiHidden/>
    <w:unhideWhenUsed/>
    <w:rsid w:val="00667951"/>
    <w:rPr>
      <w:sz w:val="20"/>
      <w:szCs w:val="20"/>
    </w:rPr>
  </w:style>
  <w:style w:type="character" w:customStyle="1" w:styleId="CommentTextChar">
    <w:name w:val="Comment Text Char"/>
    <w:basedOn w:val="DefaultParagraphFont"/>
    <w:link w:val="CommentText"/>
    <w:uiPriority w:val="99"/>
    <w:semiHidden/>
    <w:rsid w:val="00667951"/>
    <w:rPr>
      <w:sz w:val="20"/>
      <w:szCs w:val="20"/>
    </w:rPr>
  </w:style>
  <w:style w:type="paragraph" w:styleId="CommentSubject">
    <w:name w:val="annotation subject"/>
    <w:basedOn w:val="CommentText"/>
    <w:next w:val="CommentText"/>
    <w:link w:val="CommentSubjectChar"/>
    <w:uiPriority w:val="99"/>
    <w:semiHidden/>
    <w:unhideWhenUsed/>
    <w:rsid w:val="00667951"/>
    <w:rPr>
      <w:b/>
      <w:bCs/>
    </w:rPr>
  </w:style>
  <w:style w:type="character" w:customStyle="1" w:styleId="CommentSubjectChar">
    <w:name w:val="Comment Subject Char"/>
    <w:basedOn w:val="CommentTextChar"/>
    <w:link w:val="CommentSubject"/>
    <w:uiPriority w:val="99"/>
    <w:semiHidden/>
    <w:rsid w:val="00667951"/>
    <w:rPr>
      <w:b/>
      <w:bCs/>
      <w:sz w:val="20"/>
      <w:szCs w:val="20"/>
    </w:rPr>
  </w:style>
  <w:style w:type="paragraph" w:styleId="BalloonText">
    <w:name w:val="Balloon Text"/>
    <w:basedOn w:val="Normal"/>
    <w:link w:val="BalloonTextChar"/>
    <w:uiPriority w:val="99"/>
    <w:semiHidden/>
    <w:unhideWhenUsed/>
    <w:rsid w:val="00667951"/>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667951"/>
    <w:rPr>
      <w:rFonts w:ascii="Times New Roman" w:hAnsi="Times New Roman" w:cs="Times New Roman"/>
      <w:sz w:val="26"/>
      <w:szCs w:val="26"/>
    </w:rPr>
  </w:style>
  <w:style w:type="paragraph" w:styleId="Caption">
    <w:name w:val="caption"/>
    <w:basedOn w:val="Normal"/>
    <w:next w:val="Normal"/>
    <w:uiPriority w:val="35"/>
    <w:unhideWhenUsed/>
    <w:qFormat/>
    <w:rsid w:val="005F0AEF"/>
    <w:pPr>
      <w:spacing w:after="200"/>
    </w:pPr>
    <w:rPr>
      <w:i/>
      <w:iCs/>
      <w:color w:val="44546A" w:themeColor="text2"/>
      <w:sz w:val="18"/>
      <w:szCs w:val="18"/>
    </w:rPr>
  </w:style>
  <w:style w:type="character" w:styleId="PlaceholderText">
    <w:name w:val="Placeholder Text"/>
    <w:basedOn w:val="DefaultParagraphFont"/>
    <w:uiPriority w:val="99"/>
    <w:semiHidden/>
    <w:rsid w:val="0043538D"/>
    <w:rPr>
      <w:color w:val="808080"/>
    </w:rPr>
  </w:style>
  <w:style w:type="paragraph" w:styleId="Bibliography">
    <w:name w:val="Bibliography"/>
    <w:basedOn w:val="Normal"/>
    <w:next w:val="Normal"/>
    <w:uiPriority w:val="37"/>
    <w:unhideWhenUsed/>
    <w:rsid w:val="00BD6665"/>
    <w:pPr>
      <w:spacing w:line="480" w:lineRule="auto"/>
      <w:ind w:left="720" w:hanging="720"/>
    </w:pPr>
  </w:style>
  <w:style w:type="paragraph" w:styleId="Header">
    <w:name w:val="header"/>
    <w:basedOn w:val="Normal"/>
    <w:link w:val="HeaderChar"/>
    <w:uiPriority w:val="99"/>
    <w:unhideWhenUsed/>
    <w:rsid w:val="00491402"/>
    <w:pPr>
      <w:tabs>
        <w:tab w:val="center" w:pos="4680"/>
        <w:tab w:val="right" w:pos="9360"/>
      </w:tabs>
    </w:pPr>
  </w:style>
  <w:style w:type="character" w:customStyle="1" w:styleId="HeaderChar">
    <w:name w:val="Header Char"/>
    <w:basedOn w:val="DefaultParagraphFont"/>
    <w:link w:val="Header"/>
    <w:uiPriority w:val="99"/>
    <w:rsid w:val="00491402"/>
  </w:style>
  <w:style w:type="paragraph" w:styleId="Footer">
    <w:name w:val="footer"/>
    <w:basedOn w:val="Normal"/>
    <w:link w:val="FooterChar"/>
    <w:uiPriority w:val="99"/>
    <w:unhideWhenUsed/>
    <w:rsid w:val="00491402"/>
    <w:pPr>
      <w:tabs>
        <w:tab w:val="center" w:pos="4680"/>
        <w:tab w:val="right" w:pos="9360"/>
      </w:tabs>
    </w:pPr>
  </w:style>
  <w:style w:type="character" w:customStyle="1" w:styleId="FooterChar">
    <w:name w:val="Footer Char"/>
    <w:basedOn w:val="DefaultParagraphFont"/>
    <w:link w:val="Footer"/>
    <w:uiPriority w:val="99"/>
    <w:rsid w:val="00491402"/>
  </w:style>
  <w:style w:type="character" w:styleId="PageNumber">
    <w:name w:val="page number"/>
    <w:basedOn w:val="DefaultParagraphFont"/>
    <w:uiPriority w:val="99"/>
    <w:semiHidden/>
    <w:unhideWhenUsed/>
    <w:rsid w:val="00491402"/>
  </w:style>
  <w:style w:type="character" w:customStyle="1" w:styleId="apple-converted-space">
    <w:name w:val="apple-converted-space"/>
    <w:basedOn w:val="DefaultParagraphFont"/>
    <w:rsid w:val="00BF04BD"/>
  </w:style>
  <w:style w:type="character" w:styleId="EndnoteReference">
    <w:name w:val="endnote reference"/>
    <w:basedOn w:val="DefaultParagraphFont"/>
    <w:uiPriority w:val="99"/>
    <w:semiHidden/>
    <w:unhideWhenUsed/>
    <w:rsid w:val="00756B42"/>
    <w:rPr>
      <w:vertAlign w:val="superscript"/>
    </w:rPr>
  </w:style>
  <w:style w:type="paragraph" w:styleId="EndnoteText">
    <w:name w:val="endnote text"/>
    <w:basedOn w:val="Normal"/>
    <w:link w:val="EndnoteTextChar"/>
    <w:uiPriority w:val="99"/>
    <w:semiHidden/>
    <w:unhideWhenUsed/>
    <w:rsid w:val="00240BDD"/>
    <w:rPr>
      <w:sz w:val="20"/>
      <w:szCs w:val="20"/>
    </w:rPr>
  </w:style>
  <w:style w:type="character" w:customStyle="1" w:styleId="EndnoteTextChar">
    <w:name w:val="Endnote Text Char"/>
    <w:basedOn w:val="DefaultParagraphFont"/>
    <w:link w:val="EndnoteText"/>
    <w:uiPriority w:val="99"/>
    <w:semiHidden/>
    <w:rsid w:val="00240BDD"/>
    <w:rPr>
      <w:sz w:val="20"/>
      <w:szCs w:val="20"/>
    </w:rPr>
  </w:style>
  <w:style w:type="table" w:styleId="TableGrid">
    <w:name w:val="Table Grid"/>
    <w:basedOn w:val="TableNormal"/>
    <w:uiPriority w:val="39"/>
    <w:rsid w:val="00226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51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535176">
      <w:bodyDiv w:val="1"/>
      <w:marLeft w:val="0"/>
      <w:marRight w:val="0"/>
      <w:marTop w:val="0"/>
      <w:marBottom w:val="0"/>
      <w:divBdr>
        <w:top w:val="none" w:sz="0" w:space="0" w:color="auto"/>
        <w:left w:val="none" w:sz="0" w:space="0" w:color="auto"/>
        <w:bottom w:val="none" w:sz="0" w:space="0" w:color="auto"/>
        <w:right w:val="none" w:sz="0" w:space="0" w:color="auto"/>
      </w:divBdr>
    </w:div>
    <w:div w:id="740367051">
      <w:bodyDiv w:val="1"/>
      <w:marLeft w:val="0"/>
      <w:marRight w:val="0"/>
      <w:marTop w:val="0"/>
      <w:marBottom w:val="0"/>
      <w:divBdr>
        <w:top w:val="none" w:sz="0" w:space="0" w:color="auto"/>
        <w:left w:val="none" w:sz="0" w:space="0" w:color="auto"/>
        <w:bottom w:val="none" w:sz="0" w:space="0" w:color="auto"/>
        <w:right w:val="none" w:sz="0" w:space="0" w:color="auto"/>
      </w:divBdr>
    </w:div>
    <w:div w:id="939751676">
      <w:bodyDiv w:val="1"/>
      <w:marLeft w:val="0"/>
      <w:marRight w:val="0"/>
      <w:marTop w:val="0"/>
      <w:marBottom w:val="0"/>
      <w:divBdr>
        <w:top w:val="none" w:sz="0" w:space="0" w:color="auto"/>
        <w:left w:val="none" w:sz="0" w:space="0" w:color="auto"/>
        <w:bottom w:val="none" w:sz="0" w:space="0" w:color="auto"/>
        <w:right w:val="none" w:sz="0" w:space="0" w:color="auto"/>
      </w:divBdr>
    </w:div>
    <w:div w:id="974137986">
      <w:bodyDiv w:val="1"/>
      <w:marLeft w:val="0"/>
      <w:marRight w:val="0"/>
      <w:marTop w:val="0"/>
      <w:marBottom w:val="0"/>
      <w:divBdr>
        <w:top w:val="none" w:sz="0" w:space="0" w:color="auto"/>
        <w:left w:val="none" w:sz="0" w:space="0" w:color="auto"/>
        <w:bottom w:val="none" w:sz="0" w:space="0" w:color="auto"/>
        <w:right w:val="none" w:sz="0" w:space="0" w:color="auto"/>
      </w:divBdr>
    </w:div>
    <w:div w:id="1272475804">
      <w:bodyDiv w:val="1"/>
      <w:marLeft w:val="0"/>
      <w:marRight w:val="0"/>
      <w:marTop w:val="0"/>
      <w:marBottom w:val="0"/>
      <w:divBdr>
        <w:top w:val="none" w:sz="0" w:space="0" w:color="auto"/>
        <w:left w:val="none" w:sz="0" w:space="0" w:color="auto"/>
        <w:bottom w:val="none" w:sz="0" w:space="0" w:color="auto"/>
        <w:right w:val="none" w:sz="0" w:space="0" w:color="auto"/>
      </w:divBdr>
    </w:div>
    <w:div w:id="1313413650">
      <w:bodyDiv w:val="1"/>
      <w:marLeft w:val="0"/>
      <w:marRight w:val="0"/>
      <w:marTop w:val="0"/>
      <w:marBottom w:val="0"/>
      <w:divBdr>
        <w:top w:val="none" w:sz="0" w:space="0" w:color="auto"/>
        <w:left w:val="none" w:sz="0" w:space="0" w:color="auto"/>
        <w:bottom w:val="none" w:sz="0" w:space="0" w:color="auto"/>
        <w:right w:val="none" w:sz="0" w:space="0" w:color="auto"/>
      </w:divBdr>
    </w:div>
    <w:div w:id="1435203947">
      <w:bodyDiv w:val="1"/>
      <w:marLeft w:val="0"/>
      <w:marRight w:val="0"/>
      <w:marTop w:val="0"/>
      <w:marBottom w:val="0"/>
      <w:divBdr>
        <w:top w:val="none" w:sz="0" w:space="0" w:color="auto"/>
        <w:left w:val="none" w:sz="0" w:space="0" w:color="auto"/>
        <w:bottom w:val="none" w:sz="0" w:space="0" w:color="auto"/>
        <w:right w:val="none" w:sz="0" w:space="0" w:color="auto"/>
      </w:divBdr>
    </w:div>
    <w:div w:id="211670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671C7-C7DF-004C-97DE-DD1A3F931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28</Pages>
  <Words>28461</Words>
  <Characters>162229</Characters>
  <Application>Microsoft Office Word</Application>
  <DocSecurity>0</DocSecurity>
  <Lines>1351</Lines>
  <Paragraphs>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Desmond</dc:creator>
  <cp:keywords/>
  <dc:description/>
  <cp:lastModifiedBy>Hugh Desmond</cp:lastModifiedBy>
  <cp:revision>130</cp:revision>
  <cp:lastPrinted>2019-10-30T15:21:00Z</cp:lastPrinted>
  <dcterms:created xsi:type="dcterms:W3CDTF">2020-04-21T14:43:00Z</dcterms:created>
  <dcterms:modified xsi:type="dcterms:W3CDTF">2020-04-22T11:24:00Z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zotero-version="5.0.86-beta.12+e406e04f5"&gt;&lt;session id="go9sBjcE"/&gt;&lt;style id="http://www.zotero.org/styles/synthese" hasBibliography="1" bibliographyStyleHasBeenSet="1"/&gt;&lt;prefs&gt;&lt;pref name="fieldType" value="Field"/&gt;&lt;/prefs&gt;&lt;/data&gt;</vt:lpwstr>
  </property>
  <property fmtid="{D5CDD505-2E9C-101B-9397-08002B2CF9AE}" pid="3" name="ZOTERO_PREF_2">
    <vt:lpwstr/>
  </property>
</Properties>
</file>